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4B1FCB" w14:textId="11D7F216" w:rsidR="00890216" w:rsidRPr="008A4B8B" w:rsidRDefault="00890216" w:rsidP="0046162A">
      <w:pPr>
        <w:pBdr>
          <w:top w:val="nil"/>
          <w:left w:val="nil"/>
          <w:bottom w:val="nil"/>
          <w:right w:val="nil"/>
          <w:between w:val="nil"/>
        </w:pBdr>
        <w:spacing w:after="560" w:line="252" w:lineRule="auto"/>
        <w:ind w:right="-456" w:firstLine="567"/>
        <w:rPr>
          <w:rFonts w:ascii="Times New Roman" w:hAnsi="Times New Roman" w:cs="Times New Roman"/>
          <w:b/>
          <w:sz w:val="28"/>
          <w:szCs w:val="28"/>
          <w:lang w:val="ru-RU"/>
        </w:rPr>
      </w:pPr>
      <w:r w:rsidRPr="008A4B8B">
        <w:rPr>
          <w:rFonts w:ascii="Times New Roman" w:hAnsi="Times New Roman" w:cs="Times New Roman"/>
          <w:b/>
          <w:color w:val="FFFFFF"/>
          <w:sz w:val="28"/>
          <w:szCs w:val="28"/>
        </w:rPr>
        <w:t>Deputat în Parlamentulpublicii Moldova</w:t>
      </w:r>
      <w:r w:rsidRPr="008A4B8B">
        <w:rPr>
          <w:rFonts w:ascii="Times New Roman" w:hAnsi="Times New Roman" w:cs="Times New Roman"/>
          <w:b/>
          <w:sz w:val="28"/>
          <w:szCs w:val="28"/>
          <w:lang w:val="ru-RU"/>
        </w:rPr>
        <w:t xml:space="preserve">Постоянному Бюро Парламента </w:t>
      </w:r>
    </w:p>
    <w:p w14:paraId="160F5975" w14:textId="77777777" w:rsidR="00890216" w:rsidRPr="008A4B8B" w:rsidRDefault="00890216" w:rsidP="00890216">
      <w:pPr>
        <w:tabs>
          <w:tab w:val="left" w:pos="9923"/>
        </w:tabs>
        <w:spacing w:after="0" w:line="240" w:lineRule="auto"/>
        <w:ind w:right="-1" w:firstLine="567"/>
        <w:jc w:val="right"/>
        <w:rPr>
          <w:rFonts w:ascii="Times New Roman" w:hAnsi="Times New Roman" w:cs="Times New Roman"/>
          <w:b/>
          <w:sz w:val="28"/>
          <w:szCs w:val="28"/>
          <w:lang w:val="ru-RU"/>
        </w:rPr>
      </w:pPr>
      <w:r w:rsidRPr="008A4B8B">
        <w:rPr>
          <w:rFonts w:ascii="Times New Roman" w:hAnsi="Times New Roman" w:cs="Times New Roman"/>
          <w:b/>
          <w:sz w:val="28"/>
          <w:szCs w:val="28"/>
          <w:lang w:val="ru-RU"/>
        </w:rPr>
        <w:t>Республики Молдова</w:t>
      </w:r>
    </w:p>
    <w:p w14:paraId="65E7A582" w14:textId="77777777" w:rsidR="00890216" w:rsidRPr="008A4B8B" w:rsidRDefault="00890216" w:rsidP="00890216">
      <w:pPr>
        <w:tabs>
          <w:tab w:val="left" w:pos="9923"/>
        </w:tabs>
        <w:spacing w:after="0" w:line="240" w:lineRule="auto"/>
        <w:ind w:right="-1" w:firstLine="567"/>
        <w:jc w:val="right"/>
        <w:rPr>
          <w:rFonts w:ascii="Times New Roman" w:hAnsi="Times New Roman" w:cs="Times New Roman"/>
          <w:b/>
          <w:sz w:val="28"/>
          <w:szCs w:val="28"/>
        </w:rPr>
      </w:pPr>
    </w:p>
    <w:p w14:paraId="02C55B6D" w14:textId="77777777" w:rsidR="00890216" w:rsidRPr="008A4B8B" w:rsidRDefault="00890216" w:rsidP="00890216">
      <w:pPr>
        <w:tabs>
          <w:tab w:val="left" w:pos="9923"/>
        </w:tabs>
        <w:spacing w:after="0" w:line="240" w:lineRule="auto"/>
        <w:ind w:right="-1" w:firstLine="567"/>
        <w:jc w:val="right"/>
        <w:rPr>
          <w:rFonts w:ascii="Times New Roman" w:hAnsi="Times New Roman" w:cs="Times New Roman"/>
          <w:b/>
          <w:sz w:val="28"/>
          <w:szCs w:val="28"/>
        </w:rPr>
      </w:pPr>
    </w:p>
    <w:p w14:paraId="685106FD" w14:textId="77777777" w:rsidR="00890216" w:rsidRPr="008A4B8B" w:rsidRDefault="00890216" w:rsidP="00890216">
      <w:pPr>
        <w:tabs>
          <w:tab w:val="left" w:pos="9923"/>
        </w:tabs>
        <w:spacing w:line="240" w:lineRule="auto"/>
        <w:ind w:right="-1" w:firstLine="567"/>
        <w:jc w:val="both"/>
        <w:rPr>
          <w:rFonts w:ascii="Times New Roman" w:hAnsi="Times New Roman" w:cs="Times New Roman"/>
          <w:color w:val="000000"/>
          <w:sz w:val="28"/>
          <w:szCs w:val="28"/>
          <w:lang w:val="ru-RU"/>
        </w:rPr>
      </w:pPr>
      <w:r w:rsidRPr="008A4B8B">
        <w:rPr>
          <w:rFonts w:ascii="Times New Roman" w:hAnsi="Times New Roman" w:cs="Times New Roman"/>
          <w:color w:val="000000"/>
          <w:sz w:val="28"/>
          <w:szCs w:val="28"/>
          <w:lang w:val="ru-RU"/>
        </w:rPr>
        <w:t>На основании статьи 73 Конституции Республики Молдова и статьи 47 Регламента Парламента представляется на рассмотрение Парламенту в порядке законодательной инициативы проект Постановления о внесении изменений в Постановление Парламента об утверждении Национальной стратегии по предупреждению и борьбе с отмыванием денег и финансированием терроризма на 2020–2025 годы и Плана действий по реализации Национальной стратегии по предупреждению и борьбе с отмыванием денег и финансированием терроризма на 2020–2025 годы №239/2020.</w:t>
      </w:r>
    </w:p>
    <w:p w14:paraId="07860011" w14:textId="77777777" w:rsidR="00890216" w:rsidRPr="008A4B8B" w:rsidRDefault="00890216" w:rsidP="00890216">
      <w:pPr>
        <w:spacing w:after="0" w:line="240" w:lineRule="auto"/>
        <w:ind w:right="253" w:firstLine="567"/>
        <w:jc w:val="both"/>
        <w:rPr>
          <w:rFonts w:ascii="Times New Roman" w:hAnsi="Times New Roman" w:cs="Times New Roman"/>
          <w:sz w:val="28"/>
          <w:szCs w:val="28"/>
        </w:rPr>
      </w:pPr>
    </w:p>
    <w:p w14:paraId="3ABD42B9" w14:textId="77777777" w:rsidR="00890216" w:rsidRPr="008A4B8B" w:rsidRDefault="00890216" w:rsidP="00890216">
      <w:pPr>
        <w:tabs>
          <w:tab w:val="left" w:pos="993"/>
        </w:tabs>
        <w:spacing w:line="240" w:lineRule="auto"/>
        <w:ind w:leftChars="118" w:left="283" w:right="-1" w:firstLineChars="252" w:firstLine="706"/>
        <w:rPr>
          <w:rFonts w:ascii="Times New Roman" w:eastAsia="DengXian" w:hAnsi="Times New Roman" w:cs="Times New Roman"/>
          <w:sz w:val="28"/>
          <w:szCs w:val="28"/>
          <w:lang w:val="ru-RU"/>
        </w:rPr>
      </w:pPr>
      <w:r w:rsidRPr="008A4B8B">
        <w:rPr>
          <w:rFonts w:ascii="Times New Roman" w:eastAsia="DengXian" w:hAnsi="Times New Roman" w:cs="Times New Roman"/>
          <w:sz w:val="28"/>
          <w:szCs w:val="28"/>
          <w:lang w:val="ru-RU"/>
        </w:rPr>
        <w:t>Прилагаются:</w:t>
      </w:r>
    </w:p>
    <w:p w14:paraId="09B5960B" w14:textId="77777777" w:rsidR="00890216" w:rsidRPr="008A4B8B" w:rsidRDefault="00890216" w:rsidP="00890216">
      <w:pPr>
        <w:tabs>
          <w:tab w:val="left" w:pos="993"/>
        </w:tabs>
        <w:spacing w:line="240" w:lineRule="auto"/>
        <w:ind w:leftChars="118" w:left="283" w:right="-1" w:firstLineChars="252" w:firstLine="706"/>
        <w:rPr>
          <w:rFonts w:ascii="Times New Roman" w:eastAsia="DengXian" w:hAnsi="Times New Roman" w:cs="Times New Roman"/>
          <w:sz w:val="28"/>
          <w:szCs w:val="28"/>
          <w:lang w:val="ru-RU"/>
        </w:rPr>
      </w:pPr>
      <w:r w:rsidRPr="008A4B8B">
        <w:rPr>
          <w:rFonts w:ascii="Times New Roman" w:eastAsia="DengXian" w:hAnsi="Times New Roman" w:cs="Times New Roman"/>
          <w:sz w:val="28"/>
          <w:szCs w:val="28"/>
          <w:lang w:val="ru-RU"/>
        </w:rPr>
        <w:t>1)</w:t>
      </w:r>
      <w:r w:rsidRPr="008A4B8B">
        <w:rPr>
          <w:rFonts w:ascii="Times New Roman" w:eastAsia="DengXian" w:hAnsi="Times New Roman" w:cs="Times New Roman"/>
          <w:sz w:val="28"/>
          <w:szCs w:val="28"/>
          <w:lang w:val="ru-RU"/>
        </w:rPr>
        <w:tab/>
        <w:t>проект закона;</w:t>
      </w:r>
    </w:p>
    <w:p w14:paraId="1649C784" w14:textId="77777777" w:rsidR="00890216" w:rsidRPr="008A4B8B" w:rsidRDefault="00890216" w:rsidP="00890216">
      <w:pPr>
        <w:tabs>
          <w:tab w:val="left" w:pos="993"/>
        </w:tabs>
        <w:spacing w:line="240" w:lineRule="auto"/>
        <w:ind w:leftChars="118" w:left="283" w:right="-1" w:firstLineChars="252" w:firstLine="706"/>
        <w:rPr>
          <w:rFonts w:ascii="Times New Roman" w:eastAsia="DengXian" w:hAnsi="Times New Roman" w:cs="Times New Roman"/>
          <w:sz w:val="28"/>
          <w:szCs w:val="28"/>
          <w:lang w:val="ru-RU"/>
        </w:rPr>
      </w:pPr>
      <w:r w:rsidRPr="008A4B8B">
        <w:rPr>
          <w:rFonts w:ascii="Times New Roman" w:eastAsia="DengXian" w:hAnsi="Times New Roman" w:cs="Times New Roman"/>
          <w:sz w:val="28"/>
          <w:szCs w:val="28"/>
          <w:lang w:val="ru-RU"/>
        </w:rPr>
        <w:t>2)</w:t>
      </w:r>
      <w:r w:rsidRPr="008A4B8B">
        <w:rPr>
          <w:rFonts w:ascii="Times New Roman" w:eastAsia="DengXian" w:hAnsi="Times New Roman" w:cs="Times New Roman"/>
          <w:sz w:val="28"/>
          <w:szCs w:val="28"/>
          <w:lang w:val="ru-RU"/>
        </w:rPr>
        <w:tab/>
        <w:t>пояснительная записка.</w:t>
      </w:r>
    </w:p>
    <w:p w14:paraId="2777CA2D" w14:textId="77777777" w:rsidR="00890216" w:rsidRPr="008A4B8B" w:rsidRDefault="00890216" w:rsidP="00890216">
      <w:pPr>
        <w:tabs>
          <w:tab w:val="left" w:pos="993"/>
        </w:tabs>
        <w:spacing w:line="240" w:lineRule="auto"/>
        <w:ind w:leftChars="118" w:left="283" w:right="-1" w:firstLineChars="252" w:firstLine="706"/>
        <w:rPr>
          <w:rFonts w:ascii="Times New Roman" w:eastAsia="DengXian" w:hAnsi="Times New Roman" w:cs="Times New Roman"/>
          <w:sz w:val="28"/>
          <w:szCs w:val="28"/>
          <w:lang w:val="ru-RU"/>
        </w:rPr>
      </w:pPr>
    </w:p>
    <w:p w14:paraId="3993F52B" w14:textId="77777777" w:rsidR="00890216" w:rsidRPr="008A4B8B" w:rsidRDefault="00890216" w:rsidP="00890216">
      <w:pPr>
        <w:tabs>
          <w:tab w:val="left" w:pos="993"/>
        </w:tabs>
        <w:spacing w:line="240" w:lineRule="auto"/>
        <w:ind w:leftChars="118" w:left="283" w:right="-1" w:firstLineChars="252" w:firstLine="706"/>
        <w:rPr>
          <w:rFonts w:ascii="Times New Roman" w:eastAsia="DengXian" w:hAnsi="Times New Roman" w:cs="Times New Roman"/>
          <w:b/>
          <w:bCs/>
          <w:sz w:val="28"/>
          <w:szCs w:val="28"/>
          <w:lang w:val="ru-RU"/>
        </w:rPr>
      </w:pPr>
      <w:r w:rsidRPr="008A4B8B">
        <w:rPr>
          <w:rFonts w:ascii="Times New Roman" w:eastAsia="DengXian" w:hAnsi="Times New Roman" w:cs="Times New Roman"/>
          <w:sz w:val="28"/>
          <w:szCs w:val="28"/>
          <w:lang w:val="ru-RU"/>
        </w:rPr>
        <w:t xml:space="preserve">                                                                                    </w:t>
      </w:r>
      <w:r w:rsidRPr="008A4B8B">
        <w:rPr>
          <w:rFonts w:ascii="Times New Roman" w:eastAsia="DengXian" w:hAnsi="Times New Roman" w:cs="Times New Roman"/>
          <w:b/>
          <w:bCs/>
          <w:sz w:val="28"/>
          <w:szCs w:val="28"/>
          <w:lang w:val="ru-RU"/>
        </w:rPr>
        <w:t>Депутаты Парламента:</w:t>
      </w:r>
    </w:p>
    <w:p w14:paraId="7C313DC5" w14:textId="77777777" w:rsidR="00890216" w:rsidRPr="00890216" w:rsidRDefault="00890216" w:rsidP="00890216">
      <w:pPr>
        <w:spacing w:after="0" w:line="240" w:lineRule="auto"/>
        <w:ind w:right="253" w:firstLine="567"/>
        <w:jc w:val="right"/>
        <w:rPr>
          <w:rFonts w:ascii="Times New Roman" w:hAnsi="Times New Roman" w:cs="Times New Roman"/>
          <w:sz w:val="28"/>
          <w:szCs w:val="28"/>
          <w:lang w:val="ru-RU"/>
        </w:rPr>
      </w:pPr>
      <w:r w:rsidRPr="008A4B8B">
        <w:rPr>
          <w:rFonts w:ascii="Times New Roman" w:hAnsi="Times New Roman" w:cs="Times New Roman"/>
          <w:sz w:val="28"/>
          <w:szCs w:val="28"/>
          <w:lang w:val="ru-RU"/>
        </w:rPr>
        <w:t>Д</w:t>
      </w:r>
      <w:r w:rsidRPr="00890216">
        <w:rPr>
          <w:rFonts w:ascii="Times New Roman" w:hAnsi="Times New Roman" w:cs="Times New Roman"/>
          <w:sz w:val="28"/>
          <w:szCs w:val="28"/>
          <w:lang w:val="ru-RU"/>
        </w:rPr>
        <w:t>.</w:t>
      </w:r>
      <w:r w:rsidRPr="008A4B8B">
        <w:rPr>
          <w:rFonts w:ascii="Times New Roman" w:hAnsi="Times New Roman" w:cs="Times New Roman"/>
          <w:sz w:val="28"/>
          <w:szCs w:val="28"/>
          <w:lang w:val="ru-RU"/>
        </w:rPr>
        <w:t>Алайба</w:t>
      </w:r>
    </w:p>
    <w:p w14:paraId="081BB5E4" w14:textId="77777777" w:rsidR="00890216" w:rsidRPr="00890216" w:rsidRDefault="00890216" w:rsidP="00890216">
      <w:pPr>
        <w:spacing w:after="0" w:line="240" w:lineRule="auto"/>
        <w:ind w:right="253" w:firstLine="567"/>
        <w:jc w:val="right"/>
        <w:rPr>
          <w:rFonts w:ascii="Times New Roman" w:hAnsi="Times New Roman" w:cs="Times New Roman"/>
          <w:sz w:val="28"/>
          <w:szCs w:val="28"/>
          <w:lang w:val="ru-RU"/>
        </w:rPr>
      </w:pPr>
      <w:r w:rsidRPr="008A4B8B">
        <w:rPr>
          <w:rFonts w:ascii="Times New Roman" w:hAnsi="Times New Roman" w:cs="Times New Roman"/>
          <w:sz w:val="28"/>
          <w:szCs w:val="28"/>
          <w:lang w:val="en-US"/>
        </w:rPr>
        <w:t>A</w:t>
      </w:r>
      <w:r w:rsidRPr="00890216">
        <w:rPr>
          <w:rFonts w:ascii="Times New Roman" w:hAnsi="Times New Roman" w:cs="Times New Roman"/>
          <w:sz w:val="28"/>
          <w:szCs w:val="28"/>
          <w:lang w:val="ru-RU"/>
        </w:rPr>
        <w:t>.</w:t>
      </w:r>
      <w:r w:rsidRPr="008A4B8B">
        <w:rPr>
          <w:rFonts w:ascii="Times New Roman" w:hAnsi="Times New Roman" w:cs="Times New Roman"/>
          <w:sz w:val="28"/>
          <w:szCs w:val="28"/>
          <w:lang w:val="ru-RU"/>
        </w:rPr>
        <w:t>Калинич</w:t>
      </w:r>
      <w:r w:rsidRPr="00890216">
        <w:rPr>
          <w:rFonts w:ascii="Times New Roman" w:hAnsi="Times New Roman" w:cs="Times New Roman"/>
          <w:sz w:val="28"/>
          <w:szCs w:val="28"/>
          <w:lang w:val="ru-RU"/>
        </w:rPr>
        <w:t xml:space="preserve"> </w:t>
      </w:r>
    </w:p>
    <w:p w14:paraId="2A1DA11B" w14:textId="77777777" w:rsidR="00890216" w:rsidRPr="008A4B8B" w:rsidRDefault="00890216" w:rsidP="00890216">
      <w:pPr>
        <w:spacing w:after="0" w:line="240" w:lineRule="auto"/>
        <w:ind w:right="253" w:firstLine="567"/>
        <w:jc w:val="right"/>
        <w:rPr>
          <w:rFonts w:ascii="Times New Roman" w:hAnsi="Times New Roman" w:cs="Times New Roman"/>
          <w:b/>
          <w:sz w:val="28"/>
          <w:szCs w:val="28"/>
        </w:rPr>
      </w:pPr>
      <w:r w:rsidRPr="008A4B8B">
        <w:rPr>
          <w:rFonts w:ascii="Times New Roman" w:hAnsi="Times New Roman" w:cs="Times New Roman"/>
          <w:sz w:val="28"/>
          <w:szCs w:val="28"/>
          <w:lang w:val="ru-RU"/>
        </w:rPr>
        <w:t>Г</w:t>
      </w:r>
      <w:r w:rsidRPr="00890216">
        <w:rPr>
          <w:rFonts w:ascii="Times New Roman" w:hAnsi="Times New Roman" w:cs="Times New Roman"/>
          <w:sz w:val="28"/>
          <w:szCs w:val="28"/>
          <w:lang w:val="ru-RU"/>
        </w:rPr>
        <w:t>.</w:t>
      </w:r>
      <w:r w:rsidRPr="008A4B8B">
        <w:rPr>
          <w:rFonts w:ascii="Times New Roman" w:hAnsi="Times New Roman" w:cs="Times New Roman"/>
          <w:sz w:val="28"/>
          <w:szCs w:val="28"/>
          <w:lang w:val="ru-RU"/>
        </w:rPr>
        <w:t>Сажин</w:t>
      </w:r>
    </w:p>
    <w:p w14:paraId="4DBA41E7" w14:textId="77777777" w:rsidR="00890216" w:rsidRPr="008A4B8B" w:rsidRDefault="00890216" w:rsidP="00890216">
      <w:pPr>
        <w:spacing w:after="0" w:line="240" w:lineRule="auto"/>
        <w:ind w:right="253" w:firstLine="567"/>
        <w:jc w:val="both"/>
        <w:rPr>
          <w:rFonts w:ascii="Times New Roman" w:hAnsi="Times New Roman" w:cs="Times New Roman"/>
          <w:b/>
          <w:sz w:val="28"/>
          <w:szCs w:val="28"/>
        </w:rPr>
      </w:pPr>
    </w:p>
    <w:p w14:paraId="7D7F247D" w14:textId="77777777" w:rsidR="00890216" w:rsidRPr="008A4B8B" w:rsidRDefault="00890216" w:rsidP="00890216">
      <w:pPr>
        <w:spacing w:after="0" w:line="240" w:lineRule="auto"/>
        <w:ind w:right="253" w:firstLine="567"/>
        <w:jc w:val="both"/>
        <w:rPr>
          <w:rFonts w:ascii="Times New Roman" w:hAnsi="Times New Roman" w:cs="Times New Roman"/>
          <w:b/>
          <w:sz w:val="28"/>
          <w:szCs w:val="28"/>
        </w:rPr>
      </w:pPr>
    </w:p>
    <w:p w14:paraId="11A7CCFE" w14:textId="77777777" w:rsidR="00890216" w:rsidRPr="008A4B8B" w:rsidRDefault="00890216" w:rsidP="00890216">
      <w:pPr>
        <w:spacing w:after="0" w:line="240" w:lineRule="auto"/>
        <w:ind w:right="253" w:firstLine="567"/>
        <w:jc w:val="right"/>
        <w:rPr>
          <w:rFonts w:ascii="Times New Roman" w:hAnsi="Times New Roman" w:cs="Times New Roman"/>
          <w:b/>
          <w:sz w:val="28"/>
          <w:szCs w:val="28"/>
        </w:rPr>
      </w:pPr>
      <w:r w:rsidRPr="008A4B8B">
        <w:rPr>
          <w:rFonts w:ascii="Times New Roman" w:hAnsi="Times New Roman" w:cs="Times New Roman"/>
          <w:b/>
          <w:sz w:val="28"/>
          <w:szCs w:val="28"/>
        </w:rPr>
        <w:tab/>
      </w:r>
      <w:r w:rsidRPr="008A4B8B">
        <w:rPr>
          <w:rFonts w:ascii="Times New Roman" w:hAnsi="Times New Roman" w:cs="Times New Roman"/>
          <w:b/>
          <w:sz w:val="28"/>
          <w:szCs w:val="28"/>
        </w:rPr>
        <w:tab/>
      </w:r>
    </w:p>
    <w:p w14:paraId="6D6FF03B" w14:textId="77777777" w:rsidR="00890216" w:rsidRPr="008A4B8B" w:rsidRDefault="00890216" w:rsidP="00890216">
      <w:pPr>
        <w:spacing w:before="240" w:after="240"/>
        <w:ind w:right="253" w:firstLine="567"/>
        <w:jc w:val="right"/>
        <w:rPr>
          <w:rFonts w:ascii="Times New Roman" w:hAnsi="Times New Roman" w:cs="Times New Roman"/>
          <w:b/>
          <w:sz w:val="28"/>
          <w:szCs w:val="28"/>
        </w:rPr>
      </w:pPr>
    </w:p>
    <w:p w14:paraId="7A5FFDF8" w14:textId="77777777" w:rsidR="00890216" w:rsidRPr="008A4B8B" w:rsidRDefault="00890216" w:rsidP="00890216">
      <w:pPr>
        <w:spacing w:before="240" w:after="240"/>
        <w:ind w:right="253" w:firstLine="567"/>
        <w:jc w:val="right"/>
        <w:rPr>
          <w:rFonts w:ascii="Times New Roman" w:hAnsi="Times New Roman" w:cs="Times New Roman"/>
          <w:b/>
          <w:sz w:val="28"/>
          <w:szCs w:val="28"/>
        </w:rPr>
      </w:pPr>
    </w:p>
    <w:p w14:paraId="4F9EFAB8" w14:textId="77777777" w:rsidR="00890216" w:rsidRPr="008A4B8B" w:rsidRDefault="00890216" w:rsidP="00890216">
      <w:pPr>
        <w:spacing w:before="240" w:after="240"/>
        <w:ind w:right="253" w:firstLine="567"/>
        <w:jc w:val="right"/>
        <w:rPr>
          <w:rFonts w:ascii="Times New Roman" w:hAnsi="Times New Roman" w:cs="Times New Roman"/>
          <w:b/>
          <w:sz w:val="28"/>
          <w:szCs w:val="28"/>
        </w:rPr>
      </w:pPr>
    </w:p>
    <w:p w14:paraId="210546C7" w14:textId="77777777" w:rsidR="00890216" w:rsidRPr="008A4B8B" w:rsidRDefault="00890216" w:rsidP="00890216">
      <w:pPr>
        <w:spacing w:before="240" w:after="240"/>
        <w:ind w:right="253" w:firstLine="567"/>
        <w:jc w:val="right"/>
        <w:rPr>
          <w:rFonts w:ascii="Times New Roman" w:hAnsi="Times New Roman" w:cs="Times New Roman"/>
          <w:b/>
          <w:sz w:val="28"/>
          <w:szCs w:val="28"/>
        </w:rPr>
      </w:pPr>
    </w:p>
    <w:p w14:paraId="4E38EFAE" w14:textId="77777777" w:rsidR="0046162A" w:rsidRDefault="0046162A" w:rsidP="00890216">
      <w:pPr>
        <w:spacing w:after="0" w:line="240" w:lineRule="auto"/>
        <w:ind w:right="255" w:firstLine="567"/>
        <w:jc w:val="right"/>
        <w:rPr>
          <w:rFonts w:ascii="Times New Roman" w:hAnsi="Times New Roman" w:cs="Times New Roman"/>
          <w:i/>
          <w:sz w:val="28"/>
          <w:szCs w:val="28"/>
          <w:lang w:val="ru-RU"/>
        </w:rPr>
      </w:pPr>
    </w:p>
    <w:p w14:paraId="029BCF01" w14:textId="77777777" w:rsidR="0046162A" w:rsidRDefault="0046162A" w:rsidP="00890216">
      <w:pPr>
        <w:spacing w:after="0" w:line="240" w:lineRule="auto"/>
        <w:ind w:right="255" w:firstLine="567"/>
        <w:jc w:val="right"/>
        <w:rPr>
          <w:rFonts w:ascii="Times New Roman" w:hAnsi="Times New Roman" w:cs="Times New Roman"/>
          <w:i/>
          <w:sz w:val="28"/>
          <w:szCs w:val="28"/>
          <w:lang w:val="ru-RU"/>
        </w:rPr>
      </w:pPr>
    </w:p>
    <w:p w14:paraId="5B0B733A" w14:textId="77777777" w:rsidR="0046162A" w:rsidRDefault="0046162A" w:rsidP="00890216">
      <w:pPr>
        <w:spacing w:after="0" w:line="240" w:lineRule="auto"/>
        <w:ind w:right="255" w:firstLine="567"/>
        <w:jc w:val="right"/>
        <w:rPr>
          <w:rFonts w:ascii="Times New Roman" w:hAnsi="Times New Roman" w:cs="Times New Roman"/>
          <w:i/>
          <w:sz w:val="28"/>
          <w:szCs w:val="28"/>
          <w:lang w:val="ru-RU"/>
        </w:rPr>
      </w:pPr>
    </w:p>
    <w:p w14:paraId="65C15702" w14:textId="77777777" w:rsidR="0046162A" w:rsidRDefault="0046162A" w:rsidP="00890216">
      <w:pPr>
        <w:spacing w:after="0" w:line="240" w:lineRule="auto"/>
        <w:ind w:right="255" w:firstLine="567"/>
        <w:jc w:val="right"/>
        <w:rPr>
          <w:rFonts w:ascii="Times New Roman" w:hAnsi="Times New Roman" w:cs="Times New Roman"/>
          <w:i/>
          <w:sz w:val="28"/>
          <w:szCs w:val="28"/>
          <w:lang w:val="ru-RU"/>
        </w:rPr>
      </w:pPr>
    </w:p>
    <w:p w14:paraId="6EBDBC06" w14:textId="77777777" w:rsidR="0046162A" w:rsidRDefault="0046162A" w:rsidP="00890216">
      <w:pPr>
        <w:spacing w:after="0" w:line="240" w:lineRule="auto"/>
        <w:ind w:right="255" w:firstLine="567"/>
        <w:jc w:val="right"/>
        <w:rPr>
          <w:rFonts w:ascii="Times New Roman" w:hAnsi="Times New Roman" w:cs="Times New Roman"/>
          <w:i/>
          <w:sz w:val="28"/>
          <w:szCs w:val="28"/>
          <w:lang w:val="ru-RU"/>
        </w:rPr>
      </w:pPr>
    </w:p>
    <w:p w14:paraId="49A09051" w14:textId="77777777" w:rsidR="0046162A" w:rsidRDefault="0046162A" w:rsidP="00890216">
      <w:pPr>
        <w:spacing w:after="0" w:line="240" w:lineRule="auto"/>
        <w:ind w:right="255" w:firstLine="567"/>
        <w:jc w:val="right"/>
        <w:rPr>
          <w:rFonts w:ascii="Times New Roman" w:hAnsi="Times New Roman" w:cs="Times New Roman"/>
          <w:i/>
          <w:sz w:val="28"/>
          <w:szCs w:val="28"/>
          <w:lang w:val="ru-RU"/>
        </w:rPr>
      </w:pPr>
    </w:p>
    <w:p w14:paraId="73226F79" w14:textId="77777777" w:rsidR="0046162A" w:rsidRDefault="0046162A" w:rsidP="00890216">
      <w:pPr>
        <w:spacing w:after="0" w:line="240" w:lineRule="auto"/>
        <w:ind w:right="255" w:firstLine="567"/>
        <w:jc w:val="right"/>
        <w:rPr>
          <w:rFonts w:ascii="Times New Roman" w:hAnsi="Times New Roman" w:cs="Times New Roman"/>
          <w:i/>
          <w:sz w:val="28"/>
          <w:szCs w:val="28"/>
          <w:lang w:val="ru-RU"/>
        </w:rPr>
      </w:pPr>
    </w:p>
    <w:p w14:paraId="62790347" w14:textId="2FCD5429" w:rsidR="00890216" w:rsidRPr="008A4B8B" w:rsidRDefault="00890216" w:rsidP="00890216">
      <w:pPr>
        <w:spacing w:after="0" w:line="240" w:lineRule="auto"/>
        <w:ind w:right="255" w:firstLine="567"/>
        <w:jc w:val="right"/>
        <w:rPr>
          <w:rFonts w:ascii="Times New Roman" w:hAnsi="Times New Roman" w:cs="Times New Roman"/>
          <w:i/>
          <w:sz w:val="28"/>
          <w:szCs w:val="28"/>
          <w:lang w:val="ru-RU"/>
        </w:rPr>
      </w:pPr>
      <w:r w:rsidRPr="008A4B8B">
        <w:rPr>
          <w:rFonts w:ascii="Times New Roman" w:hAnsi="Times New Roman" w:cs="Times New Roman"/>
          <w:i/>
          <w:sz w:val="28"/>
          <w:szCs w:val="28"/>
          <w:lang w:val="ru-RU"/>
        </w:rPr>
        <w:t>Проект(№183)</w:t>
      </w:r>
    </w:p>
    <w:p w14:paraId="577FA377" w14:textId="77777777" w:rsidR="00890216" w:rsidRPr="008A4B8B" w:rsidRDefault="00890216" w:rsidP="00890216">
      <w:pPr>
        <w:spacing w:after="0" w:line="240" w:lineRule="auto"/>
        <w:ind w:right="255" w:firstLine="567"/>
        <w:jc w:val="right"/>
        <w:rPr>
          <w:rFonts w:ascii="Times New Roman" w:hAnsi="Times New Roman" w:cs="Times New Roman"/>
          <w:i/>
          <w:sz w:val="28"/>
          <w:szCs w:val="28"/>
          <w:lang w:val="ru-RU"/>
        </w:rPr>
      </w:pPr>
      <w:r w:rsidRPr="008A4B8B">
        <w:rPr>
          <w:rFonts w:ascii="Times New Roman" w:hAnsi="Times New Roman" w:cs="Times New Roman"/>
          <w:i/>
          <w:sz w:val="28"/>
          <w:szCs w:val="28"/>
          <w:lang w:val="ru-RU"/>
        </w:rPr>
        <w:lastRenderedPageBreak/>
        <w:t>Перевод</w:t>
      </w:r>
    </w:p>
    <w:p w14:paraId="56AF02EA" w14:textId="77777777" w:rsidR="00890216" w:rsidRPr="008A4B8B" w:rsidRDefault="00890216" w:rsidP="00890216">
      <w:pPr>
        <w:keepNext/>
        <w:spacing w:line="240" w:lineRule="auto"/>
        <w:ind w:right="253" w:firstLine="567"/>
        <w:jc w:val="center"/>
        <w:rPr>
          <w:rFonts w:ascii="Times New Roman" w:hAnsi="Times New Roman" w:cs="Times New Roman"/>
          <w:b/>
          <w:color w:val="000000"/>
          <w:sz w:val="28"/>
          <w:szCs w:val="28"/>
        </w:rPr>
      </w:pPr>
    </w:p>
    <w:p w14:paraId="130FC06C" w14:textId="77777777" w:rsidR="00890216" w:rsidRPr="008A4B8B" w:rsidRDefault="00890216" w:rsidP="00890216">
      <w:pPr>
        <w:tabs>
          <w:tab w:val="left" w:pos="9923"/>
        </w:tabs>
        <w:spacing w:line="240" w:lineRule="auto"/>
        <w:ind w:right="-1" w:firstLine="567"/>
        <w:jc w:val="center"/>
        <w:rPr>
          <w:rFonts w:ascii="Times New Roman" w:hAnsi="Times New Roman" w:cs="Times New Roman"/>
          <w:b/>
          <w:color w:val="000000"/>
          <w:sz w:val="28"/>
          <w:szCs w:val="28"/>
          <w:lang w:val="ru-RU"/>
        </w:rPr>
      </w:pPr>
      <w:r w:rsidRPr="008A4B8B">
        <w:rPr>
          <w:rFonts w:ascii="Times New Roman" w:hAnsi="Times New Roman" w:cs="Times New Roman"/>
          <w:b/>
          <w:color w:val="000000"/>
          <w:sz w:val="28"/>
          <w:szCs w:val="28"/>
          <w:lang w:val="ru-RU"/>
        </w:rPr>
        <w:t xml:space="preserve">ПОСТАНОВЛЕНИЕ </w:t>
      </w:r>
    </w:p>
    <w:p w14:paraId="5E55BAE9" w14:textId="77777777" w:rsidR="00890216" w:rsidRPr="008A4B8B" w:rsidRDefault="00890216" w:rsidP="00890216">
      <w:pPr>
        <w:tabs>
          <w:tab w:val="left" w:pos="9923"/>
        </w:tabs>
        <w:spacing w:line="240" w:lineRule="auto"/>
        <w:ind w:right="-1" w:firstLine="567"/>
        <w:jc w:val="center"/>
        <w:rPr>
          <w:rFonts w:ascii="Times New Roman" w:hAnsi="Times New Roman" w:cs="Times New Roman"/>
          <w:color w:val="000000"/>
          <w:sz w:val="28"/>
          <w:szCs w:val="28"/>
          <w:lang w:val="ru-RU"/>
        </w:rPr>
      </w:pPr>
      <w:r w:rsidRPr="008A4B8B">
        <w:rPr>
          <w:rFonts w:ascii="Times New Roman" w:hAnsi="Times New Roman" w:cs="Times New Roman"/>
          <w:color w:val="000000"/>
          <w:sz w:val="28"/>
          <w:szCs w:val="28"/>
          <w:lang w:val="ru-RU"/>
        </w:rPr>
        <w:t>об утверждении Национальной стратегии по предупреждению и борьбе с отмыванием денег и финансированием терроризма на 2020–2025 годы и Плана действий по реализации Национальной стратегии по предупреждению и борьбе с отмыванием денег и финансированием терроризма на 2020–2025 годы №239/2020.</w:t>
      </w:r>
    </w:p>
    <w:p w14:paraId="19F06805" w14:textId="77777777" w:rsidR="00890216" w:rsidRPr="008A4B8B" w:rsidRDefault="00890216" w:rsidP="00890216">
      <w:pPr>
        <w:spacing w:after="0" w:line="276" w:lineRule="auto"/>
        <w:ind w:right="-1" w:firstLine="567"/>
        <w:jc w:val="center"/>
        <w:rPr>
          <w:rFonts w:ascii="Times New Roman" w:hAnsi="Times New Roman" w:cs="Times New Roman"/>
          <w:b/>
          <w:sz w:val="28"/>
          <w:szCs w:val="28"/>
        </w:rPr>
      </w:pPr>
    </w:p>
    <w:p w14:paraId="36D34675" w14:textId="77777777" w:rsidR="00890216" w:rsidRPr="008A4B8B" w:rsidRDefault="00890216" w:rsidP="00890216">
      <w:pPr>
        <w:spacing w:after="0" w:line="276" w:lineRule="auto"/>
        <w:ind w:right="-1" w:firstLine="567"/>
        <w:jc w:val="center"/>
        <w:rPr>
          <w:rFonts w:ascii="Times New Roman" w:hAnsi="Times New Roman" w:cs="Times New Roman"/>
          <w:b/>
          <w:sz w:val="28"/>
          <w:szCs w:val="28"/>
        </w:rPr>
      </w:pPr>
    </w:p>
    <w:p w14:paraId="6242CAA6" w14:textId="77777777" w:rsidR="00890216" w:rsidRPr="008A4B8B" w:rsidRDefault="00890216" w:rsidP="00890216">
      <w:pPr>
        <w:spacing w:after="0" w:line="276" w:lineRule="auto"/>
        <w:ind w:right="-1" w:firstLine="567"/>
        <w:rPr>
          <w:rFonts w:ascii="Times New Roman" w:hAnsi="Times New Roman" w:cs="Times New Roman"/>
          <w:sz w:val="28"/>
          <w:szCs w:val="28"/>
        </w:rPr>
      </w:pPr>
      <w:r w:rsidRPr="008A4B8B">
        <w:rPr>
          <w:rFonts w:ascii="Times New Roman" w:hAnsi="Times New Roman" w:cs="Times New Roman"/>
          <w:sz w:val="28"/>
          <w:szCs w:val="28"/>
          <w:lang w:val="ru-RU"/>
        </w:rPr>
        <w:t>Парламент принимает настоящее постановление</w:t>
      </w:r>
      <w:r w:rsidRPr="008A4B8B">
        <w:rPr>
          <w:rFonts w:ascii="Times New Roman" w:hAnsi="Times New Roman" w:cs="Times New Roman"/>
          <w:sz w:val="28"/>
          <w:szCs w:val="28"/>
        </w:rPr>
        <w:t>.</w:t>
      </w:r>
    </w:p>
    <w:p w14:paraId="37651B78" w14:textId="77777777" w:rsidR="00890216" w:rsidRPr="008A4B8B" w:rsidRDefault="00890216" w:rsidP="00890216">
      <w:pPr>
        <w:spacing w:after="0" w:line="276" w:lineRule="auto"/>
        <w:ind w:right="-1" w:firstLine="567"/>
        <w:jc w:val="both"/>
        <w:rPr>
          <w:rFonts w:ascii="Times New Roman" w:hAnsi="Times New Roman" w:cs="Times New Roman"/>
          <w:sz w:val="28"/>
          <w:szCs w:val="28"/>
        </w:rPr>
      </w:pPr>
    </w:p>
    <w:p w14:paraId="3CDBAA47" w14:textId="77777777" w:rsidR="00890216" w:rsidRPr="008A4B8B" w:rsidRDefault="00890216" w:rsidP="00890216">
      <w:pPr>
        <w:tabs>
          <w:tab w:val="left" w:pos="9923"/>
        </w:tabs>
        <w:spacing w:line="240" w:lineRule="auto"/>
        <w:ind w:right="-1" w:firstLine="567"/>
        <w:jc w:val="both"/>
        <w:rPr>
          <w:rFonts w:ascii="Times New Roman" w:hAnsi="Times New Roman" w:cs="Times New Roman"/>
          <w:color w:val="000000"/>
          <w:sz w:val="28"/>
          <w:szCs w:val="28"/>
          <w:lang w:val="ru-RU"/>
        </w:rPr>
      </w:pPr>
      <w:r w:rsidRPr="008A4B8B">
        <w:rPr>
          <w:rFonts w:ascii="Times New Roman" w:hAnsi="Times New Roman" w:cs="Times New Roman"/>
          <w:b/>
          <w:sz w:val="28"/>
          <w:szCs w:val="28"/>
          <w:lang w:val="ru-RU"/>
        </w:rPr>
        <w:t>Ст</w:t>
      </w:r>
      <w:r w:rsidRPr="008A4B8B">
        <w:rPr>
          <w:rFonts w:ascii="Times New Roman" w:hAnsi="Times New Roman" w:cs="Times New Roman"/>
          <w:b/>
          <w:sz w:val="28"/>
          <w:szCs w:val="28"/>
        </w:rPr>
        <w:t xml:space="preserve">. I. </w:t>
      </w:r>
      <w:r w:rsidRPr="008A4B8B">
        <w:rPr>
          <w:rFonts w:ascii="Times New Roman" w:hAnsi="Times New Roman" w:cs="Times New Roman"/>
          <w:sz w:val="28"/>
          <w:szCs w:val="28"/>
        </w:rPr>
        <w:t xml:space="preserve">– </w:t>
      </w:r>
      <w:r w:rsidRPr="008A4B8B">
        <w:rPr>
          <w:rFonts w:ascii="Times New Roman" w:hAnsi="Times New Roman" w:cs="Times New Roman"/>
          <w:sz w:val="28"/>
          <w:szCs w:val="28"/>
          <w:lang w:val="ru-RU"/>
        </w:rPr>
        <w:t xml:space="preserve">В </w:t>
      </w:r>
      <w:r w:rsidRPr="008A4B8B">
        <w:rPr>
          <w:rFonts w:ascii="Times New Roman" w:hAnsi="Times New Roman" w:cs="Times New Roman"/>
          <w:color w:val="000000"/>
          <w:sz w:val="28"/>
          <w:szCs w:val="28"/>
          <w:lang w:val="ru-RU"/>
        </w:rPr>
        <w:t>Постановление Парламента об утверждении Национальной стратегии по предупреждению и борьбе с отмыванием денег и финансированием терроризма на 2020–2025 годы и Плана действий по реализации Национальной стратегии по предупреждению и борьбе с отмыванием денег и финансированием терроризма на 2020–2025 годы №239/2020 (Официальный монитор Республики Молдова, 2021 г. № 33-41, ст.18) внести следующие изменения:</w:t>
      </w:r>
    </w:p>
    <w:p w14:paraId="52203DE8" w14:textId="77777777" w:rsidR="00890216" w:rsidRPr="008A4B8B" w:rsidRDefault="00890216" w:rsidP="00890216">
      <w:pPr>
        <w:tabs>
          <w:tab w:val="left" w:pos="9923"/>
        </w:tabs>
        <w:spacing w:after="0" w:line="240" w:lineRule="auto"/>
        <w:ind w:right="-1" w:firstLine="567"/>
        <w:jc w:val="both"/>
        <w:rPr>
          <w:rFonts w:ascii="Times New Roman" w:hAnsi="Times New Roman" w:cs="Times New Roman"/>
          <w:sz w:val="28"/>
          <w:szCs w:val="28"/>
        </w:rPr>
      </w:pPr>
    </w:p>
    <w:p w14:paraId="39F3DE80" w14:textId="77777777" w:rsidR="00890216" w:rsidRPr="008A4B8B" w:rsidRDefault="00890216" w:rsidP="00890216">
      <w:pPr>
        <w:numPr>
          <w:ilvl w:val="0"/>
          <w:numId w:val="1"/>
        </w:numPr>
        <w:tabs>
          <w:tab w:val="left" w:pos="1843"/>
          <w:tab w:val="left" w:pos="9923"/>
        </w:tabs>
        <w:spacing w:after="0" w:line="240" w:lineRule="auto"/>
        <w:ind w:left="851" w:right="-1" w:firstLine="567"/>
        <w:jc w:val="both"/>
        <w:rPr>
          <w:rFonts w:ascii="Times New Roman" w:hAnsi="Times New Roman" w:cs="Times New Roman"/>
          <w:sz w:val="28"/>
          <w:szCs w:val="28"/>
        </w:rPr>
      </w:pPr>
      <w:r w:rsidRPr="008A4B8B">
        <w:rPr>
          <w:rFonts w:ascii="Times New Roman" w:hAnsi="Times New Roman" w:cs="Times New Roman"/>
          <w:sz w:val="28"/>
          <w:szCs w:val="28"/>
          <w:lang w:val="ru-RU"/>
        </w:rPr>
        <w:t xml:space="preserve">В приложении </w:t>
      </w:r>
      <w:r w:rsidRPr="008A4B8B">
        <w:rPr>
          <w:rFonts w:ascii="Times New Roman" w:hAnsi="Times New Roman" w:cs="Times New Roman"/>
          <w:sz w:val="28"/>
          <w:szCs w:val="28"/>
        </w:rPr>
        <w:t>2:</w:t>
      </w:r>
    </w:p>
    <w:p w14:paraId="5BAB9995" w14:textId="77777777" w:rsidR="00890216" w:rsidRPr="008A4B8B" w:rsidRDefault="00890216" w:rsidP="00890216">
      <w:pPr>
        <w:tabs>
          <w:tab w:val="left" w:pos="9923"/>
        </w:tabs>
        <w:spacing w:after="0" w:line="240" w:lineRule="auto"/>
        <w:ind w:right="-1" w:firstLine="567"/>
        <w:jc w:val="both"/>
        <w:rPr>
          <w:rFonts w:ascii="Times New Roman" w:hAnsi="Times New Roman" w:cs="Times New Roman"/>
          <w:sz w:val="28"/>
          <w:szCs w:val="28"/>
        </w:rPr>
      </w:pPr>
    </w:p>
    <w:p w14:paraId="612FD519" w14:textId="77777777" w:rsidR="00890216" w:rsidRPr="008A4B8B" w:rsidRDefault="00890216" w:rsidP="00890216">
      <w:pPr>
        <w:tabs>
          <w:tab w:val="left" w:pos="9923"/>
        </w:tabs>
        <w:spacing w:after="0" w:line="240" w:lineRule="auto"/>
        <w:ind w:right="-1" w:firstLine="567"/>
        <w:jc w:val="both"/>
        <w:rPr>
          <w:rFonts w:ascii="Times New Roman" w:hAnsi="Times New Roman" w:cs="Times New Roman"/>
          <w:sz w:val="28"/>
          <w:szCs w:val="28"/>
          <w:lang w:val="ru-RU"/>
        </w:rPr>
      </w:pPr>
      <w:r w:rsidRPr="008A4B8B">
        <w:rPr>
          <w:rFonts w:ascii="Times New Roman" w:hAnsi="Times New Roman" w:cs="Times New Roman"/>
          <w:sz w:val="28"/>
          <w:szCs w:val="28"/>
          <w:lang w:val="ru-RU"/>
        </w:rPr>
        <w:t>1.1. В Общей задачи 1 «Снижение рисков отмывания денег и финансирования терроризма посредством политик и деятельности по координации и сотрудничеству на национальном и международном уровнях»:</w:t>
      </w:r>
    </w:p>
    <w:p w14:paraId="030F1679" w14:textId="77777777" w:rsidR="00890216" w:rsidRPr="008A4B8B" w:rsidRDefault="00890216" w:rsidP="00890216">
      <w:pPr>
        <w:tabs>
          <w:tab w:val="left" w:pos="9923"/>
        </w:tabs>
        <w:spacing w:after="0" w:line="240" w:lineRule="auto"/>
        <w:ind w:right="-1" w:firstLine="567"/>
        <w:jc w:val="both"/>
        <w:rPr>
          <w:rFonts w:ascii="Times New Roman" w:hAnsi="Times New Roman" w:cs="Times New Roman"/>
          <w:sz w:val="28"/>
          <w:szCs w:val="28"/>
          <w:lang w:val="ru-RU"/>
        </w:rPr>
      </w:pPr>
      <w:r w:rsidRPr="008A4B8B">
        <w:rPr>
          <w:rFonts w:ascii="Times New Roman" w:hAnsi="Times New Roman" w:cs="Times New Roman"/>
          <w:sz w:val="28"/>
          <w:szCs w:val="28"/>
          <w:lang w:val="ru-RU"/>
        </w:rPr>
        <w:t>1.1.1. в действии 1.1.4. после слова «Разработка» дополнить словами  », разрешение и утверждение». В разделе «Сроки и реализация» слова «I полугодие, 2021 г.» заменить словами «II полугодие, 2022 г.».  В разделе «Ответственные» слова «ответственные за проведение национальной оценки рисков» заменить словами «Национальный банк Молдова, Национальная комиссия по финансовому рынку, Нотариальная палата, Союз адвокатов Республики Молдова, Министерство финансов, Совет по публичному надзору за аудитом, Государственная пробирная палата, Национальное агентства по регулированию в области электронных коммуникаций и информационных технологий, Агентство государственных услуг, Генеральная прокуратура; Национальный центр по борьбе с коррупцией; Министерство внутренних дел; Таможенная служба, Министерство юстиции, Министерство финансов, Министерство  иностранных дел и европейской интеграции, Служба информации и безопасности Республики Молдова». В разделе «Показатели мониторинга» слово «Правительства» заменить словом «Парламента».</w:t>
      </w:r>
    </w:p>
    <w:p w14:paraId="74DDD321" w14:textId="77777777" w:rsidR="00890216" w:rsidRPr="008A4B8B" w:rsidRDefault="00890216" w:rsidP="00890216">
      <w:pPr>
        <w:tabs>
          <w:tab w:val="left" w:pos="9923"/>
        </w:tabs>
        <w:spacing w:after="0" w:line="240" w:lineRule="auto"/>
        <w:ind w:right="-1" w:firstLine="567"/>
        <w:jc w:val="both"/>
        <w:rPr>
          <w:rFonts w:ascii="Times New Roman" w:hAnsi="Times New Roman" w:cs="Times New Roman"/>
          <w:sz w:val="28"/>
          <w:szCs w:val="28"/>
          <w:lang w:val="ru-RU"/>
        </w:rPr>
      </w:pPr>
      <w:r w:rsidRPr="008A4B8B">
        <w:rPr>
          <w:rFonts w:ascii="Times New Roman" w:hAnsi="Times New Roman" w:cs="Times New Roman"/>
          <w:sz w:val="28"/>
          <w:szCs w:val="28"/>
          <w:lang w:val="ru-RU"/>
        </w:rPr>
        <w:t xml:space="preserve">1.1.2. В действии 1.1.5., в разделе «Сроки реализации» слова «II полугодие 2021 г.» заменить словами «2022 г.». В разделе «Ответственные», слова </w:t>
      </w:r>
      <w:r w:rsidRPr="008A4B8B">
        <w:rPr>
          <w:rFonts w:ascii="Times New Roman" w:hAnsi="Times New Roman" w:cs="Times New Roman"/>
          <w:sz w:val="28"/>
          <w:szCs w:val="28"/>
          <w:lang w:val="ru-RU"/>
        </w:rPr>
        <w:lastRenderedPageBreak/>
        <w:t>«учреждения, ответственные за проведение национальной оценки рисков;» заменить словами «Национальный банк Молдовы, Национальная комиссия финансового рынка, Нотариальная палата, Союз адвокатов Республики Молдова, Министерство финансов, Совет по публичному надзору за аудитом, Государственная пробирная палата, Национальное агентства по регулированию в области электронных коммуникаций и информационных технологий»;</w:t>
      </w:r>
    </w:p>
    <w:p w14:paraId="7CF99B83" w14:textId="77777777" w:rsidR="00890216" w:rsidRPr="008A4B8B" w:rsidRDefault="00890216" w:rsidP="00890216">
      <w:pPr>
        <w:tabs>
          <w:tab w:val="left" w:pos="9923"/>
        </w:tabs>
        <w:spacing w:after="0" w:line="240" w:lineRule="auto"/>
        <w:ind w:right="-1"/>
        <w:jc w:val="both"/>
        <w:rPr>
          <w:rFonts w:ascii="Times New Roman" w:hAnsi="Times New Roman" w:cs="Times New Roman"/>
          <w:sz w:val="28"/>
          <w:szCs w:val="28"/>
          <w:lang w:val="ru-RU"/>
        </w:rPr>
      </w:pPr>
    </w:p>
    <w:p w14:paraId="0ECFF18B" w14:textId="77777777" w:rsidR="00890216" w:rsidRPr="008A4B8B" w:rsidRDefault="00890216" w:rsidP="00890216">
      <w:pPr>
        <w:tabs>
          <w:tab w:val="left" w:pos="9923"/>
        </w:tabs>
        <w:spacing w:after="0" w:line="240" w:lineRule="auto"/>
        <w:ind w:right="-1"/>
        <w:jc w:val="both"/>
        <w:rPr>
          <w:rFonts w:ascii="Times New Roman" w:hAnsi="Times New Roman" w:cs="Times New Roman"/>
          <w:sz w:val="28"/>
          <w:szCs w:val="28"/>
          <w:lang w:val="ru-RU"/>
        </w:rPr>
      </w:pPr>
      <w:r w:rsidRPr="008A4B8B">
        <w:rPr>
          <w:rFonts w:ascii="Times New Roman" w:hAnsi="Times New Roman" w:cs="Times New Roman"/>
          <w:sz w:val="28"/>
          <w:szCs w:val="28"/>
          <w:lang w:val="ru-RU"/>
        </w:rPr>
        <w:t>1.1.3. После действия 1.1.7. дополнить следующими словами:</w:t>
      </w:r>
    </w:p>
    <w:p w14:paraId="5A722C33" w14:textId="77777777" w:rsidR="00890216" w:rsidRPr="008A4B8B" w:rsidRDefault="00890216" w:rsidP="00890216">
      <w:pPr>
        <w:spacing w:after="0" w:line="240" w:lineRule="auto"/>
        <w:ind w:firstLine="567"/>
        <w:jc w:val="both"/>
        <w:rPr>
          <w:rFonts w:ascii="Times New Roman" w:hAnsi="Times New Roman" w:cs="Times New Roman"/>
          <w:sz w:val="28"/>
          <w:szCs w:val="28"/>
        </w:rPr>
      </w:pPr>
    </w:p>
    <w:tbl>
      <w:tblPr>
        <w:tblpPr w:leftFromText="180" w:rightFromText="180" w:vertAnchor="text" w:horzAnchor="margin" w:tblpXSpec="center" w:tblpY="198"/>
        <w:tblW w:w="10482" w:type="dxa"/>
        <w:tblLayout w:type="fixed"/>
        <w:tblLook w:val="0400" w:firstRow="0" w:lastRow="0" w:firstColumn="0" w:lastColumn="0" w:noHBand="0" w:noVBand="1"/>
      </w:tblPr>
      <w:tblGrid>
        <w:gridCol w:w="843"/>
        <w:gridCol w:w="2443"/>
        <w:gridCol w:w="1215"/>
        <w:gridCol w:w="2250"/>
        <w:gridCol w:w="1005"/>
        <w:gridCol w:w="1245"/>
        <w:gridCol w:w="1481"/>
      </w:tblGrid>
      <w:tr w:rsidR="00890216" w:rsidRPr="008A4B8B" w14:paraId="12E305A3" w14:textId="77777777" w:rsidTr="00404DB5">
        <w:tc>
          <w:tcPr>
            <w:tcW w:w="843" w:type="dxa"/>
            <w:tcBorders>
              <w:top w:val="single" w:sz="6" w:space="0" w:color="000000"/>
              <w:left w:val="single" w:sz="6" w:space="0" w:color="000000"/>
              <w:bottom w:val="single" w:sz="6" w:space="0" w:color="000000"/>
              <w:right w:val="single" w:sz="6" w:space="0" w:color="000000"/>
            </w:tcBorders>
            <w:vAlign w:val="center"/>
          </w:tcPr>
          <w:p w14:paraId="69167E09" w14:textId="77777777" w:rsidR="00890216" w:rsidRPr="008A4B8B" w:rsidRDefault="00890216" w:rsidP="00404DB5">
            <w:pPr>
              <w:spacing w:after="0" w:line="240" w:lineRule="auto"/>
              <w:rPr>
                <w:rFonts w:ascii="Times New Roman" w:hAnsi="Times New Roman" w:cs="Times New Roman"/>
              </w:rPr>
            </w:pPr>
          </w:p>
        </w:tc>
        <w:tc>
          <w:tcPr>
            <w:tcW w:w="24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EEE137C" w14:textId="77777777" w:rsidR="00890216" w:rsidRPr="008A4B8B" w:rsidRDefault="00890216" w:rsidP="00404DB5">
            <w:pPr>
              <w:spacing w:after="0" w:line="240" w:lineRule="auto"/>
              <w:ind w:left="-36"/>
              <w:rPr>
                <w:rFonts w:ascii="Times New Roman" w:hAnsi="Times New Roman" w:cs="Times New Roman"/>
                <w:lang w:val="ru-RU"/>
              </w:rPr>
            </w:pPr>
            <w:r w:rsidRPr="008A4B8B">
              <w:rPr>
                <w:rFonts w:ascii="Times New Roman" w:eastAsia="Times New Roman" w:hAnsi="Times New Roman" w:cs="Times New Roman"/>
                <w:lang w:val="ru-RU"/>
              </w:rPr>
              <w:t>1.1.8. Разработка законодательной основы для внесения изменений в законодательство в целях определения органа с функциями по надзору за азартными играми</w:t>
            </w:r>
            <w:r w:rsidRPr="008A4B8B">
              <w:rPr>
                <w:rFonts w:ascii="Times New Roman" w:hAnsi="Times New Roman" w:cs="Times New Roman"/>
                <w:lang w:val="ru-RU"/>
              </w:rPr>
              <w:t xml:space="preserve"> </w:t>
            </w:r>
          </w:p>
        </w:tc>
        <w:tc>
          <w:tcPr>
            <w:tcW w:w="12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E6E4B53" w14:textId="77777777" w:rsidR="00890216" w:rsidRPr="008A4B8B" w:rsidRDefault="00890216" w:rsidP="00404DB5">
            <w:pPr>
              <w:spacing w:after="0" w:line="240" w:lineRule="auto"/>
              <w:ind w:left="-36"/>
              <w:rPr>
                <w:rFonts w:ascii="Times New Roman" w:hAnsi="Times New Roman" w:cs="Times New Roman"/>
                <w:lang w:val="ru-RU"/>
              </w:rPr>
            </w:pPr>
            <w:r w:rsidRPr="008A4B8B">
              <w:rPr>
                <w:rFonts w:ascii="Times New Roman" w:hAnsi="Times New Roman" w:cs="Times New Roman"/>
                <w:lang w:val="ru-RU"/>
              </w:rPr>
              <w:t>II полугодие 2023 г.</w:t>
            </w:r>
          </w:p>
        </w:tc>
        <w:tc>
          <w:tcPr>
            <w:tcW w:w="22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84C695F" w14:textId="77777777" w:rsidR="00890216" w:rsidRPr="008A4B8B" w:rsidRDefault="00890216" w:rsidP="00404DB5">
            <w:pPr>
              <w:spacing w:after="0" w:line="240" w:lineRule="auto"/>
              <w:ind w:left="-36"/>
              <w:rPr>
                <w:rFonts w:ascii="Times New Roman" w:hAnsi="Times New Roman" w:cs="Times New Roman"/>
                <w:lang w:val="ru-RU"/>
              </w:rPr>
            </w:pPr>
            <w:r w:rsidRPr="008A4B8B">
              <w:rPr>
                <w:rFonts w:ascii="Times New Roman" w:hAnsi="Times New Roman" w:cs="Times New Roman"/>
                <w:lang w:val="ru-RU"/>
              </w:rPr>
              <w:t>Министерство финансов, Агентство по защите прав потребителей, Агентство государственных услуг, Служба по предупреждению и борьбе с отмыванием денег</w:t>
            </w:r>
          </w:p>
        </w:tc>
        <w:tc>
          <w:tcPr>
            <w:tcW w:w="100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6734086" w14:textId="77777777" w:rsidR="00890216" w:rsidRPr="008A4B8B" w:rsidRDefault="00890216" w:rsidP="00404DB5">
            <w:pPr>
              <w:spacing w:after="0" w:line="240" w:lineRule="auto"/>
              <w:ind w:left="-36"/>
              <w:rPr>
                <w:rFonts w:ascii="Times New Roman" w:hAnsi="Times New Roman" w:cs="Times New Roman"/>
                <w:lang w:val="ru-RU"/>
              </w:rPr>
            </w:pPr>
            <w:r w:rsidRPr="008A4B8B">
              <w:rPr>
                <w:rFonts w:ascii="Times New Roman" w:hAnsi="Times New Roman" w:cs="Times New Roman"/>
                <w:lang w:val="ru-RU"/>
              </w:rPr>
              <w:t>Утвержденный проект закона</w:t>
            </w:r>
          </w:p>
        </w:tc>
        <w:tc>
          <w:tcPr>
            <w:tcW w:w="124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E7F1472" w14:textId="77777777" w:rsidR="00890216" w:rsidRPr="008A4B8B" w:rsidRDefault="00890216" w:rsidP="00404DB5">
            <w:pPr>
              <w:spacing w:after="0" w:line="240" w:lineRule="auto"/>
              <w:ind w:left="-36"/>
              <w:rPr>
                <w:rFonts w:ascii="Times New Roman" w:hAnsi="Times New Roman" w:cs="Times New Roman"/>
                <w:lang w:val="ru-RU"/>
              </w:rPr>
            </w:pPr>
            <w:r w:rsidRPr="008A4B8B">
              <w:rPr>
                <w:rFonts w:ascii="Times New Roman" w:hAnsi="Times New Roman" w:cs="Times New Roman"/>
                <w:lang w:val="ru-RU"/>
              </w:rPr>
              <w:t xml:space="preserve">В пределах утвержденных бюджетных ассигнований; </w:t>
            </w:r>
          </w:p>
          <w:p w14:paraId="3C4022FF" w14:textId="77777777" w:rsidR="00890216" w:rsidRPr="008A4B8B" w:rsidRDefault="00890216" w:rsidP="00404DB5">
            <w:pPr>
              <w:spacing w:after="0" w:line="240" w:lineRule="auto"/>
              <w:ind w:left="-36"/>
              <w:rPr>
                <w:rFonts w:ascii="Times New Roman" w:hAnsi="Times New Roman" w:cs="Times New Roman"/>
                <w:lang w:val="ru-RU"/>
              </w:rPr>
            </w:pPr>
            <w:r w:rsidRPr="008A4B8B">
              <w:rPr>
                <w:rFonts w:ascii="Times New Roman" w:hAnsi="Times New Roman" w:cs="Times New Roman"/>
                <w:lang w:val="ru-RU"/>
              </w:rPr>
              <w:t>другие источники</w:t>
            </w:r>
          </w:p>
        </w:tc>
        <w:tc>
          <w:tcPr>
            <w:tcW w:w="148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38B525A" w14:textId="77777777" w:rsidR="00890216" w:rsidRPr="008A4B8B" w:rsidRDefault="00890216" w:rsidP="00404DB5">
            <w:pPr>
              <w:spacing w:after="0" w:line="240" w:lineRule="auto"/>
              <w:ind w:left="-36"/>
              <w:rPr>
                <w:rFonts w:ascii="Times New Roman" w:hAnsi="Times New Roman" w:cs="Times New Roman"/>
                <w:lang w:val="ru-RU"/>
              </w:rPr>
            </w:pPr>
            <w:r w:rsidRPr="008A4B8B">
              <w:rPr>
                <w:rFonts w:ascii="Times New Roman" w:hAnsi="Times New Roman" w:cs="Times New Roman"/>
                <w:lang w:val="ru-RU"/>
              </w:rPr>
              <w:t>Соблюдение Рекомендаций ФАТФ/МГФД 1, 2, 33 и 34</w:t>
            </w:r>
          </w:p>
        </w:tc>
      </w:tr>
      <w:tr w:rsidR="00890216" w:rsidRPr="008A4B8B" w14:paraId="2EB0912A" w14:textId="77777777" w:rsidTr="00404DB5">
        <w:tc>
          <w:tcPr>
            <w:tcW w:w="843" w:type="dxa"/>
            <w:tcBorders>
              <w:top w:val="single" w:sz="6" w:space="0" w:color="000000"/>
              <w:left w:val="single" w:sz="6" w:space="0" w:color="000000"/>
              <w:bottom w:val="single" w:sz="6" w:space="0" w:color="000000"/>
              <w:right w:val="single" w:sz="6" w:space="0" w:color="000000"/>
            </w:tcBorders>
            <w:vAlign w:val="center"/>
          </w:tcPr>
          <w:p w14:paraId="2A5C07DF" w14:textId="77777777" w:rsidR="00890216" w:rsidRPr="008A4B8B" w:rsidRDefault="00890216" w:rsidP="00404DB5">
            <w:pPr>
              <w:spacing w:after="0" w:line="240" w:lineRule="auto"/>
              <w:rPr>
                <w:rFonts w:ascii="Times New Roman" w:hAnsi="Times New Roman" w:cs="Times New Roman"/>
              </w:rPr>
            </w:pPr>
          </w:p>
        </w:tc>
        <w:tc>
          <w:tcPr>
            <w:tcW w:w="24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7A6BEB2" w14:textId="77777777" w:rsidR="00890216" w:rsidRPr="008A4B8B" w:rsidRDefault="00890216" w:rsidP="00404DB5">
            <w:pPr>
              <w:spacing w:after="0" w:line="240" w:lineRule="auto"/>
              <w:ind w:left="-36"/>
              <w:rPr>
                <w:rFonts w:ascii="Times New Roman" w:hAnsi="Times New Roman" w:cs="Times New Roman"/>
                <w:lang w:val="ru-RU"/>
              </w:rPr>
            </w:pPr>
            <w:r w:rsidRPr="008A4B8B">
              <w:rPr>
                <w:rFonts w:ascii="Times New Roman" w:eastAsia="Times New Roman" w:hAnsi="Times New Roman" w:cs="Times New Roman"/>
                <w:lang w:val="ru-RU"/>
              </w:rPr>
              <w:t xml:space="preserve">1.1.9. Внесение изменений в законодательство об уставном капитале и введение некоторых критериев приемлемости и адекватности в отношении учредителей и управляющих небанковских кредитных организаций </w:t>
            </w:r>
          </w:p>
        </w:tc>
        <w:tc>
          <w:tcPr>
            <w:tcW w:w="12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2EE6D7C" w14:textId="77777777" w:rsidR="00890216" w:rsidRPr="008A4B8B" w:rsidRDefault="00890216" w:rsidP="00404DB5">
            <w:pPr>
              <w:spacing w:after="0" w:line="240" w:lineRule="auto"/>
              <w:ind w:left="-36"/>
              <w:rPr>
                <w:rFonts w:ascii="Times New Roman" w:hAnsi="Times New Roman" w:cs="Times New Roman"/>
                <w:lang w:val="ru-RU"/>
              </w:rPr>
            </w:pPr>
            <w:r w:rsidRPr="008A4B8B">
              <w:rPr>
                <w:rFonts w:ascii="Times New Roman" w:hAnsi="Times New Roman" w:cs="Times New Roman"/>
                <w:lang w:val="ru-RU"/>
              </w:rPr>
              <w:t>I семестр 2023 г.</w:t>
            </w:r>
          </w:p>
        </w:tc>
        <w:tc>
          <w:tcPr>
            <w:tcW w:w="22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FEAF813" w14:textId="77777777" w:rsidR="00890216" w:rsidRPr="008A4B8B" w:rsidRDefault="00890216" w:rsidP="00404DB5">
            <w:pPr>
              <w:spacing w:after="0" w:line="240" w:lineRule="auto"/>
              <w:ind w:left="-36"/>
              <w:rPr>
                <w:rFonts w:ascii="Times New Roman" w:hAnsi="Times New Roman" w:cs="Times New Roman"/>
                <w:lang w:val="ru-RU"/>
              </w:rPr>
            </w:pPr>
            <w:r w:rsidRPr="008A4B8B">
              <w:rPr>
                <w:rFonts w:ascii="Times New Roman" w:hAnsi="Times New Roman" w:cs="Times New Roman"/>
                <w:lang w:val="ru-RU"/>
              </w:rPr>
              <w:t>Национальная комиссия финансового рынка, Агентство государственных услуг, Национальный банк Молдовы</w:t>
            </w:r>
          </w:p>
        </w:tc>
        <w:tc>
          <w:tcPr>
            <w:tcW w:w="100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43BDC6E" w14:textId="77777777" w:rsidR="00890216" w:rsidRPr="008A4B8B" w:rsidRDefault="00890216" w:rsidP="00404DB5">
            <w:pPr>
              <w:spacing w:after="0" w:line="240" w:lineRule="auto"/>
              <w:ind w:left="-36"/>
              <w:rPr>
                <w:rFonts w:ascii="Times New Roman" w:hAnsi="Times New Roman" w:cs="Times New Roman"/>
                <w:lang w:val="ru-RU"/>
              </w:rPr>
            </w:pPr>
            <w:r w:rsidRPr="008A4B8B">
              <w:rPr>
                <w:rFonts w:ascii="Times New Roman" w:hAnsi="Times New Roman" w:cs="Times New Roman"/>
                <w:lang w:val="ru-RU"/>
              </w:rPr>
              <w:t>Утвержденный проект закона</w:t>
            </w:r>
          </w:p>
        </w:tc>
        <w:tc>
          <w:tcPr>
            <w:tcW w:w="124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7840E2E" w14:textId="77777777" w:rsidR="00890216" w:rsidRPr="008A4B8B" w:rsidRDefault="00890216" w:rsidP="00404DB5">
            <w:pPr>
              <w:spacing w:after="0" w:line="240" w:lineRule="auto"/>
              <w:ind w:left="-36"/>
              <w:rPr>
                <w:rFonts w:ascii="Times New Roman" w:hAnsi="Times New Roman" w:cs="Times New Roman"/>
                <w:lang w:val="ru-RU"/>
              </w:rPr>
            </w:pPr>
            <w:r w:rsidRPr="008A4B8B">
              <w:rPr>
                <w:rFonts w:ascii="Times New Roman" w:hAnsi="Times New Roman" w:cs="Times New Roman"/>
                <w:lang w:val="ru-RU"/>
              </w:rPr>
              <w:t>В пределах утвержденных бюджетных ассигнований; другие источники</w:t>
            </w:r>
          </w:p>
        </w:tc>
        <w:tc>
          <w:tcPr>
            <w:tcW w:w="148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020A03F" w14:textId="77777777" w:rsidR="00890216" w:rsidRPr="008A4B8B" w:rsidRDefault="00890216" w:rsidP="00404DB5">
            <w:pPr>
              <w:spacing w:after="0" w:line="240" w:lineRule="auto"/>
              <w:ind w:left="-36"/>
              <w:rPr>
                <w:rFonts w:ascii="Times New Roman" w:hAnsi="Times New Roman" w:cs="Times New Roman"/>
                <w:lang w:val="ru-RU"/>
              </w:rPr>
            </w:pPr>
            <w:r w:rsidRPr="008A4B8B">
              <w:rPr>
                <w:rFonts w:ascii="Times New Roman" w:hAnsi="Times New Roman" w:cs="Times New Roman"/>
                <w:lang w:val="ru-RU"/>
              </w:rPr>
              <w:t>Соблюдение Рекомендаций ФАТФ/МГФД 1, 2, 33 и 34</w:t>
            </w:r>
          </w:p>
        </w:tc>
      </w:tr>
    </w:tbl>
    <w:p w14:paraId="46BDD0E6" w14:textId="77777777" w:rsidR="00890216" w:rsidRPr="008A4B8B" w:rsidRDefault="00890216" w:rsidP="00890216">
      <w:pPr>
        <w:spacing w:after="0" w:line="240" w:lineRule="auto"/>
        <w:jc w:val="both"/>
        <w:rPr>
          <w:rFonts w:ascii="Times New Roman" w:hAnsi="Times New Roman" w:cs="Times New Roman"/>
          <w:sz w:val="28"/>
          <w:szCs w:val="28"/>
        </w:rPr>
      </w:pPr>
    </w:p>
    <w:p w14:paraId="7B03DCD2" w14:textId="77777777" w:rsidR="00890216" w:rsidRPr="008A4B8B" w:rsidRDefault="00890216" w:rsidP="00890216">
      <w:pPr>
        <w:spacing w:after="0" w:line="240" w:lineRule="auto"/>
        <w:ind w:firstLine="567"/>
        <w:jc w:val="both"/>
        <w:rPr>
          <w:rFonts w:ascii="Times New Roman" w:hAnsi="Times New Roman" w:cs="Times New Roman"/>
          <w:sz w:val="28"/>
          <w:szCs w:val="28"/>
        </w:rPr>
      </w:pPr>
      <w:bookmarkStart w:id="0" w:name="_heading=h.gjdgxs" w:colFirst="0" w:colLast="0"/>
      <w:bookmarkEnd w:id="0"/>
    </w:p>
    <w:p w14:paraId="5E3B5940" w14:textId="77777777" w:rsidR="00890216" w:rsidRPr="008A4B8B" w:rsidRDefault="00890216" w:rsidP="00890216">
      <w:pPr>
        <w:spacing w:after="0" w:line="240" w:lineRule="auto"/>
        <w:ind w:firstLine="567"/>
        <w:jc w:val="both"/>
        <w:rPr>
          <w:rFonts w:ascii="Times New Roman" w:hAnsi="Times New Roman" w:cs="Times New Roman"/>
          <w:sz w:val="28"/>
          <w:szCs w:val="28"/>
        </w:rPr>
      </w:pPr>
      <w:r w:rsidRPr="008A4B8B">
        <w:rPr>
          <w:rFonts w:ascii="Times New Roman" w:hAnsi="Times New Roman" w:cs="Times New Roman"/>
          <w:sz w:val="28"/>
          <w:szCs w:val="28"/>
        </w:rPr>
        <w:t xml:space="preserve">1.1.4. </w:t>
      </w:r>
      <w:r w:rsidRPr="008A4B8B">
        <w:rPr>
          <w:rFonts w:ascii="Times New Roman" w:hAnsi="Times New Roman" w:cs="Times New Roman"/>
          <w:sz w:val="28"/>
          <w:szCs w:val="28"/>
          <w:lang w:val="ru-RU"/>
        </w:rPr>
        <w:t>В действии 1.2.4. слова «Повышение эффективности механизма сбора представленных в разбивке статистических данных для обмена информацией с аналогичными органами других государств» заменить словами «Обеспечение сбора дезагрегированных данных об обмене информацией с аналогичными органами других государств согласно приложению 3». В разделе «Ответственные» слова</w:t>
      </w:r>
      <w:r w:rsidRPr="008A4B8B">
        <w:rPr>
          <w:rFonts w:ascii="Times New Roman" w:hAnsi="Times New Roman" w:cs="Times New Roman"/>
          <w:sz w:val="28"/>
          <w:szCs w:val="28"/>
        </w:rPr>
        <w:t xml:space="preserve"> «</w:t>
      </w:r>
      <w:r>
        <w:rPr>
          <w:rFonts w:ascii="Times New Roman" w:hAnsi="Times New Roman" w:cs="Times New Roman"/>
          <w:sz w:val="28"/>
          <w:szCs w:val="28"/>
          <w:lang w:val="ru-RU"/>
        </w:rPr>
        <w:t>О</w:t>
      </w:r>
      <w:r w:rsidRPr="008A4B8B">
        <w:rPr>
          <w:rFonts w:ascii="Times New Roman" w:hAnsi="Times New Roman" w:cs="Times New Roman"/>
          <w:sz w:val="28"/>
          <w:szCs w:val="28"/>
        </w:rPr>
        <w:t xml:space="preserve">рганы с </w:t>
      </w:r>
      <w:r w:rsidRPr="008A4B8B">
        <w:rPr>
          <w:rFonts w:ascii="Times New Roman" w:hAnsi="Times New Roman" w:cs="Times New Roman"/>
          <w:sz w:val="28"/>
          <w:szCs w:val="28"/>
          <w:lang w:val="ru-RU"/>
        </w:rPr>
        <w:t>функциями надзора;» заменить словами «Национальный банк Молдовы, Национальная комиссия финансового рынка, Нотариальная палата, Союз адвокатов Республики Молдова, Министерство финансов, Государственная пробирная палата, Совет по публичному надзору за аудитом, Национальное агентства по регулированию в области электронных коммуникаций и информационных технологий;».</w:t>
      </w:r>
    </w:p>
    <w:p w14:paraId="25DBDAEC" w14:textId="77777777" w:rsidR="00890216" w:rsidRPr="008A4B8B" w:rsidRDefault="00890216" w:rsidP="00890216">
      <w:pPr>
        <w:spacing w:after="0" w:line="240" w:lineRule="auto"/>
        <w:ind w:firstLine="567"/>
        <w:jc w:val="both"/>
        <w:rPr>
          <w:rFonts w:ascii="Times New Roman" w:hAnsi="Times New Roman" w:cs="Times New Roman"/>
          <w:sz w:val="28"/>
          <w:szCs w:val="28"/>
        </w:rPr>
      </w:pPr>
    </w:p>
    <w:p w14:paraId="7E6A4E12" w14:textId="77777777" w:rsidR="00890216" w:rsidRPr="008A4B8B" w:rsidRDefault="00890216" w:rsidP="00890216">
      <w:pPr>
        <w:spacing w:after="0" w:line="240" w:lineRule="auto"/>
        <w:ind w:firstLine="567"/>
        <w:jc w:val="both"/>
        <w:rPr>
          <w:rFonts w:ascii="Times New Roman" w:hAnsi="Times New Roman" w:cs="Times New Roman"/>
          <w:sz w:val="28"/>
          <w:szCs w:val="28"/>
          <w:lang w:val="ru-RU"/>
        </w:rPr>
      </w:pPr>
      <w:r w:rsidRPr="008A4B8B">
        <w:rPr>
          <w:rFonts w:ascii="Times New Roman" w:hAnsi="Times New Roman" w:cs="Times New Roman"/>
          <w:sz w:val="28"/>
          <w:szCs w:val="28"/>
          <w:lang w:val="ru-RU"/>
        </w:rPr>
        <w:t>1.2. В общей задаче 2 «Предотвращение поступления добытых преступным путем доходов, средств для отмывания денег и финансирования терроризма в финансовый и другие сектора, выявление таковых и информирование о них»:</w:t>
      </w:r>
    </w:p>
    <w:p w14:paraId="4F420D89" w14:textId="77777777" w:rsidR="00890216" w:rsidRPr="008A4B8B" w:rsidRDefault="00890216" w:rsidP="00890216">
      <w:pPr>
        <w:spacing w:after="0" w:line="240" w:lineRule="auto"/>
        <w:ind w:firstLine="567"/>
        <w:jc w:val="both"/>
        <w:rPr>
          <w:rFonts w:ascii="Times New Roman" w:hAnsi="Times New Roman" w:cs="Times New Roman"/>
          <w:sz w:val="28"/>
          <w:szCs w:val="28"/>
        </w:rPr>
      </w:pPr>
    </w:p>
    <w:p w14:paraId="340E2A7F" w14:textId="77777777" w:rsidR="00890216" w:rsidRPr="008A4B8B" w:rsidRDefault="00890216" w:rsidP="00890216">
      <w:pPr>
        <w:spacing w:after="0" w:line="240" w:lineRule="auto"/>
        <w:ind w:firstLine="567"/>
        <w:jc w:val="both"/>
        <w:rPr>
          <w:rFonts w:ascii="Times New Roman" w:hAnsi="Times New Roman" w:cs="Times New Roman"/>
          <w:sz w:val="28"/>
          <w:szCs w:val="28"/>
          <w:lang w:val="ru-RU"/>
        </w:rPr>
      </w:pPr>
      <w:r w:rsidRPr="008A4B8B">
        <w:rPr>
          <w:rFonts w:ascii="Times New Roman" w:hAnsi="Times New Roman" w:cs="Times New Roman"/>
          <w:sz w:val="28"/>
          <w:szCs w:val="28"/>
          <w:lang w:val="ru-RU"/>
        </w:rPr>
        <w:t>1.2.1. В действии 2.1.1., в разделе «Ответственные» слова «Органы с функциями надзора» заменить словами: «Предотвращение поступления добытых преступным путем доходов, средств для отмывания денег и финансирования терроризма в финансовый и другие сектора, выявление таковых и информирование о них».</w:t>
      </w:r>
    </w:p>
    <w:p w14:paraId="1E8108EE" w14:textId="77777777" w:rsidR="00890216" w:rsidRPr="008A4B8B" w:rsidRDefault="00890216" w:rsidP="00890216">
      <w:pPr>
        <w:spacing w:after="0" w:line="240" w:lineRule="auto"/>
        <w:ind w:firstLine="567"/>
        <w:jc w:val="both"/>
        <w:rPr>
          <w:rFonts w:ascii="Times New Roman" w:hAnsi="Times New Roman" w:cs="Times New Roman"/>
          <w:sz w:val="28"/>
          <w:szCs w:val="28"/>
        </w:rPr>
      </w:pPr>
    </w:p>
    <w:p w14:paraId="57404E2D" w14:textId="77777777" w:rsidR="00890216" w:rsidRPr="008A4B8B" w:rsidRDefault="00890216" w:rsidP="00890216">
      <w:pPr>
        <w:spacing w:after="0" w:line="240" w:lineRule="auto"/>
        <w:ind w:firstLine="567"/>
        <w:jc w:val="both"/>
        <w:rPr>
          <w:rFonts w:ascii="Times New Roman" w:hAnsi="Times New Roman" w:cs="Times New Roman"/>
          <w:sz w:val="28"/>
          <w:szCs w:val="28"/>
          <w:lang w:val="ru-RU"/>
        </w:rPr>
      </w:pPr>
      <w:r w:rsidRPr="008A4B8B">
        <w:rPr>
          <w:rFonts w:ascii="Times New Roman" w:hAnsi="Times New Roman" w:cs="Times New Roman"/>
          <w:sz w:val="28"/>
          <w:szCs w:val="28"/>
          <w:lang w:val="ru-RU"/>
        </w:rPr>
        <w:t>1.2.2. В действии 2.1.2., в разделе «Сроки реализации» слова «I полугодие 2021 г.» заменить словами «II полугодие 2022 г.». В разделе «Ответственные» слова «Органы с функциями надзора» заменить словами «Служба по предупреждению и борьбе с отмыванием денег, Национальный банк Молдовы, Национальная комиссия финансового рынка, Нотариальная палата, Союз адвокатов Республики Молдова, Министерство финансов, Государственная пробирная палата, Совет по публичному надзору за аудитом, Национальное агентства по регулированию в области электронных коммуникаций и информационных технологий».</w:t>
      </w:r>
    </w:p>
    <w:p w14:paraId="59040BA2" w14:textId="77777777" w:rsidR="00890216" w:rsidRPr="008A4B8B" w:rsidRDefault="00890216" w:rsidP="00890216">
      <w:pPr>
        <w:spacing w:after="0" w:line="240" w:lineRule="auto"/>
        <w:ind w:firstLine="567"/>
        <w:jc w:val="both"/>
        <w:rPr>
          <w:rFonts w:ascii="Times New Roman" w:hAnsi="Times New Roman" w:cs="Times New Roman"/>
          <w:sz w:val="28"/>
          <w:szCs w:val="28"/>
        </w:rPr>
      </w:pPr>
    </w:p>
    <w:p w14:paraId="0B3F264A" w14:textId="77777777" w:rsidR="00890216" w:rsidRPr="008A4B8B" w:rsidRDefault="00890216" w:rsidP="00890216">
      <w:pPr>
        <w:spacing w:after="0" w:line="240" w:lineRule="auto"/>
        <w:ind w:firstLine="567"/>
        <w:jc w:val="both"/>
        <w:rPr>
          <w:rFonts w:ascii="Times New Roman" w:hAnsi="Times New Roman" w:cs="Times New Roman"/>
          <w:sz w:val="28"/>
          <w:szCs w:val="28"/>
          <w:lang w:val="ru-RU"/>
        </w:rPr>
      </w:pPr>
      <w:r w:rsidRPr="008A4B8B">
        <w:rPr>
          <w:rFonts w:ascii="Times New Roman" w:hAnsi="Times New Roman" w:cs="Times New Roman"/>
          <w:sz w:val="28"/>
          <w:szCs w:val="28"/>
          <w:lang w:val="ru-RU"/>
        </w:rPr>
        <w:t>1.2.3. В действии 2.1.4., в разделе «Сроки реализации» слова «I полугодие 2021 г.» заменить словами «II полугодие 2022». В разделе «Ответственные», слова «Органы с функциями надзора» заменить словами «Служба по предупреждению и борьбе с отмыванием денег, Национальный банк Молдовы, Национальная комиссия финансового рынка, Нотариальная палата, Союз адвокатов Республики Молдова, Министерство финансов, Государственная пробирная палата, Совет по публичному надзору за аудитом, Национальное агентства по регулированию в области электронных коммуникаций и информационных технологий».</w:t>
      </w:r>
    </w:p>
    <w:p w14:paraId="10AC8F98" w14:textId="77777777" w:rsidR="00890216" w:rsidRPr="008A4B8B" w:rsidRDefault="00890216" w:rsidP="00890216">
      <w:pPr>
        <w:spacing w:after="0" w:line="240" w:lineRule="auto"/>
        <w:ind w:firstLine="567"/>
        <w:jc w:val="both"/>
        <w:rPr>
          <w:rFonts w:ascii="Times New Roman" w:hAnsi="Times New Roman" w:cs="Times New Roman"/>
          <w:sz w:val="28"/>
          <w:szCs w:val="28"/>
          <w:lang w:val="ru-RU"/>
        </w:rPr>
      </w:pPr>
    </w:p>
    <w:p w14:paraId="470D823A" w14:textId="77777777" w:rsidR="00890216" w:rsidRPr="008A4B8B" w:rsidRDefault="00890216" w:rsidP="00890216">
      <w:pPr>
        <w:spacing w:after="0" w:line="240" w:lineRule="auto"/>
        <w:ind w:firstLine="567"/>
        <w:jc w:val="both"/>
        <w:rPr>
          <w:rFonts w:ascii="Times New Roman" w:hAnsi="Times New Roman" w:cs="Times New Roman"/>
          <w:sz w:val="28"/>
          <w:szCs w:val="28"/>
          <w:lang w:val="ru-RU"/>
        </w:rPr>
      </w:pPr>
      <w:r w:rsidRPr="008A4B8B">
        <w:rPr>
          <w:rFonts w:ascii="Times New Roman" w:hAnsi="Times New Roman" w:cs="Times New Roman"/>
          <w:sz w:val="28"/>
          <w:szCs w:val="28"/>
          <w:lang w:val="ru-RU"/>
        </w:rPr>
        <w:t>1.2.4. В действии 2.1.5., в разделе «Сроки реализации» слова «2021 г.» заменить словами «2022 г.». В разделе «Ответственные» слова «Органы с функциями надзора» заменить словами «Служба по предупреждению и борьбе с отмыванием денег, Национальный банк Молдовы, Национальная комиссия финансового рынка, Нотариальная палата, Союз адвокатов Республики Молдова, Министерство финансов, Государственная пробирная палата, Совет по публичному надзору за аудитом, Национальное агентства по регулированию в области электронных коммуникаций и информационных технологий».</w:t>
      </w:r>
    </w:p>
    <w:p w14:paraId="6C49B3E6" w14:textId="77777777" w:rsidR="00890216" w:rsidRPr="008A4B8B" w:rsidRDefault="00890216" w:rsidP="00890216">
      <w:pPr>
        <w:spacing w:after="0" w:line="240" w:lineRule="auto"/>
        <w:ind w:firstLine="567"/>
        <w:jc w:val="both"/>
        <w:rPr>
          <w:rFonts w:ascii="Times New Roman" w:hAnsi="Times New Roman" w:cs="Times New Roman"/>
          <w:sz w:val="28"/>
          <w:szCs w:val="28"/>
          <w:lang w:val="ru-RU"/>
        </w:rPr>
      </w:pPr>
    </w:p>
    <w:p w14:paraId="62876DAC" w14:textId="77777777" w:rsidR="00890216" w:rsidRPr="008A4B8B" w:rsidRDefault="00890216" w:rsidP="00890216">
      <w:pPr>
        <w:spacing w:after="0" w:line="240" w:lineRule="auto"/>
        <w:ind w:firstLine="567"/>
        <w:jc w:val="both"/>
        <w:rPr>
          <w:rFonts w:ascii="Times New Roman" w:hAnsi="Times New Roman" w:cs="Times New Roman"/>
          <w:sz w:val="28"/>
          <w:szCs w:val="28"/>
          <w:lang w:val="ru-RU"/>
        </w:rPr>
      </w:pPr>
      <w:bookmarkStart w:id="1" w:name="_heading=h.1fob9te" w:colFirst="0" w:colLast="0"/>
      <w:bookmarkEnd w:id="1"/>
      <w:r w:rsidRPr="008A4B8B">
        <w:rPr>
          <w:rFonts w:ascii="Times New Roman" w:hAnsi="Times New Roman" w:cs="Times New Roman"/>
          <w:sz w:val="28"/>
          <w:szCs w:val="28"/>
          <w:lang w:val="ru-RU"/>
        </w:rPr>
        <w:t xml:space="preserve">1.2.5. В действии 2.1.6., в разделе «Сроки реализации» слова «II полугодие 2021 г.» заменить словами «2022 г.». В разделе «Ответственные» слова «Органы с функциями надзора» заменить словами «Служба по предупреждению и борьбе с отмыванием денег, Национальный банк Молдовы, Национальная комиссия </w:t>
      </w:r>
      <w:r w:rsidRPr="008A4B8B">
        <w:rPr>
          <w:rFonts w:ascii="Times New Roman" w:hAnsi="Times New Roman" w:cs="Times New Roman"/>
          <w:sz w:val="28"/>
          <w:szCs w:val="28"/>
          <w:lang w:val="ru-RU"/>
        </w:rPr>
        <w:lastRenderedPageBreak/>
        <w:t>финансового рынка, Нотариальная палата, Союз адвокатов Республики Молдова, Министерство финансов, Государственная пробирная палата, Совет по публичному надзору за аудитом, Национальное агентства по регулированию в области электронных коммуникаций и информационных технологий».</w:t>
      </w:r>
    </w:p>
    <w:p w14:paraId="008747B7" w14:textId="77777777" w:rsidR="00890216" w:rsidRPr="008A4B8B" w:rsidRDefault="00890216" w:rsidP="00890216">
      <w:pPr>
        <w:spacing w:after="0" w:line="240" w:lineRule="auto"/>
        <w:ind w:firstLine="567"/>
        <w:jc w:val="both"/>
        <w:rPr>
          <w:rFonts w:ascii="Times New Roman" w:hAnsi="Times New Roman" w:cs="Times New Roman"/>
          <w:sz w:val="28"/>
          <w:szCs w:val="28"/>
          <w:lang w:val="ru-RU"/>
        </w:rPr>
      </w:pPr>
    </w:p>
    <w:p w14:paraId="60D6DDFE" w14:textId="77777777" w:rsidR="00890216" w:rsidRPr="008A4B8B" w:rsidRDefault="00890216" w:rsidP="00890216">
      <w:pPr>
        <w:spacing w:after="0" w:line="240" w:lineRule="auto"/>
        <w:ind w:firstLine="567"/>
        <w:jc w:val="both"/>
        <w:rPr>
          <w:rFonts w:ascii="Times New Roman" w:hAnsi="Times New Roman" w:cs="Times New Roman"/>
          <w:sz w:val="28"/>
          <w:szCs w:val="28"/>
          <w:lang w:val="ru-RU"/>
        </w:rPr>
      </w:pPr>
      <w:r w:rsidRPr="008A4B8B">
        <w:rPr>
          <w:rFonts w:ascii="Times New Roman" w:hAnsi="Times New Roman" w:cs="Times New Roman"/>
          <w:sz w:val="28"/>
          <w:szCs w:val="28"/>
          <w:lang w:val="ru-RU"/>
        </w:rPr>
        <w:t>1.2.6. В действии 2.1.7., в разделе «Сроки реализации» слова «II полугодие, 2021 г.» заменить словами «I полугодие 2023 г..». В разделе «Ответственные» слова «Органы с функциями надзора» заменить словами «Служба по предупреждению и борьбе с отмыванием денег, Национальный банк Молдовы, Национальная комиссия финансового рынка, Нотариальная палата, Союз адвокатов Республики Молдова, Министерство финансов, Государственная пробирная палата, Совет по публичному надзору за аудитом, Национальное агентства по регулированию в области электронных коммуникаций и информационных технологий».</w:t>
      </w:r>
    </w:p>
    <w:p w14:paraId="2E0F410D" w14:textId="77777777" w:rsidR="00890216" w:rsidRPr="008A4B8B" w:rsidRDefault="00890216" w:rsidP="00890216">
      <w:pPr>
        <w:spacing w:after="0" w:line="240" w:lineRule="auto"/>
        <w:ind w:firstLine="567"/>
        <w:jc w:val="both"/>
        <w:rPr>
          <w:rFonts w:ascii="Times New Roman" w:hAnsi="Times New Roman" w:cs="Times New Roman"/>
          <w:sz w:val="28"/>
          <w:szCs w:val="28"/>
          <w:lang w:val="ru-RU"/>
        </w:rPr>
      </w:pPr>
    </w:p>
    <w:p w14:paraId="1A3F649E" w14:textId="77777777" w:rsidR="00890216" w:rsidRPr="008A4B8B" w:rsidRDefault="00890216" w:rsidP="00890216">
      <w:pPr>
        <w:spacing w:after="0" w:line="240" w:lineRule="auto"/>
        <w:ind w:firstLine="567"/>
        <w:jc w:val="both"/>
        <w:rPr>
          <w:rFonts w:ascii="Times New Roman" w:hAnsi="Times New Roman" w:cs="Times New Roman"/>
          <w:sz w:val="28"/>
          <w:szCs w:val="28"/>
          <w:lang w:val="ru-RU"/>
        </w:rPr>
      </w:pPr>
      <w:r w:rsidRPr="008A4B8B">
        <w:rPr>
          <w:rFonts w:ascii="Times New Roman" w:hAnsi="Times New Roman" w:cs="Times New Roman"/>
          <w:sz w:val="28"/>
          <w:szCs w:val="28"/>
          <w:lang w:val="ru-RU"/>
        </w:rPr>
        <w:t>1.2.7. В действии 2.1.8. в разделе «Ответственные» слова «Органы с функциями надзора» заменить словами «Служба по предупреждению и борьбе с отмыванием денег, Национальный банк Молдовы, Национальная комиссия финансового рынка, Нотариальная палата, Союз адвокатов Республики Молдова, Министерство финансов, Государственная пробирная палата, Совет по публичному надзору за аудитом, Национальное агентства по регулированию в области электронных коммуникаций и информационных технологий».</w:t>
      </w:r>
    </w:p>
    <w:p w14:paraId="0D03D386" w14:textId="77777777" w:rsidR="00890216" w:rsidRPr="008A4B8B" w:rsidRDefault="00890216" w:rsidP="00890216">
      <w:pPr>
        <w:spacing w:after="0" w:line="240" w:lineRule="auto"/>
        <w:ind w:firstLine="567"/>
        <w:jc w:val="both"/>
        <w:rPr>
          <w:rFonts w:ascii="Times New Roman" w:hAnsi="Times New Roman" w:cs="Times New Roman"/>
          <w:sz w:val="28"/>
          <w:szCs w:val="28"/>
          <w:lang w:val="ru-RU"/>
        </w:rPr>
      </w:pPr>
    </w:p>
    <w:p w14:paraId="66D67227" w14:textId="77777777" w:rsidR="00890216" w:rsidRPr="008A4B8B" w:rsidRDefault="00890216" w:rsidP="00890216">
      <w:pPr>
        <w:spacing w:after="0" w:line="240" w:lineRule="auto"/>
        <w:ind w:firstLine="567"/>
        <w:jc w:val="both"/>
        <w:rPr>
          <w:rFonts w:ascii="Times New Roman" w:hAnsi="Times New Roman" w:cs="Times New Roman"/>
          <w:sz w:val="28"/>
          <w:szCs w:val="28"/>
          <w:lang w:val="ru-RU"/>
        </w:rPr>
      </w:pPr>
      <w:r w:rsidRPr="008A4B8B">
        <w:rPr>
          <w:rFonts w:ascii="Times New Roman" w:hAnsi="Times New Roman" w:cs="Times New Roman"/>
          <w:sz w:val="28"/>
          <w:szCs w:val="28"/>
          <w:lang w:val="ru-RU"/>
        </w:rPr>
        <w:t>1.2.8. В действии 2.1.9., в разделе «Сроки реализации» слова «2021 г.» «заменить словами «2022 г.». В разделе «Ответственные» слова «Органы с функциями надзора» заменить словами «Служба по предупреждению и борьбе с отмыванием денег, Национальный банк Молдовы, Национальная комиссия финансового рынка, Нотариальная палата, Союз адвокатов Республики Молдова, Министерство финансов, Государственная пробирная палата, Совет по публичному надзору за аудитом, Национальное агентства по регулированию в области электронных коммуникаций и информационных технологий».</w:t>
      </w:r>
    </w:p>
    <w:p w14:paraId="4BE61E08" w14:textId="77777777" w:rsidR="00890216" w:rsidRPr="008A4B8B" w:rsidRDefault="00890216" w:rsidP="00890216">
      <w:pPr>
        <w:spacing w:after="0" w:line="240" w:lineRule="auto"/>
        <w:ind w:firstLine="567"/>
        <w:jc w:val="both"/>
        <w:rPr>
          <w:rFonts w:ascii="Times New Roman" w:hAnsi="Times New Roman" w:cs="Times New Roman"/>
          <w:sz w:val="28"/>
          <w:szCs w:val="28"/>
          <w:lang w:val="ru-RU"/>
        </w:rPr>
      </w:pPr>
    </w:p>
    <w:p w14:paraId="561AE6E8" w14:textId="77777777" w:rsidR="00890216" w:rsidRPr="008A4B8B" w:rsidRDefault="00890216" w:rsidP="00890216">
      <w:pPr>
        <w:spacing w:after="0" w:line="240" w:lineRule="auto"/>
        <w:ind w:firstLine="567"/>
        <w:jc w:val="both"/>
        <w:rPr>
          <w:rFonts w:ascii="Times New Roman" w:hAnsi="Times New Roman" w:cs="Times New Roman"/>
          <w:sz w:val="28"/>
          <w:szCs w:val="28"/>
          <w:lang w:val="ru-RU"/>
        </w:rPr>
      </w:pPr>
      <w:r w:rsidRPr="008A4B8B">
        <w:rPr>
          <w:rFonts w:ascii="Times New Roman" w:hAnsi="Times New Roman" w:cs="Times New Roman"/>
          <w:sz w:val="28"/>
          <w:szCs w:val="28"/>
          <w:lang w:val="ru-RU"/>
        </w:rPr>
        <w:t>1.2.9. В действии 2.1.12. в разделе «Сроки реализации» слова «I полугодие 2021 г.» заменить словами «На постоянной основе». В разделе «Ответственные» дополнить словами «Национальный банк Молдовы, Национальная комиссия финансового рынка, Министерство финансов, Совет по публичному надзору за аудитом».</w:t>
      </w:r>
    </w:p>
    <w:p w14:paraId="61192F7E" w14:textId="77777777" w:rsidR="00890216" w:rsidRPr="008A4B8B" w:rsidRDefault="00890216" w:rsidP="00890216">
      <w:pPr>
        <w:spacing w:after="0" w:line="240" w:lineRule="auto"/>
        <w:ind w:firstLine="567"/>
        <w:jc w:val="both"/>
        <w:rPr>
          <w:rFonts w:ascii="Times New Roman" w:hAnsi="Times New Roman" w:cs="Times New Roman"/>
          <w:sz w:val="28"/>
          <w:szCs w:val="28"/>
          <w:lang w:val="ru-RU"/>
        </w:rPr>
      </w:pPr>
    </w:p>
    <w:p w14:paraId="1E3FCD1E" w14:textId="77777777" w:rsidR="00890216" w:rsidRPr="008A4B8B" w:rsidRDefault="00890216" w:rsidP="00890216">
      <w:pPr>
        <w:spacing w:after="0" w:line="240" w:lineRule="auto"/>
        <w:ind w:firstLine="567"/>
        <w:jc w:val="both"/>
        <w:rPr>
          <w:rFonts w:ascii="Times New Roman" w:hAnsi="Times New Roman" w:cs="Times New Roman"/>
          <w:sz w:val="28"/>
          <w:szCs w:val="28"/>
          <w:lang w:val="ru-RU"/>
        </w:rPr>
      </w:pPr>
      <w:r w:rsidRPr="008A4B8B">
        <w:rPr>
          <w:rFonts w:ascii="Times New Roman" w:hAnsi="Times New Roman" w:cs="Times New Roman"/>
          <w:sz w:val="28"/>
          <w:szCs w:val="28"/>
          <w:lang w:val="ru-RU"/>
        </w:rPr>
        <w:t xml:space="preserve">1.2.10. В действии 2.1.13. в разделе «Ответственные» слова «Органы с функциями надзора» заменить словами «Служба по предупреждению и борьбе с отмыванием денег, Национальный банк Молдовы, Национальная комиссия финансового рынка, Нотариальная палата, Союз адвокатов Республики Молдова, Министерство финансов, Государственная пробирная палата, Совет по </w:t>
      </w:r>
      <w:r w:rsidRPr="008A4B8B">
        <w:rPr>
          <w:rFonts w:ascii="Times New Roman" w:hAnsi="Times New Roman" w:cs="Times New Roman"/>
          <w:sz w:val="28"/>
          <w:szCs w:val="28"/>
          <w:lang w:val="ru-RU"/>
        </w:rPr>
        <w:lastRenderedPageBreak/>
        <w:t>публичному надзору за аудитом, Национальное агентства по регулированию в области электронных коммуникаций и информационных технологий».</w:t>
      </w:r>
    </w:p>
    <w:p w14:paraId="10ACB14C" w14:textId="77777777" w:rsidR="00890216" w:rsidRPr="008A4B8B" w:rsidRDefault="00890216" w:rsidP="00890216">
      <w:pPr>
        <w:spacing w:after="0" w:line="240" w:lineRule="auto"/>
        <w:ind w:firstLine="567"/>
        <w:jc w:val="both"/>
        <w:rPr>
          <w:rFonts w:ascii="Times New Roman" w:hAnsi="Times New Roman" w:cs="Times New Roman"/>
          <w:sz w:val="28"/>
          <w:szCs w:val="28"/>
          <w:lang w:val="ru-RU"/>
        </w:rPr>
      </w:pPr>
    </w:p>
    <w:p w14:paraId="4C1A6954" w14:textId="77777777" w:rsidR="00890216" w:rsidRPr="008A4B8B" w:rsidRDefault="00890216" w:rsidP="00890216">
      <w:pPr>
        <w:spacing w:after="0" w:line="240" w:lineRule="auto"/>
        <w:ind w:firstLine="567"/>
        <w:jc w:val="both"/>
        <w:rPr>
          <w:rFonts w:ascii="Times New Roman" w:hAnsi="Times New Roman" w:cs="Times New Roman"/>
          <w:sz w:val="28"/>
          <w:szCs w:val="28"/>
          <w:lang w:val="ru-RU"/>
        </w:rPr>
      </w:pPr>
      <w:r w:rsidRPr="008A4B8B">
        <w:rPr>
          <w:rFonts w:ascii="Times New Roman" w:hAnsi="Times New Roman" w:cs="Times New Roman"/>
          <w:sz w:val="28"/>
          <w:szCs w:val="28"/>
          <w:lang w:val="ru-RU"/>
        </w:rPr>
        <w:t>1.2.11. Действие 2.1.14. дополнить словами «, в соответствии с приложением 3». В разделе «Ответственные» слова «Органы с функциями надзора» заменить словами «Служба по предупреждению и борьбе с отмыванием денег, Национальный банк Молдовы, Национальная комиссия финансового рынка, Нотариальная палата, Союз адвокатов Республики Молдова, Министерство финансов, Государственная пробирная палата, Совет по публичному надзору за аудитом, Национальное агентства по регулированию в области электронных коммуникаций и информационных технологий».</w:t>
      </w:r>
    </w:p>
    <w:p w14:paraId="2C47A89D" w14:textId="77777777" w:rsidR="00890216" w:rsidRPr="008A4B8B" w:rsidRDefault="00890216" w:rsidP="00890216">
      <w:pPr>
        <w:spacing w:after="0" w:line="240" w:lineRule="auto"/>
        <w:ind w:firstLine="567"/>
        <w:jc w:val="both"/>
        <w:rPr>
          <w:rFonts w:ascii="Times New Roman" w:hAnsi="Times New Roman" w:cs="Times New Roman"/>
          <w:sz w:val="28"/>
          <w:szCs w:val="28"/>
          <w:lang w:val="ru-RU"/>
        </w:rPr>
      </w:pPr>
    </w:p>
    <w:p w14:paraId="541C547E" w14:textId="73015BB1" w:rsidR="00890216" w:rsidRPr="008A4B8B" w:rsidRDefault="00890216" w:rsidP="00890216">
      <w:pPr>
        <w:spacing w:after="0" w:line="240" w:lineRule="auto"/>
        <w:ind w:firstLine="567"/>
        <w:jc w:val="both"/>
        <w:rPr>
          <w:rFonts w:ascii="Times New Roman" w:hAnsi="Times New Roman" w:cs="Times New Roman"/>
          <w:sz w:val="28"/>
          <w:szCs w:val="28"/>
          <w:lang w:val="ru-RU"/>
        </w:rPr>
      </w:pPr>
      <w:r w:rsidRPr="008A4B8B">
        <w:rPr>
          <w:rFonts w:ascii="Times New Roman" w:hAnsi="Times New Roman" w:cs="Times New Roman"/>
          <w:sz w:val="28"/>
          <w:szCs w:val="28"/>
          <w:lang w:val="ru-RU"/>
        </w:rPr>
        <w:t>1.2.12. В действии 2.2.1. в разделе «Ответственные» слова «Органы с функциями надзора» заменить словами «Служба по предупреждению и борьбе с отмыванием денег, Национальный банк Молдовы, Национальная комиссия финансового рынка, Нотариальная палата, Союз адвокатов Республики Молдова, Министерство финансов, Государственная пробирная палата, Совет по публичному надзору за аудитом, Национальное агентства по регулированию в области электронных коммуникаций и информационных технологий».</w:t>
      </w:r>
    </w:p>
    <w:p w14:paraId="5DE24E39" w14:textId="77777777" w:rsidR="00890216" w:rsidRPr="008A4B8B" w:rsidRDefault="00890216" w:rsidP="00890216">
      <w:pPr>
        <w:spacing w:after="0" w:line="240" w:lineRule="auto"/>
        <w:ind w:firstLine="567"/>
        <w:jc w:val="both"/>
        <w:rPr>
          <w:rFonts w:ascii="Times New Roman" w:hAnsi="Times New Roman" w:cs="Times New Roman"/>
          <w:sz w:val="28"/>
          <w:szCs w:val="28"/>
          <w:lang w:val="ru-RU"/>
        </w:rPr>
      </w:pPr>
    </w:p>
    <w:p w14:paraId="4DDFC27D" w14:textId="77777777" w:rsidR="00890216" w:rsidRPr="008A4B8B" w:rsidRDefault="00890216" w:rsidP="00890216">
      <w:pPr>
        <w:spacing w:after="0" w:line="240" w:lineRule="auto"/>
        <w:ind w:firstLine="567"/>
        <w:jc w:val="both"/>
        <w:rPr>
          <w:rFonts w:ascii="Times New Roman" w:hAnsi="Times New Roman" w:cs="Times New Roman"/>
          <w:sz w:val="28"/>
          <w:szCs w:val="28"/>
          <w:lang w:val="ru-RU"/>
        </w:rPr>
      </w:pPr>
      <w:r w:rsidRPr="008A4B8B">
        <w:rPr>
          <w:rFonts w:ascii="Times New Roman" w:hAnsi="Times New Roman" w:cs="Times New Roman"/>
          <w:sz w:val="28"/>
          <w:szCs w:val="28"/>
          <w:lang w:val="ru-RU"/>
        </w:rPr>
        <w:t>1.2.13. В действии 2.2.2. в разделе «Ответственные» слова «Органы с функциями надзора» заменить словами «Служба по предупреждению и борьбе с отмыванием денег, Национальный банк Молдовы, Национальная комиссия финансового рынка, Нотариальная палата, Союз адвокатов Республики Молдова, Министерство финансов, Государственная пробирная палата, Совет по публичному надзору за аудитом, Национальное агентства по регулированию в области электронных коммуникаций и информационных технологий».</w:t>
      </w:r>
    </w:p>
    <w:p w14:paraId="1C3510D3" w14:textId="77777777" w:rsidR="00890216" w:rsidRPr="008A4B8B" w:rsidRDefault="00890216" w:rsidP="00890216">
      <w:pPr>
        <w:spacing w:after="0" w:line="240" w:lineRule="auto"/>
        <w:ind w:firstLine="567"/>
        <w:jc w:val="both"/>
        <w:rPr>
          <w:rFonts w:ascii="Times New Roman" w:hAnsi="Times New Roman" w:cs="Times New Roman"/>
          <w:lang w:val="ru-RU"/>
        </w:rPr>
      </w:pPr>
    </w:p>
    <w:p w14:paraId="3AD33935" w14:textId="77777777" w:rsidR="00890216" w:rsidRPr="008A4B8B" w:rsidRDefault="00890216" w:rsidP="00890216">
      <w:pPr>
        <w:spacing w:after="0" w:line="240" w:lineRule="auto"/>
        <w:ind w:firstLine="567"/>
        <w:jc w:val="both"/>
        <w:rPr>
          <w:rFonts w:ascii="Times New Roman" w:hAnsi="Times New Roman" w:cs="Times New Roman"/>
          <w:sz w:val="28"/>
          <w:szCs w:val="28"/>
          <w:lang w:val="ru-RU"/>
        </w:rPr>
      </w:pPr>
      <w:r w:rsidRPr="008A4B8B">
        <w:rPr>
          <w:rFonts w:ascii="Times New Roman" w:eastAsia="Times New Roman" w:hAnsi="Times New Roman" w:cs="Times New Roman"/>
          <w:sz w:val="28"/>
          <w:szCs w:val="28"/>
          <w:lang w:val="ru-RU"/>
        </w:rPr>
        <w:t>1.2.14. Действие 2.2.3. исключить.</w:t>
      </w:r>
    </w:p>
    <w:p w14:paraId="544675D4" w14:textId="77777777" w:rsidR="00890216" w:rsidRPr="008A4B8B" w:rsidRDefault="00890216" w:rsidP="00890216">
      <w:pPr>
        <w:spacing w:after="0" w:line="240" w:lineRule="auto"/>
        <w:ind w:firstLine="567"/>
        <w:jc w:val="both"/>
        <w:rPr>
          <w:rFonts w:ascii="Times New Roman" w:hAnsi="Times New Roman" w:cs="Times New Roman"/>
          <w:sz w:val="28"/>
          <w:szCs w:val="28"/>
          <w:lang w:val="ru-RU"/>
        </w:rPr>
      </w:pPr>
    </w:p>
    <w:p w14:paraId="2E231C1C" w14:textId="16278B9E" w:rsidR="00890216" w:rsidRPr="008A4B8B" w:rsidRDefault="00890216" w:rsidP="00890216">
      <w:pPr>
        <w:spacing w:after="0" w:line="240" w:lineRule="auto"/>
        <w:ind w:firstLine="567"/>
        <w:jc w:val="both"/>
        <w:rPr>
          <w:rFonts w:ascii="Times New Roman" w:hAnsi="Times New Roman" w:cs="Times New Roman"/>
          <w:sz w:val="28"/>
          <w:szCs w:val="28"/>
          <w:lang w:val="ru-RU"/>
        </w:rPr>
      </w:pPr>
      <w:r w:rsidRPr="008A4B8B">
        <w:rPr>
          <w:rFonts w:ascii="Times New Roman" w:hAnsi="Times New Roman" w:cs="Times New Roman"/>
          <w:sz w:val="28"/>
          <w:szCs w:val="28"/>
          <w:lang w:val="ru-RU"/>
        </w:rPr>
        <w:t>1.2.15. В действии 2.2.4. в разделе «Ответственные» слова «Органы с функциями надзора» заменить словами «Служба по предупреждению и борьбе с отмыванием денег, Национальный банк Молдовы, Национальная комиссия финансового рынка, Нотариальная палата, Союз адвокатов Республики Молдова, Министерство финансов, Государственная пробирная палата, Совет по публичному надзору за аудитом, Национальное агентства по регулированию в области электронных коммуникаций и информационных технологий».</w:t>
      </w:r>
    </w:p>
    <w:p w14:paraId="13FA2CB3" w14:textId="77777777" w:rsidR="00890216" w:rsidRPr="008A4B8B" w:rsidRDefault="00890216" w:rsidP="00890216">
      <w:pPr>
        <w:spacing w:after="0" w:line="240" w:lineRule="auto"/>
        <w:ind w:firstLine="567"/>
        <w:jc w:val="both"/>
        <w:rPr>
          <w:rFonts w:ascii="Times New Roman" w:hAnsi="Times New Roman" w:cs="Times New Roman"/>
          <w:sz w:val="28"/>
          <w:szCs w:val="28"/>
          <w:lang w:val="ru-RU"/>
        </w:rPr>
      </w:pPr>
      <w:bookmarkStart w:id="2" w:name="_heading=h.3znysh7" w:colFirst="0" w:colLast="0"/>
      <w:bookmarkEnd w:id="2"/>
    </w:p>
    <w:p w14:paraId="7F919049" w14:textId="0623D8AF" w:rsidR="00890216" w:rsidRPr="008A4B8B" w:rsidRDefault="00890216" w:rsidP="00890216">
      <w:pPr>
        <w:spacing w:after="0" w:line="240" w:lineRule="auto"/>
        <w:ind w:firstLine="567"/>
        <w:jc w:val="both"/>
        <w:rPr>
          <w:rFonts w:ascii="Times New Roman" w:hAnsi="Times New Roman" w:cs="Times New Roman"/>
          <w:sz w:val="28"/>
          <w:szCs w:val="28"/>
          <w:lang w:val="ru-RU"/>
        </w:rPr>
      </w:pPr>
      <w:r w:rsidRPr="008A4B8B">
        <w:rPr>
          <w:rFonts w:ascii="Times New Roman" w:hAnsi="Times New Roman" w:cs="Times New Roman"/>
          <w:sz w:val="28"/>
          <w:szCs w:val="28"/>
          <w:lang w:val="ru-RU"/>
        </w:rPr>
        <w:t>1.2.16. В действии 2.3.1. в разделе «Сроки реализации» слова «I полугодие» заменить словами «II полугодие». В разделе «Показатели мониторинга» слова «Утвержденное Постановление Правительства» заменить словами «Утвержденна</w:t>
      </w:r>
      <w:r>
        <w:rPr>
          <w:rFonts w:ascii="Times New Roman" w:hAnsi="Times New Roman" w:cs="Times New Roman"/>
          <w:sz w:val="28"/>
          <w:szCs w:val="28"/>
          <w:lang w:val="ru-RU"/>
        </w:rPr>
        <w:t>я</w:t>
      </w:r>
      <w:r w:rsidRPr="008A4B8B">
        <w:rPr>
          <w:rFonts w:ascii="Times New Roman" w:hAnsi="Times New Roman" w:cs="Times New Roman"/>
          <w:sz w:val="28"/>
          <w:szCs w:val="28"/>
          <w:lang w:val="ru-RU"/>
        </w:rPr>
        <w:t xml:space="preserve"> первичная и вторичная законодательная база».</w:t>
      </w:r>
    </w:p>
    <w:p w14:paraId="0E5948BE" w14:textId="77777777" w:rsidR="00890216" w:rsidRPr="008A4B8B" w:rsidRDefault="00890216" w:rsidP="00890216">
      <w:pPr>
        <w:spacing w:after="0" w:line="240" w:lineRule="auto"/>
        <w:ind w:firstLine="567"/>
        <w:jc w:val="both"/>
        <w:rPr>
          <w:rFonts w:ascii="Times New Roman" w:hAnsi="Times New Roman" w:cs="Times New Roman"/>
          <w:sz w:val="28"/>
          <w:szCs w:val="28"/>
        </w:rPr>
      </w:pPr>
      <w:bookmarkStart w:id="3" w:name="_heading=h.2et92p0" w:colFirst="0" w:colLast="0"/>
      <w:bookmarkEnd w:id="3"/>
    </w:p>
    <w:p w14:paraId="12485D32" w14:textId="77777777" w:rsidR="00890216" w:rsidRPr="008A4B8B" w:rsidRDefault="00890216" w:rsidP="00890216">
      <w:pPr>
        <w:spacing w:after="0" w:line="240" w:lineRule="auto"/>
        <w:ind w:firstLine="567"/>
        <w:jc w:val="both"/>
        <w:rPr>
          <w:rFonts w:ascii="Times New Roman" w:hAnsi="Times New Roman" w:cs="Times New Roman"/>
          <w:sz w:val="28"/>
          <w:szCs w:val="28"/>
        </w:rPr>
      </w:pPr>
      <w:r w:rsidRPr="008A4B8B">
        <w:rPr>
          <w:rFonts w:ascii="Times New Roman" w:hAnsi="Times New Roman" w:cs="Times New Roman"/>
          <w:sz w:val="28"/>
          <w:szCs w:val="28"/>
        </w:rPr>
        <w:t>1.2.17. После действия 2.3.1. дополнить следующими словами:</w:t>
      </w:r>
    </w:p>
    <w:tbl>
      <w:tblPr>
        <w:tblW w:w="9639" w:type="dxa"/>
        <w:tblInd w:w="843" w:type="dxa"/>
        <w:tblLayout w:type="fixed"/>
        <w:tblLook w:val="0400" w:firstRow="0" w:lastRow="0" w:firstColumn="0" w:lastColumn="0" w:noHBand="0" w:noVBand="1"/>
      </w:tblPr>
      <w:tblGrid>
        <w:gridCol w:w="2129"/>
        <w:gridCol w:w="1230"/>
        <w:gridCol w:w="2265"/>
        <w:gridCol w:w="1038"/>
        <w:gridCol w:w="55"/>
        <w:gridCol w:w="1044"/>
        <w:gridCol w:w="57"/>
        <w:gridCol w:w="1821"/>
      </w:tblGrid>
      <w:tr w:rsidR="00890216" w:rsidRPr="008A4B8B" w14:paraId="75B0AE39" w14:textId="77777777" w:rsidTr="00404DB5">
        <w:tc>
          <w:tcPr>
            <w:tcW w:w="2129" w:type="dxa"/>
            <w:tcBorders>
              <w:top w:val="single" w:sz="6" w:space="0" w:color="000000"/>
              <w:left w:val="single" w:sz="6" w:space="0" w:color="000000"/>
              <w:bottom w:val="single" w:sz="6" w:space="0" w:color="000000"/>
              <w:right w:val="single" w:sz="6" w:space="0" w:color="000000"/>
            </w:tcBorders>
            <w:vAlign w:val="center"/>
          </w:tcPr>
          <w:p w14:paraId="7D2BF52B" w14:textId="77777777" w:rsidR="00890216" w:rsidRPr="008A4B8B" w:rsidRDefault="00890216" w:rsidP="00404DB5">
            <w:pPr>
              <w:spacing w:after="0" w:line="240" w:lineRule="auto"/>
              <w:ind w:left="123"/>
              <w:jc w:val="both"/>
              <w:rPr>
                <w:rFonts w:ascii="Times New Roman" w:hAnsi="Times New Roman" w:cs="Times New Roman"/>
                <w:lang w:val="ru-RU"/>
              </w:rPr>
            </w:pPr>
            <w:r w:rsidRPr="008A4B8B">
              <w:rPr>
                <w:rFonts w:ascii="Times New Roman" w:hAnsi="Times New Roman" w:cs="Times New Roman"/>
                <w:lang w:val="ru-RU"/>
              </w:rPr>
              <w:lastRenderedPageBreak/>
              <w:t xml:space="preserve">2.3.1.1. Разработка и утверждение законодательной базы в целях установления предельного срока  представления информации о выгодоприобретающем собственнике всеми юридическими лицами </w:t>
            </w:r>
          </w:p>
        </w:tc>
        <w:tc>
          <w:tcPr>
            <w:tcW w:w="123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A6960B2" w14:textId="77777777" w:rsidR="00890216" w:rsidRPr="008A4B8B" w:rsidRDefault="00890216" w:rsidP="00404DB5">
            <w:pPr>
              <w:spacing w:after="0" w:line="240" w:lineRule="auto"/>
              <w:ind w:left="89" w:firstLine="1329"/>
              <w:jc w:val="both"/>
              <w:rPr>
                <w:rFonts w:ascii="Times New Roman" w:hAnsi="Times New Roman" w:cs="Times New Roman"/>
                <w:lang w:val="ru-RU"/>
              </w:rPr>
            </w:pPr>
            <w:r w:rsidRPr="008A4B8B">
              <w:rPr>
                <w:rFonts w:ascii="Times New Roman" w:hAnsi="Times New Roman" w:cs="Times New Roman"/>
                <w:lang w:val="ru-RU"/>
              </w:rPr>
              <w:t xml:space="preserve">I </w:t>
            </w:r>
            <w:r w:rsidRPr="008A4B8B">
              <w:rPr>
                <w:rFonts w:ascii="Times New Roman" w:hAnsi="Times New Roman" w:cs="Times New Roman"/>
                <w:lang w:val="en-US"/>
              </w:rPr>
              <w:t xml:space="preserve">I </w:t>
            </w:r>
            <w:r w:rsidRPr="008A4B8B">
              <w:rPr>
                <w:rFonts w:ascii="Times New Roman" w:hAnsi="Times New Roman" w:cs="Times New Roman"/>
                <w:lang w:val="ru-RU"/>
              </w:rPr>
              <w:t>семестр 2023 г.</w:t>
            </w:r>
          </w:p>
        </w:tc>
        <w:tc>
          <w:tcPr>
            <w:tcW w:w="226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7AF39B2" w14:textId="77777777" w:rsidR="00890216" w:rsidRPr="008A4B8B" w:rsidRDefault="00890216" w:rsidP="00404DB5">
            <w:pPr>
              <w:spacing w:after="0" w:line="240" w:lineRule="auto"/>
              <w:ind w:left="0" w:firstLine="49"/>
              <w:jc w:val="both"/>
              <w:rPr>
                <w:rFonts w:ascii="Times New Roman" w:hAnsi="Times New Roman" w:cs="Times New Roman"/>
                <w:lang w:val="ru-RU"/>
              </w:rPr>
            </w:pPr>
            <w:r w:rsidRPr="008A4B8B">
              <w:rPr>
                <w:rFonts w:ascii="Times New Roman" w:hAnsi="Times New Roman" w:cs="Times New Roman"/>
                <w:lang w:val="ru-RU"/>
              </w:rPr>
              <w:t>Агентство государственных услуг, Служба по предупреждению и борьбе с отмыванием денег, Министерство юстиции</w:t>
            </w:r>
          </w:p>
        </w:tc>
        <w:tc>
          <w:tcPr>
            <w:tcW w:w="103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84541DE" w14:textId="77777777" w:rsidR="00890216" w:rsidRPr="008A4B8B" w:rsidRDefault="00890216" w:rsidP="00404DB5">
            <w:pPr>
              <w:spacing w:after="0" w:line="240" w:lineRule="auto"/>
              <w:ind w:left="-1" w:firstLine="1419"/>
              <w:jc w:val="both"/>
              <w:rPr>
                <w:rFonts w:ascii="Times New Roman" w:hAnsi="Times New Roman" w:cs="Times New Roman"/>
                <w:lang w:val="ru-RU"/>
              </w:rPr>
            </w:pPr>
            <w:r w:rsidRPr="008A4B8B">
              <w:rPr>
                <w:rFonts w:ascii="Times New Roman" w:eastAsia="Times New Roman" w:hAnsi="Times New Roman" w:cs="Times New Roman"/>
                <w:lang w:val="ru-RU"/>
              </w:rPr>
              <w:t>PУтвержденный проект закона</w:t>
            </w:r>
          </w:p>
        </w:tc>
        <w:tc>
          <w:tcPr>
            <w:tcW w:w="1156" w:type="dxa"/>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3FCEA8C" w14:textId="77777777" w:rsidR="00890216" w:rsidRPr="008A4B8B" w:rsidRDefault="00890216" w:rsidP="00404DB5">
            <w:pPr>
              <w:spacing w:after="0" w:line="240" w:lineRule="auto"/>
              <w:ind w:left="50" w:firstLine="1368"/>
              <w:jc w:val="both"/>
              <w:rPr>
                <w:rFonts w:ascii="Times New Roman" w:hAnsi="Times New Roman" w:cs="Times New Roman"/>
                <w:lang w:val="ru-RU"/>
              </w:rPr>
            </w:pPr>
            <w:r w:rsidRPr="008A4B8B">
              <w:rPr>
                <w:rFonts w:ascii="Times New Roman" w:hAnsi="Times New Roman" w:cs="Times New Roman"/>
                <w:lang w:val="ru-RU"/>
              </w:rPr>
              <w:t>ÎВ пределах утвержденных бюджетных ассигнований; другие источники</w:t>
            </w:r>
          </w:p>
        </w:tc>
        <w:tc>
          <w:tcPr>
            <w:tcW w:w="182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BEAAF0" w14:textId="77777777" w:rsidR="00890216" w:rsidRPr="008A4B8B" w:rsidRDefault="00890216" w:rsidP="00404DB5">
            <w:pPr>
              <w:spacing w:after="0" w:line="240" w:lineRule="auto"/>
              <w:ind w:left="50" w:hanging="50"/>
              <w:jc w:val="both"/>
              <w:rPr>
                <w:rFonts w:ascii="Times New Roman" w:hAnsi="Times New Roman" w:cs="Times New Roman"/>
                <w:color w:val="FF0000"/>
                <w:lang w:val="ru-RU"/>
              </w:rPr>
            </w:pPr>
            <w:r>
              <w:rPr>
                <w:rFonts w:ascii="Times New Roman" w:hAnsi="Times New Roman" w:cs="Times New Roman"/>
                <w:lang w:val="ru-RU"/>
              </w:rPr>
              <w:t>Соблюдение Рекомендаций ФАТФ/МГФД</w:t>
            </w:r>
            <w:r w:rsidRPr="008A4B8B">
              <w:rPr>
                <w:rFonts w:ascii="Times New Roman" w:hAnsi="Times New Roman" w:cs="Times New Roman"/>
                <w:lang w:val="ru-RU"/>
              </w:rPr>
              <w:t xml:space="preserve">: </w:t>
            </w:r>
            <w:r>
              <w:rPr>
                <w:rFonts w:ascii="Times New Roman" w:hAnsi="Times New Roman" w:cs="Times New Roman"/>
                <w:lang w:val="ru-RU"/>
              </w:rPr>
              <w:t xml:space="preserve">Р </w:t>
            </w:r>
            <w:r w:rsidRPr="008A4B8B">
              <w:rPr>
                <w:rFonts w:ascii="Times New Roman" w:hAnsi="Times New Roman" w:cs="Times New Roman"/>
                <w:lang w:val="ru-RU"/>
              </w:rPr>
              <w:t xml:space="preserve">24 </w:t>
            </w:r>
            <w:r>
              <w:rPr>
                <w:rFonts w:ascii="Times New Roman" w:hAnsi="Times New Roman" w:cs="Times New Roman"/>
                <w:lang w:val="ru-RU"/>
              </w:rPr>
              <w:t>и</w:t>
            </w:r>
            <w:r w:rsidRPr="008A4B8B">
              <w:rPr>
                <w:rFonts w:ascii="Times New Roman" w:hAnsi="Times New Roman" w:cs="Times New Roman"/>
                <w:lang w:val="ru-RU"/>
              </w:rPr>
              <w:t xml:space="preserve"> 25 </w:t>
            </w:r>
            <w:r>
              <w:rPr>
                <w:rFonts w:ascii="Times New Roman" w:hAnsi="Times New Roman" w:cs="Times New Roman"/>
                <w:lang w:val="ru-RU"/>
              </w:rPr>
              <w:t xml:space="preserve">и элементов Р </w:t>
            </w:r>
            <w:r w:rsidRPr="008A4B8B">
              <w:rPr>
                <w:rFonts w:ascii="Times New Roman" w:hAnsi="Times New Roman" w:cs="Times New Roman"/>
                <w:lang w:val="ru-RU"/>
              </w:rPr>
              <w:t xml:space="preserve">1, 10, 37 </w:t>
            </w:r>
            <w:r>
              <w:rPr>
                <w:rFonts w:ascii="Times New Roman" w:hAnsi="Times New Roman" w:cs="Times New Roman"/>
                <w:lang w:val="ru-RU"/>
              </w:rPr>
              <w:t>и</w:t>
            </w:r>
            <w:r w:rsidRPr="008A4B8B">
              <w:rPr>
                <w:rFonts w:ascii="Times New Roman" w:hAnsi="Times New Roman" w:cs="Times New Roman"/>
                <w:lang w:val="ru-RU"/>
              </w:rPr>
              <w:t xml:space="preserve"> 40</w:t>
            </w:r>
          </w:p>
        </w:tc>
      </w:tr>
      <w:tr w:rsidR="00890216" w:rsidRPr="008A4B8B" w14:paraId="58EBDBF9" w14:textId="77777777" w:rsidTr="00404DB5">
        <w:tc>
          <w:tcPr>
            <w:tcW w:w="2129" w:type="dxa"/>
            <w:tcBorders>
              <w:top w:val="single" w:sz="6" w:space="0" w:color="000000"/>
              <w:left w:val="single" w:sz="6" w:space="0" w:color="000000"/>
              <w:bottom w:val="single" w:sz="6" w:space="0" w:color="000000"/>
              <w:right w:val="single" w:sz="6" w:space="0" w:color="000000"/>
            </w:tcBorders>
            <w:vAlign w:val="center"/>
          </w:tcPr>
          <w:p w14:paraId="1618B646" w14:textId="77777777" w:rsidR="00890216" w:rsidRPr="008A4B8B" w:rsidRDefault="00890216" w:rsidP="00404DB5">
            <w:pPr>
              <w:spacing w:after="0" w:line="240" w:lineRule="auto"/>
              <w:ind w:left="123"/>
              <w:jc w:val="both"/>
              <w:rPr>
                <w:rFonts w:ascii="Times New Roman" w:hAnsi="Times New Roman" w:cs="Times New Roman"/>
                <w:color w:val="FF0000"/>
                <w:lang w:val="ru-RU"/>
              </w:rPr>
            </w:pPr>
            <w:r w:rsidRPr="008A4B8B">
              <w:rPr>
                <w:rFonts w:ascii="Times New Roman" w:hAnsi="Times New Roman" w:cs="Times New Roman"/>
                <w:lang w:val="ru-RU"/>
              </w:rPr>
              <w:t xml:space="preserve">2.3.1.2. </w:t>
            </w:r>
            <w:r>
              <w:rPr>
                <w:rFonts w:ascii="Times New Roman" w:hAnsi="Times New Roman" w:cs="Times New Roman"/>
                <w:lang w:val="ru-RU"/>
              </w:rPr>
              <w:t xml:space="preserve">Разработка и утверждение законодательной базы обязательной периодической корректировки данных о </w:t>
            </w:r>
            <w:r w:rsidRPr="008A4B8B">
              <w:rPr>
                <w:rFonts w:ascii="Times New Roman" w:hAnsi="Times New Roman" w:cs="Times New Roman"/>
                <w:lang w:val="ru-RU"/>
              </w:rPr>
              <w:t>выгодоприобретающем собственнике</w:t>
            </w:r>
            <w:r>
              <w:rPr>
                <w:rFonts w:ascii="Times New Roman" w:hAnsi="Times New Roman" w:cs="Times New Roman"/>
                <w:lang w:val="ru-RU"/>
              </w:rPr>
              <w:t xml:space="preserve"> всеми юридическими лицами</w:t>
            </w:r>
          </w:p>
        </w:tc>
        <w:tc>
          <w:tcPr>
            <w:tcW w:w="123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D154EC1" w14:textId="77777777" w:rsidR="00890216" w:rsidRPr="008A4B8B" w:rsidRDefault="00890216" w:rsidP="00404DB5">
            <w:pPr>
              <w:spacing w:after="0" w:line="240" w:lineRule="auto"/>
              <w:ind w:left="89" w:firstLine="1329"/>
              <w:rPr>
                <w:rFonts w:ascii="Times New Roman" w:hAnsi="Times New Roman" w:cs="Times New Roman"/>
                <w:lang w:val="ru-RU"/>
              </w:rPr>
            </w:pPr>
            <w:r w:rsidRPr="008A4B8B">
              <w:rPr>
                <w:rFonts w:ascii="Times New Roman" w:hAnsi="Times New Roman" w:cs="Times New Roman"/>
                <w:lang w:val="en-US"/>
              </w:rPr>
              <w:t xml:space="preserve">II </w:t>
            </w:r>
            <w:r w:rsidRPr="008A4B8B">
              <w:rPr>
                <w:rFonts w:ascii="Times New Roman" w:hAnsi="Times New Roman" w:cs="Times New Roman"/>
                <w:lang w:val="ru-RU"/>
              </w:rPr>
              <w:t>семестр 2023 г.</w:t>
            </w:r>
          </w:p>
        </w:tc>
        <w:tc>
          <w:tcPr>
            <w:tcW w:w="226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57B2C36" w14:textId="77777777" w:rsidR="00890216" w:rsidRPr="008A4B8B" w:rsidRDefault="00890216" w:rsidP="00404DB5">
            <w:pPr>
              <w:spacing w:after="0" w:line="240" w:lineRule="auto"/>
              <w:ind w:left="0" w:firstLine="49"/>
              <w:jc w:val="both"/>
              <w:rPr>
                <w:rFonts w:ascii="Times New Roman" w:hAnsi="Times New Roman" w:cs="Times New Roman"/>
                <w:lang w:val="ru-RU"/>
              </w:rPr>
            </w:pPr>
            <w:r w:rsidRPr="008A4B8B">
              <w:rPr>
                <w:rFonts w:ascii="Times New Roman" w:hAnsi="Times New Roman" w:cs="Times New Roman"/>
                <w:lang w:val="ru-RU"/>
              </w:rPr>
              <w:t>Агентство государственных услуг, Служба по предупреждению и борьбе с отмыванием денег, Министерство юстиции</w:t>
            </w:r>
          </w:p>
        </w:tc>
        <w:tc>
          <w:tcPr>
            <w:tcW w:w="109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15BF540" w14:textId="77777777" w:rsidR="00890216" w:rsidRPr="008A4B8B" w:rsidRDefault="00890216" w:rsidP="00404DB5">
            <w:pPr>
              <w:spacing w:after="0" w:line="240" w:lineRule="auto"/>
              <w:ind w:left="-1" w:firstLine="1374"/>
              <w:jc w:val="both"/>
              <w:rPr>
                <w:rFonts w:ascii="Times New Roman" w:hAnsi="Times New Roman" w:cs="Times New Roman"/>
                <w:lang w:val="ru-RU"/>
              </w:rPr>
            </w:pPr>
            <w:r w:rsidRPr="008A4B8B">
              <w:rPr>
                <w:rFonts w:ascii="Times New Roman" w:eastAsia="Times New Roman" w:hAnsi="Times New Roman" w:cs="Times New Roman"/>
                <w:lang w:val="ru-RU"/>
              </w:rPr>
              <w:t>PУтвержденный проект закона</w:t>
            </w:r>
          </w:p>
        </w:tc>
        <w:tc>
          <w:tcPr>
            <w:tcW w:w="104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FDC65B9" w14:textId="77777777" w:rsidR="00890216" w:rsidRPr="008A4B8B" w:rsidRDefault="00890216" w:rsidP="00404DB5">
            <w:pPr>
              <w:spacing w:after="0" w:line="240" w:lineRule="auto"/>
              <w:ind w:left="-36" w:firstLine="1409"/>
              <w:jc w:val="both"/>
              <w:rPr>
                <w:rFonts w:ascii="Times New Roman" w:hAnsi="Times New Roman" w:cs="Times New Roman"/>
                <w:lang w:val="ru-RU"/>
              </w:rPr>
            </w:pPr>
            <w:r w:rsidRPr="008A4B8B">
              <w:rPr>
                <w:rFonts w:ascii="Times New Roman" w:hAnsi="Times New Roman" w:cs="Times New Roman"/>
                <w:lang w:val="ru-RU"/>
              </w:rPr>
              <w:t>ÎВ пределах утвержденных бюджетных ассигнований; другие источники</w:t>
            </w:r>
          </w:p>
        </w:tc>
        <w:tc>
          <w:tcPr>
            <w:tcW w:w="187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537635E" w14:textId="77777777" w:rsidR="00890216" w:rsidRPr="008A4B8B" w:rsidRDefault="00890216" w:rsidP="00404DB5">
            <w:pPr>
              <w:spacing w:after="0" w:line="240" w:lineRule="auto"/>
              <w:ind w:left="-36" w:firstLine="73"/>
              <w:jc w:val="both"/>
              <w:rPr>
                <w:rFonts w:ascii="Times New Roman" w:hAnsi="Times New Roman" w:cs="Times New Roman"/>
                <w:lang w:val="ru-RU"/>
              </w:rPr>
            </w:pPr>
            <w:r>
              <w:rPr>
                <w:rFonts w:ascii="Times New Roman" w:hAnsi="Times New Roman" w:cs="Times New Roman"/>
                <w:lang w:val="ru-RU"/>
              </w:rPr>
              <w:t>Соблюдение Рекомендаций ФАТФ/МГФД</w:t>
            </w:r>
            <w:r w:rsidRPr="008A4B8B">
              <w:rPr>
                <w:rFonts w:ascii="Times New Roman" w:hAnsi="Times New Roman" w:cs="Times New Roman"/>
                <w:lang w:val="ru-RU"/>
              </w:rPr>
              <w:t xml:space="preserve">: </w:t>
            </w:r>
            <w:r>
              <w:rPr>
                <w:rFonts w:ascii="Times New Roman" w:hAnsi="Times New Roman" w:cs="Times New Roman"/>
                <w:lang w:val="ru-RU"/>
              </w:rPr>
              <w:t xml:space="preserve">Р </w:t>
            </w:r>
            <w:r w:rsidRPr="008A4B8B">
              <w:rPr>
                <w:rFonts w:ascii="Times New Roman" w:hAnsi="Times New Roman" w:cs="Times New Roman"/>
                <w:lang w:val="ru-RU"/>
              </w:rPr>
              <w:t xml:space="preserve">24 </w:t>
            </w:r>
            <w:r>
              <w:rPr>
                <w:rFonts w:ascii="Times New Roman" w:hAnsi="Times New Roman" w:cs="Times New Roman"/>
                <w:lang w:val="ru-RU"/>
              </w:rPr>
              <w:t>и</w:t>
            </w:r>
            <w:r w:rsidRPr="008A4B8B">
              <w:rPr>
                <w:rFonts w:ascii="Times New Roman" w:hAnsi="Times New Roman" w:cs="Times New Roman"/>
                <w:lang w:val="ru-RU"/>
              </w:rPr>
              <w:t xml:space="preserve"> 25 </w:t>
            </w:r>
            <w:r>
              <w:rPr>
                <w:rFonts w:ascii="Times New Roman" w:hAnsi="Times New Roman" w:cs="Times New Roman"/>
                <w:lang w:val="ru-RU"/>
              </w:rPr>
              <w:t xml:space="preserve">и элементов Р </w:t>
            </w:r>
            <w:r w:rsidRPr="008A4B8B">
              <w:rPr>
                <w:rFonts w:ascii="Times New Roman" w:hAnsi="Times New Roman" w:cs="Times New Roman"/>
                <w:lang w:val="ru-RU"/>
              </w:rPr>
              <w:t xml:space="preserve">1, 10, 37 </w:t>
            </w:r>
            <w:r>
              <w:rPr>
                <w:rFonts w:ascii="Times New Roman" w:hAnsi="Times New Roman" w:cs="Times New Roman"/>
                <w:lang w:val="ru-RU"/>
              </w:rPr>
              <w:t>и</w:t>
            </w:r>
            <w:r w:rsidRPr="008A4B8B">
              <w:rPr>
                <w:rFonts w:ascii="Times New Roman" w:hAnsi="Times New Roman" w:cs="Times New Roman"/>
                <w:lang w:val="ru-RU"/>
              </w:rPr>
              <w:t xml:space="preserve"> 40</w:t>
            </w:r>
          </w:p>
        </w:tc>
      </w:tr>
    </w:tbl>
    <w:p w14:paraId="6B62BC97" w14:textId="77777777" w:rsidR="00890216" w:rsidRPr="008A4B8B" w:rsidRDefault="00890216" w:rsidP="00890216">
      <w:pPr>
        <w:spacing w:after="0" w:line="240" w:lineRule="auto"/>
        <w:ind w:firstLine="567"/>
        <w:jc w:val="both"/>
        <w:rPr>
          <w:rFonts w:ascii="Times New Roman" w:hAnsi="Times New Roman" w:cs="Times New Roman"/>
          <w:sz w:val="28"/>
          <w:szCs w:val="28"/>
        </w:rPr>
      </w:pPr>
    </w:p>
    <w:p w14:paraId="45E9E497" w14:textId="77777777" w:rsidR="00890216" w:rsidRPr="00FE0F1C" w:rsidRDefault="00890216" w:rsidP="00890216">
      <w:pPr>
        <w:spacing w:after="0" w:line="240" w:lineRule="auto"/>
        <w:ind w:firstLine="567"/>
        <w:jc w:val="both"/>
        <w:rPr>
          <w:rFonts w:ascii="Times New Roman" w:hAnsi="Times New Roman" w:cs="Times New Roman"/>
          <w:sz w:val="28"/>
          <w:szCs w:val="28"/>
          <w:lang w:val="ru-RU"/>
        </w:rPr>
      </w:pPr>
      <w:r w:rsidRPr="00FE0F1C">
        <w:rPr>
          <w:rFonts w:ascii="Times New Roman" w:hAnsi="Times New Roman" w:cs="Times New Roman"/>
          <w:sz w:val="28"/>
          <w:szCs w:val="28"/>
          <w:lang w:val="ru-RU"/>
        </w:rPr>
        <w:t>1.2.18. В действии 2.3.2. в разделе «Сроки реализации» слова «I полугодие» заменить словами «II полугодие». В разделе «Показатели мониторинга» слова «Утвержденное Постановление Правительства» заменить словами «</w:t>
      </w:r>
      <w:r>
        <w:rPr>
          <w:rFonts w:ascii="Times New Roman" w:hAnsi="Times New Roman" w:cs="Times New Roman"/>
          <w:sz w:val="28"/>
          <w:szCs w:val="28"/>
          <w:lang w:val="ru-RU"/>
        </w:rPr>
        <w:t>Утвержденная первичная и вторичная законодательная база</w:t>
      </w:r>
      <w:r w:rsidRPr="00FE0F1C">
        <w:rPr>
          <w:rFonts w:ascii="Times New Roman" w:hAnsi="Times New Roman" w:cs="Times New Roman"/>
          <w:sz w:val="28"/>
          <w:szCs w:val="28"/>
          <w:lang w:val="ru-RU"/>
        </w:rPr>
        <w:t>».</w:t>
      </w:r>
    </w:p>
    <w:p w14:paraId="38F358E3" w14:textId="77777777" w:rsidR="00890216" w:rsidRDefault="00890216" w:rsidP="00890216">
      <w:pPr>
        <w:spacing w:after="0" w:line="240" w:lineRule="auto"/>
        <w:ind w:firstLine="567"/>
        <w:jc w:val="both"/>
        <w:rPr>
          <w:rFonts w:ascii="Times New Roman" w:eastAsia="Times New Roman" w:hAnsi="Times New Roman" w:cs="Times New Roman"/>
          <w:sz w:val="28"/>
          <w:szCs w:val="28"/>
          <w:lang w:val="ru-RU"/>
        </w:rPr>
      </w:pPr>
    </w:p>
    <w:p w14:paraId="6AA5C2BF" w14:textId="77777777" w:rsidR="00890216" w:rsidRPr="00FE0F1C" w:rsidRDefault="00890216" w:rsidP="00890216">
      <w:pPr>
        <w:spacing w:after="0" w:line="240" w:lineRule="auto"/>
        <w:ind w:firstLine="567"/>
        <w:jc w:val="both"/>
        <w:rPr>
          <w:rFonts w:ascii="Times New Roman" w:hAnsi="Times New Roman" w:cs="Times New Roman"/>
          <w:sz w:val="28"/>
          <w:szCs w:val="28"/>
          <w:lang w:val="ru-RU"/>
        </w:rPr>
      </w:pPr>
      <w:r w:rsidRPr="00FE0F1C">
        <w:rPr>
          <w:rFonts w:ascii="Times New Roman" w:eastAsia="Times New Roman" w:hAnsi="Times New Roman" w:cs="Times New Roman"/>
          <w:sz w:val="28"/>
          <w:szCs w:val="28"/>
          <w:lang w:val="ru-RU"/>
        </w:rPr>
        <w:t xml:space="preserve">1.2.19. В действии 2.3.6. в разделе «Сроки реализации» слова «2021 г.» заменить словами «2022 г.». </w:t>
      </w:r>
    </w:p>
    <w:p w14:paraId="742D01C2" w14:textId="77777777" w:rsidR="00890216" w:rsidRDefault="00890216" w:rsidP="00890216">
      <w:pPr>
        <w:spacing w:after="0" w:line="240" w:lineRule="auto"/>
        <w:ind w:firstLine="567"/>
        <w:jc w:val="both"/>
        <w:rPr>
          <w:rFonts w:ascii="Times New Roman" w:hAnsi="Times New Roman" w:cs="Times New Roman"/>
          <w:sz w:val="28"/>
          <w:szCs w:val="28"/>
          <w:lang w:val="ru-RU"/>
        </w:rPr>
      </w:pPr>
    </w:p>
    <w:p w14:paraId="7DA970A6" w14:textId="77777777" w:rsidR="00890216" w:rsidRPr="00FE0F1C" w:rsidRDefault="00890216" w:rsidP="00890216">
      <w:pPr>
        <w:spacing w:after="0" w:line="240" w:lineRule="auto"/>
        <w:ind w:firstLine="567"/>
        <w:jc w:val="both"/>
        <w:rPr>
          <w:rFonts w:ascii="Times New Roman" w:hAnsi="Times New Roman" w:cs="Times New Roman"/>
          <w:sz w:val="28"/>
          <w:szCs w:val="28"/>
          <w:lang w:val="ru-RU"/>
        </w:rPr>
      </w:pPr>
      <w:r w:rsidRPr="00FE0F1C">
        <w:rPr>
          <w:rFonts w:ascii="Times New Roman" w:hAnsi="Times New Roman" w:cs="Times New Roman"/>
          <w:sz w:val="28"/>
          <w:szCs w:val="28"/>
          <w:lang w:val="ru-RU"/>
        </w:rPr>
        <w:t>1.2.20. В действии 2.3.7. в разделе «</w:t>
      </w:r>
      <w:r>
        <w:rPr>
          <w:rFonts w:ascii="Times New Roman" w:hAnsi="Times New Roman" w:cs="Times New Roman"/>
          <w:sz w:val="28"/>
          <w:szCs w:val="28"/>
          <w:lang w:val="ru-RU"/>
        </w:rPr>
        <w:t>Действие</w:t>
      </w:r>
      <w:r w:rsidRPr="00FE0F1C">
        <w:rPr>
          <w:rFonts w:ascii="Times New Roman" w:hAnsi="Times New Roman" w:cs="Times New Roman"/>
          <w:sz w:val="28"/>
          <w:szCs w:val="28"/>
          <w:lang w:val="ru-RU"/>
        </w:rPr>
        <w:t>»</w:t>
      </w:r>
      <w:r>
        <w:rPr>
          <w:rFonts w:ascii="Times New Roman" w:hAnsi="Times New Roman" w:cs="Times New Roman"/>
          <w:sz w:val="28"/>
          <w:szCs w:val="28"/>
          <w:lang w:val="ru-RU"/>
        </w:rPr>
        <w:t xml:space="preserve"> слова</w:t>
      </w:r>
      <w:r w:rsidRPr="00FE0F1C">
        <w:rPr>
          <w:rFonts w:ascii="Times New Roman" w:hAnsi="Times New Roman" w:cs="Times New Roman"/>
          <w:sz w:val="28"/>
          <w:szCs w:val="28"/>
          <w:lang w:val="ru-RU"/>
        </w:rPr>
        <w:t xml:space="preserve"> «</w:t>
      </w:r>
      <w:r w:rsidRPr="008D472C">
        <w:rPr>
          <w:rFonts w:ascii="Times New Roman" w:hAnsi="Times New Roman" w:cs="Times New Roman"/>
          <w:sz w:val="28"/>
          <w:szCs w:val="28"/>
          <w:lang w:val="ru-RU"/>
        </w:rPr>
        <w:t>Обеспечение открытого доступа</w:t>
      </w:r>
      <w:r w:rsidRPr="00FE0F1C">
        <w:rPr>
          <w:rFonts w:ascii="Times New Roman" w:hAnsi="Times New Roman" w:cs="Times New Roman"/>
          <w:sz w:val="28"/>
          <w:szCs w:val="28"/>
          <w:lang w:val="ru-RU"/>
        </w:rPr>
        <w:t xml:space="preserve">» </w:t>
      </w:r>
      <w:r>
        <w:rPr>
          <w:rFonts w:ascii="Times New Roman" w:hAnsi="Times New Roman" w:cs="Times New Roman"/>
          <w:sz w:val="28"/>
          <w:szCs w:val="28"/>
          <w:lang w:val="ru-RU"/>
        </w:rPr>
        <w:t>заменить</w:t>
      </w:r>
      <w:r w:rsidRPr="00FE0F1C">
        <w:rPr>
          <w:rFonts w:ascii="Times New Roman" w:hAnsi="Times New Roman" w:cs="Times New Roman"/>
          <w:sz w:val="28"/>
          <w:szCs w:val="28"/>
          <w:lang w:val="ru-RU"/>
        </w:rPr>
        <w:t xml:space="preserve"> слова</w:t>
      </w:r>
      <w:r>
        <w:rPr>
          <w:rFonts w:ascii="Times New Roman" w:hAnsi="Times New Roman" w:cs="Times New Roman"/>
          <w:sz w:val="28"/>
          <w:szCs w:val="28"/>
          <w:lang w:val="ru-RU"/>
        </w:rPr>
        <w:t>ми</w:t>
      </w:r>
      <w:r w:rsidRPr="00FE0F1C">
        <w:rPr>
          <w:rFonts w:ascii="Times New Roman" w:hAnsi="Times New Roman" w:cs="Times New Roman"/>
          <w:sz w:val="28"/>
          <w:szCs w:val="28"/>
          <w:lang w:val="ru-RU"/>
        </w:rPr>
        <w:t xml:space="preserve"> «</w:t>
      </w:r>
      <w:r>
        <w:rPr>
          <w:rFonts w:ascii="Times New Roman" w:hAnsi="Times New Roman" w:cs="Times New Roman"/>
          <w:sz w:val="28"/>
          <w:szCs w:val="28"/>
          <w:lang w:val="ru-RU"/>
        </w:rPr>
        <w:t>Обеспечение автоматизированного открытого доступа</w:t>
      </w:r>
      <w:r w:rsidRPr="00FE0F1C">
        <w:rPr>
          <w:rFonts w:ascii="Times New Roman" w:hAnsi="Times New Roman" w:cs="Times New Roman"/>
          <w:sz w:val="28"/>
          <w:szCs w:val="28"/>
          <w:lang w:val="ru-RU"/>
        </w:rPr>
        <w:t>». В разделе «Сроки реализации» слова «2022</w:t>
      </w:r>
      <w:r>
        <w:rPr>
          <w:rFonts w:ascii="Times New Roman" w:hAnsi="Times New Roman" w:cs="Times New Roman"/>
          <w:sz w:val="28"/>
          <w:szCs w:val="28"/>
          <w:lang w:val="ru-RU"/>
        </w:rPr>
        <w:t xml:space="preserve"> г.</w:t>
      </w:r>
      <w:r w:rsidRPr="00FE0F1C">
        <w:rPr>
          <w:rFonts w:ascii="Times New Roman" w:hAnsi="Times New Roman" w:cs="Times New Roman"/>
          <w:sz w:val="28"/>
          <w:szCs w:val="28"/>
          <w:lang w:val="ru-RU"/>
        </w:rPr>
        <w:t>» заменить словами «2023 г.».</w:t>
      </w:r>
    </w:p>
    <w:p w14:paraId="68539633" w14:textId="77777777" w:rsidR="00890216" w:rsidRDefault="00890216" w:rsidP="00890216">
      <w:pPr>
        <w:spacing w:after="0" w:line="240" w:lineRule="auto"/>
        <w:ind w:firstLine="567"/>
        <w:jc w:val="both"/>
        <w:rPr>
          <w:rFonts w:ascii="Times New Roman" w:hAnsi="Times New Roman" w:cs="Times New Roman"/>
          <w:sz w:val="28"/>
          <w:szCs w:val="28"/>
          <w:lang w:val="ru-RU"/>
        </w:rPr>
      </w:pPr>
    </w:p>
    <w:p w14:paraId="69B61324" w14:textId="77777777" w:rsidR="00890216" w:rsidRPr="00FE0F1C" w:rsidRDefault="00890216" w:rsidP="00890216">
      <w:pPr>
        <w:spacing w:after="0" w:line="240" w:lineRule="auto"/>
        <w:ind w:firstLine="567"/>
        <w:jc w:val="both"/>
        <w:rPr>
          <w:rFonts w:ascii="Times New Roman" w:hAnsi="Times New Roman" w:cs="Times New Roman"/>
          <w:sz w:val="28"/>
          <w:szCs w:val="28"/>
          <w:lang w:val="ru-RU"/>
        </w:rPr>
      </w:pPr>
      <w:r w:rsidRPr="00FE0F1C">
        <w:rPr>
          <w:rFonts w:ascii="Times New Roman" w:hAnsi="Times New Roman" w:cs="Times New Roman"/>
          <w:sz w:val="28"/>
          <w:szCs w:val="28"/>
          <w:lang w:val="ru-RU"/>
        </w:rPr>
        <w:t xml:space="preserve">1.2.21. В действии 2.3.8. в разделе «Показатели мониторинга» слова «Утвержденное Постановление Правительства» заменить словами «Утвержденный проект закона». </w:t>
      </w:r>
    </w:p>
    <w:p w14:paraId="09094C82" w14:textId="77777777" w:rsidR="00890216" w:rsidRPr="00FE0F1C" w:rsidRDefault="00890216" w:rsidP="00890216">
      <w:pPr>
        <w:spacing w:after="0" w:line="240" w:lineRule="auto"/>
        <w:ind w:firstLine="567"/>
        <w:jc w:val="both"/>
        <w:rPr>
          <w:rFonts w:ascii="Times New Roman" w:hAnsi="Times New Roman" w:cs="Times New Roman"/>
          <w:sz w:val="28"/>
          <w:szCs w:val="28"/>
          <w:lang w:val="ru-RU"/>
        </w:rPr>
      </w:pPr>
    </w:p>
    <w:p w14:paraId="44C8D771" w14:textId="77777777" w:rsidR="00890216" w:rsidRPr="00FE0F1C" w:rsidRDefault="00890216" w:rsidP="00890216">
      <w:pPr>
        <w:spacing w:after="0" w:line="240" w:lineRule="auto"/>
        <w:ind w:firstLine="567"/>
        <w:jc w:val="both"/>
        <w:rPr>
          <w:rFonts w:ascii="Times New Roman" w:hAnsi="Times New Roman" w:cs="Times New Roman"/>
          <w:sz w:val="28"/>
          <w:szCs w:val="28"/>
          <w:lang w:val="ru-RU"/>
        </w:rPr>
      </w:pPr>
      <w:r w:rsidRPr="00FE0F1C">
        <w:rPr>
          <w:rFonts w:ascii="Times New Roman" w:hAnsi="Times New Roman" w:cs="Times New Roman"/>
          <w:sz w:val="28"/>
          <w:szCs w:val="28"/>
          <w:lang w:val="ru-RU"/>
        </w:rPr>
        <w:t>1.3. В общей задач</w:t>
      </w:r>
      <w:r>
        <w:rPr>
          <w:rFonts w:ascii="Times New Roman" w:hAnsi="Times New Roman" w:cs="Times New Roman"/>
          <w:sz w:val="28"/>
          <w:szCs w:val="28"/>
          <w:lang w:val="ru-RU"/>
        </w:rPr>
        <w:t>е</w:t>
      </w:r>
      <w:r w:rsidRPr="00FE0F1C">
        <w:rPr>
          <w:rFonts w:ascii="Times New Roman" w:hAnsi="Times New Roman" w:cs="Times New Roman"/>
          <w:sz w:val="28"/>
          <w:szCs w:val="28"/>
          <w:lang w:val="ru-RU"/>
        </w:rPr>
        <w:t xml:space="preserve"> 3 «</w:t>
      </w:r>
      <w:r w:rsidRPr="008D472C">
        <w:rPr>
          <w:rFonts w:ascii="Times New Roman" w:hAnsi="Times New Roman" w:cs="Times New Roman"/>
          <w:sz w:val="28"/>
          <w:szCs w:val="28"/>
          <w:lang w:val="ru-RU"/>
        </w:rPr>
        <w:t>Выявление и устранение национальных и международных угроз отмывания денег, наказание виновных и изъятие добытых преступным путем доходов и имущества</w:t>
      </w:r>
      <w:r w:rsidRPr="00FE0F1C">
        <w:rPr>
          <w:rFonts w:ascii="Times New Roman" w:hAnsi="Times New Roman" w:cs="Times New Roman"/>
          <w:sz w:val="28"/>
          <w:szCs w:val="28"/>
          <w:lang w:val="ru-RU"/>
        </w:rPr>
        <w:t>»:</w:t>
      </w:r>
    </w:p>
    <w:p w14:paraId="67FDD713" w14:textId="77777777" w:rsidR="00890216" w:rsidRPr="00FE0F1C" w:rsidRDefault="00890216" w:rsidP="00890216">
      <w:pPr>
        <w:spacing w:after="0" w:line="240" w:lineRule="auto"/>
        <w:ind w:firstLine="567"/>
        <w:jc w:val="both"/>
        <w:rPr>
          <w:rFonts w:ascii="Times New Roman" w:hAnsi="Times New Roman" w:cs="Times New Roman"/>
          <w:sz w:val="28"/>
          <w:szCs w:val="28"/>
          <w:lang w:val="ru-RU"/>
        </w:rPr>
      </w:pPr>
      <w:r w:rsidRPr="00FE0F1C">
        <w:rPr>
          <w:rFonts w:ascii="Times New Roman" w:eastAsia="Times New Roman" w:hAnsi="Times New Roman" w:cs="Times New Roman"/>
          <w:sz w:val="28"/>
          <w:szCs w:val="28"/>
          <w:lang w:val="ru-RU"/>
        </w:rPr>
        <w:t xml:space="preserve">1.3.1. В действии 3.1.1. в разделе </w:t>
      </w:r>
      <w:r>
        <w:rPr>
          <w:rFonts w:ascii="Times New Roman" w:eastAsia="Times New Roman" w:hAnsi="Times New Roman" w:cs="Times New Roman"/>
          <w:sz w:val="28"/>
          <w:szCs w:val="28"/>
          <w:lang w:val="ru-RU"/>
        </w:rPr>
        <w:t xml:space="preserve">«Ответственные» </w:t>
      </w:r>
      <w:r w:rsidRPr="00FE0F1C">
        <w:rPr>
          <w:rFonts w:ascii="Times New Roman" w:eastAsia="Times New Roman" w:hAnsi="Times New Roman" w:cs="Times New Roman"/>
          <w:sz w:val="28"/>
          <w:szCs w:val="28"/>
          <w:lang w:val="ru-RU"/>
        </w:rPr>
        <w:t>слова «Органы с функциями надзора</w:t>
      </w:r>
      <w:r w:rsidRPr="00FE0F1C">
        <w:rPr>
          <w:rFonts w:ascii="Times New Roman" w:hAnsi="Times New Roman" w:cs="Times New Roman"/>
          <w:sz w:val="28"/>
          <w:szCs w:val="28"/>
          <w:lang w:val="ru-RU"/>
        </w:rPr>
        <w:t>»</w:t>
      </w:r>
      <w:r w:rsidRPr="00FE0F1C">
        <w:rPr>
          <w:rFonts w:ascii="Times New Roman" w:eastAsia="Times New Roman" w:hAnsi="Times New Roman" w:cs="Times New Roman"/>
          <w:sz w:val="28"/>
          <w:szCs w:val="28"/>
          <w:lang w:val="ru-RU"/>
        </w:rPr>
        <w:t>.</w:t>
      </w:r>
    </w:p>
    <w:p w14:paraId="1030E99E" w14:textId="77777777" w:rsidR="00890216" w:rsidRDefault="00890216" w:rsidP="00890216">
      <w:pPr>
        <w:spacing w:after="0" w:line="240" w:lineRule="auto"/>
        <w:ind w:firstLine="567"/>
        <w:jc w:val="both"/>
        <w:rPr>
          <w:rFonts w:ascii="Times New Roman" w:hAnsi="Times New Roman" w:cs="Times New Roman"/>
          <w:sz w:val="28"/>
          <w:szCs w:val="28"/>
          <w:lang w:val="ru-RU"/>
        </w:rPr>
      </w:pPr>
      <w:bookmarkStart w:id="4" w:name="_heading=h.tyjcwt" w:colFirst="0" w:colLast="0"/>
      <w:bookmarkEnd w:id="4"/>
    </w:p>
    <w:p w14:paraId="3F7F1396" w14:textId="77777777" w:rsidR="00890216" w:rsidRPr="00FE0F1C" w:rsidRDefault="00890216" w:rsidP="00890216">
      <w:pPr>
        <w:spacing w:after="0" w:line="240" w:lineRule="auto"/>
        <w:ind w:firstLine="567"/>
        <w:jc w:val="both"/>
        <w:rPr>
          <w:rFonts w:ascii="Times New Roman" w:hAnsi="Times New Roman" w:cs="Times New Roman"/>
          <w:sz w:val="28"/>
          <w:szCs w:val="28"/>
          <w:lang w:val="ru-RU"/>
        </w:rPr>
      </w:pPr>
      <w:r w:rsidRPr="00FE0F1C">
        <w:rPr>
          <w:rFonts w:ascii="Times New Roman" w:hAnsi="Times New Roman" w:cs="Times New Roman"/>
          <w:sz w:val="28"/>
          <w:szCs w:val="28"/>
          <w:lang w:val="ru-RU"/>
        </w:rPr>
        <w:t xml:space="preserve">1.3.2. В действии 3.1.2. в разделе </w:t>
      </w:r>
      <w:r>
        <w:rPr>
          <w:rFonts w:ascii="Times New Roman" w:hAnsi="Times New Roman" w:cs="Times New Roman"/>
          <w:sz w:val="28"/>
          <w:szCs w:val="28"/>
          <w:lang w:val="ru-RU"/>
        </w:rPr>
        <w:t xml:space="preserve">«Ответственные» </w:t>
      </w:r>
      <w:r w:rsidRPr="00FE0F1C">
        <w:rPr>
          <w:rFonts w:ascii="Times New Roman" w:hAnsi="Times New Roman" w:cs="Times New Roman"/>
          <w:sz w:val="28"/>
          <w:szCs w:val="28"/>
          <w:lang w:val="ru-RU"/>
        </w:rPr>
        <w:t>слова «Органы с функциями надзора» заменить словами «Национальный банк Молдовы, Национальная комиссия финансового рынка, Нотариальная палата, Союз адвокатов Республики Молдова, Министерство финансов, Государственная пробирная палата, Совет по публичному надзору за аудитом, Национальное агентства по регулированию в области электронных коммуникаций и информационных технологий».</w:t>
      </w:r>
    </w:p>
    <w:p w14:paraId="091F3C62" w14:textId="77777777" w:rsidR="00890216" w:rsidRDefault="00890216" w:rsidP="00890216">
      <w:pPr>
        <w:spacing w:after="0" w:line="240" w:lineRule="auto"/>
        <w:ind w:firstLine="567"/>
        <w:jc w:val="both"/>
        <w:rPr>
          <w:rFonts w:ascii="Times New Roman" w:hAnsi="Times New Roman" w:cs="Times New Roman"/>
          <w:sz w:val="28"/>
          <w:szCs w:val="28"/>
          <w:lang w:val="ru-RU"/>
        </w:rPr>
      </w:pPr>
    </w:p>
    <w:p w14:paraId="0E5C3BBE" w14:textId="77777777" w:rsidR="00890216" w:rsidRPr="00FE0F1C" w:rsidRDefault="00890216" w:rsidP="00890216">
      <w:pPr>
        <w:spacing w:after="0" w:line="240" w:lineRule="auto"/>
        <w:ind w:firstLine="567"/>
        <w:jc w:val="both"/>
        <w:rPr>
          <w:rFonts w:ascii="Times New Roman" w:hAnsi="Times New Roman" w:cs="Times New Roman"/>
          <w:sz w:val="28"/>
          <w:szCs w:val="28"/>
          <w:lang w:val="ru-RU"/>
        </w:rPr>
      </w:pPr>
      <w:r w:rsidRPr="00FE0F1C">
        <w:rPr>
          <w:rFonts w:ascii="Times New Roman" w:hAnsi="Times New Roman" w:cs="Times New Roman"/>
          <w:sz w:val="28"/>
          <w:szCs w:val="28"/>
          <w:lang w:val="ru-RU"/>
        </w:rPr>
        <w:t xml:space="preserve">1.3.3. В действии 3.1.3. в разделе </w:t>
      </w:r>
      <w:r>
        <w:rPr>
          <w:rFonts w:ascii="Times New Roman" w:hAnsi="Times New Roman" w:cs="Times New Roman"/>
          <w:sz w:val="28"/>
          <w:szCs w:val="28"/>
          <w:lang w:val="ru-RU"/>
        </w:rPr>
        <w:t xml:space="preserve">«Ответственные» </w:t>
      </w:r>
      <w:r w:rsidRPr="00FE0F1C">
        <w:rPr>
          <w:rFonts w:ascii="Times New Roman" w:hAnsi="Times New Roman" w:cs="Times New Roman"/>
          <w:sz w:val="28"/>
          <w:szCs w:val="28"/>
          <w:lang w:val="ru-RU"/>
        </w:rPr>
        <w:t>слова «</w:t>
      </w:r>
      <w:r w:rsidRPr="008D472C">
        <w:rPr>
          <w:rFonts w:ascii="Times New Roman" w:hAnsi="Times New Roman" w:cs="Times New Roman"/>
          <w:sz w:val="28"/>
          <w:szCs w:val="28"/>
          <w:lang w:val="ru-RU"/>
        </w:rPr>
        <w:t>отчетные единицы</w:t>
      </w:r>
      <w:r>
        <w:rPr>
          <w:rFonts w:ascii="Times New Roman" w:hAnsi="Times New Roman" w:cs="Times New Roman"/>
          <w:sz w:val="28"/>
          <w:szCs w:val="28"/>
          <w:lang w:val="ru-RU"/>
        </w:rPr>
        <w:t>»</w:t>
      </w:r>
      <w:r w:rsidRPr="00FE0F1C">
        <w:rPr>
          <w:rFonts w:ascii="Times New Roman" w:hAnsi="Times New Roman" w:cs="Times New Roman"/>
          <w:sz w:val="28"/>
          <w:szCs w:val="28"/>
          <w:lang w:val="ru-RU"/>
        </w:rPr>
        <w:t xml:space="preserve"> </w:t>
      </w:r>
      <w:r>
        <w:rPr>
          <w:rFonts w:ascii="Times New Roman" w:hAnsi="Times New Roman" w:cs="Times New Roman"/>
          <w:sz w:val="28"/>
          <w:szCs w:val="28"/>
          <w:lang w:val="ru-RU"/>
        </w:rPr>
        <w:t>исключить</w:t>
      </w:r>
      <w:r w:rsidRPr="00FE0F1C">
        <w:rPr>
          <w:rFonts w:ascii="Times New Roman" w:hAnsi="Times New Roman" w:cs="Times New Roman"/>
          <w:sz w:val="28"/>
          <w:szCs w:val="28"/>
          <w:lang w:val="ru-RU"/>
        </w:rPr>
        <w:t>.</w:t>
      </w:r>
    </w:p>
    <w:p w14:paraId="036CAE16" w14:textId="77777777" w:rsidR="00890216" w:rsidRDefault="00890216" w:rsidP="00890216">
      <w:pPr>
        <w:spacing w:after="0" w:line="240" w:lineRule="auto"/>
        <w:ind w:firstLine="567"/>
        <w:jc w:val="both"/>
        <w:rPr>
          <w:rFonts w:ascii="Times New Roman" w:hAnsi="Times New Roman" w:cs="Times New Roman"/>
          <w:sz w:val="28"/>
          <w:szCs w:val="28"/>
          <w:lang w:val="ru-RU"/>
        </w:rPr>
      </w:pPr>
    </w:p>
    <w:p w14:paraId="7B5F2F19" w14:textId="77777777" w:rsidR="00890216" w:rsidRPr="00FE0F1C" w:rsidRDefault="00890216" w:rsidP="00890216">
      <w:pPr>
        <w:spacing w:after="0" w:line="240" w:lineRule="auto"/>
        <w:ind w:firstLine="567"/>
        <w:jc w:val="both"/>
        <w:rPr>
          <w:rFonts w:ascii="Times New Roman" w:hAnsi="Times New Roman" w:cs="Times New Roman"/>
          <w:sz w:val="28"/>
          <w:szCs w:val="28"/>
          <w:lang w:val="ru-RU"/>
        </w:rPr>
      </w:pPr>
      <w:r w:rsidRPr="00FE0F1C">
        <w:rPr>
          <w:rFonts w:ascii="Times New Roman" w:hAnsi="Times New Roman" w:cs="Times New Roman"/>
          <w:sz w:val="28"/>
          <w:szCs w:val="28"/>
          <w:lang w:val="ru-RU"/>
        </w:rPr>
        <w:t xml:space="preserve">1.3.4. В действии 3.1.6. раздел </w:t>
      </w:r>
      <w:r>
        <w:rPr>
          <w:rFonts w:ascii="Times New Roman" w:hAnsi="Times New Roman" w:cs="Times New Roman"/>
          <w:sz w:val="28"/>
          <w:szCs w:val="28"/>
          <w:lang w:val="ru-RU"/>
        </w:rPr>
        <w:t>«Ответственные»</w:t>
      </w:r>
      <w:r w:rsidRPr="00FE0F1C">
        <w:rPr>
          <w:rFonts w:ascii="Times New Roman" w:hAnsi="Times New Roman" w:cs="Times New Roman"/>
          <w:sz w:val="28"/>
          <w:szCs w:val="28"/>
          <w:lang w:val="ru-RU"/>
        </w:rPr>
        <w:t xml:space="preserve"> </w:t>
      </w:r>
      <w:r>
        <w:rPr>
          <w:rFonts w:ascii="Times New Roman" w:hAnsi="Times New Roman" w:cs="Times New Roman"/>
          <w:sz w:val="28"/>
          <w:szCs w:val="28"/>
          <w:lang w:val="ru-RU"/>
        </w:rPr>
        <w:t xml:space="preserve">изложить в следующей редакции: </w:t>
      </w:r>
      <w:r w:rsidRPr="00FE0F1C">
        <w:rPr>
          <w:rFonts w:ascii="Times New Roman" w:hAnsi="Times New Roman" w:cs="Times New Roman"/>
          <w:sz w:val="28"/>
          <w:szCs w:val="28"/>
          <w:lang w:val="ru-RU"/>
        </w:rPr>
        <w:t>«</w:t>
      </w:r>
      <w:r w:rsidRPr="008A4B8B">
        <w:rPr>
          <w:rFonts w:ascii="Times New Roman" w:hAnsi="Times New Roman" w:cs="Times New Roman"/>
          <w:sz w:val="28"/>
          <w:szCs w:val="28"/>
          <w:lang w:val="ru-RU"/>
        </w:rPr>
        <w:t xml:space="preserve">Обеспечение сбора дезагрегированных </w:t>
      </w:r>
      <w:r>
        <w:rPr>
          <w:rFonts w:ascii="Times New Roman" w:hAnsi="Times New Roman" w:cs="Times New Roman"/>
          <w:sz w:val="28"/>
          <w:szCs w:val="28"/>
          <w:lang w:val="ru-RU"/>
        </w:rPr>
        <w:t xml:space="preserve">статистический </w:t>
      </w:r>
      <w:r w:rsidRPr="008A4B8B">
        <w:rPr>
          <w:rFonts w:ascii="Times New Roman" w:hAnsi="Times New Roman" w:cs="Times New Roman"/>
          <w:sz w:val="28"/>
          <w:szCs w:val="28"/>
          <w:lang w:val="ru-RU"/>
        </w:rPr>
        <w:t xml:space="preserve">данных об </w:t>
      </w:r>
      <w:r>
        <w:rPr>
          <w:rFonts w:ascii="Times New Roman" w:hAnsi="Times New Roman" w:cs="Times New Roman"/>
          <w:sz w:val="28"/>
          <w:szCs w:val="28"/>
          <w:lang w:val="ru-RU"/>
        </w:rPr>
        <w:t xml:space="preserve">использовании аналитической информации, переданной </w:t>
      </w:r>
      <w:r w:rsidRPr="00FE0F1C">
        <w:rPr>
          <w:rFonts w:ascii="Times New Roman" w:hAnsi="Times New Roman" w:cs="Times New Roman"/>
          <w:sz w:val="28"/>
          <w:szCs w:val="28"/>
          <w:lang w:val="ru-RU"/>
        </w:rPr>
        <w:t>Служб</w:t>
      </w:r>
      <w:r>
        <w:rPr>
          <w:rFonts w:ascii="Times New Roman" w:hAnsi="Times New Roman" w:cs="Times New Roman"/>
          <w:sz w:val="28"/>
          <w:szCs w:val="28"/>
          <w:lang w:val="ru-RU"/>
        </w:rPr>
        <w:t>ой</w:t>
      </w:r>
      <w:r w:rsidRPr="00FE0F1C">
        <w:rPr>
          <w:rFonts w:ascii="Times New Roman" w:hAnsi="Times New Roman" w:cs="Times New Roman"/>
          <w:sz w:val="28"/>
          <w:szCs w:val="28"/>
          <w:lang w:val="ru-RU"/>
        </w:rPr>
        <w:t xml:space="preserve"> по предупреждению и борьбе с отмыванием денег </w:t>
      </w:r>
      <w:r>
        <w:rPr>
          <w:rFonts w:ascii="Times New Roman" w:hAnsi="Times New Roman" w:cs="Times New Roman"/>
          <w:sz w:val="28"/>
          <w:szCs w:val="28"/>
          <w:lang w:val="ru-RU"/>
        </w:rPr>
        <w:t xml:space="preserve">правоохранительным органам в соответствии с приложением </w:t>
      </w:r>
      <w:r w:rsidRPr="00FE0F1C">
        <w:rPr>
          <w:rFonts w:ascii="Times New Roman" w:hAnsi="Times New Roman" w:cs="Times New Roman"/>
          <w:sz w:val="28"/>
          <w:szCs w:val="28"/>
          <w:lang w:val="ru-RU"/>
        </w:rPr>
        <w:t xml:space="preserve">3». </w:t>
      </w:r>
      <w:r>
        <w:rPr>
          <w:rFonts w:ascii="Times New Roman" w:hAnsi="Times New Roman" w:cs="Times New Roman"/>
          <w:sz w:val="28"/>
          <w:szCs w:val="28"/>
          <w:lang w:val="ru-RU"/>
        </w:rPr>
        <w:t>Р</w:t>
      </w:r>
      <w:r w:rsidRPr="00FE0F1C">
        <w:rPr>
          <w:rFonts w:ascii="Times New Roman" w:hAnsi="Times New Roman" w:cs="Times New Roman"/>
          <w:sz w:val="28"/>
          <w:szCs w:val="28"/>
          <w:lang w:val="ru-RU"/>
        </w:rPr>
        <w:t xml:space="preserve">азделе «Ответственные» </w:t>
      </w:r>
      <w:r>
        <w:rPr>
          <w:rFonts w:ascii="Times New Roman" w:hAnsi="Times New Roman" w:cs="Times New Roman"/>
          <w:sz w:val="28"/>
          <w:szCs w:val="28"/>
          <w:lang w:val="ru-RU"/>
        </w:rPr>
        <w:t xml:space="preserve">дополнить словами: </w:t>
      </w:r>
      <w:r w:rsidRPr="00FE0F1C">
        <w:rPr>
          <w:rFonts w:ascii="Times New Roman" w:hAnsi="Times New Roman" w:cs="Times New Roman"/>
          <w:sz w:val="28"/>
          <w:szCs w:val="28"/>
          <w:lang w:val="ru-RU"/>
        </w:rPr>
        <w:t xml:space="preserve">«Генеральная прокуратура, Национальный центр по борьбе с коррупцией, Министерство внутренних дел, Таможенная служба, </w:t>
      </w:r>
      <w:r>
        <w:rPr>
          <w:rFonts w:ascii="Times New Roman" w:hAnsi="Times New Roman" w:cs="Times New Roman"/>
          <w:sz w:val="28"/>
          <w:szCs w:val="28"/>
          <w:lang w:val="ru-RU"/>
        </w:rPr>
        <w:t>Государственная налоговая служба</w:t>
      </w:r>
      <w:r w:rsidRPr="00FE0F1C">
        <w:rPr>
          <w:rFonts w:ascii="Times New Roman" w:hAnsi="Times New Roman" w:cs="Times New Roman"/>
          <w:sz w:val="28"/>
          <w:szCs w:val="28"/>
          <w:lang w:val="ru-RU"/>
        </w:rPr>
        <w:t>».</w:t>
      </w:r>
    </w:p>
    <w:p w14:paraId="0D9EB943" w14:textId="77777777" w:rsidR="00890216" w:rsidRDefault="00890216" w:rsidP="00890216">
      <w:pPr>
        <w:spacing w:after="0" w:line="240" w:lineRule="auto"/>
        <w:ind w:firstLine="567"/>
        <w:jc w:val="both"/>
        <w:rPr>
          <w:rFonts w:ascii="Times New Roman" w:hAnsi="Times New Roman" w:cs="Times New Roman"/>
          <w:sz w:val="28"/>
          <w:szCs w:val="28"/>
          <w:lang w:val="ru-RU"/>
        </w:rPr>
      </w:pPr>
    </w:p>
    <w:p w14:paraId="1D35F777" w14:textId="77777777" w:rsidR="00890216" w:rsidRPr="00FE0F1C" w:rsidRDefault="00890216" w:rsidP="00890216">
      <w:pPr>
        <w:spacing w:after="0" w:line="240" w:lineRule="auto"/>
        <w:ind w:firstLine="567"/>
        <w:jc w:val="both"/>
        <w:rPr>
          <w:rFonts w:ascii="Times New Roman" w:hAnsi="Times New Roman" w:cs="Times New Roman"/>
          <w:sz w:val="28"/>
          <w:szCs w:val="28"/>
          <w:lang w:val="ru-RU"/>
        </w:rPr>
      </w:pPr>
      <w:r w:rsidRPr="00FE0F1C">
        <w:rPr>
          <w:rFonts w:ascii="Times New Roman" w:hAnsi="Times New Roman" w:cs="Times New Roman"/>
          <w:sz w:val="28"/>
          <w:szCs w:val="28"/>
          <w:lang w:val="ru-RU"/>
        </w:rPr>
        <w:t>1.3.5. В действии 3.2.3. разделе «</w:t>
      </w:r>
      <w:r>
        <w:rPr>
          <w:rFonts w:ascii="Times New Roman" w:hAnsi="Times New Roman" w:cs="Times New Roman"/>
          <w:sz w:val="28"/>
          <w:szCs w:val="28"/>
          <w:lang w:val="ru-RU"/>
        </w:rPr>
        <w:t>Действие</w:t>
      </w:r>
      <w:r w:rsidRPr="00FE0F1C">
        <w:rPr>
          <w:rFonts w:ascii="Times New Roman" w:hAnsi="Times New Roman" w:cs="Times New Roman"/>
          <w:sz w:val="28"/>
          <w:szCs w:val="28"/>
          <w:lang w:val="ru-RU"/>
        </w:rPr>
        <w:t xml:space="preserve">» </w:t>
      </w:r>
      <w:r>
        <w:rPr>
          <w:rFonts w:ascii="Times New Roman" w:hAnsi="Times New Roman" w:cs="Times New Roman"/>
          <w:sz w:val="28"/>
          <w:szCs w:val="28"/>
          <w:lang w:val="ru-RU"/>
        </w:rPr>
        <w:t>изложить в следующей редакции:</w:t>
      </w:r>
      <w:r w:rsidRPr="00FE0F1C">
        <w:rPr>
          <w:rFonts w:ascii="Times New Roman" w:hAnsi="Times New Roman" w:cs="Times New Roman"/>
          <w:sz w:val="28"/>
          <w:szCs w:val="28"/>
          <w:lang w:val="ru-RU"/>
        </w:rPr>
        <w:t xml:space="preserve"> «</w:t>
      </w:r>
      <w:r>
        <w:rPr>
          <w:rFonts w:ascii="Times New Roman" w:hAnsi="Times New Roman" w:cs="Times New Roman"/>
          <w:sz w:val="28"/>
          <w:szCs w:val="28"/>
          <w:lang w:val="ru-RU"/>
        </w:rPr>
        <w:t xml:space="preserve">Обеспечение сбора данных о случаях отмывания денег в соответствии с приложением </w:t>
      </w:r>
      <w:r w:rsidRPr="00FE0F1C">
        <w:rPr>
          <w:rFonts w:ascii="Times New Roman" w:hAnsi="Times New Roman" w:cs="Times New Roman"/>
          <w:sz w:val="28"/>
          <w:szCs w:val="28"/>
          <w:lang w:val="ru-RU"/>
        </w:rPr>
        <w:t>3».</w:t>
      </w:r>
    </w:p>
    <w:p w14:paraId="3A634595" w14:textId="77777777" w:rsidR="00890216" w:rsidRDefault="00890216" w:rsidP="00890216">
      <w:pPr>
        <w:spacing w:after="0" w:line="240" w:lineRule="auto"/>
        <w:ind w:firstLine="567"/>
        <w:jc w:val="both"/>
        <w:rPr>
          <w:rFonts w:ascii="Times New Roman" w:hAnsi="Times New Roman" w:cs="Times New Roman"/>
          <w:sz w:val="28"/>
          <w:szCs w:val="28"/>
          <w:lang w:val="ru-RU"/>
        </w:rPr>
      </w:pPr>
    </w:p>
    <w:p w14:paraId="0D712532" w14:textId="77777777" w:rsidR="00890216" w:rsidRPr="00FE0F1C" w:rsidRDefault="00890216" w:rsidP="00890216">
      <w:pPr>
        <w:spacing w:after="0" w:line="240" w:lineRule="auto"/>
        <w:ind w:firstLine="567"/>
        <w:jc w:val="both"/>
        <w:rPr>
          <w:rFonts w:ascii="Times New Roman" w:hAnsi="Times New Roman" w:cs="Times New Roman"/>
          <w:sz w:val="28"/>
          <w:szCs w:val="28"/>
          <w:lang w:val="ru-RU"/>
        </w:rPr>
      </w:pPr>
      <w:r w:rsidRPr="00FE0F1C">
        <w:rPr>
          <w:rFonts w:ascii="Times New Roman" w:hAnsi="Times New Roman" w:cs="Times New Roman"/>
          <w:sz w:val="28"/>
          <w:szCs w:val="28"/>
          <w:lang w:val="ru-RU"/>
        </w:rPr>
        <w:t>1.3.6. В действии 3.3.2. слова «</w:t>
      </w:r>
      <w:r>
        <w:rPr>
          <w:rFonts w:ascii="Times New Roman" w:hAnsi="Times New Roman" w:cs="Times New Roman"/>
          <w:sz w:val="28"/>
          <w:szCs w:val="28"/>
          <w:lang w:val="ru-RU"/>
        </w:rPr>
        <w:t>Национальной стратегии по возмещению добытого преступным путем имущества</w:t>
      </w:r>
      <w:r w:rsidRPr="00FE0F1C">
        <w:rPr>
          <w:rFonts w:ascii="Times New Roman" w:hAnsi="Times New Roman" w:cs="Times New Roman"/>
          <w:sz w:val="28"/>
          <w:szCs w:val="28"/>
          <w:lang w:val="ru-RU"/>
        </w:rPr>
        <w:t>» заменить словами «</w:t>
      </w:r>
      <w:r>
        <w:rPr>
          <w:rFonts w:ascii="Times New Roman" w:hAnsi="Times New Roman" w:cs="Times New Roman"/>
          <w:sz w:val="28"/>
          <w:szCs w:val="28"/>
          <w:lang w:val="ru-RU"/>
        </w:rPr>
        <w:t>Программного документа в области возмещения добытого преступным путем имущества</w:t>
      </w:r>
      <w:r w:rsidRPr="00FE0F1C">
        <w:rPr>
          <w:rFonts w:ascii="Times New Roman" w:hAnsi="Times New Roman" w:cs="Times New Roman"/>
          <w:sz w:val="28"/>
          <w:szCs w:val="28"/>
          <w:lang w:val="ru-RU"/>
        </w:rPr>
        <w:t>». В разделе «Показатели мониторинга» слова «</w:t>
      </w:r>
      <w:r w:rsidRPr="006B2171">
        <w:rPr>
          <w:rFonts w:ascii="Times New Roman" w:hAnsi="Times New Roman" w:cs="Times New Roman"/>
          <w:sz w:val="28"/>
          <w:szCs w:val="28"/>
          <w:lang w:val="ru-RU"/>
        </w:rPr>
        <w:t>Утвержденная стратегия</w:t>
      </w:r>
      <w:r w:rsidRPr="00FE0F1C">
        <w:rPr>
          <w:rFonts w:ascii="Times New Roman" w:hAnsi="Times New Roman" w:cs="Times New Roman"/>
          <w:sz w:val="28"/>
          <w:szCs w:val="28"/>
          <w:lang w:val="ru-RU"/>
        </w:rPr>
        <w:t>» заменить словами «</w:t>
      </w:r>
      <w:r>
        <w:rPr>
          <w:rFonts w:ascii="Times New Roman" w:hAnsi="Times New Roman" w:cs="Times New Roman"/>
          <w:sz w:val="28"/>
          <w:szCs w:val="28"/>
          <w:lang w:val="ru-RU"/>
        </w:rPr>
        <w:t>Утвержденный программный документ</w:t>
      </w:r>
      <w:r w:rsidRPr="00FE0F1C">
        <w:rPr>
          <w:rFonts w:ascii="Times New Roman" w:hAnsi="Times New Roman" w:cs="Times New Roman"/>
          <w:sz w:val="28"/>
          <w:szCs w:val="28"/>
          <w:lang w:val="ru-RU"/>
        </w:rPr>
        <w:t>».</w:t>
      </w:r>
    </w:p>
    <w:p w14:paraId="48ACAE41" w14:textId="77777777" w:rsidR="00890216" w:rsidRDefault="00890216" w:rsidP="00890216">
      <w:pPr>
        <w:spacing w:after="0" w:line="240" w:lineRule="auto"/>
        <w:ind w:firstLine="567"/>
        <w:jc w:val="both"/>
        <w:rPr>
          <w:rFonts w:ascii="Times New Roman" w:hAnsi="Times New Roman" w:cs="Times New Roman"/>
          <w:sz w:val="28"/>
          <w:szCs w:val="28"/>
          <w:lang w:val="ru-RU"/>
        </w:rPr>
      </w:pPr>
    </w:p>
    <w:p w14:paraId="23A5CB35" w14:textId="77777777" w:rsidR="00890216" w:rsidRPr="00FE0F1C" w:rsidRDefault="00890216" w:rsidP="00890216">
      <w:pPr>
        <w:spacing w:after="0" w:line="240" w:lineRule="auto"/>
        <w:ind w:firstLine="567"/>
        <w:jc w:val="both"/>
        <w:rPr>
          <w:rFonts w:ascii="Times New Roman" w:hAnsi="Times New Roman" w:cs="Times New Roman"/>
          <w:sz w:val="28"/>
          <w:szCs w:val="28"/>
          <w:lang w:val="ru-RU"/>
        </w:rPr>
      </w:pPr>
      <w:r w:rsidRPr="00FE0F1C">
        <w:rPr>
          <w:rFonts w:ascii="Times New Roman" w:hAnsi="Times New Roman" w:cs="Times New Roman"/>
          <w:sz w:val="28"/>
          <w:szCs w:val="28"/>
          <w:lang w:val="ru-RU"/>
        </w:rPr>
        <w:t>1.3.6. В действии 3.3.3. в разделе «</w:t>
      </w:r>
      <w:r>
        <w:rPr>
          <w:rFonts w:ascii="Times New Roman" w:hAnsi="Times New Roman" w:cs="Times New Roman"/>
          <w:sz w:val="28"/>
          <w:szCs w:val="28"/>
          <w:lang w:val="ru-RU"/>
        </w:rPr>
        <w:t>Действие</w:t>
      </w:r>
      <w:r w:rsidRPr="00FE0F1C">
        <w:rPr>
          <w:rFonts w:ascii="Times New Roman" w:hAnsi="Times New Roman" w:cs="Times New Roman"/>
          <w:sz w:val="28"/>
          <w:szCs w:val="28"/>
          <w:lang w:val="ru-RU"/>
        </w:rPr>
        <w:t>»</w:t>
      </w:r>
      <w:r>
        <w:rPr>
          <w:rFonts w:ascii="Times New Roman" w:hAnsi="Times New Roman" w:cs="Times New Roman"/>
          <w:sz w:val="28"/>
          <w:szCs w:val="28"/>
          <w:lang w:val="ru-RU"/>
        </w:rPr>
        <w:t xml:space="preserve"> дополнить словами </w:t>
      </w:r>
      <w:r w:rsidRPr="00FE0F1C">
        <w:rPr>
          <w:rFonts w:ascii="Times New Roman" w:hAnsi="Times New Roman" w:cs="Times New Roman"/>
          <w:sz w:val="28"/>
          <w:szCs w:val="28"/>
          <w:lang w:val="ru-RU"/>
        </w:rPr>
        <w:t>«</w:t>
      </w:r>
      <w:r>
        <w:rPr>
          <w:rFonts w:ascii="Times New Roman" w:hAnsi="Times New Roman" w:cs="Times New Roman"/>
          <w:sz w:val="28"/>
          <w:szCs w:val="28"/>
          <w:lang w:val="ru-RU"/>
        </w:rPr>
        <w:t>, в соответствии с приложением №</w:t>
      </w:r>
      <w:r w:rsidRPr="00FE0F1C">
        <w:rPr>
          <w:rFonts w:ascii="Times New Roman" w:hAnsi="Times New Roman" w:cs="Times New Roman"/>
          <w:sz w:val="28"/>
          <w:szCs w:val="28"/>
          <w:lang w:val="ru-RU"/>
        </w:rPr>
        <w:t xml:space="preserve"> 3».</w:t>
      </w:r>
    </w:p>
    <w:p w14:paraId="2A7170B2" w14:textId="77777777" w:rsidR="00890216" w:rsidRDefault="00890216" w:rsidP="00890216">
      <w:pPr>
        <w:spacing w:after="0" w:line="240" w:lineRule="auto"/>
        <w:ind w:firstLine="567"/>
        <w:jc w:val="both"/>
        <w:rPr>
          <w:rFonts w:ascii="Times New Roman" w:hAnsi="Times New Roman" w:cs="Times New Roman"/>
          <w:lang w:val="ru-RU"/>
        </w:rPr>
      </w:pPr>
    </w:p>
    <w:p w14:paraId="5CFD183B" w14:textId="77777777" w:rsidR="00890216" w:rsidRPr="00FE0F1C" w:rsidRDefault="00890216" w:rsidP="00890216">
      <w:pPr>
        <w:spacing w:after="0" w:line="240" w:lineRule="auto"/>
        <w:ind w:firstLine="567"/>
        <w:jc w:val="both"/>
        <w:rPr>
          <w:rFonts w:ascii="Times New Roman" w:hAnsi="Times New Roman" w:cs="Times New Roman"/>
          <w:sz w:val="28"/>
          <w:szCs w:val="28"/>
          <w:lang w:val="ru-RU"/>
        </w:rPr>
      </w:pPr>
      <w:r w:rsidRPr="00FE0F1C">
        <w:rPr>
          <w:rFonts w:ascii="Times New Roman" w:eastAsia="Times New Roman" w:hAnsi="Times New Roman" w:cs="Times New Roman"/>
          <w:sz w:val="28"/>
          <w:szCs w:val="28"/>
          <w:lang w:val="ru-RU"/>
        </w:rPr>
        <w:t>1.3.7. В действии 4.2.2. в разделе «Сроки реализации»</w:t>
      </w:r>
      <w:r>
        <w:rPr>
          <w:rFonts w:ascii="Times New Roman" w:eastAsia="Times New Roman" w:hAnsi="Times New Roman" w:cs="Times New Roman"/>
          <w:sz w:val="28"/>
          <w:szCs w:val="28"/>
          <w:lang w:val="ru-RU"/>
        </w:rPr>
        <w:t xml:space="preserve"> слова</w:t>
      </w:r>
      <w:r w:rsidRPr="00FE0F1C">
        <w:rPr>
          <w:rFonts w:ascii="Times New Roman" w:eastAsia="Times New Roman" w:hAnsi="Times New Roman" w:cs="Times New Roman"/>
          <w:sz w:val="28"/>
          <w:szCs w:val="28"/>
          <w:lang w:val="ru-RU"/>
        </w:rPr>
        <w:t xml:space="preserve"> «I полугодие 2021 г.» </w:t>
      </w:r>
      <w:r>
        <w:rPr>
          <w:rFonts w:ascii="Times New Roman" w:eastAsia="Times New Roman" w:hAnsi="Times New Roman" w:cs="Times New Roman"/>
          <w:sz w:val="28"/>
          <w:szCs w:val="28"/>
          <w:lang w:val="ru-RU"/>
        </w:rPr>
        <w:t xml:space="preserve">заменить словами </w:t>
      </w:r>
      <w:r w:rsidRPr="00FE0F1C">
        <w:rPr>
          <w:rFonts w:ascii="Times New Roman" w:eastAsia="Times New Roman" w:hAnsi="Times New Roman" w:cs="Times New Roman"/>
          <w:sz w:val="28"/>
          <w:szCs w:val="28"/>
          <w:lang w:val="ru-RU"/>
        </w:rPr>
        <w:t>«II полугодие 2022</w:t>
      </w:r>
      <w:r>
        <w:rPr>
          <w:rFonts w:ascii="Times New Roman" w:eastAsia="Times New Roman" w:hAnsi="Times New Roman" w:cs="Times New Roman"/>
          <w:sz w:val="28"/>
          <w:szCs w:val="28"/>
          <w:lang w:val="ru-RU"/>
        </w:rPr>
        <w:t xml:space="preserve"> г.</w:t>
      </w:r>
      <w:r w:rsidRPr="00FE0F1C">
        <w:rPr>
          <w:rFonts w:ascii="Times New Roman" w:eastAsia="Times New Roman" w:hAnsi="Times New Roman" w:cs="Times New Roman"/>
          <w:sz w:val="28"/>
          <w:szCs w:val="28"/>
          <w:lang w:val="ru-RU"/>
        </w:rPr>
        <w:t>».</w:t>
      </w:r>
    </w:p>
    <w:p w14:paraId="749778C8" w14:textId="77777777" w:rsidR="00890216" w:rsidRDefault="00890216" w:rsidP="00890216">
      <w:pPr>
        <w:spacing w:after="0" w:line="240" w:lineRule="auto"/>
        <w:ind w:firstLine="567"/>
        <w:jc w:val="both"/>
        <w:rPr>
          <w:rFonts w:ascii="Times New Roman" w:hAnsi="Times New Roman" w:cs="Times New Roman"/>
          <w:sz w:val="28"/>
          <w:szCs w:val="28"/>
          <w:lang w:val="ru-RU"/>
        </w:rPr>
      </w:pPr>
    </w:p>
    <w:p w14:paraId="72017954" w14:textId="77777777" w:rsidR="00890216" w:rsidRDefault="00890216" w:rsidP="00890216">
      <w:pPr>
        <w:spacing w:after="0" w:line="240" w:lineRule="auto"/>
        <w:ind w:firstLine="567"/>
        <w:jc w:val="both"/>
        <w:rPr>
          <w:rFonts w:ascii="Times New Roman" w:hAnsi="Times New Roman" w:cs="Times New Roman"/>
          <w:sz w:val="28"/>
          <w:szCs w:val="28"/>
          <w:lang w:val="ru-RU"/>
        </w:rPr>
      </w:pPr>
      <w:r w:rsidRPr="00FE0F1C">
        <w:rPr>
          <w:rFonts w:ascii="Times New Roman" w:hAnsi="Times New Roman" w:cs="Times New Roman"/>
          <w:sz w:val="28"/>
          <w:szCs w:val="28"/>
          <w:lang w:val="ru-RU"/>
        </w:rPr>
        <w:t>1.3.8. После действия 4.2.8. дополнить следующими словами:</w:t>
      </w:r>
    </w:p>
    <w:p w14:paraId="3D988247" w14:textId="77777777" w:rsidR="00890216" w:rsidRPr="00FE0F1C" w:rsidRDefault="00890216" w:rsidP="00890216">
      <w:pPr>
        <w:spacing w:after="0" w:line="240" w:lineRule="auto"/>
        <w:ind w:firstLine="567"/>
        <w:jc w:val="both"/>
        <w:rPr>
          <w:rFonts w:ascii="Times New Roman" w:hAnsi="Times New Roman" w:cs="Times New Roman"/>
          <w:sz w:val="28"/>
          <w:szCs w:val="28"/>
          <w:lang w:val="ru-RU"/>
        </w:rPr>
      </w:pPr>
    </w:p>
    <w:tbl>
      <w:tblPr>
        <w:tblW w:w="10482" w:type="dxa"/>
        <w:jc w:val="center"/>
        <w:tblLayout w:type="fixed"/>
        <w:tblLook w:val="0400" w:firstRow="0" w:lastRow="0" w:firstColumn="0" w:lastColumn="0" w:noHBand="0" w:noVBand="1"/>
      </w:tblPr>
      <w:tblGrid>
        <w:gridCol w:w="2910"/>
        <w:gridCol w:w="1260"/>
        <w:gridCol w:w="1410"/>
        <w:gridCol w:w="1365"/>
        <w:gridCol w:w="1275"/>
        <w:gridCol w:w="2262"/>
      </w:tblGrid>
      <w:tr w:rsidR="00890216" w:rsidRPr="008A4B8B" w14:paraId="564F9CE1" w14:textId="77777777" w:rsidTr="00404DB5">
        <w:trPr>
          <w:jc w:val="center"/>
        </w:trPr>
        <w:tc>
          <w:tcPr>
            <w:tcW w:w="2910" w:type="dxa"/>
            <w:vMerge w:val="restart"/>
            <w:tcBorders>
              <w:top w:val="single" w:sz="6" w:space="0" w:color="000000"/>
              <w:left w:val="single" w:sz="6" w:space="0" w:color="000000"/>
              <w:right w:val="single" w:sz="6" w:space="0" w:color="000000"/>
            </w:tcBorders>
            <w:vAlign w:val="center"/>
          </w:tcPr>
          <w:p w14:paraId="1ECAB3E3" w14:textId="77777777" w:rsidR="00890216" w:rsidRPr="0081508A" w:rsidRDefault="00890216" w:rsidP="00404DB5">
            <w:pPr>
              <w:tabs>
                <w:tab w:val="left" w:pos="593"/>
              </w:tabs>
              <w:spacing w:after="0" w:line="240" w:lineRule="auto"/>
              <w:ind w:left="0"/>
              <w:jc w:val="both"/>
              <w:rPr>
                <w:rFonts w:ascii="Times New Roman" w:hAnsi="Times New Roman" w:cs="Times New Roman"/>
                <w:lang w:val="ru-RU"/>
              </w:rPr>
            </w:pPr>
            <w:r w:rsidRPr="0081508A">
              <w:rPr>
                <w:rFonts w:ascii="Times New Roman" w:eastAsia="Times New Roman" w:hAnsi="Times New Roman" w:cs="Times New Roman"/>
                <w:lang w:val="ru-RU"/>
              </w:rPr>
              <w:t xml:space="preserve">4.2.8.1. Разработка руководств/информационных материалов  о рисках финансирования терроризма в деятельности некоммерческих организаций </w:t>
            </w:r>
          </w:p>
          <w:p w14:paraId="6163D9FD" w14:textId="77777777" w:rsidR="00890216" w:rsidRPr="0081508A" w:rsidRDefault="00890216" w:rsidP="00404DB5">
            <w:pPr>
              <w:tabs>
                <w:tab w:val="left" w:pos="593"/>
              </w:tabs>
              <w:spacing w:after="0" w:line="240" w:lineRule="auto"/>
              <w:ind w:left="0"/>
              <w:jc w:val="both"/>
              <w:rPr>
                <w:rFonts w:ascii="Times New Roman" w:eastAsia="Times New Roman" w:hAnsi="Times New Roman" w:cs="Times New Roman"/>
                <w:lang w:val="ru-RU"/>
              </w:rPr>
            </w:pPr>
          </w:p>
          <w:p w14:paraId="4EAEA689" w14:textId="77777777" w:rsidR="00890216" w:rsidRPr="0081508A" w:rsidRDefault="00890216" w:rsidP="00404DB5">
            <w:pPr>
              <w:tabs>
                <w:tab w:val="left" w:pos="593"/>
              </w:tabs>
              <w:spacing w:after="0" w:line="240" w:lineRule="auto"/>
              <w:ind w:left="0"/>
              <w:jc w:val="both"/>
              <w:rPr>
                <w:rFonts w:ascii="Times New Roman" w:hAnsi="Times New Roman" w:cs="Times New Roman"/>
                <w:color w:val="FF0000"/>
                <w:lang w:val="ru-RU"/>
              </w:rPr>
            </w:pPr>
            <w:r w:rsidRPr="0081508A">
              <w:rPr>
                <w:rFonts w:ascii="Times New Roman" w:eastAsia="Times New Roman" w:hAnsi="Times New Roman" w:cs="Times New Roman"/>
                <w:lang w:val="ru-RU"/>
              </w:rPr>
              <w:t xml:space="preserve">4.2.8.2. Организация тематических обучающих мероприятий для представителей некоммерческих организаций о выявленных в соответствующих сферах рисках </w:t>
            </w:r>
          </w:p>
          <w:p w14:paraId="1D37B7A1" w14:textId="77777777" w:rsidR="00890216" w:rsidRPr="0081508A" w:rsidRDefault="00890216" w:rsidP="00404DB5">
            <w:pPr>
              <w:tabs>
                <w:tab w:val="left" w:pos="593"/>
              </w:tabs>
              <w:spacing w:after="0" w:line="240" w:lineRule="auto"/>
              <w:ind w:left="0"/>
              <w:jc w:val="both"/>
              <w:rPr>
                <w:rFonts w:ascii="Times New Roman" w:hAnsi="Times New Roman" w:cs="Times New Roman"/>
                <w:lang w:val="ru-RU"/>
              </w:rPr>
            </w:pPr>
          </w:p>
          <w:p w14:paraId="7D8C5781" w14:textId="77777777" w:rsidR="00890216" w:rsidRPr="0081508A" w:rsidRDefault="00890216" w:rsidP="00404DB5">
            <w:pPr>
              <w:tabs>
                <w:tab w:val="left" w:pos="593"/>
              </w:tabs>
              <w:spacing w:after="0" w:line="240" w:lineRule="auto"/>
              <w:ind w:left="0"/>
              <w:jc w:val="both"/>
              <w:rPr>
                <w:rFonts w:ascii="Times New Roman" w:hAnsi="Times New Roman" w:cs="Times New Roman"/>
                <w:lang w:val="ru-RU"/>
              </w:rPr>
            </w:pPr>
            <w:r w:rsidRPr="0081508A">
              <w:rPr>
                <w:rFonts w:ascii="Times New Roman" w:hAnsi="Times New Roman" w:cs="Times New Roman"/>
                <w:lang w:val="ru-RU"/>
              </w:rPr>
              <w:t>4.2.8.3. Пересмотр категорий некоммерческих организаций, считающихся высокорискованными с точки зрения финансирования терроризма</w:t>
            </w:r>
          </w:p>
          <w:p w14:paraId="0C05DCAA" w14:textId="77777777" w:rsidR="00890216" w:rsidRPr="0081508A" w:rsidRDefault="00890216" w:rsidP="00404DB5">
            <w:pPr>
              <w:tabs>
                <w:tab w:val="left" w:pos="593"/>
              </w:tabs>
              <w:spacing w:after="0" w:line="240" w:lineRule="auto"/>
              <w:ind w:left="0"/>
              <w:jc w:val="both"/>
              <w:rPr>
                <w:rFonts w:ascii="Times New Roman" w:hAnsi="Times New Roman" w:cs="Times New Roman"/>
                <w:lang w:val="ru-RU"/>
              </w:rPr>
            </w:pPr>
          </w:p>
          <w:p w14:paraId="57EF0F58" w14:textId="77777777" w:rsidR="00890216" w:rsidRPr="0081508A" w:rsidRDefault="00890216" w:rsidP="00404DB5">
            <w:pPr>
              <w:tabs>
                <w:tab w:val="left" w:pos="593"/>
              </w:tabs>
              <w:spacing w:after="0" w:line="240" w:lineRule="auto"/>
              <w:ind w:left="0"/>
              <w:jc w:val="both"/>
              <w:rPr>
                <w:rFonts w:ascii="Times New Roman" w:hAnsi="Times New Roman" w:cs="Times New Roman"/>
                <w:lang w:val="ru-RU"/>
              </w:rPr>
            </w:pPr>
            <w:r w:rsidRPr="0081508A">
              <w:rPr>
                <w:rFonts w:ascii="Times New Roman" w:hAnsi="Times New Roman" w:cs="Times New Roman"/>
                <w:lang w:val="ru-RU"/>
              </w:rPr>
              <w:t xml:space="preserve">4.2.8.4. Разработка и утверждение необходимой законодательной базы для принуждения некоммерческих организаций открывать банковские счета </w:t>
            </w:r>
          </w:p>
          <w:p w14:paraId="092C758B" w14:textId="77777777" w:rsidR="00890216" w:rsidRPr="0081508A" w:rsidRDefault="00890216" w:rsidP="00404DB5">
            <w:pPr>
              <w:tabs>
                <w:tab w:val="left" w:pos="593"/>
              </w:tabs>
              <w:spacing w:after="0" w:line="240" w:lineRule="auto"/>
              <w:ind w:left="0"/>
              <w:jc w:val="both"/>
              <w:rPr>
                <w:rFonts w:ascii="Times New Roman" w:hAnsi="Times New Roman" w:cs="Times New Roman"/>
                <w:lang w:val="ru-RU"/>
              </w:rPr>
            </w:pPr>
          </w:p>
          <w:p w14:paraId="09A60F6B" w14:textId="77777777" w:rsidR="00890216" w:rsidRPr="0081508A" w:rsidRDefault="00890216" w:rsidP="00404DB5">
            <w:pPr>
              <w:tabs>
                <w:tab w:val="left" w:pos="593"/>
              </w:tabs>
              <w:spacing w:after="0" w:line="240" w:lineRule="auto"/>
              <w:ind w:left="0"/>
              <w:jc w:val="both"/>
              <w:rPr>
                <w:rFonts w:ascii="Times New Roman" w:hAnsi="Times New Roman" w:cs="Times New Roman"/>
                <w:lang w:val="ru-RU"/>
              </w:rPr>
            </w:pPr>
          </w:p>
          <w:p w14:paraId="42AA3F02" w14:textId="77777777" w:rsidR="00890216" w:rsidRPr="0081508A" w:rsidRDefault="00890216" w:rsidP="00404DB5">
            <w:pPr>
              <w:tabs>
                <w:tab w:val="left" w:pos="593"/>
              </w:tabs>
              <w:spacing w:after="0" w:line="240" w:lineRule="auto"/>
              <w:ind w:left="0"/>
              <w:jc w:val="both"/>
              <w:rPr>
                <w:rFonts w:ascii="Times New Roman" w:hAnsi="Times New Roman" w:cs="Times New Roman"/>
                <w:lang w:val="ru-RU"/>
              </w:rPr>
            </w:pPr>
          </w:p>
          <w:p w14:paraId="183FFFFA" w14:textId="77777777" w:rsidR="00890216" w:rsidRPr="0081508A" w:rsidRDefault="00890216" w:rsidP="00404DB5">
            <w:pPr>
              <w:tabs>
                <w:tab w:val="left" w:pos="593"/>
              </w:tabs>
              <w:spacing w:after="0" w:line="240" w:lineRule="auto"/>
              <w:ind w:left="0"/>
              <w:jc w:val="both"/>
              <w:rPr>
                <w:rFonts w:ascii="Times New Roman" w:hAnsi="Times New Roman" w:cs="Times New Roman"/>
                <w:lang w:val="ru-RU"/>
              </w:rPr>
            </w:pPr>
          </w:p>
          <w:p w14:paraId="6A4BE1E6" w14:textId="77777777" w:rsidR="00890216" w:rsidRPr="0081508A" w:rsidRDefault="00890216" w:rsidP="00404DB5">
            <w:pPr>
              <w:tabs>
                <w:tab w:val="left" w:pos="593"/>
              </w:tabs>
              <w:spacing w:after="0" w:line="240" w:lineRule="auto"/>
              <w:ind w:left="0"/>
              <w:jc w:val="both"/>
              <w:rPr>
                <w:rFonts w:ascii="Times New Roman" w:hAnsi="Times New Roman" w:cs="Times New Roman"/>
                <w:lang w:val="ru-RU"/>
              </w:rPr>
            </w:pPr>
          </w:p>
          <w:p w14:paraId="7C262AB7" w14:textId="77777777" w:rsidR="00890216" w:rsidRPr="0081508A" w:rsidRDefault="00890216" w:rsidP="00404DB5">
            <w:pPr>
              <w:tabs>
                <w:tab w:val="left" w:pos="593"/>
              </w:tabs>
              <w:spacing w:after="0" w:line="240" w:lineRule="auto"/>
              <w:ind w:left="0"/>
              <w:jc w:val="both"/>
              <w:rPr>
                <w:rFonts w:ascii="Times New Roman" w:hAnsi="Times New Roman" w:cs="Times New Roman"/>
                <w:lang w:val="ru-RU"/>
              </w:rPr>
            </w:pPr>
            <w:r w:rsidRPr="0081508A">
              <w:rPr>
                <w:rFonts w:ascii="Times New Roman" w:hAnsi="Times New Roman" w:cs="Times New Roman"/>
                <w:lang w:val="ru-RU"/>
              </w:rPr>
              <w:t>4.2.8.5. Укрепление потенциала системы рисков путем ее дополнения нее рисков, присущих некоммерческим организациям</w:t>
            </w:r>
          </w:p>
          <w:p w14:paraId="5F41997A" w14:textId="77777777" w:rsidR="00890216" w:rsidRPr="0081508A" w:rsidRDefault="00890216" w:rsidP="00404DB5">
            <w:pPr>
              <w:tabs>
                <w:tab w:val="left" w:pos="593"/>
              </w:tabs>
              <w:spacing w:after="0" w:line="240" w:lineRule="auto"/>
              <w:ind w:left="0"/>
              <w:jc w:val="both"/>
              <w:rPr>
                <w:rFonts w:ascii="Times New Roman" w:hAnsi="Times New Roman" w:cs="Times New Roman"/>
                <w:lang w:val="ru-RU"/>
              </w:rPr>
            </w:pPr>
          </w:p>
          <w:p w14:paraId="72A9C5D8" w14:textId="77777777" w:rsidR="00890216" w:rsidRPr="0081508A" w:rsidRDefault="00890216" w:rsidP="00404DB5">
            <w:pPr>
              <w:tabs>
                <w:tab w:val="left" w:pos="593"/>
              </w:tabs>
              <w:spacing w:after="0" w:line="240" w:lineRule="auto"/>
              <w:ind w:left="0"/>
              <w:jc w:val="both"/>
              <w:rPr>
                <w:rFonts w:ascii="Times New Roman" w:hAnsi="Times New Roman" w:cs="Times New Roman"/>
                <w:lang w:val="ru-RU"/>
              </w:rPr>
            </w:pPr>
          </w:p>
          <w:p w14:paraId="7617D837" w14:textId="77777777" w:rsidR="00890216" w:rsidRPr="0081508A" w:rsidRDefault="00890216" w:rsidP="00404DB5">
            <w:pPr>
              <w:tabs>
                <w:tab w:val="left" w:pos="593"/>
              </w:tabs>
              <w:spacing w:after="0" w:line="240" w:lineRule="auto"/>
              <w:ind w:left="0"/>
              <w:jc w:val="both"/>
              <w:rPr>
                <w:rFonts w:ascii="Times New Roman" w:hAnsi="Times New Roman" w:cs="Times New Roman"/>
                <w:lang w:val="ru-RU"/>
              </w:rPr>
            </w:pPr>
            <w:r w:rsidRPr="0081508A">
              <w:rPr>
                <w:rFonts w:ascii="Times New Roman" w:hAnsi="Times New Roman" w:cs="Times New Roman"/>
                <w:lang w:val="ru-RU"/>
              </w:rPr>
              <w:t xml:space="preserve">4.2.8.6. </w:t>
            </w:r>
            <w:r>
              <w:rPr>
                <w:rFonts w:ascii="Times New Roman" w:hAnsi="Times New Roman" w:cs="Times New Roman"/>
                <w:lang w:val="ru-RU"/>
              </w:rPr>
              <w:t>Мониторинг деятельности некоммерческих организаций сквозь призму рисков неприведения в соответствие налоговой системы с применением соответствующих мер</w:t>
            </w:r>
          </w:p>
        </w:tc>
        <w:tc>
          <w:tcPr>
            <w:tcW w:w="12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BCEB3CA" w14:textId="77777777" w:rsidR="00890216" w:rsidRPr="0081508A" w:rsidRDefault="00890216" w:rsidP="00404DB5">
            <w:pPr>
              <w:tabs>
                <w:tab w:val="left" w:pos="593"/>
              </w:tabs>
              <w:spacing w:after="0" w:line="240" w:lineRule="auto"/>
              <w:ind w:left="0"/>
              <w:rPr>
                <w:rFonts w:ascii="Times New Roman" w:hAnsi="Times New Roman" w:cs="Times New Roman"/>
                <w:lang w:val="ru-RU"/>
              </w:rPr>
            </w:pPr>
            <w:r w:rsidRPr="0081508A">
              <w:rPr>
                <w:rFonts w:ascii="Times New Roman" w:hAnsi="Times New Roman" w:cs="Times New Roman"/>
                <w:lang w:val="ru-RU"/>
              </w:rPr>
              <w:lastRenderedPageBreak/>
              <w:t>II полугодие 2023 г.</w:t>
            </w:r>
          </w:p>
        </w:tc>
        <w:tc>
          <w:tcPr>
            <w:tcW w:w="141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3D3FEF6" w14:textId="77777777" w:rsidR="00890216" w:rsidRPr="0081508A" w:rsidRDefault="00890216" w:rsidP="00404DB5">
            <w:pPr>
              <w:tabs>
                <w:tab w:val="left" w:pos="593"/>
              </w:tabs>
              <w:spacing w:after="0" w:line="240" w:lineRule="auto"/>
              <w:ind w:left="0"/>
              <w:rPr>
                <w:rFonts w:ascii="Times New Roman" w:hAnsi="Times New Roman" w:cs="Times New Roman"/>
                <w:lang w:val="ru-RU"/>
              </w:rPr>
            </w:pPr>
            <w:r w:rsidRPr="0081508A">
              <w:rPr>
                <w:rFonts w:ascii="Times New Roman" w:eastAsia="Times New Roman" w:hAnsi="Times New Roman" w:cs="Times New Roman"/>
                <w:lang w:val="ru-RU"/>
              </w:rPr>
              <w:t xml:space="preserve">Служба информации и безопасности </w:t>
            </w:r>
          </w:p>
        </w:tc>
        <w:tc>
          <w:tcPr>
            <w:tcW w:w="136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6E8EE25" w14:textId="77777777" w:rsidR="00890216" w:rsidRPr="0081508A" w:rsidRDefault="00890216" w:rsidP="00404DB5">
            <w:pPr>
              <w:tabs>
                <w:tab w:val="left" w:pos="593"/>
              </w:tabs>
              <w:spacing w:after="0" w:line="240" w:lineRule="auto"/>
              <w:ind w:left="0"/>
              <w:rPr>
                <w:rFonts w:ascii="Times New Roman" w:hAnsi="Times New Roman" w:cs="Times New Roman"/>
                <w:lang w:val="ru-RU"/>
              </w:rPr>
            </w:pPr>
            <w:r>
              <w:rPr>
                <w:rFonts w:ascii="Times New Roman" w:eastAsia="Times New Roman" w:hAnsi="Times New Roman" w:cs="Times New Roman"/>
                <w:lang w:val="ru-RU"/>
              </w:rPr>
              <w:t>Разработанные и утвержденные руководства</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104E5EB" w14:textId="77777777" w:rsidR="00890216" w:rsidRPr="0081508A" w:rsidRDefault="00890216" w:rsidP="00404DB5">
            <w:pPr>
              <w:tabs>
                <w:tab w:val="left" w:pos="593"/>
              </w:tabs>
              <w:spacing w:after="0" w:line="240" w:lineRule="auto"/>
              <w:ind w:left="0"/>
              <w:rPr>
                <w:rFonts w:ascii="Times New Roman" w:hAnsi="Times New Roman" w:cs="Times New Roman"/>
                <w:lang w:val="ru-RU"/>
              </w:rPr>
            </w:pPr>
            <w:r w:rsidRPr="0081508A">
              <w:rPr>
                <w:rFonts w:ascii="Times New Roman" w:hAnsi="Times New Roman" w:cs="Times New Roman"/>
                <w:lang w:val="ru-RU"/>
              </w:rPr>
              <w:t>В пределах утвержденных бюджетных ассигнований; другие источники</w:t>
            </w:r>
          </w:p>
        </w:tc>
        <w:tc>
          <w:tcPr>
            <w:tcW w:w="226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3F55876" w14:textId="77777777" w:rsidR="00890216" w:rsidRPr="0081508A" w:rsidRDefault="00890216" w:rsidP="00404DB5">
            <w:pPr>
              <w:tabs>
                <w:tab w:val="left" w:pos="593"/>
              </w:tabs>
              <w:spacing w:after="0" w:line="240" w:lineRule="auto"/>
              <w:ind w:left="0"/>
              <w:rPr>
                <w:rFonts w:ascii="Times New Roman" w:hAnsi="Times New Roman" w:cs="Times New Roman"/>
                <w:color w:val="FF0000"/>
                <w:lang w:val="ru-RU"/>
              </w:rPr>
            </w:pPr>
            <w:r w:rsidRPr="0081508A">
              <w:rPr>
                <w:rFonts w:ascii="Times New Roman" w:hAnsi="Times New Roman" w:cs="Times New Roman"/>
                <w:lang w:val="ru-RU"/>
              </w:rPr>
              <w:t>Соблюдение Рекомендаций ФАТФ/МГФД: Р 1, 4, 6, 8 и элементов Р 14, 16, 30, 31, 32, 37, 38 şi 40</w:t>
            </w:r>
          </w:p>
        </w:tc>
      </w:tr>
      <w:tr w:rsidR="00890216" w:rsidRPr="008A4B8B" w14:paraId="0DB3926B" w14:textId="77777777" w:rsidTr="00404DB5">
        <w:trPr>
          <w:jc w:val="center"/>
        </w:trPr>
        <w:tc>
          <w:tcPr>
            <w:tcW w:w="2910" w:type="dxa"/>
            <w:vMerge/>
            <w:tcBorders>
              <w:left w:val="single" w:sz="6" w:space="0" w:color="000000"/>
              <w:right w:val="single" w:sz="6" w:space="0" w:color="000000"/>
            </w:tcBorders>
            <w:vAlign w:val="center"/>
          </w:tcPr>
          <w:p w14:paraId="474240CD" w14:textId="77777777" w:rsidR="00890216" w:rsidRPr="0081508A" w:rsidRDefault="00890216" w:rsidP="00404DB5">
            <w:pPr>
              <w:tabs>
                <w:tab w:val="left" w:pos="593"/>
              </w:tabs>
              <w:spacing w:after="0" w:line="240" w:lineRule="auto"/>
              <w:ind w:left="0"/>
              <w:jc w:val="both"/>
              <w:rPr>
                <w:rFonts w:ascii="Times New Roman" w:hAnsi="Times New Roman" w:cs="Times New Roman"/>
                <w:color w:val="FF0000"/>
                <w:lang w:val="ru-RU"/>
              </w:rPr>
            </w:pPr>
          </w:p>
        </w:tc>
        <w:tc>
          <w:tcPr>
            <w:tcW w:w="12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3BCC2E0" w14:textId="77777777" w:rsidR="00890216" w:rsidRPr="0081508A" w:rsidRDefault="00890216" w:rsidP="00404DB5">
            <w:pPr>
              <w:tabs>
                <w:tab w:val="left" w:pos="593"/>
              </w:tabs>
              <w:spacing w:after="0" w:line="240" w:lineRule="auto"/>
              <w:ind w:left="0"/>
              <w:rPr>
                <w:rFonts w:ascii="Times New Roman" w:hAnsi="Times New Roman" w:cs="Times New Roman"/>
                <w:lang w:val="ru-RU"/>
              </w:rPr>
            </w:pPr>
            <w:r w:rsidRPr="0081508A">
              <w:rPr>
                <w:rFonts w:ascii="Times New Roman" w:hAnsi="Times New Roman" w:cs="Times New Roman"/>
                <w:lang w:val="ru-RU"/>
              </w:rPr>
              <w:t>На постоянной основе</w:t>
            </w:r>
          </w:p>
        </w:tc>
        <w:tc>
          <w:tcPr>
            <w:tcW w:w="141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B8CF361" w14:textId="77777777" w:rsidR="00890216" w:rsidRPr="0081508A" w:rsidRDefault="00890216" w:rsidP="00404DB5">
            <w:pPr>
              <w:tabs>
                <w:tab w:val="left" w:pos="593"/>
              </w:tabs>
              <w:spacing w:after="0" w:line="240" w:lineRule="auto"/>
              <w:ind w:left="0"/>
              <w:rPr>
                <w:rFonts w:ascii="Times New Roman" w:hAnsi="Times New Roman" w:cs="Times New Roman"/>
                <w:lang w:val="ru-RU"/>
              </w:rPr>
            </w:pPr>
            <w:r w:rsidRPr="0081508A">
              <w:rPr>
                <w:rFonts w:ascii="Times New Roman" w:eastAsia="Times New Roman" w:hAnsi="Times New Roman" w:cs="Times New Roman"/>
                <w:lang w:val="ru-RU"/>
              </w:rPr>
              <w:t xml:space="preserve">Служба информации и безопасности </w:t>
            </w:r>
          </w:p>
        </w:tc>
        <w:tc>
          <w:tcPr>
            <w:tcW w:w="136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618836" w14:textId="77777777" w:rsidR="00890216" w:rsidRPr="0081508A" w:rsidRDefault="00890216" w:rsidP="00404DB5">
            <w:pPr>
              <w:tabs>
                <w:tab w:val="left" w:pos="593"/>
              </w:tabs>
              <w:spacing w:after="0" w:line="240" w:lineRule="auto"/>
              <w:ind w:left="0"/>
              <w:rPr>
                <w:rFonts w:ascii="Times New Roman" w:hAnsi="Times New Roman" w:cs="Times New Roman"/>
                <w:lang w:val="ru-RU"/>
              </w:rPr>
            </w:pPr>
            <w:r w:rsidRPr="0081508A">
              <w:rPr>
                <w:rFonts w:ascii="Times New Roman" w:eastAsia="Times New Roman" w:hAnsi="Times New Roman" w:cs="Times New Roman"/>
                <w:lang w:val="ru-RU"/>
              </w:rPr>
              <w:t>Количество проведенных обучающих мероприятий;/ количество участников</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DB34D64" w14:textId="77777777" w:rsidR="00890216" w:rsidRPr="0081508A" w:rsidRDefault="00890216" w:rsidP="00404DB5">
            <w:pPr>
              <w:tabs>
                <w:tab w:val="left" w:pos="593"/>
              </w:tabs>
              <w:spacing w:after="0" w:line="240" w:lineRule="auto"/>
              <w:ind w:left="0"/>
              <w:rPr>
                <w:rFonts w:ascii="Times New Roman" w:hAnsi="Times New Roman" w:cs="Times New Roman"/>
                <w:lang w:val="ru-RU"/>
              </w:rPr>
            </w:pPr>
            <w:r w:rsidRPr="0081508A">
              <w:rPr>
                <w:rFonts w:ascii="Times New Roman" w:hAnsi="Times New Roman" w:cs="Times New Roman"/>
                <w:lang w:val="ru-RU"/>
              </w:rPr>
              <w:t>В пределах утвержденных бюджетных ассигнований; другие источники</w:t>
            </w:r>
          </w:p>
        </w:tc>
        <w:tc>
          <w:tcPr>
            <w:tcW w:w="226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2ACE400" w14:textId="77777777" w:rsidR="00890216" w:rsidRPr="0081508A" w:rsidRDefault="00890216" w:rsidP="00404DB5">
            <w:pPr>
              <w:tabs>
                <w:tab w:val="left" w:pos="593"/>
              </w:tabs>
              <w:spacing w:after="0" w:line="240" w:lineRule="auto"/>
              <w:ind w:left="0"/>
              <w:rPr>
                <w:rFonts w:ascii="Times New Roman" w:hAnsi="Times New Roman" w:cs="Times New Roman"/>
                <w:color w:val="FF0000"/>
                <w:lang w:val="ru-RU"/>
              </w:rPr>
            </w:pPr>
            <w:r w:rsidRPr="0081508A">
              <w:rPr>
                <w:rFonts w:ascii="Times New Roman" w:hAnsi="Times New Roman" w:cs="Times New Roman"/>
                <w:lang w:val="ru-RU"/>
              </w:rPr>
              <w:t>Соблюдение Рекомендаций ФАТФ/МГФД: Р 1, 4, 6, 8 и элементов Р 14, 16, 30, 31, 32, 37, 38 şi 40</w:t>
            </w:r>
          </w:p>
        </w:tc>
      </w:tr>
      <w:tr w:rsidR="00890216" w:rsidRPr="008A4B8B" w14:paraId="7D07EF55" w14:textId="77777777" w:rsidTr="00404DB5">
        <w:trPr>
          <w:jc w:val="center"/>
        </w:trPr>
        <w:tc>
          <w:tcPr>
            <w:tcW w:w="2910" w:type="dxa"/>
            <w:vMerge/>
            <w:tcBorders>
              <w:left w:val="single" w:sz="6" w:space="0" w:color="000000"/>
              <w:right w:val="single" w:sz="6" w:space="0" w:color="000000"/>
            </w:tcBorders>
            <w:vAlign w:val="center"/>
          </w:tcPr>
          <w:p w14:paraId="3D04D21C" w14:textId="77777777" w:rsidR="00890216" w:rsidRPr="0081508A" w:rsidRDefault="00890216" w:rsidP="00404DB5">
            <w:pPr>
              <w:tabs>
                <w:tab w:val="left" w:pos="593"/>
              </w:tabs>
              <w:spacing w:after="0" w:line="240" w:lineRule="auto"/>
              <w:ind w:left="0"/>
              <w:jc w:val="both"/>
              <w:rPr>
                <w:rFonts w:ascii="Times New Roman" w:hAnsi="Times New Roman" w:cs="Times New Roman"/>
                <w:lang w:val="ru-RU"/>
              </w:rPr>
            </w:pPr>
          </w:p>
        </w:tc>
        <w:tc>
          <w:tcPr>
            <w:tcW w:w="12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CFD61B2" w14:textId="77777777" w:rsidR="00890216" w:rsidRPr="0081508A" w:rsidRDefault="00890216" w:rsidP="00404DB5">
            <w:pPr>
              <w:tabs>
                <w:tab w:val="left" w:pos="593"/>
              </w:tabs>
              <w:spacing w:after="0" w:line="240" w:lineRule="auto"/>
              <w:ind w:left="0"/>
              <w:rPr>
                <w:rFonts w:ascii="Times New Roman" w:hAnsi="Times New Roman" w:cs="Times New Roman"/>
                <w:lang w:val="ru-RU"/>
              </w:rPr>
            </w:pPr>
            <w:r w:rsidRPr="0081508A">
              <w:rPr>
                <w:rFonts w:ascii="Times New Roman" w:hAnsi="Times New Roman" w:cs="Times New Roman"/>
                <w:lang w:val="ru-RU"/>
              </w:rPr>
              <w:t>По мере необходимости</w:t>
            </w:r>
          </w:p>
        </w:tc>
        <w:tc>
          <w:tcPr>
            <w:tcW w:w="141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F99EE97" w14:textId="77777777" w:rsidR="00890216" w:rsidRPr="0081508A" w:rsidRDefault="00890216" w:rsidP="00404DB5">
            <w:pPr>
              <w:tabs>
                <w:tab w:val="left" w:pos="593"/>
              </w:tabs>
              <w:spacing w:after="0" w:line="240" w:lineRule="auto"/>
              <w:ind w:left="0"/>
              <w:rPr>
                <w:rFonts w:ascii="Times New Roman" w:hAnsi="Times New Roman" w:cs="Times New Roman"/>
                <w:lang w:val="ru-RU"/>
              </w:rPr>
            </w:pPr>
            <w:r w:rsidRPr="0081508A">
              <w:rPr>
                <w:rFonts w:ascii="Times New Roman" w:eastAsia="Times New Roman" w:hAnsi="Times New Roman" w:cs="Times New Roman"/>
                <w:lang w:val="ru-RU"/>
              </w:rPr>
              <w:t xml:space="preserve">Служба информации и безопасности </w:t>
            </w:r>
          </w:p>
        </w:tc>
        <w:tc>
          <w:tcPr>
            <w:tcW w:w="136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F62D352" w14:textId="77777777" w:rsidR="00890216" w:rsidRPr="0081508A" w:rsidRDefault="00890216" w:rsidP="00404DB5">
            <w:pPr>
              <w:tabs>
                <w:tab w:val="left" w:pos="593"/>
              </w:tabs>
              <w:spacing w:after="0" w:line="240" w:lineRule="auto"/>
              <w:ind w:left="0"/>
              <w:rPr>
                <w:rFonts w:ascii="Times New Roman" w:hAnsi="Times New Roman" w:cs="Times New Roman"/>
                <w:lang w:val="ru-RU"/>
              </w:rPr>
            </w:pPr>
            <w:r w:rsidRPr="0081508A">
              <w:rPr>
                <w:rFonts w:ascii="Times New Roman" w:eastAsia="Times New Roman" w:hAnsi="Times New Roman" w:cs="Times New Roman"/>
                <w:lang w:val="ru-RU"/>
              </w:rPr>
              <w:t>Разработанные и утвержденные списки</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D51E108" w14:textId="77777777" w:rsidR="00890216" w:rsidRPr="0081508A" w:rsidRDefault="00890216" w:rsidP="00404DB5">
            <w:pPr>
              <w:tabs>
                <w:tab w:val="left" w:pos="593"/>
              </w:tabs>
              <w:spacing w:after="0" w:line="240" w:lineRule="auto"/>
              <w:ind w:left="0"/>
              <w:rPr>
                <w:rFonts w:ascii="Times New Roman" w:hAnsi="Times New Roman" w:cs="Times New Roman"/>
                <w:lang w:val="ru-RU"/>
              </w:rPr>
            </w:pPr>
            <w:r w:rsidRPr="0081508A">
              <w:rPr>
                <w:rFonts w:ascii="Times New Roman" w:hAnsi="Times New Roman" w:cs="Times New Roman"/>
                <w:lang w:val="ru-RU"/>
              </w:rPr>
              <w:t>В пределах утвержденных бюджетных ассигнований; другие источники</w:t>
            </w:r>
          </w:p>
        </w:tc>
        <w:tc>
          <w:tcPr>
            <w:tcW w:w="226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932CDA5" w14:textId="77777777" w:rsidR="00890216" w:rsidRPr="0081508A" w:rsidRDefault="00890216" w:rsidP="00404DB5">
            <w:pPr>
              <w:tabs>
                <w:tab w:val="left" w:pos="593"/>
              </w:tabs>
              <w:spacing w:after="0" w:line="240" w:lineRule="auto"/>
              <w:ind w:left="0"/>
              <w:rPr>
                <w:rFonts w:ascii="Times New Roman" w:hAnsi="Times New Roman" w:cs="Times New Roman"/>
                <w:lang w:val="ru-RU"/>
              </w:rPr>
            </w:pPr>
            <w:r w:rsidRPr="0081508A">
              <w:rPr>
                <w:rFonts w:ascii="Times New Roman" w:hAnsi="Times New Roman" w:cs="Times New Roman"/>
                <w:lang w:val="ru-RU"/>
              </w:rPr>
              <w:t>Соблюдение Рекомендаций ФАТФ/МГФД: Р 1, 4, 6, 8 и элементов Р 14, 16, 30, 31, 32, 37, 38 и 40</w:t>
            </w:r>
          </w:p>
        </w:tc>
      </w:tr>
      <w:tr w:rsidR="00890216" w:rsidRPr="008A4B8B" w14:paraId="10E67DAF" w14:textId="77777777" w:rsidTr="00404DB5">
        <w:trPr>
          <w:jc w:val="center"/>
        </w:trPr>
        <w:tc>
          <w:tcPr>
            <w:tcW w:w="2910" w:type="dxa"/>
            <w:vMerge/>
            <w:tcBorders>
              <w:left w:val="single" w:sz="6" w:space="0" w:color="000000"/>
              <w:right w:val="single" w:sz="6" w:space="0" w:color="000000"/>
            </w:tcBorders>
            <w:vAlign w:val="center"/>
          </w:tcPr>
          <w:p w14:paraId="34757927" w14:textId="77777777" w:rsidR="00890216" w:rsidRPr="0081508A" w:rsidRDefault="00890216" w:rsidP="00404DB5">
            <w:pPr>
              <w:tabs>
                <w:tab w:val="left" w:pos="593"/>
              </w:tabs>
              <w:spacing w:after="0" w:line="240" w:lineRule="auto"/>
              <w:ind w:left="0"/>
              <w:jc w:val="both"/>
              <w:rPr>
                <w:rFonts w:ascii="Times New Roman" w:hAnsi="Times New Roman" w:cs="Times New Roman"/>
                <w:lang w:val="ru-RU"/>
              </w:rPr>
            </w:pPr>
          </w:p>
        </w:tc>
        <w:tc>
          <w:tcPr>
            <w:tcW w:w="12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9B5AEF4" w14:textId="77777777" w:rsidR="00890216" w:rsidRPr="0081508A" w:rsidRDefault="00890216" w:rsidP="00404DB5">
            <w:pPr>
              <w:tabs>
                <w:tab w:val="left" w:pos="593"/>
              </w:tabs>
              <w:spacing w:after="0" w:line="240" w:lineRule="auto"/>
              <w:ind w:left="0"/>
              <w:rPr>
                <w:rFonts w:ascii="Times New Roman" w:hAnsi="Times New Roman" w:cs="Times New Roman"/>
                <w:lang w:val="ru-RU"/>
              </w:rPr>
            </w:pPr>
            <w:r w:rsidRPr="0081508A">
              <w:rPr>
                <w:rFonts w:ascii="Times New Roman" w:hAnsi="Times New Roman" w:cs="Times New Roman"/>
                <w:lang w:val="ru-RU"/>
              </w:rPr>
              <w:t>II полугодие 2023 г.</w:t>
            </w:r>
          </w:p>
        </w:tc>
        <w:tc>
          <w:tcPr>
            <w:tcW w:w="141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A057BB0" w14:textId="77777777" w:rsidR="00890216" w:rsidRPr="0081508A" w:rsidRDefault="00890216" w:rsidP="00404DB5">
            <w:pPr>
              <w:tabs>
                <w:tab w:val="left" w:pos="593"/>
              </w:tabs>
              <w:spacing w:after="0" w:line="240" w:lineRule="auto"/>
              <w:ind w:left="0"/>
              <w:rPr>
                <w:rFonts w:ascii="Times New Roman" w:hAnsi="Times New Roman" w:cs="Times New Roman"/>
                <w:lang w:val="ru-RU"/>
              </w:rPr>
            </w:pPr>
            <w:r w:rsidRPr="0081508A">
              <w:rPr>
                <w:rFonts w:ascii="Times New Roman" w:eastAsia="Times New Roman" w:hAnsi="Times New Roman" w:cs="Times New Roman"/>
                <w:lang w:val="ru-RU"/>
              </w:rPr>
              <w:t>Агентство государственных услуг, Государственная налоговая служба, Министерство финансов, Министерство юстиции</w:t>
            </w:r>
          </w:p>
        </w:tc>
        <w:tc>
          <w:tcPr>
            <w:tcW w:w="136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F66FFDA" w14:textId="77777777" w:rsidR="00890216" w:rsidRPr="0081508A" w:rsidRDefault="00890216" w:rsidP="00404DB5">
            <w:pPr>
              <w:tabs>
                <w:tab w:val="left" w:pos="593"/>
              </w:tabs>
              <w:spacing w:after="0" w:line="240" w:lineRule="auto"/>
              <w:ind w:left="0"/>
              <w:rPr>
                <w:rFonts w:ascii="Times New Roman" w:hAnsi="Times New Roman" w:cs="Times New Roman"/>
                <w:lang w:val="ru-RU"/>
              </w:rPr>
            </w:pPr>
            <w:r w:rsidRPr="0081508A">
              <w:rPr>
                <w:rFonts w:ascii="Times New Roman" w:eastAsia="Times New Roman" w:hAnsi="Times New Roman" w:cs="Times New Roman"/>
                <w:lang w:val="ru-RU"/>
              </w:rPr>
              <w:t>Разработанный и утвержденный проект закона</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D724422" w14:textId="77777777" w:rsidR="00890216" w:rsidRPr="0081508A" w:rsidRDefault="00890216" w:rsidP="00404DB5">
            <w:pPr>
              <w:tabs>
                <w:tab w:val="left" w:pos="593"/>
              </w:tabs>
              <w:spacing w:after="0" w:line="240" w:lineRule="auto"/>
              <w:ind w:left="0"/>
              <w:rPr>
                <w:rFonts w:ascii="Times New Roman" w:hAnsi="Times New Roman" w:cs="Times New Roman"/>
                <w:lang w:val="ru-RU"/>
              </w:rPr>
            </w:pPr>
            <w:r w:rsidRPr="0081508A">
              <w:rPr>
                <w:rFonts w:ascii="Times New Roman" w:hAnsi="Times New Roman" w:cs="Times New Roman"/>
                <w:lang w:val="ru-RU"/>
              </w:rPr>
              <w:t>В пределах утвержденных бюджетных ассигнований; другие источники</w:t>
            </w:r>
          </w:p>
        </w:tc>
        <w:tc>
          <w:tcPr>
            <w:tcW w:w="226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3ACA299" w14:textId="77777777" w:rsidR="00890216" w:rsidRPr="0081508A" w:rsidRDefault="00890216" w:rsidP="00404DB5">
            <w:pPr>
              <w:tabs>
                <w:tab w:val="left" w:pos="593"/>
              </w:tabs>
              <w:spacing w:after="0" w:line="240" w:lineRule="auto"/>
              <w:ind w:left="0"/>
              <w:rPr>
                <w:rFonts w:ascii="Times New Roman" w:hAnsi="Times New Roman" w:cs="Times New Roman"/>
                <w:lang w:val="ru-RU"/>
              </w:rPr>
            </w:pPr>
            <w:r w:rsidRPr="0081508A">
              <w:rPr>
                <w:rFonts w:ascii="Times New Roman" w:hAnsi="Times New Roman" w:cs="Times New Roman"/>
                <w:lang w:val="ru-RU"/>
              </w:rPr>
              <w:t>Соблюдение Рекомендаций ФАТФ/МГФД: Р 1, 4, 6, 8 и элементов Р 14, 16, 30, 31, 32, 37, 38 и 40</w:t>
            </w:r>
          </w:p>
        </w:tc>
      </w:tr>
      <w:tr w:rsidR="00890216" w:rsidRPr="008A4B8B" w14:paraId="11C2DB27" w14:textId="77777777" w:rsidTr="00404DB5">
        <w:trPr>
          <w:jc w:val="center"/>
        </w:trPr>
        <w:tc>
          <w:tcPr>
            <w:tcW w:w="2910" w:type="dxa"/>
            <w:vMerge/>
            <w:tcBorders>
              <w:left w:val="single" w:sz="6" w:space="0" w:color="000000"/>
              <w:right w:val="single" w:sz="6" w:space="0" w:color="000000"/>
            </w:tcBorders>
            <w:vAlign w:val="center"/>
          </w:tcPr>
          <w:p w14:paraId="75705B97" w14:textId="77777777" w:rsidR="00890216" w:rsidRPr="0081508A" w:rsidRDefault="00890216" w:rsidP="00404DB5">
            <w:pPr>
              <w:tabs>
                <w:tab w:val="left" w:pos="593"/>
              </w:tabs>
              <w:spacing w:after="0" w:line="240" w:lineRule="auto"/>
              <w:ind w:left="0"/>
              <w:jc w:val="both"/>
              <w:rPr>
                <w:rFonts w:ascii="Times New Roman" w:hAnsi="Times New Roman" w:cs="Times New Roman"/>
                <w:lang w:val="ru-RU"/>
              </w:rPr>
            </w:pPr>
          </w:p>
        </w:tc>
        <w:tc>
          <w:tcPr>
            <w:tcW w:w="12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276B8D2" w14:textId="77777777" w:rsidR="00890216" w:rsidRPr="0081508A" w:rsidRDefault="00890216" w:rsidP="00404DB5">
            <w:pPr>
              <w:tabs>
                <w:tab w:val="left" w:pos="593"/>
              </w:tabs>
              <w:spacing w:after="0" w:line="240" w:lineRule="auto"/>
              <w:ind w:left="0"/>
              <w:rPr>
                <w:rFonts w:ascii="Times New Roman" w:hAnsi="Times New Roman" w:cs="Times New Roman"/>
                <w:lang w:val="ru-RU"/>
              </w:rPr>
            </w:pPr>
            <w:r w:rsidRPr="0081508A">
              <w:rPr>
                <w:rFonts w:ascii="Times New Roman" w:hAnsi="Times New Roman" w:cs="Times New Roman"/>
                <w:lang w:val="ru-RU"/>
              </w:rPr>
              <w:t>I полугодие 2023 г.</w:t>
            </w:r>
          </w:p>
        </w:tc>
        <w:tc>
          <w:tcPr>
            <w:tcW w:w="141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F9D51FD" w14:textId="77777777" w:rsidR="00890216" w:rsidRPr="0081508A" w:rsidRDefault="00890216" w:rsidP="00404DB5">
            <w:pPr>
              <w:tabs>
                <w:tab w:val="left" w:pos="593"/>
              </w:tabs>
              <w:spacing w:after="0" w:line="240" w:lineRule="auto"/>
              <w:ind w:left="0"/>
              <w:rPr>
                <w:rFonts w:ascii="Times New Roman" w:hAnsi="Times New Roman" w:cs="Times New Roman"/>
                <w:lang w:val="ru-RU"/>
              </w:rPr>
            </w:pPr>
            <w:r w:rsidRPr="0081508A">
              <w:rPr>
                <w:rFonts w:ascii="Times New Roman" w:hAnsi="Times New Roman" w:cs="Times New Roman"/>
                <w:lang w:val="ru-RU"/>
              </w:rPr>
              <w:t>Государственная налоговая служба</w:t>
            </w:r>
          </w:p>
        </w:tc>
        <w:tc>
          <w:tcPr>
            <w:tcW w:w="136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15F40EF" w14:textId="77777777" w:rsidR="00890216" w:rsidRPr="0081508A" w:rsidRDefault="00890216" w:rsidP="00404DB5">
            <w:pPr>
              <w:tabs>
                <w:tab w:val="left" w:pos="593"/>
              </w:tabs>
              <w:spacing w:after="0" w:line="240" w:lineRule="auto"/>
              <w:ind w:left="0"/>
              <w:rPr>
                <w:rFonts w:ascii="Times New Roman" w:hAnsi="Times New Roman" w:cs="Times New Roman"/>
                <w:lang w:val="ru-RU"/>
              </w:rPr>
            </w:pPr>
            <w:r>
              <w:rPr>
                <w:rFonts w:ascii="Times New Roman" w:hAnsi="Times New Roman" w:cs="Times New Roman"/>
                <w:lang w:val="ru-RU"/>
              </w:rPr>
              <w:t>Дополненная система рисков</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E4AEB7D" w14:textId="77777777" w:rsidR="00890216" w:rsidRPr="0081508A" w:rsidRDefault="00890216" w:rsidP="00404DB5">
            <w:pPr>
              <w:tabs>
                <w:tab w:val="left" w:pos="593"/>
              </w:tabs>
              <w:spacing w:after="0" w:line="240" w:lineRule="auto"/>
              <w:ind w:left="0"/>
              <w:rPr>
                <w:rFonts w:ascii="Times New Roman" w:hAnsi="Times New Roman" w:cs="Times New Roman"/>
                <w:lang w:val="ru-RU"/>
              </w:rPr>
            </w:pPr>
            <w:r w:rsidRPr="0081508A">
              <w:rPr>
                <w:rFonts w:ascii="Times New Roman" w:hAnsi="Times New Roman" w:cs="Times New Roman"/>
                <w:lang w:val="ru-RU"/>
              </w:rPr>
              <w:t>В пределах утвержденных бюджетных ассигнований; другие источники</w:t>
            </w:r>
          </w:p>
        </w:tc>
        <w:tc>
          <w:tcPr>
            <w:tcW w:w="226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B38EC02" w14:textId="77777777" w:rsidR="00890216" w:rsidRPr="0081508A" w:rsidRDefault="00890216" w:rsidP="00404DB5">
            <w:pPr>
              <w:tabs>
                <w:tab w:val="left" w:pos="593"/>
              </w:tabs>
              <w:spacing w:after="0" w:line="240" w:lineRule="auto"/>
              <w:ind w:left="0"/>
              <w:rPr>
                <w:rFonts w:ascii="Times New Roman" w:hAnsi="Times New Roman" w:cs="Times New Roman"/>
                <w:lang w:val="ru-RU"/>
              </w:rPr>
            </w:pPr>
            <w:r w:rsidRPr="0081508A">
              <w:rPr>
                <w:rFonts w:ascii="Times New Roman" w:hAnsi="Times New Roman" w:cs="Times New Roman"/>
                <w:lang w:val="ru-RU"/>
              </w:rPr>
              <w:t>Соблюдение Рекомендаций ФАТФ/МГФД: Р 1, 4, 6, 8 и элементов Р 14, 16, 30, 31, 32, 37, 38 и 40</w:t>
            </w:r>
          </w:p>
        </w:tc>
      </w:tr>
      <w:tr w:rsidR="00890216" w:rsidRPr="008A4B8B" w14:paraId="7A8951A6" w14:textId="77777777" w:rsidTr="00404DB5">
        <w:trPr>
          <w:jc w:val="center"/>
        </w:trPr>
        <w:tc>
          <w:tcPr>
            <w:tcW w:w="2910" w:type="dxa"/>
            <w:vMerge/>
            <w:tcBorders>
              <w:left w:val="single" w:sz="6" w:space="0" w:color="000000"/>
              <w:bottom w:val="single" w:sz="6" w:space="0" w:color="000000"/>
              <w:right w:val="single" w:sz="6" w:space="0" w:color="000000"/>
            </w:tcBorders>
            <w:vAlign w:val="center"/>
          </w:tcPr>
          <w:p w14:paraId="7B5E1326" w14:textId="77777777" w:rsidR="00890216" w:rsidRPr="0081508A" w:rsidRDefault="00890216" w:rsidP="00404DB5">
            <w:pPr>
              <w:tabs>
                <w:tab w:val="left" w:pos="593"/>
              </w:tabs>
              <w:spacing w:after="0" w:line="240" w:lineRule="auto"/>
              <w:ind w:left="0"/>
              <w:jc w:val="both"/>
              <w:rPr>
                <w:rFonts w:ascii="Times New Roman" w:hAnsi="Times New Roman" w:cs="Times New Roman"/>
                <w:lang w:val="ru-RU"/>
              </w:rPr>
            </w:pPr>
          </w:p>
        </w:tc>
        <w:tc>
          <w:tcPr>
            <w:tcW w:w="12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3118A8B" w14:textId="77777777" w:rsidR="00890216" w:rsidRPr="0081508A" w:rsidRDefault="00890216" w:rsidP="00404DB5">
            <w:pPr>
              <w:tabs>
                <w:tab w:val="left" w:pos="593"/>
              </w:tabs>
              <w:spacing w:after="0" w:line="240" w:lineRule="auto"/>
              <w:ind w:left="0"/>
              <w:rPr>
                <w:rFonts w:ascii="Times New Roman" w:hAnsi="Times New Roman" w:cs="Times New Roman"/>
                <w:lang w:val="ru-RU"/>
              </w:rPr>
            </w:pPr>
            <w:r w:rsidRPr="0081508A">
              <w:rPr>
                <w:rFonts w:ascii="Times New Roman" w:hAnsi="Times New Roman" w:cs="Times New Roman"/>
                <w:lang w:val="ru-RU"/>
              </w:rPr>
              <w:t>На постоянной основе</w:t>
            </w:r>
          </w:p>
        </w:tc>
        <w:tc>
          <w:tcPr>
            <w:tcW w:w="141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2FCEC82" w14:textId="77777777" w:rsidR="00890216" w:rsidRPr="0081508A" w:rsidRDefault="00890216" w:rsidP="00404DB5">
            <w:pPr>
              <w:tabs>
                <w:tab w:val="left" w:pos="593"/>
              </w:tabs>
              <w:spacing w:after="0" w:line="240" w:lineRule="auto"/>
              <w:ind w:left="0"/>
              <w:rPr>
                <w:rFonts w:ascii="Times New Roman" w:hAnsi="Times New Roman" w:cs="Times New Roman"/>
                <w:lang w:val="ru-RU"/>
              </w:rPr>
            </w:pPr>
            <w:r w:rsidRPr="0081508A">
              <w:rPr>
                <w:rFonts w:ascii="Times New Roman" w:hAnsi="Times New Roman" w:cs="Times New Roman"/>
                <w:lang w:val="ru-RU"/>
              </w:rPr>
              <w:t>Государственная налоговая служба</w:t>
            </w:r>
          </w:p>
        </w:tc>
        <w:tc>
          <w:tcPr>
            <w:tcW w:w="136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0A144A" w14:textId="77777777" w:rsidR="00890216" w:rsidRPr="0081508A" w:rsidRDefault="00890216" w:rsidP="00404DB5">
            <w:pPr>
              <w:tabs>
                <w:tab w:val="left" w:pos="593"/>
              </w:tabs>
              <w:spacing w:after="0" w:line="240" w:lineRule="auto"/>
              <w:ind w:left="0"/>
              <w:rPr>
                <w:rFonts w:ascii="Times New Roman" w:hAnsi="Times New Roman" w:cs="Times New Roman"/>
                <w:lang w:val="ru-RU"/>
              </w:rPr>
            </w:pPr>
            <w:r>
              <w:rPr>
                <w:rFonts w:ascii="Times New Roman" w:hAnsi="Times New Roman" w:cs="Times New Roman"/>
                <w:lang w:val="ru-RU"/>
              </w:rPr>
              <w:t xml:space="preserve">Примененные меры приведения в </w:t>
            </w:r>
            <w:r>
              <w:rPr>
                <w:rFonts w:ascii="Times New Roman" w:hAnsi="Times New Roman" w:cs="Times New Roman"/>
                <w:lang w:val="ru-RU"/>
              </w:rPr>
              <w:lastRenderedPageBreak/>
              <w:t>соответствие</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9B9254A" w14:textId="77777777" w:rsidR="00890216" w:rsidRPr="0081508A" w:rsidRDefault="00890216" w:rsidP="00404DB5">
            <w:pPr>
              <w:tabs>
                <w:tab w:val="left" w:pos="593"/>
              </w:tabs>
              <w:spacing w:after="0" w:line="240" w:lineRule="auto"/>
              <w:ind w:left="0"/>
              <w:rPr>
                <w:rFonts w:ascii="Times New Roman" w:hAnsi="Times New Roman" w:cs="Times New Roman"/>
                <w:lang w:val="ru-RU"/>
              </w:rPr>
            </w:pPr>
            <w:r w:rsidRPr="0081508A">
              <w:rPr>
                <w:rFonts w:ascii="Times New Roman" w:hAnsi="Times New Roman" w:cs="Times New Roman"/>
                <w:lang w:val="ru-RU"/>
              </w:rPr>
              <w:lastRenderedPageBreak/>
              <w:t>В пределах утвержденных бюджетны</w:t>
            </w:r>
            <w:r w:rsidRPr="0081508A">
              <w:rPr>
                <w:rFonts w:ascii="Times New Roman" w:hAnsi="Times New Roman" w:cs="Times New Roman"/>
                <w:lang w:val="ru-RU"/>
              </w:rPr>
              <w:lastRenderedPageBreak/>
              <w:t>х ассигнований; другие источники</w:t>
            </w:r>
          </w:p>
        </w:tc>
        <w:tc>
          <w:tcPr>
            <w:tcW w:w="226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ED84984" w14:textId="77777777" w:rsidR="00890216" w:rsidRPr="0081508A" w:rsidRDefault="00890216" w:rsidP="00404DB5">
            <w:pPr>
              <w:tabs>
                <w:tab w:val="left" w:pos="593"/>
              </w:tabs>
              <w:spacing w:after="0" w:line="240" w:lineRule="auto"/>
              <w:ind w:left="0"/>
              <w:rPr>
                <w:rFonts w:ascii="Times New Roman" w:hAnsi="Times New Roman" w:cs="Times New Roman"/>
                <w:lang w:val="ru-RU"/>
              </w:rPr>
            </w:pPr>
            <w:r w:rsidRPr="0081508A">
              <w:rPr>
                <w:rFonts w:ascii="Times New Roman" w:hAnsi="Times New Roman" w:cs="Times New Roman"/>
                <w:lang w:val="ru-RU"/>
              </w:rPr>
              <w:lastRenderedPageBreak/>
              <w:t xml:space="preserve">Соблюдение Рекомендаций ФАТФ/МГФД: Р 1, 4, 6, 8 и элементов Р </w:t>
            </w:r>
            <w:r w:rsidRPr="0081508A">
              <w:rPr>
                <w:rFonts w:ascii="Times New Roman" w:hAnsi="Times New Roman" w:cs="Times New Roman"/>
                <w:lang w:val="ru-RU"/>
              </w:rPr>
              <w:lastRenderedPageBreak/>
              <w:t>14, 16, 30, 31, 32, 37, 38 и 40</w:t>
            </w:r>
          </w:p>
        </w:tc>
      </w:tr>
    </w:tbl>
    <w:p w14:paraId="010E4186" w14:textId="77777777" w:rsidR="00890216" w:rsidRPr="008A4B8B" w:rsidRDefault="00890216" w:rsidP="00890216">
      <w:pPr>
        <w:spacing w:after="0" w:line="240" w:lineRule="auto"/>
        <w:ind w:firstLine="567"/>
        <w:jc w:val="both"/>
        <w:rPr>
          <w:rFonts w:ascii="Times New Roman" w:hAnsi="Times New Roman" w:cs="Times New Roman"/>
          <w:sz w:val="28"/>
          <w:szCs w:val="28"/>
        </w:rPr>
      </w:pPr>
    </w:p>
    <w:p w14:paraId="1AF45AAB" w14:textId="77777777" w:rsidR="00890216" w:rsidRPr="008A4B8B" w:rsidRDefault="00890216" w:rsidP="00890216">
      <w:pPr>
        <w:spacing w:after="0" w:line="240" w:lineRule="auto"/>
        <w:ind w:firstLine="567"/>
        <w:jc w:val="both"/>
        <w:rPr>
          <w:rFonts w:ascii="Times New Roman" w:hAnsi="Times New Roman" w:cs="Times New Roman"/>
          <w:sz w:val="28"/>
          <w:szCs w:val="28"/>
        </w:rPr>
      </w:pPr>
    </w:p>
    <w:p w14:paraId="2B471350" w14:textId="77777777" w:rsidR="00890216" w:rsidRPr="008A4B8B" w:rsidRDefault="00890216" w:rsidP="00890216">
      <w:pPr>
        <w:numPr>
          <w:ilvl w:val="0"/>
          <w:numId w:val="1"/>
        </w:numPr>
        <w:spacing w:after="0" w:line="240" w:lineRule="auto"/>
        <w:ind w:left="851" w:firstLine="567"/>
        <w:jc w:val="both"/>
        <w:rPr>
          <w:rFonts w:ascii="Times New Roman" w:hAnsi="Times New Roman" w:cs="Times New Roman"/>
          <w:sz w:val="28"/>
          <w:szCs w:val="28"/>
        </w:rPr>
      </w:pPr>
      <w:r>
        <w:rPr>
          <w:rFonts w:ascii="Times New Roman" w:hAnsi="Times New Roman" w:cs="Times New Roman"/>
          <w:sz w:val="28"/>
          <w:szCs w:val="28"/>
          <w:lang w:val="ru-RU"/>
        </w:rPr>
        <w:t xml:space="preserve">Постановление дополнить приложением </w:t>
      </w:r>
      <w:r w:rsidRPr="008A4B8B">
        <w:rPr>
          <w:rFonts w:ascii="Times New Roman" w:hAnsi="Times New Roman" w:cs="Times New Roman"/>
          <w:sz w:val="28"/>
          <w:szCs w:val="28"/>
        </w:rPr>
        <w:t xml:space="preserve">3 </w:t>
      </w:r>
      <w:r>
        <w:rPr>
          <w:rFonts w:ascii="Times New Roman" w:hAnsi="Times New Roman" w:cs="Times New Roman"/>
          <w:sz w:val="28"/>
          <w:szCs w:val="28"/>
          <w:lang w:val="ru-RU"/>
        </w:rPr>
        <w:t>следующего содержания</w:t>
      </w:r>
      <w:r w:rsidRPr="008A4B8B">
        <w:rPr>
          <w:rFonts w:ascii="Times New Roman" w:hAnsi="Times New Roman" w:cs="Times New Roman"/>
          <w:sz w:val="28"/>
          <w:szCs w:val="28"/>
        </w:rPr>
        <w:t>:</w:t>
      </w:r>
    </w:p>
    <w:p w14:paraId="60BCA416" w14:textId="77777777" w:rsidR="00890216" w:rsidRPr="008A4B8B" w:rsidRDefault="00890216" w:rsidP="00890216">
      <w:pPr>
        <w:spacing w:after="0" w:line="240" w:lineRule="auto"/>
        <w:ind w:firstLine="567"/>
        <w:jc w:val="both"/>
        <w:rPr>
          <w:rFonts w:ascii="Times New Roman" w:hAnsi="Times New Roman" w:cs="Times New Roman"/>
          <w:sz w:val="28"/>
          <w:szCs w:val="28"/>
        </w:rPr>
      </w:pPr>
    </w:p>
    <w:p w14:paraId="3FEFD525" w14:textId="77777777" w:rsidR="00890216" w:rsidRPr="008A4B8B" w:rsidRDefault="00890216" w:rsidP="00890216">
      <w:pPr>
        <w:tabs>
          <w:tab w:val="left" w:pos="6386"/>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lang w:val="ru-RU"/>
        </w:rPr>
        <w:t>Статистика запросов на международную юридическую помощь</w:t>
      </w:r>
    </w:p>
    <w:tbl>
      <w:tblPr>
        <w:tblW w:w="1033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1"/>
        <w:gridCol w:w="846"/>
        <w:gridCol w:w="1239"/>
        <w:gridCol w:w="915"/>
        <w:gridCol w:w="1248"/>
        <w:gridCol w:w="27"/>
        <w:gridCol w:w="873"/>
        <w:gridCol w:w="27"/>
        <w:gridCol w:w="1248"/>
        <w:gridCol w:w="27"/>
        <w:gridCol w:w="916"/>
        <w:gridCol w:w="1260"/>
        <w:gridCol w:w="6"/>
      </w:tblGrid>
      <w:tr w:rsidR="00890216" w:rsidRPr="00C72AD8" w14:paraId="035B54A5" w14:textId="77777777" w:rsidTr="00404DB5">
        <w:trPr>
          <w:jc w:val="center"/>
        </w:trPr>
        <w:tc>
          <w:tcPr>
            <w:tcW w:w="1701" w:type="dxa"/>
            <w:vMerge w:val="restart"/>
          </w:tcPr>
          <w:p w14:paraId="6ED0B2DF" w14:textId="77777777" w:rsidR="00890216" w:rsidRPr="008F17B0" w:rsidRDefault="00890216" w:rsidP="00404DB5">
            <w:pPr>
              <w:tabs>
                <w:tab w:val="left" w:pos="6386"/>
              </w:tabs>
              <w:spacing w:after="0" w:line="240" w:lineRule="auto"/>
              <w:ind w:left="-118" w:right="-142"/>
              <w:jc w:val="both"/>
              <w:rPr>
                <w:rFonts w:ascii="Times New Roman" w:hAnsi="Times New Roman" w:cs="Times New Roman"/>
                <w:lang w:val="ru-RU"/>
              </w:rPr>
            </w:pPr>
            <w:bookmarkStart w:id="5" w:name="_heading=h.3dy6vkm" w:colFirst="0" w:colLast="0"/>
            <w:bookmarkEnd w:id="5"/>
            <w:r w:rsidRPr="008F17B0">
              <w:rPr>
                <w:rFonts w:ascii="Times New Roman" w:hAnsi="Times New Roman" w:cs="Times New Roman"/>
                <w:lang w:val="ru-RU"/>
              </w:rPr>
              <w:t>Орган</w:t>
            </w:r>
          </w:p>
        </w:tc>
        <w:tc>
          <w:tcPr>
            <w:tcW w:w="2085" w:type="dxa"/>
            <w:gridSpan w:val="2"/>
          </w:tcPr>
          <w:p w14:paraId="576B0B53" w14:textId="77777777" w:rsidR="00890216" w:rsidRPr="008F17B0" w:rsidRDefault="00890216" w:rsidP="00404DB5">
            <w:pPr>
              <w:tabs>
                <w:tab w:val="left" w:pos="6386"/>
              </w:tabs>
              <w:spacing w:after="0" w:line="240" w:lineRule="auto"/>
              <w:ind w:right="-142" w:hanging="851"/>
              <w:rPr>
                <w:rFonts w:ascii="Times New Roman" w:hAnsi="Times New Roman" w:cs="Times New Roman"/>
                <w:lang w:val="ru-RU"/>
              </w:rPr>
            </w:pPr>
            <w:r w:rsidRPr="008F17B0">
              <w:rPr>
                <w:rFonts w:ascii="Times New Roman" w:hAnsi="Times New Roman" w:cs="Times New Roman"/>
                <w:lang w:val="ru-RU"/>
              </w:rPr>
              <w:t>Поступившие</w:t>
            </w:r>
          </w:p>
        </w:tc>
        <w:tc>
          <w:tcPr>
            <w:tcW w:w="2163" w:type="dxa"/>
            <w:gridSpan w:val="2"/>
          </w:tcPr>
          <w:p w14:paraId="409E41CC" w14:textId="77777777" w:rsidR="00890216" w:rsidRPr="008F17B0" w:rsidRDefault="00890216" w:rsidP="00404DB5">
            <w:pPr>
              <w:tabs>
                <w:tab w:val="left" w:pos="6386"/>
              </w:tabs>
              <w:spacing w:after="0" w:line="240" w:lineRule="auto"/>
              <w:ind w:left="-118" w:right="-142"/>
              <w:rPr>
                <w:rFonts w:ascii="Times New Roman" w:eastAsia="Times New Roman" w:hAnsi="Times New Roman" w:cs="Times New Roman"/>
                <w:lang w:val="ru-RU"/>
              </w:rPr>
            </w:pPr>
            <w:r w:rsidRPr="008F17B0">
              <w:rPr>
                <w:rFonts w:ascii="Times New Roman" w:eastAsia="Times New Roman" w:hAnsi="Times New Roman" w:cs="Times New Roman"/>
                <w:lang w:val="ru-RU"/>
              </w:rPr>
              <w:t>В процессе рассмотрения</w:t>
            </w:r>
          </w:p>
          <w:p w14:paraId="124F165D" w14:textId="77777777" w:rsidR="00890216" w:rsidRPr="008F17B0" w:rsidRDefault="00890216" w:rsidP="00404DB5">
            <w:pPr>
              <w:tabs>
                <w:tab w:val="left" w:pos="6386"/>
              </w:tabs>
              <w:spacing w:after="0" w:line="240" w:lineRule="auto"/>
              <w:ind w:left="-118" w:right="-142"/>
              <w:jc w:val="both"/>
              <w:rPr>
                <w:rFonts w:ascii="Times New Roman" w:hAnsi="Times New Roman" w:cs="Times New Roman"/>
                <w:lang w:val="ru-RU"/>
              </w:rPr>
            </w:pPr>
            <w:r w:rsidRPr="008F17B0">
              <w:rPr>
                <w:rFonts w:ascii="Times New Roman" w:eastAsia="Times New Roman" w:hAnsi="Times New Roman" w:cs="Times New Roman"/>
                <w:lang w:val="ru-RU"/>
              </w:rPr>
              <w:t>(к концу года)</w:t>
            </w:r>
          </w:p>
        </w:tc>
        <w:tc>
          <w:tcPr>
            <w:tcW w:w="2175" w:type="dxa"/>
            <w:gridSpan w:val="4"/>
          </w:tcPr>
          <w:p w14:paraId="7F19ACCC" w14:textId="77777777" w:rsidR="00890216" w:rsidRPr="008F17B0" w:rsidRDefault="00890216" w:rsidP="00404DB5">
            <w:pPr>
              <w:tabs>
                <w:tab w:val="left" w:pos="6386"/>
              </w:tabs>
              <w:spacing w:after="0" w:line="240" w:lineRule="auto"/>
              <w:ind w:left="-118" w:right="-142"/>
              <w:rPr>
                <w:rFonts w:ascii="Times New Roman" w:hAnsi="Times New Roman" w:cs="Times New Roman"/>
                <w:lang w:val="ru-RU"/>
              </w:rPr>
            </w:pPr>
            <w:r w:rsidRPr="008F17B0">
              <w:rPr>
                <w:rFonts w:ascii="Times New Roman" w:hAnsi="Times New Roman" w:cs="Times New Roman"/>
                <w:lang w:val="ru-RU"/>
              </w:rPr>
              <w:t>Отклоненные</w:t>
            </w:r>
          </w:p>
        </w:tc>
        <w:tc>
          <w:tcPr>
            <w:tcW w:w="2209" w:type="dxa"/>
            <w:gridSpan w:val="4"/>
          </w:tcPr>
          <w:p w14:paraId="17070519" w14:textId="77777777" w:rsidR="00890216" w:rsidRPr="008F17B0" w:rsidRDefault="00890216" w:rsidP="00404DB5">
            <w:pPr>
              <w:tabs>
                <w:tab w:val="left" w:pos="6386"/>
              </w:tabs>
              <w:spacing w:after="0" w:line="240" w:lineRule="auto"/>
              <w:ind w:left="-118" w:right="-142"/>
              <w:rPr>
                <w:rFonts w:ascii="Times New Roman" w:hAnsi="Times New Roman" w:cs="Times New Roman"/>
                <w:lang w:val="ru-RU"/>
              </w:rPr>
            </w:pPr>
            <w:r w:rsidRPr="008F17B0">
              <w:rPr>
                <w:rFonts w:ascii="Times New Roman" w:hAnsi="Times New Roman" w:cs="Times New Roman"/>
                <w:lang w:val="ru-RU"/>
              </w:rPr>
              <w:t>Удовлетворенные</w:t>
            </w:r>
          </w:p>
        </w:tc>
      </w:tr>
      <w:tr w:rsidR="00890216" w:rsidRPr="00C72AD8" w14:paraId="1DD602E4" w14:textId="77777777" w:rsidTr="00404DB5">
        <w:trPr>
          <w:gridAfter w:val="1"/>
          <w:wAfter w:w="6" w:type="dxa"/>
          <w:jc w:val="center"/>
        </w:trPr>
        <w:tc>
          <w:tcPr>
            <w:tcW w:w="1701" w:type="dxa"/>
            <w:vMerge/>
          </w:tcPr>
          <w:p w14:paraId="61CAF922" w14:textId="77777777" w:rsidR="00890216" w:rsidRPr="008F17B0" w:rsidRDefault="00890216" w:rsidP="00404DB5">
            <w:pPr>
              <w:widowControl w:val="0"/>
              <w:spacing w:after="0" w:line="276" w:lineRule="auto"/>
              <w:ind w:left="-118" w:right="-142"/>
              <w:rPr>
                <w:rFonts w:ascii="Times New Roman" w:hAnsi="Times New Roman" w:cs="Times New Roman"/>
                <w:lang w:val="ru-RU"/>
              </w:rPr>
            </w:pPr>
          </w:p>
        </w:tc>
        <w:tc>
          <w:tcPr>
            <w:tcW w:w="846" w:type="dxa"/>
          </w:tcPr>
          <w:p w14:paraId="42C47A39" w14:textId="77777777" w:rsidR="00890216" w:rsidRPr="008F17B0" w:rsidRDefault="00890216" w:rsidP="00404DB5">
            <w:pPr>
              <w:tabs>
                <w:tab w:val="left" w:pos="6386"/>
              </w:tabs>
              <w:spacing w:after="0" w:line="240" w:lineRule="auto"/>
              <w:ind w:left="0"/>
              <w:jc w:val="both"/>
              <w:rPr>
                <w:rFonts w:ascii="Times New Roman" w:hAnsi="Times New Roman" w:cs="Times New Roman"/>
                <w:lang w:val="ru-RU"/>
              </w:rPr>
            </w:pPr>
            <w:r w:rsidRPr="008F17B0">
              <w:rPr>
                <w:rFonts w:ascii="Times New Roman" w:hAnsi="Times New Roman" w:cs="Times New Roman"/>
                <w:lang w:val="ru-RU"/>
              </w:rPr>
              <w:t>Количество запросов</w:t>
            </w:r>
          </w:p>
        </w:tc>
        <w:tc>
          <w:tcPr>
            <w:tcW w:w="1239" w:type="dxa"/>
          </w:tcPr>
          <w:p w14:paraId="0691B3A1" w14:textId="77777777" w:rsidR="00890216" w:rsidRPr="008F17B0" w:rsidRDefault="00890216" w:rsidP="00404DB5">
            <w:pPr>
              <w:tabs>
                <w:tab w:val="left" w:pos="6386"/>
              </w:tabs>
              <w:spacing w:after="0" w:line="240" w:lineRule="auto"/>
              <w:ind w:left="-26"/>
              <w:jc w:val="both"/>
              <w:rPr>
                <w:rFonts w:ascii="Times New Roman" w:hAnsi="Times New Roman" w:cs="Times New Roman"/>
                <w:lang w:val="ru-RU"/>
              </w:rPr>
            </w:pPr>
            <w:r w:rsidRPr="008F17B0">
              <w:rPr>
                <w:rFonts w:ascii="Times New Roman" w:hAnsi="Times New Roman" w:cs="Times New Roman"/>
                <w:lang w:val="ru-RU"/>
              </w:rPr>
              <w:t>Запросы об экстрадиции</w:t>
            </w:r>
          </w:p>
        </w:tc>
        <w:tc>
          <w:tcPr>
            <w:tcW w:w="915" w:type="dxa"/>
          </w:tcPr>
          <w:p w14:paraId="1EA4CF94" w14:textId="77777777" w:rsidR="00890216" w:rsidRPr="008F17B0" w:rsidRDefault="00890216" w:rsidP="00404DB5">
            <w:pPr>
              <w:tabs>
                <w:tab w:val="left" w:pos="6386"/>
              </w:tabs>
              <w:spacing w:after="0" w:line="240" w:lineRule="auto"/>
              <w:ind w:left="-26"/>
              <w:jc w:val="both"/>
              <w:rPr>
                <w:rFonts w:ascii="Times New Roman" w:hAnsi="Times New Roman" w:cs="Times New Roman"/>
                <w:lang w:val="ru-RU"/>
              </w:rPr>
            </w:pPr>
            <w:r w:rsidRPr="008F17B0">
              <w:rPr>
                <w:rFonts w:ascii="Times New Roman" w:hAnsi="Times New Roman" w:cs="Times New Roman"/>
                <w:lang w:val="ru-RU"/>
              </w:rPr>
              <w:t>Количество запросов</w:t>
            </w:r>
          </w:p>
        </w:tc>
        <w:tc>
          <w:tcPr>
            <w:tcW w:w="1248" w:type="dxa"/>
          </w:tcPr>
          <w:p w14:paraId="33BC1B10" w14:textId="77777777" w:rsidR="00890216" w:rsidRPr="008F17B0" w:rsidRDefault="00890216" w:rsidP="00404DB5">
            <w:pPr>
              <w:tabs>
                <w:tab w:val="left" w:pos="6386"/>
              </w:tabs>
              <w:spacing w:after="0" w:line="240" w:lineRule="auto"/>
              <w:ind w:left="-26"/>
              <w:jc w:val="both"/>
              <w:rPr>
                <w:rFonts w:ascii="Times New Roman" w:hAnsi="Times New Roman" w:cs="Times New Roman"/>
                <w:lang w:val="ru-RU"/>
              </w:rPr>
            </w:pPr>
            <w:r w:rsidRPr="008F17B0">
              <w:rPr>
                <w:rFonts w:ascii="Times New Roman" w:hAnsi="Times New Roman" w:cs="Times New Roman"/>
                <w:lang w:val="ru-RU"/>
              </w:rPr>
              <w:t>Запросы об экстрадиции</w:t>
            </w:r>
          </w:p>
        </w:tc>
        <w:tc>
          <w:tcPr>
            <w:tcW w:w="900" w:type="dxa"/>
            <w:gridSpan w:val="2"/>
          </w:tcPr>
          <w:p w14:paraId="5266F46D" w14:textId="77777777" w:rsidR="00890216" w:rsidRPr="008F17B0" w:rsidRDefault="00890216" w:rsidP="00404DB5">
            <w:pPr>
              <w:tabs>
                <w:tab w:val="left" w:pos="6386"/>
              </w:tabs>
              <w:spacing w:after="0" w:line="240" w:lineRule="auto"/>
              <w:ind w:left="0"/>
              <w:jc w:val="both"/>
              <w:rPr>
                <w:rFonts w:ascii="Times New Roman" w:hAnsi="Times New Roman" w:cs="Times New Roman"/>
                <w:lang w:val="ru-RU"/>
              </w:rPr>
            </w:pPr>
            <w:r w:rsidRPr="008F17B0">
              <w:rPr>
                <w:rFonts w:ascii="Times New Roman" w:hAnsi="Times New Roman" w:cs="Times New Roman"/>
                <w:lang w:val="ru-RU"/>
              </w:rPr>
              <w:t>Количество запросов</w:t>
            </w:r>
          </w:p>
        </w:tc>
        <w:tc>
          <w:tcPr>
            <w:tcW w:w="1275" w:type="dxa"/>
            <w:gridSpan w:val="2"/>
          </w:tcPr>
          <w:p w14:paraId="52BBDB9A" w14:textId="77777777" w:rsidR="00890216" w:rsidRPr="008F17B0" w:rsidRDefault="00890216" w:rsidP="00404DB5">
            <w:pPr>
              <w:tabs>
                <w:tab w:val="left" w:pos="6386"/>
              </w:tabs>
              <w:spacing w:after="0" w:line="240" w:lineRule="auto"/>
              <w:ind w:left="-26"/>
              <w:jc w:val="both"/>
              <w:rPr>
                <w:rFonts w:ascii="Times New Roman" w:hAnsi="Times New Roman" w:cs="Times New Roman"/>
                <w:lang w:val="ru-RU"/>
              </w:rPr>
            </w:pPr>
            <w:r w:rsidRPr="008F17B0">
              <w:rPr>
                <w:rFonts w:ascii="Times New Roman" w:hAnsi="Times New Roman" w:cs="Times New Roman"/>
                <w:lang w:val="ru-RU"/>
              </w:rPr>
              <w:t>Запросы об экстрадиции</w:t>
            </w:r>
          </w:p>
        </w:tc>
        <w:tc>
          <w:tcPr>
            <w:tcW w:w="943" w:type="dxa"/>
            <w:gridSpan w:val="2"/>
          </w:tcPr>
          <w:p w14:paraId="0BE49344" w14:textId="77777777" w:rsidR="00890216" w:rsidRPr="008F17B0" w:rsidRDefault="00890216" w:rsidP="00404DB5">
            <w:pPr>
              <w:tabs>
                <w:tab w:val="left" w:pos="6386"/>
              </w:tabs>
              <w:spacing w:after="0" w:line="240" w:lineRule="auto"/>
              <w:ind w:left="-26"/>
              <w:jc w:val="both"/>
              <w:rPr>
                <w:rFonts w:ascii="Times New Roman" w:hAnsi="Times New Roman" w:cs="Times New Roman"/>
                <w:lang w:val="ru-RU"/>
              </w:rPr>
            </w:pPr>
            <w:r w:rsidRPr="008F17B0">
              <w:rPr>
                <w:rFonts w:ascii="Times New Roman" w:hAnsi="Times New Roman" w:cs="Times New Roman"/>
                <w:lang w:val="ru-RU"/>
              </w:rPr>
              <w:t>Количество запросов</w:t>
            </w:r>
          </w:p>
        </w:tc>
        <w:tc>
          <w:tcPr>
            <w:tcW w:w="1260" w:type="dxa"/>
          </w:tcPr>
          <w:p w14:paraId="5AF255E4" w14:textId="77777777" w:rsidR="00890216" w:rsidRPr="00C72AD8" w:rsidRDefault="00890216" w:rsidP="00404DB5">
            <w:pPr>
              <w:tabs>
                <w:tab w:val="left" w:pos="6386"/>
              </w:tabs>
              <w:spacing w:after="0" w:line="240" w:lineRule="auto"/>
              <w:ind w:left="-26"/>
              <w:jc w:val="both"/>
              <w:rPr>
                <w:rFonts w:ascii="Times New Roman" w:hAnsi="Times New Roman" w:cs="Times New Roman"/>
                <w:lang w:val="ru-RU"/>
              </w:rPr>
            </w:pPr>
            <w:r w:rsidRPr="00C72AD8">
              <w:rPr>
                <w:rFonts w:ascii="Times New Roman" w:hAnsi="Times New Roman" w:cs="Times New Roman"/>
                <w:lang w:val="ru-RU"/>
              </w:rPr>
              <w:t>Запросы об экстрадиции</w:t>
            </w:r>
          </w:p>
        </w:tc>
      </w:tr>
      <w:tr w:rsidR="00890216" w:rsidRPr="00C72AD8" w14:paraId="51AE3B26" w14:textId="77777777" w:rsidTr="00404DB5">
        <w:trPr>
          <w:gridAfter w:val="1"/>
          <w:wAfter w:w="6" w:type="dxa"/>
          <w:jc w:val="center"/>
        </w:trPr>
        <w:tc>
          <w:tcPr>
            <w:tcW w:w="1701" w:type="dxa"/>
          </w:tcPr>
          <w:p w14:paraId="3639B05B" w14:textId="77777777" w:rsidR="00890216" w:rsidRPr="008F17B0" w:rsidRDefault="00890216" w:rsidP="00404DB5">
            <w:pPr>
              <w:tabs>
                <w:tab w:val="left" w:pos="6386"/>
              </w:tabs>
              <w:spacing w:after="0" w:line="240" w:lineRule="auto"/>
              <w:ind w:left="-118" w:right="-142"/>
              <w:jc w:val="both"/>
              <w:rPr>
                <w:rFonts w:ascii="Times New Roman" w:hAnsi="Times New Roman" w:cs="Times New Roman"/>
                <w:lang w:val="ru-RU"/>
              </w:rPr>
            </w:pPr>
            <w:r w:rsidRPr="008F17B0">
              <w:rPr>
                <w:rFonts w:ascii="Times New Roman" w:hAnsi="Times New Roman" w:cs="Times New Roman"/>
                <w:lang w:val="ru-RU"/>
              </w:rPr>
              <w:t>Прокуратура</w:t>
            </w:r>
          </w:p>
        </w:tc>
        <w:tc>
          <w:tcPr>
            <w:tcW w:w="846" w:type="dxa"/>
          </w:tcPr>
          <w:p w14:paraId="5E2F707E" w14:textId="77777777" w:rsidR="00890216" w:rsidRPr="008F17B0" w:rsidRDefault="00890216" w:rsidP="00404DB5">
            <w:pPr>
              <w:tabs>
                <w:tab w:val="left" w:pos="6386"/>
              </w:tabs>
              <w:spacing w:after="0" w:line="240" w:lineRule="auto"/>
              <w:ind w:left="-118" w:right="-142" w:firstLine="1560"/>
              <w:jc w:val="both"/>
              <w:rPr>
                <w:rFonts w:ascii="Times New Roman" w:hAnsi="Times New Roman" w:cs="Times New Roman"/>
                <w:lang w:val="ru-RU"/>
              </w:rPr>
            </w:pPr>
          </w:p>
        </w:tc>
        <w:tc>
          <w:tcPr>
            <w:tcW w:w="1239" w:type="dxa"/>
          </w:tcPr>
          <w:p w14:paraId="5CFB7F04" w14:textId="77777777" w:rsidR="00890216" w:rsidRPr="008F17B0" w:rsidRDefault="00890216" w:rsidP="00404DB5">
            <w:pPr>
              <w:tabs>
                <w:tab w:val="left" w:pos="6386"/>
              </w:tabs>
              <w:spacing w:after="0" w:line="240" w:lineRule="auto"/>
              <w:ind w:left="-118" w:right="-142" w:firstLine="1560"/>
              <w:jc w:val="both"/>
              <w:rPr>
                <w:rFonts w:ascii="Times New Roman" w:hAnsi="Times New Roman" w:cs="Times New Roman"/>
                <w:lang w:val="ru-RU"/>
              </w:rPr>
            </w:pPr>
          </w:p>
        </w:tc>
        <w:tc>
          <w:tcPr>
            <w:tcW w:w="915" w:type="dxa"/>
          </w:tcPr>
          <w:p w14:paraId="3744B636" w14:textId="77777777" w:rsidR="00890216" w:rsidRPr="008F17B0" w:rsidRDefault="00890216" w:rsidP="00404DB5">
            <w:pPr>
              <w:tabs>
                <w:tab w:val="left" w:pos="6386"/>
              </w:tabs>
              <w:spacing w:after="0" w:line="240" w:lineRule="auto"/>
              <w:ind w:left="-118" w:right="-142" w:firstLine="1560"/>
              <w:jc w:val="both"/>
              <w:rPr>
                <w:rFonts w:ascii="Times New Roman" w:hAnsi="Times New Roman" w:cs="Times New Roman"/>
                <w:lang w:val="ru-RU"/>
              </w:rPr>
            </w:pPr>
          </w:p>
        </w:tc>
        <w:tc>
          <w:tcPr>
            <w:tcW w:w="1275" w:type="dxa"/>
            <w:gridSpan w:val="2"/>
          </w:tcPr>
          <w:p w14:paraId="620F15D3" w14:textId="77777777" w:rsidR="00890216" w:rsidRPr="008F17B0" w:rsidRDefault="00890216" w:rsidP="00404DB5">
            <w:pPr>
              <w:tabs>
                <w:tab w:val="left" w:pos="6386"/>
              </w:tabs>
              <w:spacing w:after="0" w:line="240" w:lineRule="auto"/>
              <w:ind w:left="-118" w:right="-142" w:firstLine="1560"/>
              <w:jc w:val="both"/>
              <w:rPr>
                <w:rFonts w:ascii="Times New Roman" w:hAnsi="Times New Roman" w:cs="Times New Roman"/>
                <w:lang w:val="ru-RU"/>
              </w:rPr>
            </w:pPr>
          </w:p>
        </w:tc>
        <w:tc>
          <w:tcPr>
            <w:tcW w:w="900" w:type="dxa"/>
            <w:gridSpan w:val="2"/>
          </w:tcPr>
          <w:p w14:paraId="77C5222E" w14:textId="77777777" w:rsidR="00890216" w:rsidRPr="008F17B0" w:rsidRDefault="00890216" w:rsidP="00404DB5">
            <w:pPr>
              <w:tabs>
                <w:tab w:val="left" w:pos="6386"/>
              </w:tabs>
              <w:spacing w:after="0" w:line="240" w:lineRule="auto"/>
              <w:ind w:left="-118" w:right="-142" w:firstLine="1560"/>
              <w:jc w:val="both"/>
              <w:rPr>
                <w:rFonts w:ascii="Times New Roman" w:hAnsi="Times New Roman" w:cs="Times New Roman"/>
                <w:lang w:val="ru-RU"/>
              </w:rPr>
            </w:pPr>
          </w:p>
        </w:tc>
        <w:tc>
          <w:tcPr>
            <w:tcW w:w="1275" w:type="dxa"/>
            <w:gridSpan w:val="2"/>
          </w:tcPr>
          <w:p w14:paraId="60BD3971" w14:textId="77777777" w:rsidR="00890216" w:rsidRPr="008F17B0" w:rsidRDefault="00890216" w:rsidP="00404DB5">
            <w:pPr>
              <w:tabs>
                <w:tab w:val="left" w:pos="6386"/>
              </w:tabs>
              <w:spacing w:after="0" w:line="240" w:lineRule="auto"/>
              <w:ind w:left="-118" w:right="-142" w:firstLine="1560"/>
              <w:jc w:val="both"/>
              <w:rPr>
                <w:rFonts w:ascii="Times New Roman" w:hAnsi="Times New Roman" w:cs="Times New Roman"/>
                <w:lang w:val="ru-RU"/>
              </w:rPr>
            </w:pPr>
          </w:p>
        </w:tc>
        <w:tc>
          <w:tcPr>
            <w:tcW w:w="916" w:type="dxa"/>
          </w:tcPr>
          <w:p w14:paraId="56519245" w14:textId="77777777" w:rsidR="00890216" w:rsidRPr="008F17B0" w:rsidRDefault="00890216" w:rsidP="00404DB5">
            <w:pPr>
              <w:tabs>
                <w:tab w:val="left" w:pos="6386"/>
              </w:tabs>
              <w:spacing w:after="0" w:line="240" w:lineRule="auto"/>
              <w:ind w:left="-118" w:right="-142" w:firstLine="1560"/>
              <w:jc w:val="both"/>
              <w:rPr>
                <w:rFonts w:ascii="Times New Roman" w:hAnsi="Times New Roman" w:cs="Times New Roman"/>
                <w:lang w:val="ru-RU"/>
              </w:rPr>
            </w:pPr>
          </w:p>
        </w:tc>
        <w:tc>
          <w:tcPr>
            <w:tcW w:w="1260" w:type="dxa"/>
          </w:tcPr>
          <w:p w14:paraId="12654254" w14:textId="77777777" w:rsidR="00890216" w:rsidRPr="00C72AD8" w:rsidRDefault="00890216" w:rsidP="00404DB5">
            <w:pPr>
              <w:tabs>
                <w:tab w:val="left" w:pos="6386"/>
              </w:tabs>
              <w:spacing w:after="0" w:line="240" w:lineRule="auto"/>
              <w:ind w:left="-118" w:right="-142" w:firstLine="1560"/>
              <w:jc w:val="both"/>
              <w:rPr>
                <w:rFonts w:ascii="Times New Roman" w:hAnsi="Times New Roman" w:cs="Times New Roman"/>
                <w:lang w:val="ru-RU"/>
              </w:rPr>
            </w:pPr>
          </w:p>
        </w:tc>
      </w:tr>
      <w:tr w:rsidR="00890216" w:rsidRPr="00C72AD8" w14:paraId="580FECB6" w14:textId="77777777" w:rsidTr="00404DB5">
        <w:trPr>
          <w:gridAfter w:val="1"/>
          <w:wAfter w:w="6" w:type="dxa"/>
          <w:jc w:val="center"/>
        </w:trPr>
        <w:tc>
          <w:tcPr>
            <w:tcW w:w="1701" w:type="dxa"/>
          </w:tcPr>
          <w:p w14:paraId="24200835" w14:textId="77777777" w:rsidR="00890216" w:rsidRPr="008F17B0" w:rsidRDefault="00890216" w:rsidP="00404DB5">
            <w:pPr>
              <w:tabs>
                <w:tab w:val="left" w:pos="6386"/>
              </w:tabs>
              <w:spacing w:after="0" w:line="240" w:lineRule="auto"/>
              <w:ind w:left="-118" w:right="-142"/>
              <w:jc w:val="both"/>
              <w:rPr>
                <w:rFonts w:ascii="Times New Roman" w:hAnsi="Times New Roman" w:cs="Times New Roman"/>
                <w:lang w:val="ru-RU"/>
              </w:rPr>
            </w:pPr>
            <w:r w:rsidRPr="008F17B0">
              <w:rPr>
                <w:rFonts w:ascii="Times New Roman" w:eastAsia="Times New Roman" w:hAnsi="Times New Roman" w:cs="Times New Roman"/>
                <w:lang w:val="ru-RU"/>
              </w:rPr>
              <w:t>Министерство юстиции</w:t>
            </w:r>
          </w:p>
        </w:tc>
        <w:tc>
          <w:tcPr>
            <w:tcW w:w="846" w:type="dxa"/>
          </w:tcPr>
          <w:p w14:paraId="7BE7A634" w14:textId="77777777" w:rsidR="00890216" w:rsidRPr="008F17B0" w:rsidRDefault="00890216" w:rsidP="00404DB5">
            <w:pPr>
              <w:tabs>
                <w:tab w:val="left" w:pos="6386"/>
              </w:tabs>
              <w:spacing w:after="0" w:line="240" w:lineRule="auto"/>
              <w:ind w:left="-118" w:right="-142" w:firstLine="1560"/>
              <w:jc w:val="both"/>
              <w:rPr>
                <w:rFonts w:ascii="Times New Roman" w:hAnsi="Times New Roman" w:cs="Times New Roman"/>
                <w:lang w:val="ru-RU"/>
              </w:rPr>
            </w:pPr>
          </w:p>
        </w:tc>
        <w:tc>
          <w:tcPr>
            <w:tcW w:w="1239" w:type="dxa"/>
          </w:tcPr>
          <w:p w14:paraId="00E007A4" w14:textId="77777777" w:rsidR="00890216" w:rsidRPr="008F17B0" w:rsidRDefault="00890216" w:rsidP="00404DB5">
            <w:pPr>
              <w:tabs>
                <w:tab w:val="left" w:pos="6386"/>
              </w:tabs>
              <w:spacing w:after="0" w:line="240" w:lineRule="auto"/>
              <w:ind w:left="-118" w:right="-142" w:firstLine="1560"/>
              <w:jc w:val="both"/>
              <w:rPr>
                <w:rFonts w:ascii="Times New Roman" w:hAnsi="Times New Roman" w:cs="Times New Roman"/>
                <w:lang w:val="ru-RU"/>
              </w:rPr>
            </w:pPr>
          </w:p>
        </w:tc>
        <w:tc>
          <w:tcPr>
            <w:tcW w:w="915" w:type="dxa"/>
          </w:tcPr>
          <w:p w14:paraId="2D91BDAD" w14:textId="77777777" w:rsidR="00890216" w:rsidRPr="008F17B0" w:rsidRDefault="00890216" w:rsidP="00404DB5">
            <w:pPr>
              <w:tabs>
                <w:tab w:val="left" w:pos="6386"/>
              </w:tabs>
              <w:spacing w:after="0" w:line="240" w:lineRule="auto"/>
              <w:ind w:left="-118" w:right="-142" w:firstLine="1560"/>
              <w:jc w:val="both"/>
              <w:rPr>
                <w:rFonts w:ascii="Times New Roman" w:hAnsi="Times New Roman" w:cs="Times New Roman"/>
                <w:lang w:val="ru-RU"/>
              </w:rPr>
            </w:pPr>
          </w:p>
        </w:tc>
        <w:tc>
          <w:tcPr>
            <w:tcW w:w="1275" w:type="dxa"/>
            <w:gridSpan w:val="2"/>
          </w:tcPr>
          <w:p w14:paraId="4B2657EF" w14:textId="77777777" w:rsidR="00890216" w:rsidRPr="008F17B0" w:rsidRDefault="00890216" w:rsidP="00404DB5">
            <w:pPr>
              <w:tabs>
                <w:tab w:val="left" w:pos="6386"/>
              </w:tabs>
              <w:spacing w:after="0" w:line="240" w:lineRule="auto"/>
              <w:ind w:left="-118" w:right="-142" w:firstLine="1560"/>
              <w:jc w:val="both"/>
              <w:rPr>
                <w:rFonts w:ascii="Times New Roman" w:hAnsi="Times New Roman" w:cs="Times New Roman"/>
                <w:lang w:val="ru-RU"/>
              </w:rPr>
            </w:pPr>
          </w:p>
        </w:tc>
        <w:tc>
          <w:tcPr>
            <w:tcW w:w="900" w:type="dxa"/>
            <w:gridSpan w:val="2"/>
          </w:tcPr>
          <w:p w14:paraId="1908591C" w14:textId="77777777" w:rsidR="00890216" w:rsidRPr="008F17B0" w:rsidRDefault="00890216" w:rsidP="00404DB5">
            <w:pPr>
              <w:tabs>
                <w:tab w:val="left" w:pos="6386"/>
              </w:tabs>
              <w:spacing w:after="0" w:line="240" w:lineRule="auto"/>
              <w:ind w:left="-118" w:right="-142" w:firstLine="1560"/>
              <w:jc w:val="both"/>
              <w:rPr>
                <w:rFonts w:ascii="Times New Roman" w:hAnsi="Times New Roman" w:cs="Times New Roman"/>
                <w:lang w:val="ru-RU"/>
              </w:rPr>
            </w:pPr>
          </w:p>
        </w:tc>
        <w:tc>
          <w:tcPr>
            <w:tcW w:w="1275" w:type="dxa"/>
            <w:gridSpan w:val="2"/>
          </w:tcPr>
          <w:p w14:paraId="704F4AE8" w14:textId="77777777" w:rsidR="00890216" w:rsidRPr="008F17B0" w:rsidRDefault="00890216" w:rsidP="00404DB5">
            <w:pPr>
              <w:tabs>
                <w:tab w:val="left" w:pos="6386"/>
              </w:tabs>
              <w:spacing w:after="0" w:line="240" w:lineRule="auto"/>
              <w:ind w:left="-118" w:right="-142" w:firstLine="1560"/>
              <w:jc w:val="both"/>
              <w:rPr>
                <w:rFonts w:ascii="Times New Roman" w:hAnsi="Times New Roman" w:cs="Times New Roman"/>
                <w:lang w:val="ru-RU"/>
              </w:rPr>
            </w:pPr>
          </w:p>
        </w:tc>
        <w:tc>
          <w:tcPr>
            <w:tcW w:w="916" w:type="dxa"/>
          </w:tcPr>
          <w:p w14:paraId="2CF987EA" w14:textId="77777777" w:rsidR="00890216" w:rsidRPr="008F17B0" w:rsidRDefault="00890216" w:rsidP="00404DB5">
            <w:pPr>
              <w:tabs>
                <w:tab w:val="left" w:pos="6386"/>
              </w:tabs>
              <w:spacing w:after="0" w:line="240" w:lineRule="auto"/>
              <w:ind w:left="-118" w:right="-142" w:firstLine="1560"/>
              <w:jc w:val="both"/>
              <w:rPr>
                <w:rFonts w:ascii="Times New Roman" w:hAnsi="Times New Roman" w:cs="Times New Roman"/>
                <w:lang w:val="ru-RU"/>
              </w:rPr>
            </w:pPr>
          </w:p>
        </w:tc>
        <w:tc>
          <w:tcPr>
            <w:tcW w:w="1260" w:type="dxa"/>
          </w:tcPr>
          <w:p w14:paraId="7BDFE98E" w14:textId="77777777" w:rsidR="00890216" w:rsidRPr="00C72AD8" w:rsidRDefault="00890216" w:rsidP="00404DB5">
            <w:pPr>
              <w:tabs>
                <w:tab w:val="left" w:pos="6386"/>
              </w:tabs>
              <w:spacing w:after="0" w:line="240" w:lineRule="auto"/>
              <w:ind w:left="-118" w:right="-142" w:firstLine="1560"/>
              <w:jc w:val="both"/>
              <w:rPr>
                <w:rFonts w:ascii="Times New Roman" w:hAnsi="Times New Roman" w:cs="Times New Roman"/>
                <w:sz w:val="28"/>
                <w:szCs w:val="28"/>
                <w:lang w:val="ru-RU"/>
              </w:rPr>
            </w:pPr>
          </w:p>
        </w:tc>
      </w:tr>
    </w:tbl>
    <w:p w14:paraId="75F8F355" w14:textId="77777777" w:rsidR="00890216" w:rsidRPr="00C72AD8" w:rsidRDefault="00890216" w:rsidP="00890216">
      <w:pPr>
        <w:tabs>
          <w:tab w:val="left" w:pos="6386"/>
        </w:tabs>
        <w:spacing w:after="0" w:line="240" w:lineRule="auto"/>
        <w:ind w:firstLine="567"/>
        <w:jc w:val="both"/>
        <w:rPr>
          <w:rFonts w:ascii="Times New Roman" w:hAnsi="Times New Roman" w:cs="Times New Roman"/>
          <w:sz w:val="28"/>
          <w:szCs w:val="28"/>
          <w:lang w:val="ru-RU"/>
        </w:rPr>
      </w:pPr>
    </w:p>
    <w:p w14:paraId="6A9BEF53" w14:textId="77777777" w:rsidR="00890216" w:rsidRPr="00C72AD8" w:rsidRDefault="00890216" w:rsidP="00890216">
      <w:pPr>
        <w:tabs>
          <w:tab w:val="left" w:pos="6386"/>
        </w:tabs>
        <w:spacing w:after="0" w:line="240" w:lineRule="auto"/>
        <w:jc w:val="both"/>
        <w:rPr>
          <w:rFonts w:ascii="Times New Roman" w:hAnsi="Times New Roman" w:cs="Times New Roman"/>
          <w:sz w:val="28"/>
          <w:szCs w:val="28"/>
          <w:lang w:val="ru-RU"/>
        </w:rPr>
      </w:pPr>
      <w:bookmarkStart w:id="6" w:name="_heading=h.1t3h5sf" w:colFirst="0" w:colLast="0"/>
      <w:bookmarkEnd w:id="6"/>
      <w:r w:rsidRPr="00C72AD8">
        <w:rPr>
          <w:rFonts w:ascii="Times New Roman" w:hAnsi="Times New Roman" w:cs="Times New Roman"/>
          <w:sz w:val="28"/>
          <w:szCs w:val="28"/>
          <w:lang w:val="ru-RU"/>
        </w:rPr>
        <w:t xml:space="preserve">Статистика </w:t>
      </w:r>
      <w:r>
        <w:rPr>
          <w:rFonts w:ascii="Times New Roman" w:hAnsi="Times New Roman" w:cs="Times New Roman"/>
          <w:sz w:val="28"/>
          <w:szCs w:val="28"/>
          <w:lang w:val="ru-RU"/>
        </w:rPr>
        <w:t xml:space="preserve">по </w:t>
      </w:r>
      <w:r w:rsidRPr="00C72AD8">
        <w:rPr>
          <w:rFonts w:ascii="Times New Roman" w:hAnsi="Times New Roman" w:cs="Times New Roman"/>
          <w:sz w:val="28"/>
          <w:szCs w:val="28"/>
          <w:lang w:val="ru-RU"/>
        </w:rPr>
        <w:t>запрос</w:t>
      </w:r>
      <w:r>
        <w:rPr>
          <w:rFonts w:ascii="Times New Roman" w:hAnsi="Times New Roman" w:cs="Times New Roman"/>
          <w:sz w:val="28"/>
          <w:szCs w:val="28"/>
          <w:lang w:val="ru-RU"/>
        </w:rPr>
        <w:t>ам</w:t>
      </w:r>
      <w:r w:rsidRPr="00C72AD8">
        <w:rPr>
          <w:rFonts w:ascii="Times New Roman" w:hAnsi="Times New Roman" w:cs="Times New Roman"/>
          <w:sz w:val="28"/>
          <w:szCs w:val="28"/>
          <w:lang w:val="ru-RU"/>
        </w:rPr>
        <w:t xml:space="preserve"> на международную юридическую помощь</w:t>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95"/>
        <w:gridCol w:w="1785"/>
        <w:gridCol w:w="2355"/>
        <w:gridCol w:w="1995"/>
        <w:gridCol w:w="2565"/>
      </w:tblGrid>
      <w:tr w:rsidR="00890216" w14:paraId="4F0D6DC7" w14:textId="77777777" w:rsidTr="00404DB5">
        <w:trPr>
          <w:jc w:val="center"/>
        </w:trPr>
        <w:tc>
          <w:tcPr>
            <w:tcW w:w="1395" w:type="dxa"/>
            <w:vMerge w:val="restart"/>
          </w:tcPr>
          <w:p w14:paraId="7B392F45" w14:textId="77777777" w:rsidR="00890216" w:rsidRPr="00AA08CE" w:rsidRDefault="00890216" w:rsidP="00404DB5">
            <w:pPr>
              <w:tabs>
                <w:tab w:val="left" w:pos="6386"/>
              </w:tabs>
              <w:spacing w:after="0" w:line="240" w:lineRule="auto"/>
              <w:ind w:left="0"/>
              <w:jc w:val="both"/>
              <w:rPr>
                <w:rFonts w:ascii="Times New Roman" w:hAnsi="Times New Roman" w:cs="Times New Roman"/>
                <w:lang w:val="ru-RU"/>
              </w:rPr>
            </w:pPr>
            <w:r w:rsidRPr="00AA08CE">
              <w:rPr>
                <w:rFonts w:ascii="Times New Roman" w:hAnsi="Times New Roman" w:cs="Times New Roman"/>
                <w:lang w:val="ru-RU"/>
              </w:rPr>
              <w:t>Период</w:t>
            </w:r>
          </w:p>
        </w:tc>
        <w:tc>
          <w:tcPr>
            <w:tcW w:w="4140" w:type="dxa"/>
            <w:gridSpan w:val="2"/>
          </w:tcPr>
          <w:p w14:paraId="5BD76E63" w14:textId="77777777" w:rsidR="00890216" w:rsidRPr="00AA08CE" w:rsidRDefault="00890216" w:rsidP="00404DB5">
            <w:pPr>
              <w:tabs>
                <w:tab w:val="left" w:pos="6386"/>
              </w:tabs>
              <w:spacing w:after="0" w:line="240" w:lineRule="auto"/>
              <w:ind w:left="0"/>
              <w:jc w:val="center"/>
              <w:rPr>
                <w:rFonts w:ascii="Times New Roman" w:hAnsi="Times New Roman" w:cs="Times New Roman"/>
              </w:rPr>
            </w:pPr>
            <w:r w:rsidRPr="00AA08CE">
              <w:rPr>
                <w:rFonts w:ascii="Times New Roman" w:hAnsi="Times New Roman" w:cs="Times New Roman"/>
                <w:lang w:val="ru-RU"/>
              </w:rPr>
              <w:t>Генеральная прокуратура</w:t>
            </w:r>
          </w:p>
        </w:tc>
        <w:tc>
          <w:tcPr>
            <w:tcW w:w="4560" w:type="dxa"/>
            <w:gridSpan w:val="2"/>
          </w:tcPr>
          <w:p w14:paraId="72B2C3C6" w14:textId="77777777" w:rsidR="00890216" w:rsidRPr="00AA08CE" w:rsidRDefault="00890216" w:rsidP="00404DB5">
            <w:pPr>
              <w:tabs>
                <w:tab w:val="left" w:pos="6386"/>
              </w:tabs>
              <w:spacing w:after="0" w:line="240" w:lineRule="auto"/>
              <w:ind w:left="0"/>
              <w:jc w:val="center"/>
              <w:rPr>
                <w:rFonts w:ascii="Times New Roman" w:hAnsi="Times New Roman" w:cs="Times New Roman"/>
              </w:rPr>
            </w:pPr>
            <w:sdt>
              <w:sdtPr>
                <w:rPr>
                  <w:rFonts w:ascii="Times New Roman" w:hAnsi="Times New Roman" w:cs="Times New Roman"/>
                </w:rPr>
                <w:tag w:val="goog_rdk_21"/>
                <w:id w:val="1100066188"/>
              </w:sdtPr>
              <w:sdtContent>
                <w:r w:rsidRPr="00AA08CE">
                  <w:rPr>
                    <w:rFonts w:ascii="Times New Roman" w:eastAsia="Times New Roman" w:hAnsi="Times New Roman" w:cs="Times New Roman"/>
                    <w:lang w:val="ru-RU"/>
                  </w:rPr>
                  <w:t>Министерство юстиции</w:t>
                </w:r>
              </w:sdtContent>
            </w:sdt>
          </w:p>
        </w:tc>
      </w:tr>
      <w:tr w:rsidR="00890216" w14:paraId="220D105C" w14:textId="77777777" w:rsidTr="00404DB5">
        <w:trPr>
          <w:jc w:val="center"/>
        </w:trPr>
        <w:tc>
          <w:tcPr>
            <w:tcW w:w="1395" w:type="dxa"/>
            <w:vMerge/>
          </w:tcPr>
          <w:p w14:paraId="51394608" w14:textId="77777777" w:rsidR="00890216" w:rsidRPr="00AA08CE" w:rsidRDefault="00890216" w:rsidP="00404DB5">
            <w:pPr>
              <w:widowControl w:val="0"/>
              <w:spacing w:after="0" w:line="276" w:lineRule="auto"/>
              <w:ind w:left="0"/>
              <w:rPr>
                <w:rFonts w:ascii="Times New Roman" w:hAnsi="Times New Roman" w:cs="Times New Roman"/>
                <w:sz w:val="28"/>
                <w:szCs w:val="28"/>
              </w:rPr>
            </w:pPr>
          </w:p>
        </w:tc>
        <w:tc>
          <w:tcPr>
            <w:tcW w:w="1785" w:type="dxa"/>
          </w:tcPr>
          <w:p w14:paraId="1D407979" w14:textId="77777777" w:rsidR="00890216" w:rsidRPr="00AA08CE" w:rsidRDefault="00890216" w:rsidP="00404DB5">
            <w:pPr>
              <w:tabs>
                <w:tab w:val="left" w:pos="6386"/>
              </w:tabs>
              <w:spacing w:after="0" w:line="240" w:lineRule="auto"/>
              <w:ind w:left="0"/>
              <w:jc w:val="both"/>
              <w:rPr>
                <w:rFonts w:ascii="Times New Roman" w:hAnsi="Times New Roman" w:cs="Times New Roman"/>
              </w:rPr>
            </w:pPr>
            <w:r w:rsidRPr="00AA08CE">
              <w:rPr>
                <w:rFonts w:ascii="Times New Roman" w:hAnsi="Times New Roman" w:cs="Times New Roman"/>
                <w:lang w:val="ru-RU"/>
              </w:rPr>
              <w:t>Количество запросов</w:t>
            </w:r>
            <w:r w:rsidRPr="00AA08CE">
              <w:rPr>
                <w:rFonts w:ascii="Times New Roman" w:hAnsi="Times New Roman" w:cs="Times New Roman"/>
              </w:rPr>
              <w:t xml:space="preserve"> </w:t>
            </w:r>
          </w:p>
        </w:tc>
        <w:tc>
          <w:tcPr>
            <w:tcW w:w="2355" w:type="dxa"/>
          </w:tcPr>
          <w:p w14:paraId="4D80E542" w14:textId="77777777" w:rsidR="00890216" w:rsidRPr="00AA08CE" w:rsidRDefault="00890216" w:rsidP="00404DB5">
            <w:pPr>
              <w:tabs>
                <w:tab w:val="left" w:pos="6386"/>
              </w:tabs>
              <w:spacing w:after="0" w:line="240" w:lineRule="auto"/>
              <w:ind w:left="0"/>
              <w:jc w:val="both"/>
              <w:rPr>
                <w:rFonts w:ascii="Times New Roman" w:hAnsi="Times New Roman" w:cs="Times New Roman"/>
              </w:rPr>
            </w:pPr>
            <w:r w:rsidRPr="00AA08CE">
              <w:rPr>
                <w:rFonts w:ascii="Times New Roman" w:hAnsi="Times New Roman" w:cs="Times New Roman"/>
                <w:lang w:val="ru-RU"/>
              </w:rPr>
              <w:t xml:space="preserve">Запросы об экстрадиции </w:t>
            </w:r>
          </w:p>
        </w:tc>
        <w:tc>
          <w:tcPr>
            <w:tcW w:w="1995" w:type="dxa"/>
          </w:tcPr>
          <w:p w14:paraId="64E7E7B2" w14:textId="77777777" w:rsidR="00890216" w:rsidRPr="00AA08CE" w:rsidRDefault="00890216" w:rsidP="00404DB5">
            <w:pPr>
              <w:tabs>
                <w:tab w:val="left" w:pos="6386"/>
              </w:tabs>
              <w:spacing w:after="0" w:line="240" w:lineRule="auto"/>
              <w:ind w:left="0"/>
              <w:jc w:val="both"/>
              <w:rPr>
                <w:rFonts w:ascii="Times New Roman" w:hAnsi="Times New Roman" w:cs="Times New Roman"/>
              </w:rPr>
            </w:pPr>
            <w:r w:rsidRPr="00AA08CE">
              <w:rPr>
                <w:rFonts w:ascii="Times New Roman" w:hAnsi="Times New Roman" w:cs="Times New Roman"/>
                <w:lang w:val="ru-RU"/>
              </w:rPr>
              <w:t>Количество запросов</w:t>
            </w:r>
            <w:r w:rsidRPr="00AA08CE">
              <w:rPr>
                <w:rFonts w:ascii="Times New Roman" w:hAnsi="Times New Roman" w:cs="Times New Roman"/>
              </w:rPr>
              <w:t xml:space="preserve"> </w:t>
            </w:r>
          </w:p>
        </w:tc>
        <w:tc>
          <w:tcPr>
            <w:tcW w:w="2565" w:type="dxa"/>
          </w:tcPr>
          <w:p w14:paraId="2FB085E3" w14:textId="77777777" w:rsidR="00890216" w:rsidRPr="00AA08CE" w:rsidRDefault="00890216" w:rsidP="00404DB5">
            <w:pPr>
              <w:tabs>
                <w:tab w:val="left" w:pos="6386"/>
              </w:tabs>
              <w:spacing w:after="0" w:line="240" w:lineRule="auto"/>
              <w:ind w:left="0"/>
              <w:jc w:val="both"/>
              <w:rPr>
                <w:rFonts w:ascii="Times New Roman" w:hAnsi="Times New Roman" w:cs="Times New Roman"/>
                <w:lang w:val="ru-RU"/>
              </w:rPr>
            </w:pPr>
            <w:r w:rsidRPr="00AA08CE">
              <w:rPr>
                <w:rFonts w:ascii="Times New Roman" w:hAnsi="Times New Roman" w:cs="Times New Roman"/>
                <w:lang w:val="ru-RU"/>
              </w:rPr>
              <w:t>Запросы об экстрадиции</w:t>
            </w:r>
          </w:p>
        </w:tc>
      </w:tr>
    </w:tbl>
    <w:p w14:paraId="6A396A6B" w14:textId="77777777" w:rsidR="00890216" w:rsidRPr="008A4B8B" w:rsidRDefault="00890216" w:rsidP="00890216">
      <w:pPr>
        <w:tabs>
          <w:tab w:val="left" w:pos="6386"/>
        </w:tabs>
        <w:spacing w:after="0" w:line="240" w:lineRule="auto"/>
        <w:ind w:left="142" w:firstLine="1276"/>
        <w:jc w:val="both"/>
        <w:rPr>
          <w:rFonts w:ascii="Times New Roman" w:hAnsi="Times New Roman" w:cs="Times New Roman"/>
          <w:sz w:val="28"/>
          <w:szCs w:val="28"/>
        </w:rPr>
      </w:pPr>
    </w:p>
    <w:p w14:paraId="37B47246" w14:textId="77777777" w:rsidR="00890216" w:rsidRPr="008A4B8B" w:rsidRDefault="00890216" w:rsidP="00890216">
      <w:pPr>
        <w:tabs>
          <w:tab w:val="left" w:pos="6386"/>
        </w:tabs>
        <w:spacing w:after="0" w:line="240" w:lineRule="auto"/>
        <w:jc w:val="both"/>
        <w:rPr>
          <w:rFonts w:ascii="Times New Roman" w:hAnsi="Times New Roman" w:cs="Times New Roman"/>
          <w:sz w:val="28"/>
          <w:szCs w:val="28"/>
        </w:rPr>
      </w:pPr>
      <w:r>
        <w:rPr>
          <w:rFonts w:ascii="Times New Roman" w:hAnsi="Times New Roman" w:cs="Times New Roman"/>
          <w:sz w:val="28"/>
          <w:szCs w:val="28"/>
          <w:lang w:val="ru-RU"/>
        </w:rPr>
        <w:t>Статистика по запросам на международную юридическую помощь в области отмывания денег</w:t>
      </w:r>
    </w:p>
    <w:tbl>
      <w:tblPr>
        <w:tblW w:w="100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35"/>
        <w:gridCol w:w="1785"/>
        <w:gridCol w:w="2355"/>
        <w:gridCol w:w="1995"/>
        <w:gridCol w:w="2565"/>
      </w:tblGrid>
      <w:tr w:rsidR="00890216" w14:paraId="60980712" w14:textId="77777777" w:rsidTr="00404DB5">
        <w:trPr>
          <w:jc w:val="center"/>
        </w:trPr>
        <w:tc>
          <w:tcPr>
            <w:tcW w:w="1335" w:type="dxa"/>
            <w:vMerge w:val="restart"/>
          </w:tcPr>
          <w:p w14:paraId="2090B462" w14:textId="77777777" w:rsidR="00890216" w:rsidRPr="00AA08CE" w:rsidRDefault="00890216" w:rsidP="00404DB5">
            <w:pPr>
              <w:tabs>
                <w:tab w:val="left" w:pos="6386"/>
              </w:tabs>
              <w:spacing w:after="0" w:line="240" w:lineRule="auto"/>
              <w:ind w:left="0"/>
              <w:jc w:val="both"/>
              <w:rPr>
                <w:lang w:val="ru-RU"/>
              </w:rPr>
            </w:pPr>
            <w:r>
              <w:rPr>
                <w:lang w:val="ru-RU"/>
              </w:rPr>
              <w:t>Период</w:t>
            </w:r>
          </w:p>
        </w:tc>
        <w:tc>
          <w:tcPr>
            <w:tcW w:w="4140" w:type="dxa"/>
            <w:gridSpan w:val="2"/>
          </w:tcPr>
          <w:p w14:paraId="6A64DBFB" w14:textId="77777777" w:rsidR="00890216" w:rsidRPr="00AA08CE" w:rsidRDefault="00890216" w:rsidP="00404DB5">
            <w:pPr>
              <w:tabs>
                <w:tab w:val="left" w:pos="6386"/>
              </w:tabs>
              <w:spacing w:after="0" w:line="240" w:lineRule="auto"/>
              <w:ind w:left="0"/>
              <w:jc w:val="center"/>
              <w:rPr>
                <w:rFonts w:ascii="Times New Roman" w:hAnsi="Times New Roman" w:cs="Times New Roman"/>
                <w:lang w:val="ru-RU"/>
              </w:rPr>
            </w:pPr>
            <w:r w:rsidRPr="00AA08CE">
              <w:rPr>
                <w:rFonts w:ascii="Times New Roman" w:hAnsi="Times New Roman" w:cs="Times New Roman"/>
                <w:lang w:val="ru-RU"/>
              </w:rPr>
              <w:t>Генеральная прокуратура</w:t>
            </w:r>
          </w:p>
        </w:tc>
        <w:tc>
          <w:tcPr>
            <w:tcW w:w="4560" w:type="dxa"/>
            <w:gridSpan w:val="2"/>
          </w:tcPr>
          <w:p w14:paraId="3A5817DB" w14:textId="77777777" w:rsidR="00890216" w:rsidRPr="00AA08CE" w:rsidRDefault="00890216" w:rsidP="00404DB5">
            <w:pPr>
              <w:tabs>
                <w:tab w:val="left" w:pos="6386"/>
              </w:tabs>
              <w:spacing w:after="0" w:line="240" w:lineRule="auto"/>
              <w:ind w:left="0"/>
              <w:jc w:val="center"/>
              <w:rPr>
                <w:rFonts w:ascii="Times New Roman" w:hAnsi="Times New Roman" w:cs="Times New Roman"/>
              </w:rPr>
            </w:pPr>
            <w:sdt>
              <w:sdtPr>
                <w:rPr>
                  <w:rFonts w:ascii="Times New Roman" w:hAnsi="Times New Roman" w:cs="Times New Roman"/>
                </w:rPr>
                <w:tag w:val="goog_rdk_22"/>
                <w:id w:val="821631750"/>
              </w:sdtPr>
              <w:sdtContent>
                <w:r w:rsidRPr="00AA08CE">
                  <w:rPr>
                    <w:rFonts w:ascii="Times New Roman" w:eastAsia="Times New Roman" w:hAnsi="Times New Roman" w:cs="Times New Roman"/>
                    <w:lang w:val="ru-RU"/>
                  </w:rPr>
                  <w:t>Министерство юстиции</w:t>
                </w:r>
              </w:sdtContent>
            </w:sdt>
          </w:p>
        </w:tc>
      </w:tr>
      <w:tr w:rsidR="00890216" w14:paraId="0E9749AD" w14:textId="77777777" w:rsidTr="00404DB5">
        <w:trPr>
          <w:jc w:val="center"/>
        </w:trPr>
        <w:tc>
          <w:tcPr>
            <w:tcW w:w="1335" w:type="dxa"/>
            <w:vMerge/>
          </w:tcPr>
          <w:p w14:paraId="43542790" w14:textId="77777777" w:rsidR="00890216" w:rsidRDefault="00890216" w:rsidP="00404DB5">
            <w:pPr>
              <w:widowControl w:val="0"/>
              <w:spacing w:after="0" w:line="276" w:lineRule="auto"/>
              <w:ind w:left="0"/>
              <w:rPr>
                <w:sz w:val="28"/>
                <w:szCs w:val="28"/>
              </w:rPr>
            </w:pPr>
          </w:p>
        </w:tc>
        <w:tc>
          <w:tcPr>
            <w:tcW w:w="1785" w:type="dxa"/>
          </w:tcPr>
          <w:p w14:paraId="0E7E99FB" w14:textId="77777777" w:rsidR="00890216" w:rsidRPr="00AA08CE" w:rsidRDefault="00890216" w:rsidP="00404DB5">
            <w:pPr>
              <w:tabs>
                <w:tab w:val="left" w:pos="6386"/>
              </w:tabs>
              <w:spacing w:after="0" w:line="240" w:lineRule="auto"/>
              <w:ind w:left="0"/>
              <w:jc w:val="both"/>
              <w:rPr>
                <w:rFonts w:ascii="Times New Roman" w:hAnsi="Times New Roman" w:cs="Times New Roman"/>
              </w:rPr>
            </w:pPr>
            <w:r w:rsidRPr="00AA08CE">
              <w:rPr>
                <w:rFonts w:ascii="Times New Roman" w:hAnsi="Times New Roman" w:cs="Times New Roman"/>
                <w:lang w:val="ru-RU"/>
              </w:rPr>
              <w:t>Количество запросов</w:t>
            </w:r>
            <w:r w:rsidRPr="00AA08CE">
              <w:rPr>
                <w:rFonts w:ascii="Times New Roman" w:hAnsi="Times New Roman" w:cs="Times New Roman"/>
              </w:rPr>
              <w:t xml:space="preserve"> </w:t>
            </w:r>
          </w:p>
        </w:tc>
        <w:tc>
          <w:tcPr>
            <w:tcW w:w="2355" w:type="dxa"/>
          </w:tcPr>
          <w:p w14:paraId="29E5DD6B" w14:textId="77777777" w:rsidR="00890216" w:rsidRPr="00AA08CE" w:rsidRDefault="00890216" w:rsidP="00404DB5">
            <w:pPr>
              <w:tabs>
                <w:tab w:val="left" w:pos="6386"/>
              </w:tabs>
              <w:spacing w:after="0" w:line="240" w:lineRule="auto"/>
              <w:ind w:left="0"/>
              <w:jc w:val="both"/>
              <w:rPr>
                <w:rFonts w:ascii="Times New Roman" w:hAnsi="Times New Roman" w:cs="Times New Roman"/>
              </w:rPr>
            </w:pPr>
            <w:r w:rsidRPr="00AA08CE">
              <w:rPr>
                <w:rFonts w:ascii="Times New Roman" w:hAnsi="Times New Roman" w:cs="Times New Roman"/>
                <w:lang w:val="ru-RU"/>
              </w:rPr>
              <w:t xml:space="preserve">Запросы об экстрадиции </w:t>
            </w:r>
          </w:p>
        </w:tc>
        <w:tc>
          <w:tcPr>
            <w:tcW w:w="1995" w:type="dxa"/>
          </w:tcPr>
          <w:p w14:paraId="726C244A" w14:textId="77777777" w:rsidR="00890216" w:rsidRPr="00AA08CE" w:rsidRDefault="00890216" w:rsidP="00404DB5">
            <w:pPr>
              <w:tabs>
                <w:tab w:val="left" w:pos="6386"/>
              </w:tabs>
              <w:spacing w:after="0" w:line="240" w:lineRule="auto"/>
              <w:ind w:left="0"/>
              <w:jc w:val="both"/>
              <w:rPr>
                <w:rFonts w:ascii="Times New Roman" w:hAnsi="Times New Roman" w:cs="Times New Roman"/>
              </w:rPr>
            </w:pPr>
            <w:r w:rsidRPr="00AA08CE">
              <w:rPr>
                <w:rFonts w:ascii="Times New Roman" w:hAnsi="Times New Roman" w:cs="Times New Roman"/>
                <w:lang w:val="ru-RU"/>
              </w:rPr>
              <w:t>Количество запросов</w:t>
            </w:r>
            <w:r w:rsidRPr="00AA08CE">
              <w:rPr>
                <w:rFonts w:ascii="Times New Roman" w:hAnsi="Times New Roman" w:cs="Times New Roman"/>
              </w:rPr>
              <w:t xml:space="preserve"> </w:t>
            </w:r>
          </w:p>
        </w:tc>
        <w:tc>
          <w:tcPr>
            <w:tcW w:w="2565" w:type="dxa"/>
          </w:tcPr>
          <w:p w14:paraId="39B92398" w14:textId="77777777" w:rsidR="00890216" w:rsidRPr="00AA08CE" w:rsidRDefault="00890216" w:rsidP="00404DB5">
            <w:pPr>
              <w:tabs>
                <w:tab w:val="left" w:pos="6386"/>
              </w:tabs>
              <w:spacing w:after="0" w:line="240" w:lineRule="auto"/>
              <w:ind w:left="0"/>
              <w:jc w:val="both"/>
              <w:rPr>
                <w:rFonts w:ascii="Times New Roman" w:hAnsi="Times New Roman" w:cs="Times New Roman"/>
                <w:lang w:val="ru-RU"/>
              </w:rPr>
            </w:pPr>
            <w:r w:rsidRPr="00AA08CE">
              <w:rPr>
                <w:rFonts w:ascii="Times New Roman" w:hAnsi="Times New Roman" w:cs="Times New Roman"/>
                <w:lang w:val="ru-RU"/>
              </w:rPr>
              <w:t>Запросы об экстрадиции</w:t>
            </w:r>
          </w:p>
        </w:tc>
      </w:tr>
    </w:tbl>
    <w:p w14:paraId="5CF221F3" w14:textId="77777777" w:rsidR="00890216" w:rsidRPr="008A4B8B" w:rsidRDefault="00890216" w:rsidP="00890216">
      <w:pPr>
        <w:tabs>
          <w:tab w:val="left" w:pos="6386"/>
        </w:tabs>
        <w:spacing w:after="0" w:line="240" w:lineRule="auto"/>
        <w:ind w:left="142" w:firstLine="142"/>
        <w:jc w:val="both"/>
        <w:rPr>
          <w:rFonts w:ascii="Times New Roman" w:hAnsi="Times New Roman" w:cs="Times New Roman"/>
        </w:rPr>
      </w:pPr>
    </w:p>
    <w:p w14:paraId="500D58A5" w14:textId="77777777" w:rsidR="00890216" w:rsidRDefault="00890216" w:rsidP="00890216">
      <w:pPr>
        <w:tabs>
          <w:tab w:val="left" w:pos="6386"/>
        </w:tabs>
        <w:spacing w:after="0" w:line="240" w:lineRule="auto"/>
        <w:ind w:left="993"/>
        <w:jc w:val="both"/>
        <w:rPr>
          <w:rFonts w:ascii="Times New Roman" w:hAnsi="Times New Roman" w:cs="Times New Roman"/>
          <w:sz w:val="28"/>
          <w:szCs w:val="28"/>
        </w:rPr>
      </w:pPr>
      <w:r>
        <w:rPr>
          <w:rFonts w:ascii="Times New Roman" w:hAnsi="Times New Roman" w:cs="Times New Roman"/>
          <w:sz w:val="28"/>
          <w:szCs w:val="28"/>
          <w:lang w:val="ru-RU"/>
        </w:rPr>
        <w:t xml:space="preserve">Статистика по полученным и поданным запросам о наложении ареста и конфискации </w:t>
      </w:r>
    </w:p>
    <w:tbl>
      <w:tblPr>
        <w:tblW w:w="10108"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33"/>
        <w:gridCol w:w="1590"/>
        <w:gridCol w:w="1710"/>
        <w:gridCol w:w="2190"/>
        <w:gridCol w:w="1470"/>
        <w:gridCol w:w="1815"/>
      </w:tblGrid>
      <w:tr w:rsidR="00890216" w14:paraId="63455666" w14:textId="77777777" w:rsidTr="00404DB5">
        <w:tc>
          <w:tcPr>
            <w:tcW w:w="1333" w:type="dxa"/>
            <w:vMerge w:val="restart"/>
          </w:tcPr>
          <w:p w14:paraId="670FB518" w14:textId="77777777" w:rsidR="00890216" w:rsidRPr="008F17B0" w:rsidRDefault="00890216" w:rsidP="00404DB5">
            <w:pPr>
              <w:tabs>
                <w:tab w:val="left" w:pos="6386"/>
              </w:tabs>
              <w:spacing w:after="0" w:line="240" w:lineRule="auto"/>
              <w:ind w:left="0"/>
              <w:jc w:val="both"/>
              <w:rPr>
                <w:sz w:val="22"/>
                <w:szCs w:val="22"/>
              </w:rPr>
            </w:pPr>
            <w:r w:rsidRPr="008F17B0">
              <w:rPr>
                <w:sz w:val="22"/>
                <w:szCs w:val="22"/>
                <w:lang w:val="ru-RU"/>
              </w:rPr>
              <w:t xml:space="preserve">Год </w:t>
            </w:r>
          </w:p>
        </w:tc>
        <w:tc>
          <w:tcPr>
            <w:tcW w:w="6960" w:type="dxa"/>
            <w:gridSpan w:val="4"/>
          </w:tcPr>
          <w:p w14:paraId="60A350DA" w14:textId="77777777" w:rsidR="00890216" w:rsidRPr="008F17B0" w:rsidRDefault="00890216" w:rsidP="00404DB5">
            <w:pPr>
              <w:tabs>
                <w:tab w:val="left" w:pos="6386"/>
              </w:tabs>
              <w:spacing w:after="0" w:line="240" w:lineRule="auto"/>
              <w:ind w:left="0"/>
              <w:jc w:val="center"/>
              <w:rPr>
                <w:sz w:val="22"/>
                <w:szCs w:val="22"/>
              </w:rPr>
            </w:pPr>
            <w:r w:rsidRPr="008F17B0">
              <w:rPr>
                <w:sz w:val="22"/>
                <w:szCs w:val="22"/>
                <w:lang w:val="ru-RU"/>
              </w:rPr>
              <w:t>Полученные запросы</w:t>
            </w:r>
          </w:p>
        </w:tc>
        <w:tc>
          <w:tcPr>
            <w:tcW w:w="1815" w:type="dxa"/>
          </w:tcPr>
          <w:p w14:paraId="7461B40D" w14:textId="77777777" w:rsidR="00890216" w:rsidRPr="008F17B0" w:rsidRDefault="00890216" w:rsidP="00404DB5">
            <w:pPr>
              <w:tabs>
                <w:tab w:val="left" w:pos="6386"/>
              </w:tabs>
              <w:spacing w:after="0" w:line="240" w:lineRule="auto"/>
              <w:ind w:left="0"/>
              <w:jc w:val="both"/>
              <w:rPr>
                <w:sz w:val="22"/>
                <w:szCs w:val="22"/>
                <w:lang w:val="ru-RU"/>
              </w:rPr>
            </w:pPr>
            <w:r w:rsidRPr="008F17B0">
              <w:rPr>
                <w:sz w:val="22"/>
                <w:szCs w:val="22"/>
                <w:lang w:val="ru-RU"/>
              </w:rPr>
              <w:t>Количество переданных запросов</w:t>
            </w:r>
          </w:p>
        </w:tc>
      </w:tr>
      <w:tr w:rsidR="00890216" w14:paraId="53197611" w14:textId="77777777" w:rsidTr="00404DB5">
        <w:tc>
          <w:tcPr>
            <w:tcW w:w="1333" w:type="dxa"/>
            <w:vMerge/>
          </w:tcPr>
          <w:p w14:paraId="761074AC" w14:textId="77777777" w:rsidR="00890216" w:rsidRPr="008F17B0" w:rsidRDefault="00890216" w:rsidP="00404DB5">
            <w:pPr>
              <w:widowControl w:val="0"/>
              <w:spacing w:after="0" w:line="276" w:lineRule="auto"/>
              <w:ind w:left="0"/>
              <w:rPr>
                <w:sz w:val="22"/>
                <w:szCs w:val="22"/>
              </w:rPr>
            </w:pPr>
          </w:p>
        </w:tc>
        <w:tc>
          <w:tcPr>
            <w:tcW w:w="1590" w:type="dxa"/>
          </w:tcPr>
          <w:p w14:paraId="7058E0B8" w14:textId="77777777" w:rsidR="00890216" w:rsidRPr="008F17B0" w:rsidRDefault="00890216" w:rsidP="00404DB5">
            <w:pPr>
              <w:tabs>
                <w:tab w:val="left" w:pos="6386"/>
              </w:tabs>
              <w:spacing w:after="0" w:line="240" w:lineRule="auto"/>
              <w:ind w:left="0"/>
              <w:jc w:val="both"/>
              <w:rPr>
                <w:sz w:val="22"/>
                <w:szCs w:val="22"/>
                <w:lang w:val="ru-RU"/>
              </w:rPr>
            </w:pPr>
            <w:r w:rsidRPr="008F17B0">
              <w:rPr>
                <w:sz w:val="22"/>
                <w:szCs w:val="22"/>
                <w:lang w:val="ru-RU"/>
              </w:rPr>
              <w:t>Полученные</w:t>
            </w:r>
          </w:p>
        </w:tc>
        <w:tc>
          <w:tcPr>
            <w:tcW w:w="1710" w:type="dxa"/>
          </w:tcPr>
          <w:p w14:paraId="1CB1E4F6" w14:textId="77777777" w:rsidR="00890216" w:rsidRPr="008F17B0" w:rsidRDefault="00890216" w:rsidP="00404DB5">
            <w:pPr>
              <w:tabs>
                <w:tab w:val="left" w:pos="6386"/>
              </w:tabs>
              <w:spacing w:after="0" w:line="240" w:lineRule="auto"/>
              <w:ind w:left="0"/>
              <w:jc w:val="both"/>
              <w:rPr>
                <w:sz w:val="22"/>
                <w:szCs w:val="22"/>
                <w:lang w:val="ru-RU"/>
              </w:rPr>
            </w:pPr>
            <w:r w:rsidRPr="008F17B0">
              <w:rPr>
                <w:sz w:val="22"/>
                <w:szCs w:val="22"/>
                <w:lang w:val="ru-RU"/>
              </w:rPr>
              <w:t>Удовлетворенные</w:t>
            </w:r>
          </w:p>
        </w:tc>
        <w:tc>
          <w:tcPr>
            <w:tcW w:w="2190" w:type="dxa"/>
          </w:tcPr>
          <w:p w14:paraId="6FA97D6B" w14:textId="77777777" w:rsidR="00890216" w:rsidRPr="008F17B0" w:rsidRDefault="00890216" w:rsidP="00404DB5">
            <w:pPr>
              <w:tabs>
                <w:tab w:val="left" w:pos="6386"/>
              </w:tabs>
              <w:spacing w:after="0" w:line="240" w:lineRule="auto"/>
              <w:ind w:left="0"/>
              <w:jc w:val="both"/>
              <w:rPr>
                <w:sz w:val="22"/>
                <w:szCs w:val="22"/>
              </w:rPr>
            </w:pPr>
            <w:r w:rsidRPr="008F17B0">
              <w:rPr>
                <w:sz w:val="22"/>
                <w:szCs w:val="22"/>
                <w:lang w:val="ru-RU"/>
              </w:rPr>
              <w:t>Наложенный арест/конфискация имущества</w:t>
            </w:r>
          </w:p>
        </w:tc>
        <w:tc>
          <w:tcPr>
            <w:tcW w:w="1470" w:type="dxa"/>
          </w:tcPr>
          <w:p w14:paraId="543D59B9" w14:textId="77777777" w:rsidR="00890216" w:rsidRPr="008F17B0" w:rsidRDefault="00890216" w:rsidP="00404DB5">
            <w:pPr>
              <w:tabs>
                <w:tab w:val="left" w:pos="6386"/>
              </w:tabs>
              <w:spacing w:after="0" w:line="240" w:lineRule="auto"/>
              <w:ind w:left="0"/>
              <w:jc w:val="both"/>
              <w:rPr>
                <w:sz w:val="22"/>
                <w:szCs w:val="22"/>
                <w:lang w:val="ru-RU"/>
              </w:rPr>
            </w:pPr>
            <w:r w:rsidRPr="008F17B0">
              <w:rPr>
                <w:sz w:val="22"/>
                <w:szCs w:val="22"/>
                <w:lang w:val="ru-RU"/>
              </w:rPr>
              <w:t>Сумма</w:t>
            </w:r>
          </w:p>
        </w:tc>
        <w:tc>
          <w:tcPr>
            <w:tcW w:w="1815" w:type="dxa"/>
          </w:tcPr>
          <w:p w14:paraId="50A7DEC1" w14:textId="77777777" w:rsidR="00890216" w:rsidRPr="008F17B0" w:rsidRDefault="00890216" w:rsidP="00404DB5">
            <w:pPr>
              <w:tabs>
                <w:tab w:val="left" w:pos="6386"/>
              </w:tabs>
              <w:spacing w:after="0" w:line="240" w:lineRule="auto"/>
              <w:ind w:left="0"/>
              <w:jc w:val="both"/>
              <w:rPr>
                <w:sz w:val="22"/>
                <w:szCs w:val="22"/>
              </w:rPr>
            </w:pPr>
          </w:p>
        </w:tc>
      </w:tr>
    </w:tbl>
    <w:p w14:paraId="12D34FDB" w14:textId="77777777" w:rsidR="00890216" w:rsidRPr="008A4B8B" w:rsidRDefault="00890216" w:rsidP="00890216">
      <w:pPr>
        <w:tabs>
          <w:tab w:val="left" w:pos="6386"/>
        </w:tabs>
        <w:spacing w:after="0" w:line="240" w:lineRule="auto"/>
        <w:ind w:firstLine="567"/>
        <w:jc w:val="both"/>
        <w:rPr>
          <w:rFonts w:ascii="Times New Roman" w:hAnsi="Times New Roman" w:cs="Times New Roman"/>
          <w:sz w:val="28"/>
          <w:szCs w:val="28"/>
        </w:rPr>
      </w:pPr>
    </w:p>
    <w:p w14:paraId="4FAB4AB1" w14:textId="77777777" w:rsidR="00890216" w:rsidRDefault="00890216" w:rsidP="00890216">
      <w:pPr>
        <w:tabs>
          <w:tab w:val="left" w:pos="6386"/>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lang w:val="ru-RU"/>
        </w:rPr>
        <w:lastRenderedPageBreak/>
        <w:t xml:space="preserve">Статистика по международному сотрудничеству </w:t>
      </w:r>
      <w:r w:rsidRPr="004543AE">
        <w:rPr>
          <w:rFonts w:ascii="Times New Roman" w:hAnsi="Times New Roman" w:cs="Times New Roman"/>
          <w:sz w:val="28"/>
          <w:szCs w:val="28"/>
        </w:rPr>
        <w:t>Служб</w:t>
      </w:r>
      <w:r>
        <w:rPr>
          <w:rFonts w:ascii="Times New Roman" w:hAnsi="Times New Roman" w:cs="Times New Roman"/>
          <w:sz w:val="28"/>
          <w:szCs w:val="28"/>
          <w:lang w:val="ru-RU"/>
        </w:rPr>
        <w:t>ы</w:t>
      </w:r>
      <w:r w:rsidRPr="004543AE">
        <w:rPr>
          <w:rFonts w:ascii="Times New Roman" w:hAnsi="Times New Roman" w:cs="Times New Roman"/>
          <w:sz w:val="28"/>
          <w:szCs w:val="28"/>
        </w:rPr>
        <w:t xml:space="preserve"> по предупреждению и борьбе с отмыванием денег</w:t>
      </w:r>
    </w:p>
    <w:p w14:paraId="795D42BC" w14:textId="77777777" w:rsidR="00890216" w:rsidRPr="008A4B8B" w:rsidRDefault="00890216" w:rsidP="00890216">
      <w:pPr>
        <w:tabs>
          <w:tab w:val="left" w:pos="6386"/>
        </w:tabs>
        <w:spacing w:after="0" w:line="240" w:lineRule="auto"/>
        <w:ind w:firstLine="567"/>
        <w:jc w:val="both"/>
        <w:rPr>
          <w:rFonts w:ascii="Times New Roman" w:hAnsi="Times New Roman" w:cs="Times New Roman"/>
          <w:sz w:val="28"/>
          <w:szCs w:val="28"/>
        </w:rPr>
      </w:pPr>
    </w:p>
    <w:tbl>
      <w:tblPr>
        <w:tblW w:w="9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64"/>
        <w:gridCol w:w="4665"/>
      </w:tblGrid>
      <w:tr w:rsidR="00890216" w:rsidRPr="008A4B8B" w14:paraId="5EBFE7AA" w14:textId="77777777" w:rsidTr="00404DB5">
        <w:trPr>
          <w:jc w:val="center"/>
        </w:trPr>
        <w:tc>
          <w:tcPr>
            <w:tcW w:w="4664" w:type="dxa"/>
          </w:tcPr>
          <w:p w14:paraId="09D62FB8" w14:textId="77777777" w:rsidR="00890216" w:rsidRPr="008F17B0" w:rsidRDefault="00890216" w:rsidP="00404DB5">
            <w:pPr>
              <w:tabs>
                <w:tab w:val="left" w:pos="6386"/>
              </w:tabs>
              <w:spacing w:after="0" w:line="240" w:lineRule="auto"/>
              <w:ind w:left="24"/>
              <w:jc w:val="both"/>
              <w:rPr>
                <w:rFonts w:ascii="Times New Roman" w:hAnsi="Times New Roman" w:cs="Times New Roman"/>
              </w:rPr>
            </w:pPr>
          </w:p>
        </w:tc>
        <w:tc>
          <w:tcPr>
            <w:tcW w:w="4665" w:type="dxa"/>
          </w:tcPr>
          <w:p w14:paraId="78F15E69" w14:textId="77777777" w:rsidR="00890216" w:rsidRPr="004E7EC2" w:rsidRDefault="00890216" w:rsidP="00404DB5">
            <w:pPr>
              <w:tabs>
                <w:tab w:val="left" w:pos="6386"/>
              </w:tabs>
              <w:spacing w:after="0" w:line="240" w:lineRule="auto"/>
              <w:ind w:left="24"/>
              <w:jc w:val="both"/>
              <w:rPr>
                <w:rFonts w:ascii="Times New Roman" w:hAnsi="Times New Roman" w:cs="Times New Roman"/>
                <w:lang w:val="ru-RU"/>
              </w:rPr>
            </w:pPr>
            <w:r>
              <w:rPr>
                <w:rFonts w:ascii="Times New Roman" w:hAnsi="Times New Roman" w:cs="Times New Roman"/>
                <w:lang w:val="ru-RU"/>
              </w:rPr>
              <w:t>Год</w:t>
            </w:r>
          </w:p>
        </w:tc>
      </w:tr>
      <w:tr w:rsidR="00890216" w:rsidRPr="008A4B8B" w14:paraId="178D17BC" w14:textId="77777777" w:rsidTr="00404DB5">
        <w:trPr>
          <w:jc w:val="center"/>
        </w:trPr>
        <w:tc>
          <w:tcPr>
            <w:tcW w:w="9329" w:type="dxa"/>
            <w:gridSpan w:val="2"/>
          </w:tcPr>
          <w:p w14:paraId="032758FA" w14:textId="77777777" w:rsidR="00890216" w:rsidRPr="008F17B0" w:rsidRDefault="00890216" w:rsidP="00404DB5">
            <w:pPr>
              <w:tabs>
                <w:tab w:val="left" w:pos="6386"/>
              </w:tabs>
              <w:spacing w:after="0" w:line="240" w:lineRule="auto"/>
              <w:ind w:left="24"/>
              <w:jc w:val="center"/>
              <w:rPr>
                <w:rFonts w:ascii="Times New Roman" w:hAnsi="Times New Roman" w:cs="Times New Roman"/>
              </w:rPr>
            </w:pPr>
            <w:r>
              <w:rPr>
                <w:rFonts w:ascii="Times New Roman" w:hAnsi="Times New Roman" w:cs="Times New Roman"/>
                <w:lang w:val="ru-RU"/>
              </w:rPr>
              <w:t>Количество запросов, поступивших в</w:t>
            </w:r>
            <w:r w:rsidRPr="008F17B0">
              <w:rPr>
                <w:rFonts w:ascii="Times New Roman" w:hAnsi="Times New Roman" w:cs="Times New Roman"/>
              </w:rPr>
              <w:t xml:space="preserve"> </w:t>
            </w:r>
            <w:r>
              <w:rPr>
                <w:rFonts w:ascii="Times New Roman" w:hAnsi="Times New Roman" w:cs="Times New Roman"/>
              </w:rPr>
              <w:t>СПБОД</w:t>
            </w:r>
          </w:p>
        </w:tc>
      </w:tr>
      <w:tr w:rsidR="00890216" w:rsidRPr="008A4B8B" w14:paraId="15C892CB" w14:textId="77777777" w:rsidTr="00404DB5">
        <w:trPr>
          <w:jc w:val="center"/>
        </w:trPr>
        <w:tc>
          <w:tcPr>
            <w:tcW w:w="4664" w:type="dxa"/>
          </w:tcPr>
          <w:p w14:paraId="1AD44185" w14:textId="77777777" w:rsidR="00890216" w:rsidRPr="008F17B0" w:rsidRDefault="00890216" w:rsidP="00404DB5">
            <w:pPr>
              <w:tabs>
                <w:tab w:val="left" w:pos="6386"/>
              </w:tabs>
              <w:spacing w:after="0" w:line="240" w:lineRule="auto"/>
              <w:ind w:left="24"/>
              <w:jc w:val="both"/>
              <w:rPr>
                <w:rFonts w:ascii="Times New Roman" w:hAnsi="Times New Roman" w:cs="Times New Roman"/>
              </w:rPr>
            </w:pPr>
            <w:r>
              <w:rPr>
                <w:rFonts w:ascii="Times New Roman" w:hAnsi="Times New Roman" w:cs="Times New Roman"/>
                <w:lang w:val="ru-RU"/>
              </w:rPr>
              <w:t>Количество запросов, удовлетворенных</w:t>
            </w:r>
            <w:r w:rsidRPr="008F17B0">
              <w:rPr>
                <w:rFonts w:ascii="Times New Roman" w:hAnsi="Times New Roman" w:cs="Times New Roman"/>
              </w:rPr>
              <w:t xml:space="preserve"> </w:t>
            </w:r>
            <w:r>
              <w:rPr>
                <w:rFonts w:ascii="Times New Roman" w:hAnsi="Times New Roman" w:cs="Times New Roman"/>
              </w:rPr>
              <w:t>СПБОД</w:t>
            </w:r>
          </w:p>
        </w:tc>
        <w:tc>
          <w:tcPr>
            <w:tcW w:w="4665" w:type="dxa"/>
          </w:tcPr>
          <w:p w14:paraId="5BE25AF7" w14:textId="77777777" w:rsidR="00890216" w:rsidRPr="008F17B0" w:rsidRDefault="00890216" w:rsidP="00404DB5">
            <w:pPr>
              <w:tabs>
                <w:tab w:val="left" w:pos="6386"/>
              </w:tabs>
              <w:spacing w:after="0" w:line="240" w:lineRule="auto"/>
              <w:ind w:left="24"/>
              <w:jc w:val="both"/>
              <w:rPr>
                <w:rFonts w:ascii="Times New Roman" w:hAnsi="Times New Roman" w:cs="Times New Roman"/>
              </w:rPr>
            </w:pPr>
          </w:p>
        </w:tc>
      </w:tr>
      <w:tr w:rsidR="00890216" w:rsidRPr="008A4B8B" w14:paraId="2E69922C" w14:textId="77777777" w:rsidTr="00404DB5">
        <w:trPr>
          <w:jc w:val="center"/>
        </w:trPr>
        <w:tc>
          <w:tcPr>
            <w:tcW w:w="4664" w:type="dxa"/>
          </w:tcPr>
          <w:p w14:paraId="4AB44026" w14:textId="77777777" w:rsidR="00890216" w:rsidRPr="008F17B0" w:rsidRDefault="00890216" w:rsidP="00404DB5">
            <w:pPr>
              <w:tabs>
                <w:tab w:val="left" w:pos="6386"/>
              </w:tabs>
              <w:spacing w:after="0" w:line="240" w:lineRule="auto"/>
              <w:ind w:left="24"/>
              <w:jc w:val="both"/>
              <w:rPr>
                <w:rFonts w:ascii="Times New Roman" w:hAnsi="Times New Roman" w:cs="Times New Roman"/>
              </w:rPr>
            </w:pPr>
            <w:r>
              <w:rPr>
                <w:rFonts w:ascii="Times New Roman" w:hAnsi="Times New Roman" w:cs="Times New Roman"/>
                <w:lang w:val="ru-RU"/>
              </w:rPr>
              <w:t xml:space="preserve">Количество запросов, отклоненных </w:t>
            </w:r>
            <w:r>
              <w:rPr>
                <w:rFonts w:ascii="Times New Roman" w:hAnsi="Times New Roman" w:cs="Times New Roman"/>
              </w:rPr>
              <w:t>СПБОД</w:t>
            </w:r>
          </w:p>
        </w:tc>
        <w:tc>
          <w:tcPr>
            <w:tcW w:w="4665" w:type="dxa"/>
          </w:tcPr>
          <w:p w14:paraId="000DD9CF" w14:textId="77777777" w:rsidR="00890216" w:rsidRPr="008F17B0" w:rsidRDefault="00890216" w:rsidP="00404DB5">
            <w:pPr>
              <w:tabs>
                <w:tab w:val="left" w:pos="6386"/>
              </w:tabs>
              <w:spacing w:after="0" w:line="240" w:lineRule="auto"/>
              <w:ind w:left="24"/>
              <w:jc w:val="both"/>
              <w:rPr>
                <w:rFonts w:ascii="Times New Roman" w:hAnsi="Times New Roman" w:cs="Times New Roman"/>
              </w:rPr>
            </w:pPr>
          </w:p>
        </w:tc>
      </w:tr>
      <w:tr w:rsidR="00890216" w:rsidRPr="008A4B8B" w14:paraId="5E711C9B" w14:textId="77777777" w:rsidTr="00404DB5">
        <w:trPr>
          <w:jc w:val="center"/>
        </w:trPr>
        <w:tc>
          <w:tcPr>
            <w:tcW w:w="4664" w:type="dxa"/>
          </w:tcPr>
          <w:p w14:paraId="23196FC3" w14:textId="77777777" w:rsidR="00890216" w:rsidRPr="008F17B0" w:rsidRDefault="00890216" w:rsidP="00404DB5">
            <w:pPr>
              <w:tabs>
                <w:tab w:val="left" w:pos="6386"/>
              </w:tabs>
              <w:spacing w:after="0" w:line="240" w:lineRule="auto"/>
              <w:ind w:left="24"/>
              <w:jc w:val="both"/>
              <w:rPr>
                <w:rFonts w:ascii="Times New Roman" w:hAnsi="Times New Roman" w:cs="Times New Roman"/>
              </w:rPr>
            </w:pPr>
            <w:r>
              <w:rPr>
                <w:rFonts w:ascii="Times New Roman" w:hAnsi="Times New Roman" w:cs="Times New Roman"/>
                <w:lang w:val="ru-RU"/>
              </w:rPr>
              <w:t xml:space="preserve">Количество автоматических распространений информации, полученной </w:t>
            </w:r>
            <w:r>
              <w:rPr>
                <w:rFonts w:ascii="Times New Roman" w:hAnsi="Times New Roman" w:cs="Times New Roman"/>
              </w:rPr>
              <w:t>СПБОД</w:t>
            </w:r>
          </w:p>
        </w:tc>
        <w:tc>
          <w:tcPr>
            <w:tcW w:w="4665" w:type="dxa"/>
          </w:tcPr>
          <w:p w14:paraId="21E161C9" w14:textId="77777777" w:rsidR="00890216" w:rsidRPr="008F17B0" w:rsidRDefault="00890216" w:rsidP="00404DB5">
            <w:pPr>
              <w:tabs>
                <w:tab w:val="left" w:pos="6386"/>
              </w:tabs>
              <w:spacing w:after="0" w:line="240" w:lineRule="auto"/>
              <w:ind w:left="24"/>
              <w:jc w:val="both"/>
              <w:rPr>
                <w:rFonts w:ascii="Times New Roman" w:hAnsi="Times New Roman" w:cs="Times New Roman"/>
              </w:rPr>
            </w:pPr>
          </w:p>
        </w:tc>
      </w:tr>
      <w:tr w:rsidR="00890216" w:rsidRPr="008A4B8B" w14:paraId="7D559490" w14:textId="77777777" w:rsidTr="00404DB5">
        <w:trPr>
          <w:jc w:val="center"/>
        </w:trPr>
        <w:tc>
          <w:tcPr>
            <w:tcW w:w="4664" w:type="dxa"/>
          </w:tcPr>
          <w:p w14:paraId="3463562D" w14:textId="77777777" w:rsidR="00890216" w:rsidRPr="004E7EC2" w:rsidRDefault="00890216" w:rsidP="00404DB5">
            <w:pPr>
              <w:tabs>
                <w:tab w:val="left" w:pos="6386"/>
              </w:tabs>
              <w:spacing w:after="0" w:line="240" w:lineRule="auto"/>
              <w:ind w:left="24"/>
              <w:jc w:val="both"/>
              <w:rPr>
                <w:rFonts w:ascii="Times New Roman" w:hAnsi="Times New Roman" w:cs="Times New Roman"/>
                <w:lang w:val="ru-RU"/>
              </w:rPr>
            </w:pPr>
            <w:r>
              <w:rPr>
                <w:rFonts w:ascii="Times New Roman" w:hAnsi="Times New Roman" w:cs="Times New Roman"/>
                <w:lang w:val="ru-RU"/>
              </w:rPr>
              <w:t>Всего поступивших запросов</w:t>
            </w:r>
          </w:p>
        </w:tc>
        <w:tc>
          <w:tcPr>
            <w:tcW w:w="4665" w:type="dxa"/>
          </w:tcPr>
          <w:p w14:paraId="61EDDD74" w14:textId="77777777" w:rsidR="00890216" w:rsidRPr="008F17B0" w:rsidRDefault="00890216" w:rsidP="00404DB5">
            <w:pPr>
              <w:tabs>
                <w:tab w:val="left" w:pos="6386"/>
              </w:tabs>
              <w:spacing w:after="0" w:line="240" w:lineRule="auto"/>
              <w:ind w:left="24"/>
              <w:jc w:val="both"/>
              <w:rPr>
                <w:rFonts w:ascii="Times New Roman" w:hAnsi="Times New Roman" w:cs="Times New Roman"/>
              </w:rPr>
            </w:pPr>
          </w:p>
        </w:tc>
      </w:tr>
      <w:tr w:rsidR="00890216" w:rsidRPr="008A4B8B" w14:paraId="25A4D66C" w14:textId="77777777" w:rsidTr="00404DB5">
        <w:trPr>
          <w:jc w:val="center"/>
        </w:trPr>
        <w:tc>
          <w:tcPr>
            <w:tcW w:w="4664" w:type="dxa"/>
          </w:tcPr>
          <w:p w14:paraId="573147F4" w14:textId="77777777" w:rsidR="00890216" w:rsidRPr="008F17B0" w:rsidRDefault="00890216" w:rsidP="00404DB5">
            <w:pPr>
              <w:tabs>
                <w:tab w:val="left" w:pos="6386"/>
              </w:tabs>
              <w:spacing w:after="0" w:line="240" w:lineRule="auto"/>
              <w:ind w:left="24"/>
              <w:jc w:val="both"/>
              <w:rPr>
                <w:rFonts w:ascii="Times New Roman" w:hAnsi="Times New Roman" w:cs="Times New Roman"/>
              </w:rPr>
            </w:pPr>
            <w:r>
              <w:rPr>
                <w:rFonts w:ascii="Times New Roman" w:hAnsi="Times New Roman" w:cs="Times New Roman"/>
                <w:lang w:val="ru-RU"/>
              </w:rPr>
              <w:t>Максимальное количество дней для рассмотрения поступивших запросов</w:t>
            </w:r>
          </w:p>
        </w:tc>
        <w:tc>
          <w:tcPr>
            <w:tcW w:w="4665" w:type="dxa"/>
          </w:tcPr>
          <w:p w14:paraId="18A24E5C" w14:textId="77777777" w:rsidR="00890216" w:rsidRPr="008F17B0" w:rsidRDefault="00890216" w:rsidP="00404DB5">
            <w:pPr>
              <w:tabs>
                <w:tab w:val="left" w:pos="6386"/>
              </w:tabs>
              <w:spacing w:after="0" w:line="240" w:lineRule="auto"/>
              <w:ind w:left="24"/>
              <w:jc w:val="both"/>
              <w:rPr>
                <w:rFonts w:ascii="Times New Roman" w:hAnsi="Times New Roman" w:cs="Times New Roman"/>
              </w:rPr>
            </w:pPr>
          </w:p>
        </w:tc>
      </w:tr>
      <w:tr w:rsidR="00890216" w:rsidRPr="008A4B8B" w14:paraId="2A796253" w14:textId="77777777" w:rsidTr="00404DB5">
        <w:trPr>
          <w:jc w:val="center"/>
        </w:trPr>
        <w:tc>
          <w:tcPr>
            <w:tcW w:w="9329" w:type="dxa"/>
            <w:gridSpan w:val="2"/>
          </w:tcPr>
          <w:p w14:paraId="3FC2AD26" w14:textId="77777777" w:rsidR="00890216" w:rsidRPr="008F17B0" w:rsidRDefault="00890216" w:rsidP="00404DB5">
            <w:pPr>
              <w:tabs>
                <w:tab w:val="left" w:pos="6386"/>
              </w:tabs>
              <w:spacing w:after="0" w:line="240" w:lineRule="auto"/>
              <w:ind w:left="24"/>
              <w:jc w:val="center"/>
              <w:rPr>
                <w:rFonts w:ascii="Times New Roman" w:hAnsi="Times New Roman" w:cs="Times New Roman"/>
              </w:rPr>
            </w:pPr>
            <w:r>
              <w:rPr>
                <w:rFonts w:ascii="Times New Roman" w:hAnsi="Times New Roman" w:cs="Times New Roman"/>
                <w:lang w:val="ru-RU"/>
              </w:rPr>
              <w:t>Запросы, направленные</w:t>
            </w:r>
            <w:r w:rsidRPr="008F17B0">
              <w:rPr>
                <w:rFonts w:ascii="Times New Roman" w:hAnsi="Times New Roman" w:cs="Times New Roman"/>
              </w:rPr>
              <w:t xml:space="preserve"> </w:t>
            </w:r>
            <w:r>
              <w:rPr>
                <w:rFonts w:ascii="Times New Roman" w:hAnsi="Times New Roman" w:cs="Times New Roman"/>
              </w:rPr>
              <w:t>СПБОД</w:t>
            </w:r>
            <w:r w:rsidRPr="008F17B0">
              <w:rPr>
                <w:rFonts w:ascii="Times New Roman" w:hAnsi="Times New Roman" w:cs="Times New Roman"/>
              </w:rPr>
              <w:t xml:space="preserve"> </w:t>
            </w:r>
          </w:p>
        </w:tc>
      </w:tr>
      <w:tr w:rsidR="00890216" w:rsidRPr="008A4B8B" w14:paraId="4AEE6489" w14:textId="77777777" w:rsidTr="00404DB5">
        <w:trPr>
          <w:jc w:val="center"/>
        </w:trPr>
        <w:tc>
          <w:tcPr>
            <w:tcW w:w="4664" w:type="dxa"/>
          </w:tcPr>
          <w:p w14:paraId="0DBDC3A0" w14:textId="77777777" w:rsidR="00890216" w:rsidRPr="00790D20" w:rsidRDefault="00890216" w:rsidP="00404DB5">
            <w:pPr>
              <w:tabs>
                <w:tab w:val="left" w:pos="6386"/>
              </w:tabs>
              <w:spacing w:after="0" w:line="240" w:lineRule="auto"/>
              <w:ind w:left="24"/>
              <w:jc w:val="both"/>
              <w:rPr>
                <w:rFonts w:ascii="Times New Roman" w:hAnsi="Times New Roman" w:cs="Times New Roman"/>
                <w:lang w:val="ru-RU"/>
              </w:rPr>
            </w:pPr>
            <w:r>
              <w:rPr>
                <w:rFonts w:ascii="Times New Roman" w:hAnsi="Times New Roman" w:cs="Times New Roman"/>
                <w:lang w:val="ru-RU"/>
              </w:rPr>
              <w:t>Количество запросов, направленных</w:t>
            </w:r>
            <w:r>
              <w:rPr>
                <w:rFonts w:ascii="Times New Roman" w:hAnsi="Times New Roman" w:cs="Times New Roman"/>
              </w:rPr>
              <w:t xml:space="preserve"> СПБОД</w:t>
            </w:r>
          </w:p>
        </w:tc>
        <w:tc>
          <w:tcPr>
            <w:tcW w:w="4665" w:type="dxa"/>
          </w:tcPr>
          <w:p w14:paraId="440690D0" w14:textId="77777777" w:rsidR="00890216" w:rsidRPr="008F17B0" w:rsidRDefault="00890216" w:rsidP="00404DB5">
            <w:pPr>
              <w:tabs>
                <w:tab w:val="left" w:pos="6386"/>
              </w:tabs>
              <w:spacing w:after="0" w:line="240" w:lineRule="auto"/>
              <w:ind w:left="24"/>
              <w:jc w:val="both"/>
              <w:rPr>
                <w:rFonts w:ascii="Times New Roman" w:hAnsi="Times New Roman" w:cs="Times New Roman"/>
              </w:rPr>
            </w:pPr>
          </w:p>
        </w:tc>
      </w:tr>
      <w:tr w:rsidR="00890216" w:rsidRPr="008A4B8B" w14:paraId="51A9A792" w14:textId="77777777" w:rsidTr="00404DB5">
        <w:trPr>
          <w:jc w:val="center"/>
        </w:trPr>
        <w:tc>
          <w:tcPr>
            <w:tcW w:w="4664" w:type="dxa"/>
          </w:tcPr>
          <w:p w14:paraId="3693C7F8" w14:textId="77777777" w:rsidR="00890216" w:rsidRPr="008F17B0" w:rsidRDefault="00890216" w:rsidP="00404DB5">
            <w:pPr>
              <w:tabs>
                <w:tab w:val="left" w:pos="6386"/>
              </w:tabs>
              <w:spacing w:after="0" w:line="240" w:lineRule="auto"/>
              <w:ind w:left="24"/>
              <w:jc w:val="both"/>
              <w:rPr>
                <w:rFonts w:ascii="Times New Roman" w:hAnsi="Times New Roman" w:cs="Times New Roman"/>
              </w:rPr>
            </w:pPr>
            <w:r>
              <w:rPr>
                <w:rFonts w:ascii="Times New Roman" w:hAnsi="Times New Roman" w:cs="Times New Roman"/>
                <w:lang w:val="ru-RU"/>
              </w:rPr>
              <w:t xml:space="preserve">Количество автоматических распространений информации </w:t>
            </w:r>
          </w:p>
        </w:tc>
        <w:tc>
          <w:tcPr>
            <w:tcW w:w="4665" w:type="dxa"/>
          </w:tcPr>
          <w:p w14:paraId="5E6B33A8" w14:textId="77777777" w:rsidR="00890216" w:rsidRPr="008F17B0" w:rsidRDefault="00890216" w:rsidP="00404DB5">
            <w:pPr>
              <w:tabs>
                <w:tab w:val="left" w:pos="6386"/>
              </w:tabs>
              <w:spacing w:after="0" w:line="240" w:lineRule="auto"/>
              <w:ind w:left="24"/>
              <w:jc w:val="both"/>
              <w:rPr>
                <w:rFonts w:ascii="Times New Roman" w:hAnsi="Times New Roman" w:cs="Times New Roman"/>
              </w:rPr>
            </w:pPr>
          </w:p>
        </w:tc>
      </w:tr>
      <w:tr w:rsidR="00890216" w:rsidRPr="008A4B8B" w14:paraId="335FAE81" w14:textId="77777777" w:rsidTr="00404DB5">
        <w:trPr>
          <w:jc w:val="center"/>
        </w:trPr>
        <w:tc>
          <w:tcPr>
            <w:tcW w:w="4664" w:type="dxa"/>
          </w:tcPr>
          <w:p w14:paraId="748E6952" w14:textId="77777777" w:rsidR="00890216" w:rsidRPr="00790D20" w:rsidRDefault="00890216" w:rsidP="00404DB5">
            <w:pPr>
              <w:tabs>
                <w:tab w:val="left" w:pos="6386"/>
              </w:tabs>
              <w:spacing w:after="0" w:line="240" w:lineRule="auto"/>
              <w:ind w:left="24"/>
              <w:jc w:val="both"/>
              <w:rPr>
                <w:rFonts w:ascii="Times New Roman" w:hAnsi="Times New Roman" w:cs="Times New Roman"/>
                <w:lang w:val="ru-RU"/>
              </w:rPr>
            </w:pPr>
            <w:r>
              <w:rPr>
                <w:rFonts w:ascii="Times New Roman" w:hAnsi="Times New Roman" w:cs="Times New Roman"/>
                <w:lang w:val="ru-RU"/>
              </w:rPr>
              <w:t>Всего</w:t>
            </w:r>
          </w:p>
        </w:tc>
        <w:tc>
          <w:tcPr>
            <w:tcW w:w="4665" w:type="dxa"/>
          </w:tcPr>
          <w:p w14:paraId="166B7477" w14:textId="77777777" w:rsidR="00890216" w:rsidRPr="008F17B0" w:rsidRDefault="00890216" w:rsidP="00404DB5">
            <w:pPr>
              <w:tabs>
                <w:tab w:val="left" w:pos="6386"/>
              </w:tabs>
              <w:spacing w:after="0" w:line="240" w:lineRule="auto"/>
              <w:ind w:left="24"/>
              <w:jc w:val="both"/>
              <w:rPr>
                <w:rFonts w:ascii="Times New Roman" w:hAnsi="Times New Roman" w:cs="Times New Roman"/>
              </w:rPr>
            </w:pPr>
          </w:p>
        </w:tc>
      </w:tr>
    </w:tbl>
    <w:p w14:paraId="78B66A52" w14:textId="77777777" w:rsidR="00890216" w:rsidRPr="008A4B8B" w:rsidRDefault="00890216" w:rsidP="00890216">
      <w:pPr>
        <w:tabs>
          <w:tab w:val="left" w:pos="6386"/>
        </w:tabs>
        <w:spacing w:after="0" w:line="240" w:lineRule="auto"/>
        <w:ind w:firstLine="567"/>
        <w:jc w:val="both"/>
        <w:rPr>
          <w:rFonts w:ascii="Times New Roman" w:hAnsi="Times New Roman" w:cs="Times New Roman"/>
          <w:sz w:val="28"/>
          <w:szCs w:val="28"/>
        </w:rPr>
      </w:pPr>
    </w:p>
    <w:p w14:paraId="0919B55E" w14:textId="77777777" w:rsidR="00890216" w:rsidRDefault="00890216" w:rsidP="00890216">
      <w:pPr>
        <w:tabs>
          <w:tab w:val="left" w:pos="6386"/>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lang w:val="ru-RU"/>
        </w:rPr>
        <w:t xml:space="preserve">Запросы, переданные </w:t>
      </w:r>
      <w:r>
        <w:rPr>
          <w:rFonts w:ascii="Times New Roman" w:hAnsi="Times New Roman" w:cs="Times New Roman"/>
          <w:sz w:val="28"/>
          <w:szCs w:val="28"/>
        </w:rPr>
        <w:t>СПБОД</w:t>
      </w:r>
      <w:r w:rsidRPr="008A4B8B">
        <w:rPr>
          <w:rFonts w:ascii="Times New Roman" w:hAnsi="Times New Roman" w:cs="Times New Roman"/>
          <w:sz w:val="28"/>
          <w:szCs w:val="28"/>
        </w:rPr>
        <w:t xml:space="preserve"> </w:t>
      </w:r>
      <w:r>
        <w:rPr>
          <w:rFonts w:ascii="Times New Roman" w:hAnsi="Times New Roman" w:cs="Times New Roman"/>
          <w:sz w:val="28"/>
          <w:szCs w:val="28"/>
          <w:lang w:val="ru-RU"/>
        </w:rPr>
        <w:t xml:space="preserve">через </w:t>
      </w:r>
      <w:r w:rsidRPr="008A4B8B">
        <w:rPr>
          <w:rFonts w:ascii="Times New Roman" w:hAnsi="Times New Roman" w:cs="Times New Roman"/>
          <w:sz w:val="28"/>
          <w:szCs w:val="28"/>
        </w:rPr>
        <w:t xml:space="preserve">Egmont Secure Web </w:t>
      </w:r>
      <w:r>
        <w:rPr>
          <w:rFonts w:ascii="Times New Roman" w:hAnsi="Times New Roman" w:cs="Times New Roman"/>
          <w:sz w:val="28"/>
          <w:szCs w:val="28"/>
          <w:lang w:val="ru-RU"/>
        </w:rPr>
        <w:t>на основании обращений со стороны правоохранительных органов</w:t>
      </w:r>
    </w:p>
    <w:p w14:paraId="3A4F8814" w14:textId="77777777" w:rsidR="00890216" w:rsidRPr="008A4B8B" w:rsidRDefault="00890216" w:rsidP="00890216">
      <w:pPr>
        <w:tabs>
          <w:tab w:val="left" w:pos="6386"/>
        </w:tabs>
        <w:spacing w:after="0" w:line="240" w:lineRule="auto"/>
        <w:ind w:firstLine="567"/>
        <w:jc w:val="both"/>
        <w:rPr>
          <w:rFonts w:ascii="Times New Roman" w:hAnsi="Times New Roman" w:cs="Times New Roman"/>
          <w:sz w:val="28"/>
          <w:szCs w:val="28"/>
        </w:rPr>
      </w:pPr>
    </w:p>
    <w:tbl>
      <w:tblPr>
        <w:tblW w:w="53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52"/>
        <w:gridCol w:w="1710"/>
      </w:tblGrid>
      <w:tr w:rsidR="00890216" w:rsidRPr="008A4B8B" w14:paraId="6FC549D4" w14:textId="77777777" w:rsidTr="00404DB5">
        <w:trPr>
          <w:jc w:val="center"/>
        </w:trPr>
        <w:tc>
          <w:tcPr>
            <w:tcW w:w="3652" w:type="dxa"/>
          </w:tcPr>
          <w:p w14:paraId="18243232" w14:textId="77777777" w:rsidR="00890216" w:rsidRPr="00790D20" w:rsidRDefault="00890216" w:rsidP="00404DB5">
            <w:pPr>
              <w:tabs>
                <w:tab w:val="left" w:pos="6386"/>
              </w:tabs>
              <w:spacing w:after="0" w:line="240" w:lineRule="auto"/>
              <w:ind w:left="0"/>
              <w:jc w:val="both"/>
              <w:rPr>
                <w:rFonts w:ascii="Times New Roman" w:hAnsi="Times New Roman" w:cs="Times New Roman"/>
                <w:b/>
                <w:lang w:val="ru-RU"/>
              </w:rPr>
            </w:pPr>
            <w:r>
              <w:rPr>
                <w:rFonts w:ascii="Times New Roman" w:hAnsi="Times New Roman" w:cs="Times New Roman"/>
                <w:b/>
                <w:lang w:val="ru-RU"/>
              </w:rPr>
              <w:t>Правоохранительный орган</w:t>
            </w:r>
          </w:p>
        </w:tc>
        <w:tc>
          <w:tcPr>
            <w:tcW w:w="1710" w:type="dxa"/>
          </w:tcPr>
          <w:p w14:paraId="3FA67437" w14:textId="77777777" w:rsidR="00890216" w:rsidRPr="00790D20" w:rsidRDefault="00890216" w:rsidP="00404DB5">
            <w:pPr>
              <w:tabs>
                <w:tab w:val="left" w:pos="6386"/>
              </w:tabs>
              <w:spacing w:after="0" w:line="240" w:lineRule="auto"/>
              <w:ind w:left="-118"/>
              <w:jc w:val="both"/>
              <w:rPr>
                <w:rFonts w:ascii="Times New Roman" w:hAnsi="Times New Roman" w:cs="Times New Roman"/>
                <w:b/>
                <w:lang w:val="ru-RU"/>
              </w:rPr>
            </w:pPr>
            <w:r>
              <w:rPr>
                <w:rFonts w:ascii="Times New Roman" w:hAnsi="Times New Roman" w:cs="Times New Roman"/>
                <w:b/>
                <w:lang w:val="ru-RU"/>
              </w:rPr>
              <w:t>Количество запросов</w:t>
            </w:r>
          </w:p>
        </w:tc>
      </w:tr>
      <w:tr w:rsidR="00890216" w:rsidRPr="008A4B8B" w14:paraId="2A9AEC91" w14:textId="77777777" w:rsidTr="00404DB5">
        <w:trPr>
          <w:trHeight w:val="354"/>
          <w:jc w:val="center"/>
        </w:trPr>
        <w:tc>
          <w:tcPr>
            <w:tcW w:w="3652" w:type="dxa"/>
          </w:tcPr>
          <w:p w14:paraId="7EAE40C6" w14:textId="77777777" w:rsidR="00890216" w:rsidRPr="00790D20" w:rsidRDefault="00890216" w:rsidP="00404DB5">
            <w:pPr>
              <w:tabs>
                <w:tab w:val="left" w:pos="6386"/>
              </w:tabs>
              <w:spacing w:after="0" w:line="240" w:lineRule="auto"/>
              <w:ind w:left="-118"/>
              <w:jc w:val="both"/>
              <w:rPr>
                <w:rFonts w:ascii="Times New Roman" w:hAnsi="Times New Roman" w:cs="Times New Roman"/>
                <w:lang w:val="ru-RU"/>
              </w:rPr>
            </w:pPr>
            <w:r w:rsidRPr="00790D20">
              <w:rPr>
                <w:rFonts w:ascii="Times New Roman" w:hAnsi="Times New Roman" w:cs="Times New Roman"/>
                <w:lang w:val="ru-RU"/>
              </w:rPr>
              <w:t>Прокуратура</w:t>
            </w:r>
          </w:p>
        </w:tc>
        <w:tc>
          <w:tcPr>
            <w:tcW w:w="1710" w:type="dxa"/>
          </w:tcPr>
          <w:p w14:paraId="7DF7E862" w14:textId="77777777" w:rsidR="00890216" w:rsidRPr="008A4B8B" w:rsidRDefault="00890216" w:rsidP="00404DB5">
            <w:pPr>
              <w:tabs>
                <w:tab w:val="left" w:pos="6386"/>
              </w:tabs>
              <w:spacing w:after="0" w:line="240" w:lineRule="auto"/>
              <w:ind w:left="-118"/>
              <w:jc w:val="both"/>
              <w:rPr>
                <w:rFonts w:ascii="Times New Roman" w:hAnsi="Times New Roman" w:cs="Times New Roman"/>
              </w:rPr>
            </w:pPr>
          </w:p>
        </w:tc>
      </w:tr>
      <w:tr w:rsidR="00890216" w:rsidRPr="008A4B8B" w14:paraId="23266E1A" w14:textId="77777777" w:rsidTr="00404DB5">
        <w:trPr>
          <w:jc w:val="center"/>
        </w:trPr>
        <w:tc>
          <w:tcPr>
            <w:tcW w:w="3652" w:type="dxa"/>
          </w:tcPr>
          <w:p w14:paraId="14723EFC" w14:textId="77777777" w:rsidR="00890216" w:rsidRPr="00790D20" w:rsidRDefault="00890216" w:rsidP="00404DB5">
            <w:pPr>
              <w:tabs>
                <w:tab w:val="left" w:pos="6386"/>
              </w:tabs>
              <w:spacing w:after="0" w:line="240" w:lineRule="auto"/>
              <w:ind w:left="-118"/>
              <w:jc w:val="both"/>
              <w:rPr>
                <w:rFonts w:ascii="Times New Roman" w:hAnsi="Times New Roman" w:cs="Times New Roman"/>
                <w:lang w:val="ru-RU"/>
              </w:rPr>
            </w:pPr>
            <w:r w:rsidRPr="00790D20">
              <w:rPr>
                <w:rFonts w:ascii="Times New Roman" w:hAnsi="Times New Roman" w:cs="Times New Roman"/>
                <w:lang w:val="ru-RU"/>
              </w:rPr>
              <w:t>Министерство внутренних дел</w:t>
            </w:r>
          </w:p>
        </w:tc>
        <w:tc>
          <w:tcPr>
            <w:tcW w:w="1710" w:type="dxa"/>
          </w:tcPr>
          <w:p w14:paraId="7DE707E2" w14:textId="77777777" w:rsidR="00890216" w:rsidRPr="008A4B8B" w:rsidRDefault="00890216" w:rsidP="00404DB5">
            <w:pPr>
              <w:tabs>
                <w:tab w:val="left" w:pos="6386"/>
              </w:tabs>
              <w:spacing w:after="0" w:line="240" w:lineRule="auto"/>
              <w:ind w:left="-118"/>
              <w:jc w:val="both"/>
              <w:rPr>
                <w:rFonts w:ascii="Times New Roman" w:hAnsi="Times New Roman" w:cs="Times New Roman"/>
              </w:rPr>
            </w:pPr>
          </w:p>
        </w:tc>
      </w:tr>
      <w:tr w:rsidR="00890216" w:rsidRPr="008A4B8B" w14:paraId="3CD6B0FE" w14:textId="77777777" w:rsidTr="00404DB5">
        <w:trPr>
          <w:jc w:val="center"/>
        </w:trPr>
        <w:tc>
          <w:tcPr>
            <w:tcW w:w="3652" w:type="dxa"/>
          </w:tcPr>
          <w:p w14:paraId="145A9ECF" w14:textId="77777777" w:rsidR="00890216" w:rsidRPr="00790D20" w:rsidRDefault="00890216" w:rsidP="00404DB5">
            <w:pPr>
              <w:tabs>
                <w:tab w:val="left" w:pos="6386"/>
              </w:tabs>
              <w:spacing w:after="0" w:line="240" w:lineRule="auto"/>
              <w:ind w:left="-118"/>
              <w:jc w:val="both"/>
              <w:rPr>
                <w:rFonts w:ascii="Times New Roman" w:hAnsi="Times New Roman" w:cs="Times New Roman"/>
                <w:lang w:val="ru-RU"/>
              </w:rPr>
            </w:pPr>
            <w:sdt>
              <w:sdtPr>
                <w:rPr>
                  <w:rFonts w:ascii="Times New Roman" w:hAnsi="Times New Roman" w:cs="Times New Roman"/>
                  <w:lang w:val="ru-RU"/>
                </w:rPr>
                <w:tag w:val="goog_rdk_23"/>
                <w:id w:val="-1617279554"/>
              </w:sdtPr>
              <w:sdtContent>
                <w:r w:rsidRPr="00790D20">
                  <w:rPr>
                    <w:rFonts w:ascii="Times New Roman" w:eastAsia="Times New Roman" w:hAnsi="Times New Roman" w:cs="Times New Roman"/>
                    <w:lang w:val="ru-RU"/>
                  </w:rPr>
                  <w:t xml:space="preserve">Национальный центр по борьбе с коррупцией </w:t>
                </w:r>
              </w:sdtContent>
            </w:sdt>
          </w:p>
        </w:tc>
        <w:tc>
          <w:tcPr>
            <w:tcW w:w="1710" w:type="dxa"/>
          </w:tcPr>
          <w:p w14:paraId="738B29FC" w14:textId="77777777" w:rsidR="00890216" w:rsidRPr="008A4B8B" w:rsidRDefault="00890216" w:rsidP="00404DB5">
            <w:pPr>
              <w:tabs>
                <w:tab w:val="left" w:pos="6386"/>
              </w:tabs>
              <w:spacing w:after="0" w:line="240" w:lineRule="auto"/>
              <w:ind w:left="-118"/>
              <w:jc w:val="both"/>
              <w:rPr>
                <w:rFonts w:ascii="Times New Roman" w:hAnsi="Times New Roman" w:cs="Times New Roman"/>
              </w:rPr>
            </w:pPr>
          </w:p>
        </w:tc>
      </w:tr>
      <w:tr w:rsidR="00890216" w:rsidRPr="008A4B8B" w14:paraId="2985678C" w14:textId="77777777" w:rsidTr="00404DB5">
        <w:trPr>
          <w:jc w:val="center"/>
        </w:trPr>
        <w:tc>
          <w:tcPr>
            <w:tcW w:w="3652" w:type="dxa"/>
          </w:tcPr>
          <w:p w14:paraId="1350D146" w14:textId="77777777" w:rsidR="00890216" w:rsidRPr="00790D20" w:rsidRDefault="00890216" w:rsidP="00404DB5">
            <w:pPr>
              <w:tabs>
                <w:tab w:val="left" w:pos="6386"/>
              </w:tabs>
              <w:spacing w:after="0" w:line="240" w:lineRule="auto"/>
              <w:ind w:left="-118"/>
              <w:jc w:val="both"/>
              <w:rPr>
                <w:rFonts w:ascii="Times New Roman" w:hAnsi="Times New Roman" w:cs="Times New Roman"/>
                <w:lang w:val="ru-RU"/>
              </w:rPr>
            </w:pPr>
            <w:r w:rsidRPr="00790D20">
              <w:rPr>
                <w:rFonts w:ascii="Times New Roman" w:hAnsi="Times New Roman" w:cs="Times New Roman"/>
                <w:lang w:val="ru-RU"/>
              </w:rPr>
              <w:t>Государственная налоговая служба</w:t>
            </w:r>
          </w:p>
        </w:tc>
        <w:tc>
          <w:tcPr>
            <w:tcW w:w="1710" w:type="dxa"/>
          </w:tcPr>
          <w:p w14:paraId="1E792B78" w14:textId="77777777" w:rsidR="00890216" w:rsidRPr="008A4B8B" w:rsidRDefault="00890216" w:rsidP="00404DB5">
            <w:pPr>
              <w:tabs>
                <w:tab w:val="left" w:pos="6386"/>
              </w:tabs>
              <w:spacing w:after="0" w:line="240" w:lineRule="auto"/>
              <w:ind w:left="-118"/>
              <w:jc w:val="both"/>
              <w:rPr>
                <w:rFonts w:ascii="Times New Roman" w:hAnsi="Times New Roman" w:cs="Times New Roman"/>
              </w:rPr>
            </w:pPr>
          </w:p>
        </w:tc>
      </w:tr>
      <w:tr w:rsidR="00890216" w:rsidRPr="008A4B8B" w14:paraId="5CF656F7" w14:textId="77777777" w:rsidTr="00404DB5">
        <w:trPr>
          <w:jc w:val="center"/>
        </w:trPr>
        <w:tc>
          <w:tcPr>
            <w:tcW w:w="3652" w:type="dxa"/>
          </w:tcPr>
          <w:p w14:paraId="7DE22E3D" w14:textId="77777777" w:rsidR="00890216" w:rsidRPr="00790D20" w:rsidRDefault="00890216" w:rsidP="00404DB5">
            <w:pPr>
              <w:tabs>
                <w:tab w:val="left" w:pos="6386"/>
              </w:tabs>
              <w:spacing w:after="0" w:line="240" w:lineRule="auto"/>
              <w:ind w:left="-118"/>
              <w:jc w:val="both"/>
              <w:rPr>
                <w:rFonts w:ascii="Times New Roman" w:hAnsi="Times New Roman" w:cs="Times New Roman"/>
                <w:lang w:val="ru-RU"/>
              </w:rPr>
            </w:pPr>
            <w:r w:rsidRPr="00790D20">
              <w:rPr>
                <w:rFonts w:ascii="Times New Roman" w:hAnsi="Times New Roman" w:cs="Times New Roman"/>
                <w:lang w:val="ru-RU"/>
              </w:rPr>
              <w:t>Таможенная служба</w:t>
            </w:r>
          </w:p>
        </w:tc>
        <w:tc>
          <w:tcPr>
            <w:tcW w:w="1710" w:type="dxa"/>
          </w:tcPr>
          <w:p w14:paraId="6914C5D4" w14:textId="77777777" w:rsidR="00890216" w:rsidRPr="008A4B8B" w:rsidRDefault="00890216" w:rsidP="00404DB5">
            <w:pPr>
              <w:tabs>
                <w:tab w:val="left" w:pos="6386"/>
              </w:tabs>
              <w:spacing w:after="0" w:line="240" w:lineRule="auto"/>
              <w:ind w:left="-118"/>
              <w:jc w:val="both"/>
              <w:rPr>
                <w:rFonts w:ascii="Times New Roman" w:hAnsi="Times New Roman" w:cs="Times New Roman"/>
              </w:rPr>
            </w:pPr>
          </w:p>
        </w:tc>
      </w:tr>
    </w:tbl>
    <w:p w14:paraId="1B8B3674" w14:textId="77777777" w:rsidR="00890216" w:rsidRDefault="00890216" w:rsidP="008D32B9">
      <w:pPr>
        <w:tabs>
          <w:tab w:val="left" w:pos="6386"/>
        </w:tabs>
        <w:spacing w:after="0" w:line="240" w:lineRule="auto"/>
        <w:ind w:firstLine="567"/>
        <w:jc w:val="both"/>
        <w:rPr>
          <w:rFonts w:ascii="Times New Roman" w:hAnsi="Times New Roman" w:cs="Times New Roman"/>
          <w:sz w:val="28"/>
          <w:szCs w:val="28"/>
        </w:rPr>
      </w:pPr>
    </w:p>
    <w:p w14:paraId="2024C482" w14:textId="362DF134" w:rsidR="00E30CD5" w:rsidRPr="00B24CD7" w:rsidRDefault="00790D20" w:rsidP="008D32B9">
      <w:pPr>
        <w:tabs>
          <w:tab w:val="left" w:pos="6386"/>
        </w:tabs>
        <w:spacing w:after="0" w:line="240" w:lineRule="auto"/>
        <w:ind w:firstLine="567"/>
        <w:jc w:val="both"/>
        <w:rPr>
          <w:rFonts w:ascii="Times New Roman" w:hAnsi="Times New Roman" w:cs="Times New Roman"/>
          <w:sz w:val="28"/>
          <w:szCs w:val="28"/>
          <w:lang w:val="ru-RU"/>
        </w:rPr>
      </w:pPr>
      <w:r w:rsidRPr="00B24CD7">
        <w:rPr>
          <w:rFonts w:ascii="Times New Roman" w:hAnsi="Times New Roman" w:cs="Times New Roman"/>
          <w:sz w:val="28"/>
          <w:szCs w:val="28"/>
          <w:lang w:val="ru-RU"/>
        </w:rPr>
        <w:t xml:space="preserve">Запросы, переданные </w:t>
      </w:r>
      <w:r w:rsidR="004E7EC2" w:rsidRPr="00B24CD7">
        <w:rPr>
          <w:rFonts w:ascii="Times New Roman" w:hAnsi="Times New Roman" w:cs="Times New Roman"/>
          <w:sz w:val="28"/>
          <w:szCs w:val="28"/>
          <w:lang w:val="ru-RU"/>
        </w:rPr>
        <w:t>СПБОД</w:t>
      </w:r>
      <w:r w:rsidR="00111847" w:rsidRPr="00B24CD7">
        <w:rPr>
          <w:rFonts w:ascii="Times New Roman" w:hAnsi="Times New Roman" w:cs="Times New Roman"/>
          <w:sz w:val="28"/>
          <w:szCs w:val="28"/>
          <w:lang w:val="ru-RU"/>
        </w:rPr>
        <w:t xml:space="preserve"> </w:t>
      </w:r>
      <w:r w:rsidRPr="00B24CD7">
        <w:rPr>
          <w:rFonts w:ascii="Times New Roman" w:hAnsi="Times New Roman" w:cs="Times New Roman"/>
          <w:sz w:val="28"/>
          <w:szCs w:val="28"/>
          <w:lang w:val="ru-RU"/>
        </w:rPr>
        <w:t xml:space="preserve">через </w:t>
      </w:r>
      <w:r w:rsidR="00111847" w:rsidRPr="00B24CD7">
        <w:rPr>
          <w:rFonts w:ascii="Times New Roman" w:hAnsi="Times New Roman" w:cs="Times New Roman"/>
          <w:sz w:val="28"/>
          <w:szCs w:val="28"/>
          <w:lang w:val="ru-RU"/>
        </w:rPr>
        <w:t xml:space="preserve">Egmont Secure Web </w:t>
      </w:r>
      <w:r w:rsidRPr="00B24CD7">
        <w:rPr>
          <w:rFonts w:ascii="Times New Roman" w:hAnsi="Times New Roman" w:cs="Times New Roman"/>
          <w:sz w:val="28"/>
          <w:szCs w:val="28"/>
          <w:lang w:val="ru-RU"/>
        </w:rPr>
        <w:t>на основании обращений со стороны правоохранительных органов</w:t>
      </w:r>
    </w:p>
    <w:p w14:paraId="3D937C2E" w14:textId="77777777" w:rsidR="00790D20" w:rsidRPr="00B24CD7" w:rsidRDefault="00790D20" w:rsidP="008D32B9">
      <w:pPr>
        <w:tabs>
          <w:tab w:val="left" w:pos="6386"/>
        </w:tabs>
        <w:spacing w:after="0" w:line="240" w:lineRule="auto"/>
        <w:ind w:firstLine="567"/>
        <w:jc w:val="both"/>
        <w:rPr>
          <w:rFonts w:ascii="Times New Roman" w:hAnsi="Times New Roman" w:cs="Times New Roman"/>
          <w:sz w:val="28"/>
          <w:szCs w:val="28"/>
          <w:lang w:val="ru-RU"/>
        </w:rPr>
      </w:pPr>
    </w:p>
    <w:tbl>
      <w:tblPr>
        <w:tblStyle w:val="a7"/>
        <w:tblW w:w="52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05"/>
        <w:gridCol w:w="1710"/>
      </w:tblGrid>
      <w:tr w:rsidR="00E30CD5" w:rsidRPr="00B24CD7" w14:paraId="5AE14E0E" w14:textId="77777777">
        <w:trPr>
          <w:jc w:val="center"/>
        </w:trPr>
        <w:tc>
          <w:tcPr>
            <w:tcW w:w="3505" w:type="dxa"/>
          </w:tcPr>
          <w:p w14:paraId="5E0FB917" w14:textId="77777777" w:rsidR="00E30CD5" w:rsidRPr="00B24CD7" w:rsidRDefault="00790D20" w:rsidP="00790D20">
            <w:pPr>
              <w:tabs>
                <w:tab w:val="left" w:pos="6386"/>
              </w:tabs>
              <w:spacing w:after="0" w:line="240" w:lineRule="auto"/>
              <w:ind w:left="0"/>
              <w:jc w:val="both"/>
              <w:rPr>
                <w:rFonts w:ascii="Times New Roman" w:eastAsia="Georgia" w:hAnsi="Times New Roman" w:cs="Times New Roman"/>
                <w:b/>
                <w:lang w:val="ru-RU"/>
              </w:rPr>
            </w:pPr>
            <w:bookmarkStart w:id="7" w:name="_heading=h.4d34og8" w:colFirst="0" w:colLast="0"/>
            <w:bookmarkEnd w:id="7"/>
            <w:r w:rsidRPr="00B24CD7">
              <w:rPr>
                <w:rFonts w:ascii="Times New Roman" w:eastAsia="Georgia" w:hAnsi="Times New Roman" w:cs="Times New Roman"/>
                <w:b/>
                <w:lang w:val="ru-RU"/>
              </w:rPr>
              <w:t>Правоохранительный орган</w:t>
            </w:r>
          </w:p>
        </w:tc>
        <w:tc>
          <w:tcPr>
            <w:tcW w:w="1710" w:type="dxa"/>
          </w:tcPr>
          <w:p w14:paraId="1C3C9308" w14:textId="77777777" w:rsidR="00E30CD5" w:rsidRPr="00B24CD7" w:rsidRDefault="00790D20" w:rsidP="00C72AD8">
            <w:pPr>
              <w:tabs>
                <w:tab w:val="left" w:pos="6386"/>
              </w:tabs>
              <w:spacing w:after="0" w:line="240" w:lineRule="auto"/>
              <w:ind w:left="-118"/>
              <w:jc w:val="both"/>
              <w:rPr>
                <w:rFonts w:ascii="Times New Roman" w:eastAsia="Georgia" w:hAnsi="Times New Roman" w:cs="Times New Roman"/>
                <w:b/>
                <w:lang w:val="ru-RU"/>
              </w:rPr>
            </w:pPr>
            <w:r w:rsidRPr="00B24CD7">
              <w:rPr>
                <w:rFonts w:ascii="Times New Roman" w:eastAsia="Georgia" w:hAnsi="Times New Roman" w:cs="Times New Roman"/>
                <w:b/>
                <w:lang w:val="ru-RU"/>
              </w:rPr>
              <w:t>Количество запросов</w:t>
            </w:r>
          </w:p>
        </w:tc>
      </w:tr>
      <w:tr w:rsidR="00E30CD5" w:rsidRPr="00B24CD7" w14:paraId="1E7D2057" w14:textId="77777777">
        <w:trPr>
          <w:trHeight w:val="354"/>
          <w:jc w:val="center"/>
        </w:trPr>
        <w:tc>
          <w:tcPr>
            <w:tcW w:w="3505" w:type="dxa"/>
          </w:tcPr>
          <w:p w14:paraId="107C591D" w14:textId="77777777" w:rsidR="00E30CD5" w:rsidRPr="00B24CD7" w:rsidRDefault="00790D20" w:rsidP="00C72AD8">
            <w:pPr>
              <w:tabs>
                <w:tab w:val="left" w:pos="6386"/>
              </w:tabs>
              <w:spacing w:after="0" w:line="240" w:lineRule="auto"/>
              <w:ind w:left="-118"/>
              <w:jc w:val="both"/>
              <w:rPr>
                <w:rFonts w:ascii="Times New Roman" w:eastAsia="Georgia" w:hAnsi="Times New Roman" w:cs="Times New Roman"/>
                <w:lang w:val="ru-RU"/>
              </w:rPr>
            </w:pPr>
            <w:r w:rsidRPr="00B24CD7">
              <w:rPr>
                <w:rFonts w:ascii="Times New Roman" w:eastAsia="Georgia" w:hAnsi="Times New Roman" w:cs="Times New Roman"/>
                <w:lang w:val="ru-RU"/>
              </w:rPr>
              <w:t>Прокуратура</w:t>
            </w:r>
          </w:p>
        </w:tc>
        <w:tc>
          <w:tcPr>
            <w:tcW w:w="1710" w:type="dxa"/>
          </w:tcPr>
          <w:p w14:paraId="0D7361D7" w14:textId="77777777" w:rsidR="00E30CD5" w:rsidRPr="00B24CD7" w:rsidRDefault="00E30CD5" w:rsidP="00C72AD8">
            <w:pPr>
              <w:tabs>
                <w:tab w:val="left" w:pos="6386"/>
              </w:tabs>
              <w:spacing w:after="0" w:line="240" w:lineRule="auto"/>
              <w:ind w:left="-118"/>
              <w:jc w:val="both"/>
              <w:rPr>
                <w:rFonts w:ascii="Times New Roman" w:eastAsia="Georgia" w:hAnsi="Times New Roman" w:cs="Times New Roman"/>
                <w:lang w:val="ru-RU"/>
              </w:rPr>
            </w:pPr>
          </w:p>
        </w:tc>
      </w:tr>
      <w:tr w:rsidR="00E30CD5" w:rsidRPr="00B24CD7" w14:paraId="3A57F835" w14:textId="77777777">
        <w:trPr>
          <w:jc w:val="center"/>
        </w:trPr>
        <w:tc>
          <w:tcPr>
            <w:tcW w:w="3505" w:type="dxa"/>
          </w:tcPr>
          <w:p w14:paraId="414E7C07" w14:textId="77777777" w:rsidR="00E30CD5" w:rsidRPr="00B24CD7" w:rsidRDefault="00AA47B4" w:rsidP="00C72AD8">
            <w:pPr>
              <w:tabs>
                <w:tab w:val="left" w:pos="6386"/>
              </w:tabs>
              <w:spacing w:after="0" w:line="240" w:lineRule="auto"/>
              <w:ind w:left="-118"/>
              <w:jc w:val="both"/>
              <w:rPr>
                <w:rFonts w:ascii="Times New Roman" w:eastAsia="Georgia" w:hAnsi="Times New Roman" w:cs="Times New Roman"/>
                <w:lang w:val="ru-RU"/>
              </w:rPr>
            </w:pPr>
            <w:r w:rsidRPr="00B24CD7">
              <w:rPr>
                <w:rFonts w:ascii="Times New Roman" w:eastAsia="Georgia" w:hAnsi="Times New Roman" w:cs="Times New Roman"/>
                <w:lang w:val="ru-RU"/>
              </w:rPr>
              <w:t>Министерство внутренних дел</w:t>
            </w:r>
          </w:p>
        </w:tc>
        <w:tc>
          <w:tcPr>
            <w:tcW w:w="1710" w:type="dxa"/>
          </w:tcPr>
          <w:p w14:paraId="7AF8EAE3" w14:textId="77777777" w:rsidR="00E30CD5" w:rsidRPr="00B24CD7" w:rsidRDefault="00E30CD5" w:rsidP="00C72AD8">
            <w:pPr>
              <w:tabs>
                <w:tab w:val="left" w:pos="6386"/>
              </w:tabs>
              <w:spacing w:after="0" w:line="240" w:lineRule="auto"/>
              <w:ind w:left="-118"/>
              <w:jc w:val="both"/>
              <w:rPr>
                <w:rFonts w:ascii="Times New Roman" w:eastAsia="Georgia" w:hAnsi="Times New Roman" w:cs="Times New Roman"/>
                <w:lang w:val="ru-RU"/>
              </w:rPr>
            </w:pPr>
          </w:p>
        </w:tc>
      </w:tr>
      <w:tr w:rsidR="00E30CD5" w:rsidRPr="00B24CD7" w14:paraId="22105197" w14:textId="77777777">
        <w:trPr>
          <w:jc w:val="center"/>
        </w:trPr>
        <w:tc>
          <w:tcPr>
            <w:tcW w:w="3505" w:type="dxa"/>
          </w:tcPr>
          <w:p w14:paraId="5BD9D8E7" w14:textId="77777777" w:rsidR="00E30CD5" w:rsidRPr="00B24CD7" w:rsidRDefault="00430FF4" w:rsidP="00C72AD8">
            <w:pPr>
              <w:tabs>
                <w:tab w:val="left" w:pos="6386"/>
              </w:tabs>
              <w:spacing w:after="0" w:line="240" w:lineRule="auto"/>
              <w:ind w:left="-118"/>
              <w:jc w:val="both"/>
              <w:rPr>
                <w:rFonts w:ascii="Times New Roman" w:eastAsia="Georgia" w:hAnsi="Times New Roman" w:cs="Times New Roman"/>
                <w:lang w:val="ru-RU"/>
              </w:rPr>
            </w:pPr>
            <w:sdt>
              <w:sdtPr>
                <w:rPr>
                  <w:rFonts w:ascii="Times New Roman" w:hAnsi="Times New Roman" w:cs="Times New Roman"/>
                  <w:lang w:val="ru-RU"/>
                </w:rPr>
                <w:tag w:val="goog_rdk_23"/>
                <w:id w:val="60768468"/>
              </w:sdtPr>
              <w:sdtEndPr/>
              <w:sdtContent>
                <w:r w:rsidR="00AA47B4" w:rsidRPr="00B24CD7">
                  <w:rPr>
                    <w:rFonts w:ascii="Times New Roman" w:eastAsia="Times New Roman" w:hAnsi="Times New Roman" w:cs="Times New Roman"/>
                    <w:lang w:val="ru-RU"/>
                  </w:rPr>
                  <w:t xml:space="preserve">Национальный центр по борьбе с коррупцией </w:t>
                </w:r>
              </w:sdtContent>
            </w:sdt>
          </w:p>
        </w:tc>
        <w:tc>
          <w:tcPr>
            <w:tcW w:w="1710" w:type="dxa"/>
          </w:tcPr>
          <w:p w14:paraId="4F62F2FA" w14:textId="77777777" w:rsidR="00E30CD5" w:rsidRPr="00B24CD7" w:rsidRDefault="00E30CD5" w:rsidP="00C72AD8">
            <w:pPr>
              <w:tabs>
                <w:tab w:val="left" w:pos="6386"/>
              </w:tabs>
              <w:spacing w:after="0" w:line="240" w:lineRule="auto"/>
              <w:ind w:left="-118"/>
              <w:jc w:val="both"/>
              <w:rPr>
                <w:rFonts w:ascii="Times New Roman" w:eastAsia="Georgia" w:hAnsi="Times New Roman" w:cs="Times New Roman"/>
                <w:lang w:val="ru-RU"/>
              </w:rPr>
            </w:pPr>
          </w:p>
        </w:tc>
      </w:tr>
      <w:tr w:rsidR="00E30CD5" w:rsidRPr="00B24CD7" w14:paraId="64D546F2" w14:textId="77777777">
        <w:trPr>
          <w:jc w:val="center"/>
        </w:trPr>
        <w:tc>
          <w:tcPr>
            <w:tcW w:w="3505" w:type="dxa"/>
          </w:tcPr>
          <w:p w14:paraId="6716CF7E" w14:textId="77777777" w:rsidR="00E30CD5" w:rsidRPr="00B24CD7" w:rsidRDefault="00F4191C" w:rsidP="00C72AD8">
            <w:pPr>
              <w:tabs>
                <w:tab w:val="left" w:pos="6386"/>
              </w:tabs>
              <w:spacing w:after="0" w:line="240" w:lineRule="auto"/>
              <w:ind w:left="-118"/>
              <w:jc w:val="both"/>
              <w:rPr>
                <w:rFonts w:ascii="Times New Roman" w:eastAsia="Georgia" w:hAnsi="Times New Roman" w:cs="Times New Roman"/>
                <w:lang w:val="ru-RU"/>
              </w:rPr>
            </w:pPr>
            <w:r w:rsidRPr="00B24CD7">
              <w:rPr>
                <w:rFonts w:ascii="Times New Roman" w:eastAsia="Georgia" w:hAnsi="Times New Roman" w:cs="Times New Roman"/>
                <w:lang w:val="ru-RU"/>
              </w:rPr>
              <w:t>Государственная налоговая служба</w:t>
            </w:r>
          </w:p>
        </w:tc>
        <w:tc>
          <w:tcPr>
            <w:tcW w:w="1710" w:type="dxa"/>
          </w:tcPr>
          <w:p w14:paraId="7122F31B" w14:textId="77777777" w:rsidR="00E30CD5" w:rsidRPr="00B24CD7" w:rsidRDefault="00E30CD5" w:rsidP="00C72AD8">
            <w:pPr>
              <w:tabs>
                <w:tab w:val="left" w:pos="6386"/>
              </w:tabs>
              <w:spacing w:after="0" w:line="240" w:lineRule="auto"/>
              <w:ind w:left="-118"/>
              <w:jc w:val="both"/>
              <w:rPr>
                <w:rFonts w:ascii="Times New Roman" w:eastAsia="Georgia" w:hAnsi="Times New Roman" w:cs="Times New Roman"/>
                <w:lang w:val="ru-RU"/>
              </w:rPr>
            </w:pPr>
          </w:p>
        </w:tc>
      </w:tr>
      <w:tr w:rsidR="00E30CD5" w:rsidRPr="00B24CD7" w14:paraId="503995CB" w14:textId="77777777">
        <w:trPr>
          <w:jc w:val="center"/>
        </w:trPr>
        <w:tc>
          <w:tcPr>
            <w:tcW w:w="3505" w:type="dxa"/>
          </w:tcPr>
          <w:p w14:paraId="650FA0BB" w14:textId="77777777" w:rsidR="00E30CD5" w:rsidRPr="00B24CD7" w:rsidRDefault="00AA47B4" w:rsidP="00C72AD8">
            <w:pPr>
              <w:tabs>
                <w:tab w:val="left" w:pos="6386"/>
              </w:tabs>
              <w:spacing w:after="0" w:line="240" w:lineRule="auto"/>
              <w:ind w:left="-118"/>
              <w:jc w:val="both"/>
              <w:rPr>
                <w:rFonts w:ascii="Times New Roman" w:eastAsia="Georgia" w:hAnsi="Times New Roman" w:cs="Times New Roman"/>
                <w:lang w:val="ru-RU"/>
              </w:rPr>
            </w:pPr>
            <w:r w:rsidRPr="00B24CD7">
              <w:rPr>
                <w:rFonts w:ascii="Times New Roman" w:eastAsia="Georgia" w:hAnsi="Times New Roman" w:cs="Times New Roman"/>
                <w:lang w:val="ru-RU"/>
              </w:rPr>
              <w:t>Таможенная служба</w:t>
            </w:r>
          </w:p>
        </w:tc>
        <w:tc>
          <w:tcPr>
            <w:tcW w:w="1710" w:type="dxa"/>
          </w:tcPr>
          <w:p w14:paraId="23961893" w14:textId="77777777" w:rsidR="00E30CD5" w:rsidRPr="00B24CD7" w:rsidRDefault="00E30CD5" w:rsidP="00C72AD8">
            <w:pPr>
              <w:tabs>
                <w:tab w:val="left" w:pos="6386"/>
              </w:tabs>
              <w:spacing w:after="0" w:line="240" w:lineRule="auto"/>
              <w:ind w:left="-118"/>
              <w:jc w:val="both"/>
              <w:rPr>
                <w:rFonts w:ascii="Times New Roman" w:eastAsia="Georgia" w:hAnsi="Times New Roman" w:cs="Times New Roman"/>
                <w:lang w:val="ru-RU"/>
              </w:rPr>
            </w:pPr>
          </w:p>
        </w:tc>
      </w:tr>
    </w:tbl>
    <w:p w14:paraId="4C347725" w14:textId="77777777" w:rsidR="00E30CD5" w:rsidRPr="00B24CD7" w:rsidRDefault="00E30CD5" w:rsidP="008D32B9">
      <w:pPr>
        <w:tabs>
          <w:tab w:val="left" w:pos="6386"/>
        </w:tabs>
        <w:spacing w:after="0" w:line="240" w:lineRule="auto"/>
        <w:ind w:firstLine="567"/>
        <w:jc w:val="both"/>
        <w:rPr>
          <w:rFonts w:ascii="Times New Roman" w:hAnsi="Times New Roman" w:cs="Times New Roman"/>
          <w:sz w:val="28"/>
          <w:szCs w:val="28"/>
          <w:lang w:val="ru-RU"/>
        </w:rPr>
      </w:pPr>
    </w:p>
    <w:p w14:paraId="13CB9D96" w14:textId="77777777" w:rsidR="00E30CD5" w:rsidRPr="00B24CD7" w:rsidRDefault="000E3AC4" w:rsidP="008D32B9">
      <w:pPr>
        <w:tabs>
          <w:tab w:val="left" w:pos="6386"/>
        </w:tabs>
        <w:spacing w:after="0" w:line="240" w:lineRule="auto"/>
        <w:ind w:firstLine="567"/>
        <w:jc w:val="both"/>
        <w:rPr>
          <w:rFonts w:ascii="Times New Roman" w:hAnsi="Times New Roman" w:cs="Times New Roman"/>
          <w:sz w:val="28"/>
          <w:szCs w:val="28"/>
          <w:lang w:val="ru-RU"/>
        </w:rPr>
      </w:pPr>
      <w:bookmarkStart w:id="8" w:name="_heading=h.2s8eyo1" w:colFirst="0" w:colLast="0"/>
      <w:bookmarkEnd w:id="8"/>
      <w:r w:rsidRPr="00B24CD7">
        <w:rPr>
          <w:rFonts w:ascii="Times New Roman" w:hAnsi="Times New Roman" w:cs="Times New Roman"/>
          <w:sz w:val="28"/>
          <w:szCs w:val="28"/>
          <w:lang w:val="ru-RU"/>
        </w:rPr>
        <w:lastRenderedPageBreak/>
        <w:t xml:space="preserve">Статистика по международному сотрудничеству органов с функциями надзора в области предупреждения и борьбы с отмыванием денег и финансированием терроризма </w:t>
      </w:r>
      <w:r w:rsidR="00111847" w:rsidRPr="00B24CD7">
        <w:rPr>
          <w:rFonts w:ascii="Times New Roman" w:hAnsi="Times New Roman" w:cs="Times New Roman"/>
          <w:sz w:val="28"/>
          <w:szCs w:val="28"/>
          <w:lang w:val="ru-RU"/>
        </w:rPr>
        <w:t>(</w:t>
      </w:r>
      <w:r w:rsidR="00F415B2" w:rsidRPr="00B24CD7">
        <w:rPr>
          <w:rFonts w:ascii="Times New Roman" w:hAnsi="Times New Roman" w:cs="Times New Roman"/>
          <w:sz w:val="28"/>
          <w:szCs w:val="28"/>
          <w:lang w:val="ru-RU"/>
        </w:rPr>
        <w:t>Национальный банк Молдовы</w:t>
      </w:r>
      <w:r w:rsidR="00111847" w:rsidRPr="00B24CD7">
        <w:rPr>
          <w:rFonts w:ascii="Times New Roman" w:hAnsi="Times New Roman" w:cs="Times New Roman"/>
          <w:sz w:val="28"/>
          <w:szCs w:val="28"/>
          <w:lang w:val="ru-RU"/>
        </w:rPr>
        <w:t xml:space="preserve">, </w:t>
      </w:r>
      <w:r w:rsidR="00F415B2" w:rsidRPr="00B24CD7">
        <w:rPr>
          <w:rFonts w:ascii="Times New Roman" w:hAnsi="Times New Roman" w:cs="Times New Roman"/>
          <w:sz w:val="28"/>
          <w:szCs w:val="28"/>
          <w:lang w:val="ru-RU"/>
        </w:rPr>
        <w:t>Национальная комиссия финансового рынка</w:t>
      </w:r>
      <w:r w:rsidR="00111847" w:rsidRPr="00B24CD7">
        <w:rPr>
          <w:rFonts w:ascii="Times New Roman" w:hAnsi="Times New Roman" w:cs="Times New Roman"/>
          <w:sz w:val="28"/>
          <w:szCs w:val="28"/>
          <w:lang w:val="ru-RU"/>
        </w:rPr>
        <w:t xml:space="preserve">, </w:t>
      </w:r>
      <w:r w:rsidR="00F415B2" w:rsidRPr="00B24CD7">
        <w:rPr>
          <w:rFonts w:ascii="Times New Roman" w:hAnsi="Times New Roman" w:cs="Times New Roman"/>
          <w:sz w:val="28"/>
          <w:szCs w:val="28"/>
          <w:lang w:val="ru-RU"/>
        </w:rPr>
        <w:t>Нотариальная палата</w:t>
      </w:r>
      <w:r w:rsidR="00111847" w:rsidRPr="00B24CD7">
        <w:rPr>
          <w:rFonts w:ascii="Times New Roman" w:hAnsi="Times New Roman" w:cs="Times New Roman"/>
          <w:sz w:val="28"/>
          <w:szCs w:val="28"/>
          <w:lang w:val="ru-RU"/>
        </w:rPr>
        <w:t xml:space="preserve">, </w:t>
      </w:r>
      <w:r w:rsidR="00F415B2" w:rsidRPr="00B24CD7">
        <w:rPr>
          <w:rFonts w:ascii="Times New Roman" w:hAnsi="Times New Roman" w:cs="Times New Roman"/>
          <w:sz w:val="28"/>
          <w:szCs w:val="28"/>
          <w:lang w:val="ru-RU"/>
        </w:rPr>
        <w:t>Союз адвокатов Республики Молдова</w:t>
      </w:r>
      <w:r w:rsidR="00111847" w:rsidRPr="00B24CD7">
        <w:rPr>
          <w:rFonts w:ascii="Times New Roman" w:hAnsi="Times New Roman" w:cs="Times New Roman"/>
          <w:sz w:val="28"/>
          <w:szCs w:val="28"/>
          <w:lang w:val="ru-RU"/>
        </w:rPr>
        <w:t xml:space="preserve">, </w:t>
      </w:r>
      <w:r w:rsidR="00AA47B4" w:rsidRPr="00B24CD7">
        <w:rPr>
          <w:rFonts w:ascii="Times New Roman" w:hAnsi="Times New Roman" w:cs="Times New Roman"/>
          <w:sz w:val="28"/>
          <w:szCs w:val="28"/>
          <w:lang w:val="ru-RU"/>
        </w:rPr>
        <w:t>Министерство финансов</w:t>
      </w:r>
      <w:r w:rsidR="00111847" w:rsidRPr="00B24CD7">
        <w:rPr>
          <w:rFonts w:ascii="Times New Roman" w:hAnsi="Times New Roman" w:cs="Times New Roman"/>
          <w:sz w:val="28"/>
          <w:szCs w:val="28"/>
          <w:lang w:val="ru-RU"/>
        </w:rPr>
        <w:t xml:space="preserve">, </w:t>
      </w:r>
      <w:r w:rsidR="002A74BC" w:rsidRPr="00B24CD7">
        <w:rPr>
          <w:rFonts w:ascii="Times New Roman" w:hAnsi="Times New Roman" w:cs="Times New Roman"/>
          <w:sz w:val="28"/>
          <w:szCs w:val="28"/>
          <w:lang w:val="ru-RU"/>
        </w:rPr>
        <w:t>Государственная пробирная палата</w:t>
      </w:r>
      <w:r w:rsidR="00111847" w:rsidRPr="00B24CD7">
        <w:rPr>
          <w:rFonts w:ascii="Times New Roman" w:hAnsi="Times New Roman" w:cs="Times New Roman"/>
          <w:sz w:val="28"/>
          <w:szCs w:val="28"/>
          <w:lang w:val="ru-RU"/>
        </w:rPr>
        <w:t xml:space="preserve">, </w:t>
      </w:r>
      <w:r w:rsidR="002A74BC" w:rsidRPr="00B24CD7">
        <w:rPr>
          <w:rFonts w:ascii="Times New Roman" w:hAnsi="Times New Roman" w:cs="Times New Roman"/>
          <w:sz w:val="28"/>
          <w:szCs w:val="28"/>
          <w:lang w:val="ru-RU"/>
        </w:rPr>
        <w:t>Совет по публичному надзору за аудитом</w:t>
      </w:r>
      <w:r w:rsidR="00111847" w:rsidRPr="00B24CD7">
        <w:rPr>
          <w:rFonts w:ascii="Times New Roman" w:hAnsi="Times New Roman" w:cs="Times New Roman"/>
          <w:sz w:val="28"/>
          <w:szCs w:val="28"/>
          <w:lang w:val="ru-RU"/>
        </w:rPr>
        <w:t xml:space="preserve">, </w:t>
      </w:r>
      <w:r w:rsidR="002A74BC" w:rsidRPr="00B24CD7">
        <w:rPr>
          <w:rFonts w:ascii="Times New Roman" w:hAnsi="Times New Roman" w:cs="Times New Roman"/>
          <w:sz w:val="28"/>
          <w:szCs w:val="28"/>
          <w:lang w:val="ru-RU"/>
        </w:rPr>
        <w:t>Национальное агентства по регулированию в области электронных коммуникаций и информационных технологий</w:t>
      </w:r>
      <w:r w:rsidR="00111847" w:rsidRPr="00B24CD7">
        <w:rPr>
          <w:rFonts w:ascii="Times New Roman" w:hAnsi="Times New Roman" w:cs="Times New Roman"/>
          <w:sz w:val="28"/>
          <w:szCs w:val="28"/>
          <w:lang w:val="ru-RU"/>
        </w:rPr>
        <w:t>)</w:t>
      </w:r>
      <w:r w:rsidR="00790D20" w:rsidRPr="00B24CD7">
        <w:rPr>
          <w:rFonts w:ascii="Times New Roman" w:hAnsi="Times New Roman" w:cs="Times New Roman"/>
          <w:sz w:val="28"/>
          <w:szCs w:val="28"/>
          <w:lang w:val="ru-RU"/>
        </w:rPr>
        <w:t>.</w:t>
      </w:r>
    </w:p>
    <w:p w14:paraId="0569407D" w14:textId="77777777" w:rsidR="00E30CD5" w:rsidRPr="00B24CD7" w:rsidRDefault="00E30CD5" w:rsidP="008D32B9">
      <w:pPr>
        <w:tabs>
          <w:tab w:val="left" w:pos="6386"/>
        </w:tabs>
        <w:spacing w:after="0" w:line="240" w:lineRule="auto"/>
        <w:ind w:firstLine="567"/>
        <w:jc w:val="both"/>
        <w:rPr>
          <w:rFonts w:ascii="Times New Roman" w:hAnsi="Times New Roman" w:cs="Times New Roman"/>
          <w:sz w:val="28"/>
          <w:szCs w:val="28"/>
          <w:lang w:val="ru-RU"/>
        </w:rPr>
      </w:pPr>
    </w:p>
    <w:tbl>
      <w:tblPr>
        <w:tblStyle w:val="a8"/>
        <w:tblW w:w="72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90"/>
        <w:gridCol w:w="1710"/>
      </w:tblGrid>
      <w:tr w:rsidR="00E30CD5" w:rsidRPr="00B24CD7" w14:paraId="3570D832" w14:textId="77777777">
        <w:trPr>
          <w:jc w:val="center"/>
        </w:trPr>
        <w:tc>
          <w:tcPr>
            <w:tcW w:w="5490" w:type="dxa"/>
          </w:tcPr>
          <w:p w14:paraId="31DBA958" w14:textId="77777777" w:rsidR="00E30CD5" w:rsidRPr="00B24CD7" w:rsidRDefault="00E30CD5" w:rsidP="00C72AD8">
            <w:pPr>
              <w:tabs>
                <w:tab w:val="left" w:pos="6386"/>
              </w:tabs>
              <w:spacing w:after="0" w:line="240" w:lineRule="auto"/>
              <w:ind w:left="-118"/>
              <w:jc w:val="both"/>
              <w:rPr>
                <w:rFonts w:ascii="Times New Roman" w:eastAsia="Georgia" w:hAnsi="Times New Roman" w:cs="Times New Roman"/>
                <w:b/>
                <w:lang w:val="ru-RU"/>
              </w:rPr>
            </w:pPr>
          </w:p>
        </w:tc>
        <w:tc>
          <w:tcPr>
            <w:tcW w:w="1710" w:type="dxa"/>
          </w:tcPr>
          <w:p w14:paraId="52FC55B5" w14:textId="77777777" w:rsidR="00E30CD5" w:rsidRPr="00B24CD7" w:rsidRDefault="000E3AC4" w:rsidP="00C72AD8">
            <w:pPr>
              <w:tabs>
                <w:tab w:val="left" w:pos="6386"/>
              </w:tabs>
              <w:spacing w:after="0" w:line="240" w:lineRule="auto"/>
              <w:ind w:left="-118"/>
              <w:jc w:val="both"/>
              <w:rPr>
                <w:rFonts w:ascii="Times New Roman" w:eastAsia="Georgia" w:hAnsi="Times New Roman" w:cs="Times New Roman"/>
                <w:lang w:val="ru-RU"/>
              </w:rPr>
            </w:pPr>
            <w:r w:rsidRPr="00B24CD7">
              <w:rPr>
                <w:rFonts w:ascii="Times New Roman" w:eastAsia="Georgia" w:hAnsi="Times New Roman" w:cs="Times New Roman"/>
                <w:lang w:val="ru-RU"/>
              </w:rPr>
              <w:t>Количество</w:t>
            </w:r>
          </w:p>
        </w:tc>
      </w:tr>
      <w:tr w:rsidR="00E30CD5" w:rsidRPr="00B24CD7" w14:paraId="6DE63A14" w14:textId="77777777">
        <w:trPr>
          <w:jc w:val="center"/>
        </w:trPr>
        <w:tc>
          <w:tcPr>
            <w:tcW w:w="5490" w:type="dxa"/>
          </w:tcPr>
          <w:p w14:paraId="4522CF07" w14:textId="77777777" w:rsidR="00E30CD5" w:rsidRPr="00B24CD7" w:rsidRDefault="000E3AC4" w:rsidP="00C72AD8">
            <w:pPr>
              <w:tabs>
                <w:tab w:val="left" w:pos="6386"/>
              </w:tabs>
              <w:spacing w:after="0" w:line="240" w:lineRule="auto"/>
              <w:ind w:left="-118"/>
              <w:jc w:val="both"/>
              <w:rPr>
                <w:rFonts w:ascii="Times New Roman" w:eastAsia="Georgia" w:hAnsi="Times New Roman" w:cs="Times New Roman"/>
                <w:lang w:val="ru-RU"/>
              </w:rPr>
            </w:pPr>
            <w:r w:rsidRPr="00B24CD7">
              <w:rPr>
                <w:rFonts w:ascii="Times New Roman" w:eastAsia="Georgia" w:hAnsi="Times New Roman" w:cs="Times New Roman"/>
                <w:lang w:val="ru-RU"/>
              </w:rPr>
              <w:t>Направленные запросы</w:t>
            </w:r>
          </w:p>
        </w:tc>
        <w:tc>
          <w:tcPr>
            <w:tcW w:w="1710" w:type="dxa"/>
          </w:tcPr>
          <w:p w14:paraId="636D29B7" w14:textId="77777777" w:rsidR="00E30CD5" w:rsidRPr="00B24CD7" w:rsidRDefault="00E30CD5" w:rsidP="00C72AD8">
            <w:pPr>
              <w:tabs>
                <w:tab w:val="left" w:pos="6386"/>
              </w:tabs>
              <w:spacing w:after="0" w:line="240" w:lineRule="auto"/>
              <w:ind w:left="-118"/>
              <w:jc w:val="both"/>
              <w:rPr>
                <w:rFonts w:ascii="Times New Roman" w:eastAsia="Georgia" w:hAnsi="Times New Roman" w:cs="Times New Roman"/>
                <w:lang w:val="ru-RU"/>
              </w:rPr>
            </w:pPr>
          </w:p>
        </w:tc>
      </w:tr>
      <w:tr w:rsidR="00E30CD5" w:rsidRPr="00B24CD7" w14:paraId="63D6BC04" w14:textId="77777777">
        <w:trPr>
          <w:jc w:val="center"/>
        </w:trPr>
        <w:tc>
          <w:tcPr>
            <w:tcW w:w="5490" w:type="dxa"/>
          </w:tcPr>
          <w:p w14:paraId="344F00FC" w14:textId="77777777" w:rsidR="00E30CD5" w:rsidRPr="00B24CD7" w:rsidRDefault="000E3AC4" w:rsidP="000E3AC4">
            <w:pPr>
              <w:tabs>
                <w:tab w:val="left" w:pos="6386"/>
              </w:tabs>
              <w:spacing w:after="0" w:line="240" w:lineRule="auto"/>
              <w:ind w:left="-118"/>
              <w:jc w:val="both"/>
              <w:rPr>
                <w:rFonts w:ascii="Times New Roman" w:eastAsia="Georgia" w:hAnsi="Times New Roman" w:cs="Times New Roman"/>
                <w:lang w:val="ru-RU"/>
              </w:rPr>
            </w:pPr>
            <w:r w:rsidRPr="00B24CD7">
              <w:rPr>
                <w:rFonts w:ascii="Times New Roman" w:eastAsia="Georgia" w:hAnsi="Times New Roman" w:cs="Times New Roman"/>
                <w:lang w:val="ru-RU"/>
              </w:rPr>
              <w:t>Количество направленных запросов, удовлетворенных иностранным органам</w:t>
            </w:r>
          </w:p>
        </w:tc>
        <w:tc>
          <w:tcPr>
            <w:tcW w:w="1710" w:type="dxa"/>
          </w:tcPr>
          <w:p w14:paraId="55E596CB" w14:textId="77777777" w:rsidR="00E30CD5" w:rsidRPr="00B24CD7" w:rsidRDefault="00E30CD5" w:rsidP="00C72AD8">
            <w:pPr>
              <w:tabs>
                <w:tab w:val="left" w:pos="6386"/>
              </w:tabs>
              <w:spacing w:after="0" w:line="240" w:lineRule="auto"/>
              <w:ind w:left="-118"/>
              <w:jc w:val="both"/>
              <w:rPr>
                <w:rFonts w:ascii="Times New Roman" w:eastAsia="Georgia" w:hAnsi="Times New Roman" w:cs="Times New Roman"/>
                <w:lang w:val="ru-RU"/>
              </w:rPr>
            </w:pPr>
          </w:p>
        </w:tc>
      </w:tr>
      <w:tr w:rsidR="00E30CD5" w:rsidRPr="00B24CD7" w14:paraId="01B2990E" w14:textId="77777777">
        <w:trPr>
          <w:jc w:val="center"/>
        </w:trPr>
        <w:tc>
          <w:tcPr>
            <w:tcW w:w="5490" w:type="dxa"/>
          </w:tcPr>
          <w:p w14:paraId="3FF7D03A" w14:textId="77777777" w:rsidR="00E30CD5" w:rsidRPr="00B24CD7" w:rsidRDefault="000E3AC4" w:rsidP="00C72AD8">
            <w:pPr>
              <w:tabs>
                <w:tab w:val="left" w:pos="6386"/>
              </w:tabs>
              <w:spacing w:after="0" w:line="240" w:lineRule="auto"/>
              <w:ind w:left="-118"/>
              <w:jc w:val="both"/>
              <w:rPr>
                <w:rFonts w:ascii="Times New Roman" w:eastAsia="Georgia" w:hAnsi="Times New Roman" w:cs="Times New Roman"/>
                <w:lang w:val="ru-RU"/>
              </w:rPr>
            </w:pPr>
            <w:r w:rsidRPr="00B24CD7">
              <w:rPr>
                <w:rFonts w:ascii="Times New Roman" w:eastAsia="Georgia" w:hAnsi="Times New Roman" w:cs="Times New Roman"/>
                <w:lang w:val="ru-RU"/>
              </w:rPr>
              <w:t>Количество направленных запросов, отклоненных иностранным органом</w:t>
            </w:r>
          </w:p>
        </w:tc>
        <w:tc>
          <w:tcPr>
            <w:tcW w:w="1710" w:type="dxa"/>
          </w:tcPr>
          <w:p w14:paraId="20FC14B1" w14:textId="77777777" w:rsidR="00E30CD5" w:rsidRPr="00B24CD7" w:rsidRDefault="00E30CD5" w:rsidP="00C72AD8">
            <w:pPr>
              <w:tabs>
                <w:tab w:val="left" w:pos="6386"/>
              </w:tabs>
              <w:spacing w:after="0" w:line="240" w:lineRule="auto"/>
              <w:ind w:left="-118"/>
              <w:jc w:val="both"/>
              <w:rPr>
                <w:rFonts w:ascii="Times New Roman" w:eastAsia="Georgia" w:hAnsi="Times New Roman" w:cs="Times New Roman"/>
                <w:lang w:val="ru-RU"/>
              </w:rPr>
            </w:pPr>
          </w:p>
        </w:tc>
      </w:tr>
      <w:tr w:rsidR="00E30CD5" w:rsidRPr="00B24CD7" w14:paraId="0074494D" w14:textId="77777777" w:rsidTr="00C72AD8">
        <w:trPr>
          <w:trHeight w:val="53"/>
          <w:jc w:val="center"/>
        </w:trPr>
        <w:tc>
          <w:tcPr>
            <w:tcW w:w="5490" w:type="dxa"/>
          </w:tcPr>
          <w:p w14:paraId="3BA65DE4" w14:textId="77777777" w:rsidR="00E30CD5" w:rsidRPr="00B24CD7" w:rsidRDefault="000E3AC4" w:rsidP="00C72AD8">
            <w:pPr>
              <w:tabs>
                <w:tab w:val="left" w:pos="6386"/>
              </w:tabs>
              <w:spacing w:after="0" w:line="240" w:lineRule="auto"/>
              <w:ind w:left="-118"/>
              <w:jc w:val="both"/>
              <w:rPr>
                <w:rFonts w:ascii="Times New Roman" w:eastAsia="Georgia" w:hAnsi="Times New Roman" w:cs="Times New Roman"/>
                <w:lang w:val="ru-RU"/>
              </w:rPr>
            </w:pPr>
            <w:r w:rsidRPr="00B24CD7">
              <w:rPr>
                <w:rFonts w:ascii="Times New Roman" w:eastAsia="Georgia" w:hAnsi="Times New Roman" w:cs="Times New Roman"/>
                <w:lang w:val="ru-RU"/>
              </w:rPr>
              <w:t>Среднее время ответа</w:t>
            </w:r>
          </w:p>
        </w:tc>
        <w:tc>
          <w:tcPr>
            <w:tcW w:w="1710" w:type="dxa"/>
          </w:tcPr>
          <w:p w14:paraId="786CC952" w14:textId="77777777" w:rsidR="00E30CD5" w:rsidRPr="00B24CD7" w:rsidRDefault="00E30CD5" w:rsidP="00C72AD8">
            <w:pPr>
              <w:tabs>
                <w:tab w:val="left" w:pos="6386"/>
              </w:tabs>
              <w:spacing w:after="0" w:line="240" w:lineRule="auto"/>
              <w:ind w:left="-118"/>
              <w:jc w:val="both"/>
              <w:rPr>
                <w:rFonts w:ascii="Times New Roman" w:eastAsia="Georgia" w:hAnsi="Times New Roman" w:cs="Times New Roman"/>
                <w:lang w:val="ru-RU"/>
              </w:rPr>
            </w:pPr>
          </w:p>
        </w:tc>
      </w:tr>
    </w:tbl>
    <w:p w14:paraId="082CC1DA" w14:textId="77777777" w:rsidR="00E30CD5" w:rsidRPr="00B24CD7" w:rsidRDefault="00E30CD5" w:rsidP="008D32B9">
      <w:pPr>
        <w:tabs>
          <w:tab w:val="left" w:pos="6386"/>
        </w:tabs>
        <w:spacing w:after="0" w:line="240" w:lineRule="auto"/>
        <w:ind w:firstLine="567"/>
        <w:jc w:val="both"/>
        <w:rPr>
          <w:rFonts w:ascii="Times New Roman" w:hAnsi="Times New Roman" w:cs="Times New Roman"/>
          <w:sz w:val="28"/>
          <w:szCs w:val="28"/>
          <w:lang w:val="ru-RU"/>
        </w:rPr>
      </w:pPr>
    </w:p>
    <w:p w14:paraId="3815887C" w14:textId="77777777" w:rsidR="00E30CD5" w:rsidRPr="00B24CD7" w:rsidRDefault="000E3AC4" w:rsidP="008D32B9">
      <w:pPr>
        <w:tabs>
          <w:tab w:val="left" w:pos="6386"/>
        </w:tabs>
        <w:spacing w:after="0" w:line="240" w:lineRule="auto"/>
        <w:ind w:firstLine="567"/>
        <w:jc w:val="both"/>
        <w:rPr>
          <w:rFonts w:ascii="Times New Roman" w:hAnsi="Times New Roman" w:cs="Times New Roman"/>
          <w:sz w:val="28"/>
          <w:szCs w:val="28"/>
          <w:lang w:val="ru-RU"/>
        </w:rPr>
      </w:pPr>
      <w:r w:rsidRPr="00B24CD7">
        <w:rPr>
          <w:rFonts w:ascii="Times New Roman" w:hAnsi="Times New Roman" w:cs="Times New Roman"/>
          <w:sz w:val="28"/>
          <w:szCs w:val="28"/>
          <w:lang w:val="ru-RU"/>
        </w:rPr>
        <w:t xml:space="preserve">Статистика по Государственный регистр правовых единиц </w:t>
      </w:r>
      <w:r w:rsidR="00111847" w:rsidRPr="00B24CD7">
        <w:rPr>
          <w:rFonts w:ascii="Times New Roman" w:hAnsi="Times New Roman" w:cs="Times New Roman"/>
          <w:sz w:val="28"/>
          <w:szCs w:val="28"/>
          <w:lang w:val="ru-RU"/>
        </w:rPr>
        <w:t>(</w:t>
      </w:r>
      <w:r w:rsidR="002A74BC" w:rsidRPr="00B24CD7">
        <w:rPr>
          <w:rFonts w:ascii="Times New Roman" w:hAnsi="Times New Roman" w:cs="Times New Roman"/>
          <w:sz w:val="28"/>
          <w:szCs w:val="28"/>
          <w:lang w:val="ru-RU"/>
        </w:rPr>
        <w:t>Агентство государственных услуг</w:t>
      </w:r>
      <w:r w:rsidR="00111847" w:rsidRPr="00B24CD7">
        <w:rPr>
          <w:rFonts w:ascii="Times New Roman" w:hAnsi="Times New Roman" w:cs="Times New Roman"/>
          <w:sz w:val="28"/>
          <w:szCs w:val="28"/>
          <w:lang w:val="ru-RU"/>
        </w:rPr>
        <w:t>)</w:t>
      </w:r>
    </w:p>
    <w:p w14:paraId="2D21DC8B" w14:textId="77777777" w:rsidR="000E3AC4" w:rsidRPr="00B24CD7" w:rsidRDefault="000E3AC4" w:rsidP="008D32B9">
      <w:pPr>
        <w:tabs>
          <w:tab w:val="left" w:pos="6386"/>
        </w:tabs>
        <w:spacing w:after="0" w:line="240" w:lineRule="auto"/>
        <w:ind w:firstLine="567"/>
        <w:jc w:val="both"/>
        <w:rPr>
          <w:rFonts w:ascii="Times New Roman" w:hAnsi="Times New Roman" w:cs="Times New Roman"/>
          <w:sz w:val="28"/>
          <w:szCs w:val="28"/>
          <w:lang w:val="ru-RU"/>
        </w:rPr>
      </w:pPr>
    </w:p>
    <w:tbl>
      <w:tblPr>
        <w:tblStyle w:val="a9"/>
        <w:tblW w:w="83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5"/>
        <w:gridCol w:w="3690"/>
      </w:tblGrid>
      <w:tr w:rsidR="00E30CD5" w:rsidRPr="00B24CD7" w14:paraId="58F5A249" w14:textId="77777777">
        <w:trPr>
          <w:jc w:val="center"/>
        </w:trPr>
        <w:tc>
          <w:tcPr>
            <w:tcW w:w="4675" w:type="dxa"/>
          </w:tcPr>
          <w:p w14:paraId="07169A6A" w14:textId="77777777" w:rsidR="00E30CD5" w:rsidRPr="00B24CD7" w:rsidRDefault="00E30CD5" w:rsidP="00C72AD8">
            <w:pPr>
              <w:tabs>
                <w:tab w:val="left" w:pos="6386"/>
              </w:tabs>
              <w:spacing w:after="0" w:line="240" w:lineRule="auto"/>
              <w:ind w:left="-118"/>
              <w:jc w:val="both"/>
              <w:rPr>
                <w:rFonts w:ascii="Times New Roman" w:eastAsia="Georgia" w:hAnsi="Times New Roman" w:cs="Times New Roman"/>
                <w:lang w:val="ru-RU"/>
              </w:rPr>
            </w:pPr>
          </w:p>
        </w:tc>
        <w:tc>
          <w:tcPr>
            <w:tcW w:w="3690" w:type="dxa"/>
          </w:tcPr>
          <w:p w14:paraId="092E86CA" w14:textId="77777777" w:rsidR="00E30CD5" w:rsidRPr="00B24CD7" w:rsidRDefault="000E3AC4" w:rsidP="00C72AD8">
            <w:pPr>
              <w:tabs>
                <w:tab w:val="left" w:pos="6386"/>
              </w:tabs>
              <w:spacing w:after="0" w:line="240" w:lineRule="auto"/>
              <w:ind w:left="-118"/>
              <w:jc w:val="both"/>
              <w:rPr>
                <w:rFonts w:ascii="Times New Roman" w:eastAsia="Georgia" w:hAnsi="Times New Roman" w:cs="Times New Roman"/>
                <w:lang w:val="ru-RU"/>
              </w:rPr>
            </w:pPr>
            <w:r w:rsidRPr="00B24CD7">
              <w:rPr>
                <w:rFonts w:ascii="Times New Roman" w:eastAsia="Georgia" w:hAnsi="Times New Roman" w:cs="Times New Roman"/>
                <w:lang w:val="ru-RU"/>
              </w:rPr>
              <w:t>Количество</w:t>
            </w:r>
          </w:p>
        </w:tc>
      </w:tr>
      <w:tr w:rsidR="00E30CD5" w:rsidRPr="00B24CD7" w14:paraId="0B7A4188" w14:textId="77777777">
        <w:trPr>
          <w:jc w:val="center"/>
        </w:trPr>
        <w:tc>
          <w:tcPr>
            <w:tcW w:w="4675" w:type="dxa"/>
          </w:tcPr>
          <w:p w14:paraId="625FBF7B" w14:textId="77777777" w:rsidR="00E30CD5" w:rsidRPr="00B24CD7" w:rsidRDefault="000E3AC4" w:rsidP="00C72AD8">
            <w:pPr>
              <w:tabs>
                <w:tab w:val="left" w:pos="6386"/>
              </w:tabs>
              <w:spacing w:after="0" w:line="240" w:lineRule="auto"/>
              <w:ind w:left="-118"/>
              <w:jc w:val="both"/>
              <w:rPr>
                <w:rFonts w:ascii="Times New Roman" w:eastAsia="Georgia" w:hAnsi="Times New Roman" w:cs="Times New Roman"/>
                <w:lang w:val="ru-RU"/>
              </w:rPr>
            </w:pPr>
            <w:r w:rsidRPr="00B24CD7">
              <w:rPr>
                <w:rFonts w:ascii="Times New Roman" w:eastAsia="Georgia" w:hAnsi="Times New Roman" w:cs="Times New Roman"/>
                <w:lang w:val="ru-RU"/>
              </w:rPr>
              <w:t>Общее количество правовых единиц</w:t>
            </w:r>
            <w:r w:rsidR="00111847" w:rsidRPr="00B24CD7">
              <w:rPr>
                <w:rFonts w:ascii="Times New Roman" w:eastAsia="Georgia" w:hAnsi="Times New Roman" w:cs="Times New Roman"/>
                <w:lang w:val="ru-RU"/>
              </w:rPr>
              <w:t xml:space="preserve"> </w:t>
            </w:r>
          </w:p>
        </w:tc>
        <w:tc>
          <w:tcPr>
            <w:tcW w:w="3690" w:type="dxa"/>
          </w:tcPr>
          <w:p w14:paraId="0E41C048" w14:textId="77777777" w:rsidR="00E30CD5" w:rsidRPr="00B24CD7" w:rsidRDefault="00E30CD5" w:rsidP="00C72AD8">
            <w:pPr>
              <w:tabs>
                <w:tab w:val="left" w:pos="6386"/>
              </w:tabs>
              <w:spacing w:after="0" w:line="240" w:lineRule="auto"/>
              <w:ind w:left="-118"/>
              <w:jc w:val="both"/>
              <w:rPr>
                <w:rFonts w:ascii="Times New Roman" w:eastAsia="Georgia" w:hAnsi="Times New Roman" w:cs="Times New Roman"/>
                <w:lang w:val="ru-RU"/>
              </w:rPr>
            </w:pPr>
          </w:p>
        </w:tc>
      </w:tr>
      <w:tr w:rsidR="00E30CD5" w:rsidRPr="00B24CD7" w14:paraId="1FBD4A63" w14:textId="77777777">
        <w:trPr>
          <w:jc w:val="center"/>
        </w:trPr>
        <w:tc>
          <w:tcPr>
            <w:tcW w:w="4675" w:type="dxa"/>
          </w:tcPr>
          <w:p w14:paraId="6C30BACC" w14:textId="77777777" w:rsidR="00E30CD5" w:rsidRPr="00B24CD7" w:rsidRDefault="000E3AC4" w:rsidP="00C72AD8">
            <w:pPr>
              <w:tabs>
                <w:tab w:val="left" w:pos="6386"/>
              </w:tabs>
              <w:spacing w:after="0" w:line="240" w:lineRule="auto"/>
              <w:ind w:left="-118"/>
              <w:jc w:val="both"/>
              <w:rPr>
                <w:rFonts w:ascii="Times New Roman" w:eastAsia="Georgia" w:hAnsi="Times New Roman" w:cs="Times New Roman"/>
                <w:lang w:val="ru-RU"/>
              </w:rPr>
            </w:pPr>
            <w:r w:rsidRPr="00B24CD7">
              <w:rPr>
                <w:rFonts w:ascii="Times New Roman" w:eastAsia="Georgia" w:hAnsi="Times New Roman" w:cs="Times New Roman"/>
                <w:lang w:val="ru-RU"/>
              </w:rPr>
              <w:t>Количество правовых единиц, зарегистрированных за отчетный период</w:t>
            </w:r>
          </w:p>
        </w:tc>
        <w:tc>
          <w:tcPr>
            <w:tcW w:w="3690" w:type="dxa"/>
          </w:tcPr>
          <w:p w14:paraId="247B0D63" w14:textId="77777777" w:rsidR="00E30CD5" w:rsidRPr="00B24CD7" w:rsidRDefault="00E30CD5" w:rsidP="00C72AD8">
            <w:pPr>
              <w:tabs>
                <w:tab w:val="left" w:pos="6386"/>
              </w:tabs>
              <w:spacing w:after="0" w:line="240" w:lineRule="auto"/>
              <w:ind w:left="-118"/>
              <w:jc w:val="both"/>
              <w:rPr>
                <w:rFonts w:ascii="Times New Roman" w:eastAsia="Georgia" w:hAnsi="Times New Roman" w:cs="Times New Roman"/>
                <w:lang w:val="ru-RU"/>
              </w:rPr>
            </w:pPr>
          </w:p>
        </w:tc>
      </w:tr>
      <w:tr w:rsidR="00E30CD5" w:rsidRPr="00B24CD7" w14:paraId="3D84054D" w14:textId="77777777">
        <w:trPr>
          <w:jc w:val="center"/>
        </w:trPr>
        <w:tc>
          <w:tcPr>
            <w:tcW w:w="4675" w:type="dxa"/>
          </w:tcPr>
          <w:p w14:paraId="3BDB6D04" w14:textId="77777777" w:rsidR="00E30CD5" w:rsidRPr="00B24CD7" w:rsidRDefault="000E3AC4" w:rsidP="00C72AD8">
            <w:pPr>
              <w:tabs>
                <w:tab w:val="left" w:pos="6386"/>
              </w:tabs>
              <w:spacing w:after="0" w:line="240" w:lineRule="auto"/>
              <w:ind w:left="-118"/>
              <w:jc w:val="both"/>
              <w:rPr>
                <w:rFonts w:ascii="Times New Roman" w:eastAsia="Georgia" w:hAnsi="Times New Roman" w:cs="Times New Roman"/>
                <w:lang w:val="ru-RU"/>
              </w:rPr>
            </w:pPr>
            <w:r w:rsidRPr="00B24CD7">
              <w:rPr>
                <w:rFonts w:ascii="Times New Roman" w:eastAsia="Georgia" w:hAnsi="Times New Roman" w:cs="Times New Roman"/>
                <w:lang w:val="ru-RU"/>
              </w:rPr>
              <w:t xml:space="preserve">Количество выгодоприобретающих собственников зарегистрированных правых единиц </w:t>
            </w:r>
          </w:p>
        </w:tc>
        <w:tc>
          <w:tcPr>
            <w:tcW w:w="3690" w:type="dxa"/>
          </w:tcPr>
          <w:p w14:paraId="6BF1FD01" w14:textId="77777777" w:rsidR="00E30CD5" w:rsidRPr="00B24CD7" w:rsidRDefault="00E30CD5" w:rsidP="00C72AD8">
            <w:pPr>
              <w:tabs>
                <w:tab w:val="left" w:pos="6386"/>
              </w:tabs>
              <w:spacing w:after="0" w:line="240" w:lineRule="auto"/>
              <w:ind w:left="-118"/>
              <w:jc w:val="both"/>
              <w:rPr>
                <w:rFonts w:ascii="Times New Roman" w:eastAsia="Georgia" w:hAnsi="Times New Roman" w:cs="Times New Roman"/>
                <w:lang w:val="ru-RU"/>
              </w:rPr>
            </w:pPr>
          </w:p>
        </w:tc>
      </w:tr>
      <w:tr w:rsidR="00E30CD5" w:rsidRPr="00B24CD7" w14:paraId="6F23B96F" w14:textId="77777777">
        <w:trPr>
          <w:jc w:val="center"/>
        </w:trPr>
        <w:tc>
          <w:tcPr>
            <w:tcW w:w="4675" w:type="dxa"/>
          </w:tcPr>
          <w:p w14:paraId="0CCC3138" w14:textId="77777777" w:rsidR="00E30CD5" w:rsidRPr="00B24CD7" w:rsidRDefault="000E3AC4" w:rsidP="00C72AD8">
            <w:pPr>
              <w:tabs>
                <w:tab w:val="left" w:pos="6386"/>
              </w:tabs>
              <w:spacing w:after="0" w:line="240" w:lineRule="auto"/>
              <w:ind w:left="-118"/>
              <w:jc w:val="both"/>
              <w:rPr>
                <w:rFonts w:ascii="Times New Roman" w:eastAsia="Georgia" w:hAnsi="Times New Roman" w:cs="Times New Roman"/>
                <w:lang w:val="ru-RU"/>
              </w:rPr>
            </w:pPr>
            <w:r w:rsidRPr="00B24CD7">
              <w:rPr>
                <w:rFonts w:ascii="Times New Roman" w:eastAsia="Times New Roman" w:hAnsi="Times New Roman" w:cs="Times New Roman"/>
                <w:lang w:val="ru-RU"/>
              </w:rPr>
              <w:t>Количество выгодоприобретающих собственников, зарегистрированных за отчетный период</w:t>
            </w:r>
          </w:p>
        </w:tc>
        <w:tc>
          <w:tcPr>
            <w:tcW w:w="3690" w:type="dxa"/>
          </w:tcPr>
          <w:p w14:paraId="1088E772" w14:textId="77777777" w:rsidR="00E30CD5" w:rsidRPr="00B24CD7" w:rsidRDefault="00E30CD5" w:rsidP="00C72AD8">
            <w:pPr>
              <w:tabs>
                <w:tab w:val="left" w:pos="6386"/>
              </w:tabs>
              <w:spacing w:after="0" w:line="240" w:lineRule="auto"/>
              <w:ind w:left="-118"/>
              <w:jc w:val="both"/>
              <w:rPr>
                <w:rFonts w:ascii="Times New Roman" w:eastAsia="Georgia" w:hAnsi="Times New Roman" w:cs="Times New Roman"/>
                <w:lang w:val="ru-RU"/>
              </w:rPr>
            </w:pPr>
          </w:p>
        </w:tc>
      </w:tr>
    </w:tbl>
    <w:p w14:paraId="488DB9EE" w14:textId="77777777" w:rsidR="00E30CD5" w:rsidRPr="00B24CD7" w:rsidRDefault="00E30CD5" w:rsidP="008D32B9">
      <w:pPr>
        <w:tabs>
          <w:tab w:val="left" w:pos="6386"/>
        </w:tabs>
        <w:spacing w:after="0" w:line="240" w:lineRule="auto"/>
        <w:ind w:firstLine="567"/>
        <w:jc w:val="both"/>
        <w:rPr>
          <w:rFonts w:ascii="Times New Roman" w:hAnsi="Times New Roman" w:cs="Times New Roman"/>
          <w:lang w:val="ru-RU"/>
        </w:rPr>
      </w:pPr>
    </w:p>
    <w:p w14:paraId="0022BACE" w14:textId="77777777" w:rsidR="00E30CD5" w:rsidRPr="00B24CD7" w:rsidRDefault="00911EB3" w:rsidP="008D32B9">
      <w:pPr>
        <w:tabs>
          <w:tab w:val="left" w:pos="6386"/>
        </w:tabs>
        <w:spacing w:after="0" w:line="240" w:lineRule="auto"/>
        <w:ind w:firstLine="567"/>
        <w:jc w:val="both"/>
        <w:rPr>
          <w:rFonts w:ascii="Times New Roman" w:hAnsi="Times New Roman" w:cs="Times New Roman"/>
          <w:sz w:val="28"/>
          <w:szCs w:val="28"/>
          <w:lang w:val="ru-RU"/>
        </w:rPr>
      </w:pPr>
      <w:r w:rsidRPr="00B24CD7">
        <w:rPr>
          <w:rFonts w:ascii="Times New Roman" w:hAnsi="Times New Roman" w:cs="Times New Roman"/>
          <w:sz w:val="28"/>
          <w:szCs w:val="28"/>
          <w:lang w:val="ru-RU"/>
        </w:rPr>
        <w:t>Меры надзора, принятые о</w:t>
      </w:r>
      <w:r w:rsidR="00F41EA4" w:rsidRPr="00B24CD7">
        <w:rPr>
          <w:rFonts w:ascii="Times New Roman" w:hAnsi="Times New Roman" w:cs="Times New Roman"/>
          <w:sz w:val="28"/>
          <w:szCs w:val="28"/>
          <w:lang w:val="ru-RU"/>
        </w:rPr>
        <w:t>рган</w:t>
      </w:r>
      <w:r w:rsidRPr="00B24CD7">
        <w:rPr>
          <w:rFonts w:ascii="Times New Roman" w:hAnsi="Times New Roman" w:cs="Times New Roman"/>
          <w:sz w:val="28"/>
          <w:szCs w:val="28"/>
          <w:lang w:val="ru-RU"/>
        </w:rPr>
        <w:t>ами</w:t>
      </w:r>
      <w:r w:rsidR="00F41EA4" w:rsidRPr="00B24CD7">
        <w:rPr>
          <w:rFonts w:ascii="Times New Roman" w:hAnsi="Times New Roman" w:cs="Times New Roman"/>
          <w:sz w:val="28"/>
          <w:szCs w:val="28"/>
          <w:lang w:val="ru-RU"/>
        </w:rPr>
        <w:t xml:space="preserve"> с функциями надзора</w:t>
      </w:r>
      <w:r w:rsidR="00111847" w:rsidRPr="00B24CD7">
        <w:rPr>
          <w:rFonts w:ascii="Times New Roman" w:hAnsi="Times New Roman" w:cs="Times New Roman"/>
          <w:sz w:val="28"/>
          <w:szCs w:val="28"/>
          <w:lang w:val="ru-RU"/>
        </w:rPr>
        <w:t xml:space="preserve"> (</w:t>
      </w:r>
      <w:r w:rsidR="0072721D" w:rsidRPr="00B24CD7">
        <w:rPr>
          <w:rFonts w:ascii="Times New Roman" w:hAnsi="Times New Roman" w:cs="Times New Roman"/>
          <w:sz w:val="28"/>
          <w:szCs w:val="28"/>
          <w:lang w:val="ru-RU"/>
        </w:rPr>
        <w:t>Служба по предупреждению и борьбе с отмыванием денег</w:t>
      </w:r>
      <w:r w:rsidR="00111847" w:rsidRPr="00B24CD7">
        <w:rPr>
          <w:rFonts w:ascii="Times New Roman" w:hAnsi="Times New Roman" w:cs="Times New Roman"/>
          <w:sz w:val="28"/>
          <w:szCs w:val="28"/>
          <w:lang w:val="ru-RU"/>
        </w:rPr>
        <w:t xml:space="preserve">, </w:t>
      </w:r>
      <w:r w:rsidR="00F415B2" w:rsidRPr="00B24CD7">
        <w:rPr>
          <w:rFonts w:ascii="Times New Roman" w:hAnsi="Times New Roman" w:cs="Times New Roman"/>
          <w:sz w:val="28"/>
          <w:szCs w:val="28"/>
          <w:lang w:val="ru-RU"/>
        </w:rPr>
        <w:t>Национальный банк Молдовы</w:t>
      </w:r>
      <w:r w:rsidR="00111847" w:rsidRPr="00B24CD7">
        <w:rPr>
          <w:rFonts w:ascii="Times New Roman" w:hAnsi="Times New Roman" w:cs="Times New Roman"/>
          <w:sz w:val="28"/>
          <w:szCs w:val="28"/>
          <w:lang w:val="ru-RU"/>
        </w:rPr>
        <w:t xml:space="preserve">, </w:t>
      </w:r>
      <w:r w:rsidR="00F415B2" w:rsidRPr="00B24CD7">
        <w:rPr>
          <w:rFonts w:ascii="Times New Roman" w:hAnsi="Times New Roman" w:cs="Times New Roman"/>
          <w:sz w:val="28"/>
          <w:szCs w:val="28"/>
          <w:lang w:val="ru-RU"/>
        </w:rPr>
        <w:t>Национальная комиссия финансового рынка</w:t>
      </w:r>
      <w:r w:rsidR="00111847" w:rsidRPr="00B24CD7">
        <w:rPr>
          <w:rFonts w:ascii="Times New Roman" w:hAnsi="Times New Roman" w:cs="Times New Roman"/>
          <w:sz w:val="28"/>
          <w:szCs w:val="28"/>
          <w:lang w:val="ru-RU"/>
        </w:rPr>
        <w:t xml:space="preserve">, </w:t>
      </w:r>
      <w:r w:rsidR="00F415B2" w:rsidRPr="00B24CD7">
        <w:rPr>
          <w:rFonts w:ascii="Times New Roman" w:hAnsi="Times New Roman" w:cs="Times New Roman"/>
          <w:sz w:val="28"/>
          <w:szCs w:val="28"/>
          <w:lang w:val="ru-RU"/>
        </w:rPr>
        <w:t>Нотариальная палата</w:t>
      </w:r>
      <w:r w:rsidR="00111847" w:rsidRPr="00B24CD7">
        <w:rPr>
          <w:rFonts w:ascii="Times New Roman" w:hAnsi="Times New Roman" w:cs="Times New Roman"/>
          <w:sz w:val="28"/>
          <w:szCs w:val="28"/>
          <w:lang w:val="ru-RU"/>
        </w:rPr>
        <w:t xml:space="preserve">, </w:t>
      </w:r>
      <w:r w:rsidR="00F415B2" w:rsidRPr="00B24CD7">
        <w:rPr>
          <w:rFonts w:ascii="Times New Roman" w:hAnsi="Times New Roman" w:cs="Times New Roman"/>
          <w:sz w:val="28"/>
          <w:szCs w:val="28"/>
          <w:lang w:val="ru-RU"/>
        </w:rPr>
        <w:t>Союз адвокатов Республики Молдова</w:t>
      </w:r>
      <w:r w:rsidR="00111847" w:rsidRPr="00B24CD7">
        <w:rPr>
          <w:rFonts w:ascii="Times New Roman" w:hAnsi="Times New Roman" w:cs="Times New Roman"/>
          <w:sz w:val="28"/>
          <w:szCs w:val="28"/>
          <w:lang w:val="ru-RU"/>
        </w:rPr>
        <w:t xml:space="preserve">, </w:t>
      </w:r>
      <w:r w:rsidR="00AA47B4" w:rsidRPr="00B24CD7">
        <w:rPr>
          <w:rFonts w:ascii="Times New Roman" w:hAnsi="Times New Roman" w:cs="Times New Roman"/>
          <w:sz w:val="28"/>
          <w:szCs w:val="28"/>
          <w:lang w:val="ru-RU"/>
        </w:rPr>
        <w:t>Министерство финансов</w:t>
      </w:r>
      <w:r w:rsidR="00111847" w:rsidRPr="00B24CD7">
        <w:rPr>
          <w:rFonts w:ascii="Times New Roman" w:hAnsi="Times New Roman" w:cs="Times New Roman"/>
          <w:sz w:val="28"/>
          <w:szCs w:val="28"/>
          <w:lang w:val="ru-RU"/>
        </w:rPr>
        <w:t xml:space="preserve">, </w:t>
      </w:r>
      <w:r w:rsidR="002A74BC" w:rsidRPr="00B24CD7">
        <w:rPr>
          <w:rFonts w:ascii="Times New Roman" w:hAnsi="Times New Roman" w:cs="Times New Roman"/>
          <w:sz w:val="28"/>
          <w:szCs w:val="28"/>
          <w:lang w:val="ru-RU"/>
        </w:rPr>
        <w:t>Государственная пробирная палата</w:t>
      </w:r>
      <w:r w:rsidR="00111847" w:rsidRPr="00B24CD7">
        <w:rPr>
          <w:rFonts w:ascii="Times New Roman" w:hAnsi="Times New Roman" w:cs="Times New Roman"/>
          <w:sz w:val="28"/>
          <w:szCs w:val="28"/>
          <w:lang w:val="ru-RU"/>
        </w:rPr>
        <w:t xml:space="preserve">, </w:t>
      </w:r>
      <w:r w:rsidR="002A74BC" w:rsidRPr="00B24CD7">
        <w:rPr>
          <w:rFonts w:ascii="Times New Roman" w:hAnsi="Times New Roman" w:cs="Times New Roman"/>
          <w:sz w:val="28"/>
          <w:szCs w:val="28"/>
          <w:lang w:val="ru-RU"/>
        </w:rPr>
        <w:t>Совет по публичному надзору за аудитом</w:t>
      </w:r>
      <w:r w:rsidR="00111847" w:rsidRPr="00B24CD7">
        <w:rPr>
          <w:rFonts w:ascii="Times New Roman" w:hAnsi="Times New Roman" w:cs="Times New Roman"/>
          <w:sz w:val="28"/>
          <w:szCs w:val="28"/>
          <w:lang w:val="ru-RU"/>
        </w:rPr>
        <w:t xml:space="preserve">, </w:t>
      </w:r>
      <w:r w:rsidR="002A74BC" w:rsidRPr="00B24CD7">
        <w:rPr>
          <w:rFonts w:ascii="Times New Roman" w:hAnsi="Times New Roman" w:cs="Times New Roman"/>
          <w:sz w:val="28"/>
          <w:szCs w:val="28"/>
          <w:lang w:val="ru-RU"/>
        </w:rPr>
        <w:t>Национальное агентства по регулированию в области электронных коммуникаций и информационных технологий</w:t>
      </w:r>
      <w:r w:rsidR="00111847" w:rsidRPr="00B24CD7">
        <w:rPr>
          <w:rFonts w:ascii="Times New Roman" w:hAnsi="Times New Roman" w:cs="Times New Roman"/>
          <w:sz w:val="28"/>
          <w:szCs w:val="28"/>
          <w:lang w:val="ru-RU"/>
        </w:rPr>
        <w:t xml:space="preserve">) </w:t>
      </w:r>
      <w:r w:rsidRPr="00B24CD7">
        <w:rPr>
          <w:rFonts w:ascii="Times New Roman" w:hAnsi="Times New Roman" w:cs="Times New Roman"/>
          <w:sz w:val="28"/>
          <w:szCs w:val="28"/>
          <w:lang w:val="ru-RU"/>
        </w:rPr>
        <w:t>в области предупреждения и борьбы с отмыванием денег и финансирования терроризма</w:t>
      </w:r>
    </w:p>
    <w:p w14:paraId="4F650E0F" w14:textId="77777777" w:rsidR="00911EB3" w:rsidRPr="00B24CD7" w:rsidRDefault="00911EB3" w:rsidP="008D32B9">
      <w:pPr>
        <w:tabs>
          <w:tab w:val="left" w:pos="6386"/>
        </w:tabs>
        <w:spacing w:after="0" w:line="240" w:lineRule="auto"/>
        <w:ind w:firstLine="567"/>
        <w:jc w:val="both"/>
        <w:rPr>
          <w:rFonts w:ascii="Times New Roman" w:hAnsi="Times New Roman" w:cs="Times New Roman"/>
          <w:sz w:val="28"/>
          <w:szCs w:val="28"/>
          <w:lang w:val="ru-RU"/>
        </w:rPr>
      </w:pPr>
    </w:p>
    <w:tbl>
      <w:tblPr>
        <w:tblStyle w:val="aa"/>
        <w:tblW w:w="10140" w:type="dxa"/>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15"/>
        <w:gridCol w:w="3585"/>
        <w:gridCol w:w="1050"/>
        <w:gridCol w:w="1530"/>
        <w:gridCol w:w="2160"/>
      </w:tblGrid>
      <w:tr w:rsidR="00E30CD5" w:rsidRPr="00B24CD7" w14:paraId="59B8B26D" w14:textId="77777777">
        <w:tc>
          <w:tcPr>
            <w:tcW w:w="1815" w:type="dxa"/>
            <w:vMerge w:val="restart"/>
          </w:tcPr>
          <w:p w14:paraId="72D92925" w14:textId="77777777" w:rsidR="00E30CD5" w:rsidRPr="00B24CD7" w:rsidRDefault="00911EB3" w:rsidP="00C72AD8">
            <w:pPr>
              <w:tabs>
                <w:tab w:val="left" w:pos="6386"/>
              </w:tabs>
              <w:spacing w:after="0" w:line="240" w:lineRule="auto"/>
              <w:ind w:left="142"/>
              <w:jc w:val="both"/>
              <w:rPr>
                <w:rFonts w:ascii="Times New Roman" w:eastAsia="Georgia" w:hAnsi="Times New Roman" w:cs="Times New Roman"/>
                <w:lang w:val="ru-RU"/>
              </w:rPr>
            </w:pPr>
            <w:r w:rsidRPr="00B24CD7">
              <w:rPr>
                <w:rFonts w:ascii="Times New Roman" w:eastAsia="Georgia" w:hAnsi="Times New Roman" w:cs="Times New Roman"/>
                <w:lang w:val="ru-RU"/>
              </w:rPr>
              <w:t xml:space="preserve">Тип отчетных единиц </w:t>
            </w:r>
          </w:p>
        </w:tc>
        <w:tc>
          <w:tcPr>
            <w:tcW w:w="3585" w:type="dxa"/>
          </w:tcPr>
          <w:p w14:paraId="100C548D"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b/>
                <w:lang w:val="ru-RU"/>
              </w:rPr>
            </w:pPr>
          </w:p>
        </w:tc>
        <w:tc>
          <w:tcPr>
            <w:tcW w:w="4740" w:type="dxa"/>
            <w:gridSpan w:val="3"/>
          </w:tcPr>
          <w:p w14:paraId="44144C1C" w14:textId="77777777" w:rsidR="00E30CD5" w:rsidRPr="00B24CD7" w:rsidRDefault="00911EB3" w:rsidP="00C72AD8">
            <w:pPr>
              <w:tabs>
                <w:tab w:val="left" w:pos="6386"/>
              </w:tabs>
              <w:spacing w:after="0" w:line="240" w:lineRule="auto"/>
              <w:ind w:left="142"/>
              <w:jc w:val="both"/>
              <w:rPr>
                <w:rFonts w:ascii="Times New Roman" w:eastAsia="Georgia" w:hAnsi="Times New Roman" w:cs="Times New Roman"/>
                <w:lang w:val="ru-RU"/>
              </w:rPr>
            </w:pPr>
            <w:r w:rsidRPr="00B24CD7">
              <w:rPr>
                <w:rFonts w:ascii="Times New Roman" w:eastAsia="Georgia" w:hAnsi="Times New Roman" w:cs="Times New Roman"/>
                <w:lang w:val="ru-RU"/>
              </w:rPr>
              <w:t>Количество</w:t>
            </w:r>
          </w:p>
        </w:tc>
      </w:tr>
      <w:tr w:rsidR="00E30CD5" w:rsidRPr="00B24CD7" w14:paraId="0EE39E71" w14:textId="77777777">
        <w:tc>
          <w:tcPr>
            <w:tcW w:w="1815" w:type="dxa"/>
            <w:vMerge/>
          </w:tcPr>
          <w:p w14:paraId="1DA1DACA" w14:textId="77777777" w:rsidR="00E30CD5" w:rsidRPr="00B24CD7" w:rsidRDefault="00E30CD5" w:rsidP="00C72AD8">
            <w:pPr>
              <w:widowControl w:val="0"/>
              <w:spacing w:after="0" w:line="276" w:lineRule="auto"/>
              <w:ind w:left="142"/>
              <w:rPr>
                <w:rFonts w:ascii="Times New Roman" w:eastAsia="Georgia" w:hAnsi="Times New Roman" w:cs="Times New Roman"/>
                <w:sz w:val="28"/>
                <w:szCs w:val="28"/>
                <w:lang w:val="ru-RU"/>
              </w:rPr>
            </w:pPr>
          </w:p>
        </w:tc>
        <w:tc>
          <w:tcPr>
            <w:tcW w:w="3585" w:type="dxa"/>
          </w:tcPr>
          <w:p w14:paraId="65532D08" w14:textId="77777777" w:rsidR="00E30CD5" w:rsidRPr="00B24CD7" w:rsidRDefault="0059791E" w:rsidP="00C72AD8">
            <w:pPr>
              <w:tabs>
                <w:tab w:val="left" w:pos="6386"/>
              </w:tabs>
              <w:spacing w:after="0" w:line="240" w:lineRule="auto"/>
              <w:ind w:left="142"/>
              <w:jc w:val="both"/>
              <w:rPr>
                <w:rFonts w:ascii="Times New Roman" w:eastAsia="Georgia" w:hAnsi="Times New Roman" w:cs="Times New Roman"/>
                <w:lang w:val="ru-RU"/>
              </w:rPr>
            </w:pPr>
            <w:r w:rsidRPr="00B24CD7">
              <w:rPr>
                <w:rFonts w:ascii="Times New Roman" w:eastAsia="Georgia" w:hAnsi="Times New Roman" w:cs="Times New Roman"/>
                <w:lang w:val="ru-RU"/>
              </w:rPr>
              <w:t>К</w:t>
            </w:r>
            <w:r w:rsidR="00911EB3" w:rsidRPr="00B24CD7">
              <w:rPr>
                <w:rFonts w:ascii="Times New Roman" w:eastAsia="Georgia" w:hAnsi="Times New Roman" w:cs="Times New Roman"/>
                <w:lang w:val="ru-RU"/>
              </w:rPr>
              <w:t>оличество</w:t>
            </w:r>
            <w:r w:rsidR="00111847" w:rsidRPr="00B24CD7">
              <w:rPr>
                <w:rFonts w:ascii="Times New Roman" w:eastAsia="Georgia" w:hAnsi="Times New Roman" w:cs="Times New Roman"/>
                <w:lang w:val="ru-RU"/>
              </w:rPr>
              <w:t xml:space="preserve"> </w:t>
            </w:r>
            <w:r w:rsidRPr="00B24CD7">
              <w:rPr>
                <w:rFonts w:ascii="Times New Roman" w:eastAsia="Georgia" w:hAnsi="Times New Roman" w:cs="Times New Roman"/>
                <w:lang w:val="ru-RU"/>
              </w:rPr>
              <w:t xml:space="preserve">общих </w:t>
            </w:r>
            <w:r w:rsidR="00911EB3" w:rsidRPr="00B24CD7">
              <w:rPr>
                <w:rFonts w:ascii="Times New Roman" w:eastAsia="Georgia" w:hAnsi="Times New Roman" w:cs="Times New Roman"/>
                <w:lang w:val="ru-RU"/>
              </w:rPr>
              <w:t>проверок на местах</w:t>
            </w:r>
            <w:r w:rsidR="00111847" w:rsidRPr="00B24CD7">
              <w:rPr>
                <w:rFonts w:ascii="Times New Roman" w:eastAsia="Georgia" w:hAnsi="Times New Roman" w:cs="Times New Roman"/>
                <w:lang w:val="ru-RU"/>
              </w:rPr>
              <w:t xml:space="preserve"> </w:t>
            </w:r>
          </w:p>
        </w:tc>
        <w:tc>
          <w:tcPr>
            <w:tcW w:w="4740" w:type="dxa"/>
            <w:gridSpan w:val="3"/>
          </w:tcPr>
          <w:p w14:paraId="42F367D8"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lang w:val="ru-RU"/>
              </w:rPr>
            </w:pPr>
          </w:p>
        </w:tc>
      </w:tr>
      <w:tr w:rsidR="00E30CD5" w:rsidRPr="00B24CD7" w14:paraId="296ABC49" w14:textId="77777777">
        <w:tc>
          <w:tcPr>
            <w:tcW w:w="1815" w:type="dxa"/>
            <w:vMerge/>
          </w:tcPr>
          <w:p w14:paraId="4D4207C7" w14:textId="77777777" w:rsidR="00E30CD5" w:rsidRPr="00B24CD7" w:rsidRDefault="00E30CD5" w:rsidP="00C72AD8">
            <w:pPr>
              <w:widowControl w:val="0"/>
              <w:spacing w:after="0" w:line="276" w:lineRule="auto"/>
              <w:ind w:left="142"/>
              <w:rPr>
                <w:rFonts w:ascii="Times New Roman" w:eastAsia="Georgia" w:hAnsi="Times New Roman" w:cs="Times New Roman"/>
                <w:sz w:val="28"/>
                <w:szCs w:val="28"/>
                <w:lang w:val="ru-RU"/>
              </w:rPr>
            </w:pPr>
          </w:p>
        </w:tc>
        <w:tc>
          <w:tcPr>
            <w:tcW w:w="3585" w:type="dxa"/>
          </w:tcPr>
          <w:p w14:paraId="79313601" w14:textId="77777777" w:rsidR="00E30CD5" w:rsidRPr="00B24CD7" w:rsidRDefault="0059791E" w:rsidP="00C72AD8">
            <w:pPr>
              <w:tabs>
                <w:tab w:val="left" w:pos="6386"/>
              </w:tabs>
              <w:spacing w:after="0" w:line="240" w:lineRule="auto"/>
              <w:ind w:left="142"/>
              <w:jc w:val="both"/>
              <w:rPr>
                <w:rFonts w:ascii="Times New Roman" w:eastAsia="Georgia" w:hAnsi="Times New Roman" w:cs="Times New Roman"/>
                <w:lang w:val="ru-RU"/>
              </w:rPr>
            </w:pPr>
            <w:r w:rsidRPr="00B24CD7">
              <w:rPr>
                <w:rFonts w:ascii="Times New Roman" w:eastAsia="Georgia" w:hAnsi="Times New Roman" w:cs="Times New Roman"/>
                <w:lang w:val="ru-RU"/>
              </w:rPr>
              <w:t>Количество тематических проверок на местах</w:t>
            </w:r>
            <w:r w:rsidR="00111847" w:rsidRPr="00B24CD7">
              <w:rPr>
                <w:rFonts w:ascii="Times New Roman" w:eastAsia="Georgia" w:hAnsi="Times New Roman" w:cs="Times New Roman"/>
                <w:lang w:val="ru-RU"/>
              </w:rPr>
              <w:t xml:space="preserve"> </w:t>
            </w:r>
          </w:p>
        </w:tc>
        <w:tc>
          <w:tcPr>
            <w:tcW w:w="4740" w:type="dxa"/>
            <w:gridSpan w:val="3"/>
          </w:tcPr>
          <w:p w14:paraId="6FF1C6F6"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lang w:val="ru-RU"/>
              </w:rPr>
            </w:pPr>
          </w:p>
        </w:tc>
      </w:tr>
      <w:tr w:rsidR="00E30CD5" w:rsidRPr="00B24CD7" w14:paraId="0ED2AF91" w14:textId="77777777">
        <w:tc>
          <w:tcPr>
            <w:tcW w:w="1815" w:type="dxa"/>
            <w:vMerge/>
          </w:tcPr>
          <w:p w14:paraId="7EC60C2A" w14:textId="77777777" w:rsidR="00E30CD5" w:rsidRPr="00B24CD7" w:rsidRDefault="00E30CD5" w:rsidP="00C72AD8">
            <w:pPr>
              <w:widowControl w:val="0"/>
              <w:spacing w:after="0" w:line="276" w:lineRule="auto"/>
              <w:ind w:left="142"/>
              <w:rPr>
                <w:rFonts w:ascii="Times New Roman" w:eastAsia="Georgia" w:hAnsi="Times New Roman" w:cs="Times New Roman"/>
                <w:sz w:val="28"/>
                <w:szCs w:val="28"/>
                <w:lang w:val="ru-RU"/>
              </w:rPr>
            </w:pPr>
          </w:p>
        </w:tc>
        <w:tc>
          <w:tcPr>
            <w:tcW w:w="3585" w:type="dxa"/>
          </w:tcPr>
          <w:p w14:paraId="0ECDAAAF" w14:textId="77777777" w:rsidR="00E30CD5" w:rsidRPr="00B24CD7" w:rsidRDefault="0059791E" w:rsidP="00C72AD8">
            <w:pPr>
              <w:tabs>
                <w:tab w:val="left" w:pos="6386"/>
              </w:tabs>
              <w:spacing w:after="0" w:line="240" w:lineRule="auto"/>
              <w:ind w:left="142"/>
              <w:jc w:val="both"/>
              <w:rPr>
                <w:rFonts w:ascii="Times New Roman" w:eastAsia="Georgia" w:hAnsi="Times New Roman" w:cs="Times New Roman"/>
                <w:lang w:val="ru-RU"/>
              </w:rPr>
            </w:pPr>
            <w:r w:rsidRPr="00B24CD7">
              <w:rPr>
                <w:rFonts w:ascii="Times New Roman" w:eastAsia="Georgia" w:hAnsi="Times New Roman" w:cs="Times New Roman"/>
                <w:lang w:val="ru-RU"/>
              </w:rPr>
              <w:t xml:space="preserve">Количество проверок на местах </w:t>
            </w:r>
            <w:r w:rsidR="00911EB3" w:rsidRPr="00B24CD7">
              <w:rPr>
                <w:rFonts w:ascii="Times New Roman" w:eastAsia="Georgia" w:hAnsi="Times New Roman" w:cs="Times New Roman"/>
                <w:lang w:val="ru-RU"/>
              </w:rPr>
              <w:t>области предупреждения и борьбы с отмыванием денег и финансирования терроризма</w:t>
            </w:r>
          </w:p>
        </w:tc>
        <w:tc>
          <w:tcPr>
            <w:tcW w:w="4740" w:type="dxa"/>
            <w:gridSpan w:val="3"/>
          </w:tcPr>
          <w:p w14:paraId="0319C622"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lang w:val="ru-RU"/>
              </w:rPr>
            </w:pPr>
          </w:p>
        </w:tc>
      </w:tr>
      <w:tr w:rsidR="00E30CD5" w:rsidRPr="00B24CD7" w14:paraId="3A000BA8" w14:textId="77777777">
        <w:tc>
          <w:tcPr>
            <w:tcW w:w="1815" w:type="dxa"/>
            <w:vMerge/>
          </w:tcPr>
          <w:p w14:paraId="43A5FD68" w14:textId="77777777" w:rsidR="00E30CD5" w:rsidRPr="00B24CD7" w:rsidRDefault="00E30CD5" w:rsidP="00C72AD8">
            <w:pPr>
              <w:widowControl w:val="0"/>
              <w:spacing w:after="0" w:line="276" w:lineRule="auto"/>
              <w:ind w:left="142"/>
              <w:rPr>
                <w:rFonts w:ascii="Times New Roman" w:eastAsia="Georgia" w:hAnsi="Times New Roman" w:cs="Times New Roman"/>
                <w:sz w:val="28"/>
                <w:szCs w:val="28"/>
                <w:lang w:val="ru-RU"/>
              </w:rPr>
            </w:pPr>
          </w:p>
        </w:tc>
        <w:tc>
          <w:tcPr>
            <w:tcW w:w="3585" w:type="dxa"/>
          </w:tcPr>
          <w:p w14:paraId="51F7644F" w14:textId="77777777" w:rsidR="00E30CD5" w:rsidRPr="00B24CD7" w:rsidRDefault="0059791E" w:rsidP="00C72AD8">
            <w:pPr>
              <w:tabs>
                <w:tab w:val="left" w:pos="6386"/>
              </w:tabs>
              <w:spacing w:after="0" w:line="240" w:lineRule="auto"/>
              <w:ind w:left="142"/>
              <w:jc w:val="both"/>
              <w:rPr>
                <w:rFonts w:ascii="Times New Roman" w:eastAsia="Georgia" w:hAnsi="Times New Roman" w:cs="Times New Roman"/>
                <w:lang w:val="ru-RU"/>
              </w:rPr>
            </w:pPr>
            <w:r w:rsidRPr="00B24CD7">
              <w:rPr>
                <w:rFonts w:ascii="Times New Roman" w:eastAsia="Georgia" w:hAnsi="Times New Roman" w:cs="Times New Roman"/>
                <w:lang w:val="ru-RU"/>
              </w:rPr>
              <w:t>К</w:t>
            </w:r>
            <w:r w:rsidR="00911EB3" w:rsidRPr="00B24CD7">
              <w:rPr>
                <w:rFonts w:ascii="Times New Roman" w:eastAsia="Georgia" w:hAnsi="Times New Roman" w:cs="Times New Roman"/>
                <w:lang w:val="ru-RU"/>
              </w:rPr>
              <w:t>оличество</w:t>
            </w:r>
            <w:r w:rsidR="00111847" w:rsidRPr="00B24CD7">
              <w:rPr>
                <w:rFonts w:ascii="Times New Roman" w:eastAsia="Georgia" w:hAnsi="Times New Roman" w:cs="Times New Roman"/>
                <w:lang w:val="ru-RU"/>
              </w:rPr>
              <w:t xml:space="preserve"> </w:t>
            </w:r>
            <w:r w:rsidRPr="00B24CD7">
              <w:rPr>
                <w:rFonts w:ascii="Times New Roman" w:eastAsia="Georgia" w:hAnsi="Times New Roman" w:cs="Times New Roman"/>
                <w:lang w:val="ru-RU"/>
              </w:rPr>
              <w:t xml:space="preserve">общих проверок по собственной инициативе </w:t>
            </w:r>
          </w:p>
        </w:tc>
        <w:tc>
          <w:tcPr>
            <w:tcW w:w="4740" w:type="dxa"/>
            <w:gridSpan w:val="3"/>
          </w:tcPr>
          <w:p w14:paraId="1AD00943"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sz w:val="28"/>
                <w:szCs w:val="28"/>
                <w:lang w:val="ru-RU"/>
              </w:rPr>
            </w:pPr>
          </w:p>
        </w:tc>
      </w:tr>
      <w:tr w:rsidR="00E30CD5" w:rsidRPr="00B24CD7" w14:paraId="643BF7DE" w14:textId="77777777">
        <w:tc>
          <w:tcPr>
            <w:tcW w:w="1815" w:type="dxa"/>
            <w:vMerge/>
          </w:tcPr>
          <w:p w14:paraId="2ECC0E57" w14:textId="77777777" w:rsidR="00E30CD5" w:rsidRPr="00B24CD7" w:rsidRDefault="00E30CD5" w:rsidP="00C72AD8">
            <w:pPr>
              <w:widowControl w:val="0"/>
              <w:spacing w:after="0" w:line="276" w:lineRule="auto"/>
              <w:ind w:left="142"/>
              <w:rPr>
                <w:rFonts w:ascii="Times New Roman" w:eastAsia="Georgia" w:hAnsi="Times New Roman" w:cs="Times New Roman"/>
                <w:sz w:val="28"/>
                <w:szCs w:val="28"/>
                <w:lang w:val="ru-RU"/>
              </w:rPr>
            </w:pPr>
          </w:p>
        </w:tc>
        <w:tc>
          <w:tcPr>
            <w:tcW w:w="3585" w:type="dxa"/>
          </w:tcPr>
          <w:p w14:paraId="654EDF11" w14:textId="77777777" w:rsidR="00E30CD5" w:rsidRPr="00B24CD7" w:rsidRDefault="00911EB3" w:rsidP="00C72AD8">
            <w:pPr>
              <w:tabs>
                <w:tab w:val="left" w:pos="6386"/>
              </w:tabs>
              <w:spacing w:after="0" w:line="240" w:lineRule="auto"/>
              <w:ind w:left="142"/>
              <w:jc w:val="both"/>
              <w:rPr>
                <w:rFonts w:ascii="Times New Roman" w:eastAsia="Georgia" w:hAnsi="Times New Roman" w:cs="Times New Roman"/>
                <w:lang w:val="ru-RU"/>
              </w:rPr>
            </w:pPr>
            <w:r w:rsidRPr="00B24CD7">
              <w:rPr>
                <w:rFonts w:ascii="Times New Roman" w:eastAsia="Georgia" w:hAnsi="Times New Roman" w:cs="Times New Roman"/>
                <w:lang w:val="ru-RU"/>
              </w:rPr>
              <w:t>Количество</w:t>
            </w:r>
            <w:r w:rsidR="00111847" w:rsidRPr="00B24CD7">
              <w:rPr>
                <w:rFonts w:ascii="Times New Roman" w:eastAsia="Georgia" w:hAnsi="Times New Roman" w:cs="Times New Roman"/>
                <w:lang w:val="ru-RU"/>
              </w:rPr>
              <w:t xml:space="preserve"> </w:t>
            </w:r>
            <w:r w:rsidR="0059791E" w:rsidRPr="00B24CD7">
              <w:rPr>
                <w:rFonts w:ascii="Times New Roman" w:eastAsia="Georgia" w:hAnsi="Times New Roman" w:cs="Times New Roman"/>
                <w:lang w:val="ru-RU"/>
              </w:rPr>
              <w:t>тематических проверок по собственной инициативе</w:t>
            </w:r>
          </w:p>
        </w:tc>
        <w:tc>
          <w:tcPr>
            <w:tcW w:w="4740" w:type="dxa"/>
            <w:gridSpan w:val="3"/>
          </w:tcPr>
          <w:p w14:paraId="1DD0899C"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sz w:val="28"/>
                <w:szCs w:val="28"/>
                <w:lang w:val="ru-RU"/>
              </w:rPr>
            </w:pPr>
          </w:p>
        </w:tc>
      </w:tr>
      <w:tr w:rsidR="00E30CD5" w:rsidRPr="00B24CD7" w14:paraId="6EEAADE1" w14:textId="77777777">
        <w:tc>
          <w:tcPr>
            <w:tcW w:w="1815" w:type="dxa"/>
            <w:vMerge/>
          </w:tcPr>
          <w:p w14:paraId="6BA0E373" w14:textId="77777777" w:rsidR="00E30CD5" w:rsidRPr="00B24CD7" w:rsidRDefault="00E30CD5" w:rsidP="00C72AD8">
            <w:pPr>
              <w:widowControl w:val="0"/>
              <w:spacing w:after="0" w:line="276" w:lineRule="auto"/>
              <w:ind w:left="142"/>
              <w:rPr>
                <w:rFonts w:ascii="Times New Roman" w:eastAsia="Georgia" w:hAnsi="Times New Roman" w:cs="Times New Roman"/>
                <w:sz w:val="28"/>
                <w:szCs w:val="28"/>
                <w:lang w:val="ru-RU"/>
              </w:rPr>
            </w:pPr>
          </w:p>
        </w:tc>
        <w:tc>
          <w:tcPr>
            <w:tcW w:w="3585" w:type="dxa"/>
          </w:tcPr>
          <w:p w14:paraId="1642B0E2" w14:textId="77777777" w:rsidR="00E30CD5" w:rsidRPr="00B24CD7" w:rsidRDefault="00911EB3" w:rsidP="00C72AD8">
            <w:pPr>
              <w:tabs>
                <w:tab w:val="left" w:pos="6386"/>
              </w:tabs>
              <w:spacing w:after="0" w:line="240" w:lineRule="auto"/>
              <w:ind w:left="142"/>
              <w:jc w:val="both"/>
              <w:rPr>
                <w:rFonts w:ascii="Times New Roman" w:eastAsia="Georgia" w:hAnsi="Times New Roman" w:cs="Times New Roman"/>
                <w:lang w:val="ru-RU"/>
              </w:rPr>
            </w:pPr>
            <w:r w:rsidRPr="00B24CD7">
              <w:rPr>
                <w:rFonts w:ascii="Times New Roman" w:eastAsia="Georgia" w:hAnsi="Times New Roman" w:cs="Times New Roman"/>
                <w:lang w:val="ru-RU"/>
              </w:rPr>
              <w:t>Количество</w:t>
            </w:r>
            <w:r w:rsidR="00111847" w:rsidRPr="00B24CD7">
              <w:rPr>
                <w:rFonts w:ascii="Times New Roman" w:eastAsia="Georgia" w:hAnsi="Times New Roman" w:cs="Times New Roman"/>
                <w:lang w:val="ru-RU"/>
              </w:rPr>
              <w:t xml:space="preserve"> </w:t>
            </w:r>
            <w:r w:rsidR="0059791E" w:rsidRPr="00B24CD7">
              <w:rPr>
                <w:rFonts w:ascii="Times New Roman" w:eastAsia="Georgia" w:hAnsi="Times New Roman" w:cs="Times New Roman"/>
                <w:lang w:val="ru-RU"/>
              </w:rPr>
              <w:t xml:space="preserve">проверок по собственной инициативе </w:t>
            </w:r>
            <w:r w:rsidRPr="00B24CD7">
              <w:rPr>
                <w:rFonts w:ascii="Times New Roman" w:eastAsia="Georgia" w:hAnsi="Times New Roman" w:cs="Times New Roman"/>
                <w:lang w:val="ru-RU"/>
              </w:rPr>
              <w:t>в области предупреждения и борьбы с отмыванием денег</w:t>
            </w:r>
            <w:r w:rsidR="00ED6FBF">
              <w:rPr>
                <w:rFonts w:ascii="Times New Roman" w:eastAsia="Georgia" w:hAnsi="Times New Roman" w:cs="Times New Roman"/>
                <w:lang w:val="ru-RU"/>
              </w:rPr>
              <w:t xml:space="preserve"> </w:t>
            </w:r>
            <w:r w:rsidRPr="00B24CD7">
              <w:rPr>
                <w:rFonts w:ascii="Times New Roman" w:eastAsia="Georgia" w:hAnsi="Times New Roman" w:cs="Times New Roman"/>
                <w:lang w:val="ru-RU"/>
              </w:rPr>
              <w:t>и финансирования терроризма</w:t>
            </w:r>
          </w:p>
        </w:tc>
        <w:tc>
          <w:tcPr>
            <w:tcW w:w="4740" w:type="dxa"/>
            <w:gridSpan w:val="3"/>
          </w:tcPr>
          <w:p w14:paraId="17889C8E"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sz w:val="28"/>
                <w:szCs w:val="28"/>
                <w:lang w:val="ru-RU"/>
              </w:rPr>
            </w:pPr>
          </w:p>
        </w:tc>
      </w:tr>
      <w:tr w:rsidR="00E30CD5" w:rsidRPr="00B24CD7" w14:paraId="7ACE5E1A" w14:textId="77777777">
        <w:trPr>
          <w:trHeight w:val="602"/>
        </w:trPr>
        <w:tc>
          <w:tcPr>
            <w:tcW w:w="1815" w:type="dxa"/>
            <w:vMerge/>
          </w:tcPr>
          <w:p w14:paraId="3C1D76B7" w14:textId="77777777" w:rsidR="00E30CD5" w:rsidRPr="00B24CD7" w:rsidRDefault="00E30CD5" w:rsidP="00C72AD8">
            <w:pPr>
              <w:widowControl w:val="0"/>
              <w:spacing w:after="0" w:line="276" w:lineRule="auto"/>
              <w:ind w:left="142"/>
              <w:rPr>
                <w:rFonts w:ascii="Times New Roman" w:eastAsia="Georgia" w:hAnsi="Times New Roman" w:cs="Times New Roman"/>
                <w:sz w:val="28"/>
                <w:szCs w:val="28"/>
                <w:lang w:val="ru-RU"/>
              </w:rPr>
            </w:pPr>
          </w:p>
        </w:tc>
        <w:tc>
          <w:tcPr>
            <w:tcW w:w="3585" w:type="dxa"/>
          </w:tcPr>
          <w:p w14:paraId="51602C90" w14:textId="77777777" w:rsidR="00E30CD5" w:rsidRPr="00B24CD7" w:rsidRDefault="0059791E" w:rsidP="00C72AD8">
            <w:pPr>
              <w:tabs>
                <w:tab w:val="left" w:pos="6386"/>
              </w:tabs>
              <w:spacing w:after="0" w:line="240" w:lineRule="auto"/>
              <w:ind w:left="142"/>
              <w:jc w:val="both"/>
              <w:rPr>
                <w:rFonts w:ascii="Times New Roman" w:eastAsia="Georgia" w:hAnsi="Times New Roman" w:cs="Times New Roman"/>
                <w:b/>
                <w:lang w:val="ru-RU"/>
              </w:rPr>
            </w:pPr>
            <w:r w:rsidRPr="00B24CD7">
              <w:rPr>
                <w:rFonts w:ascii="Times New Roman" w:eastAsia="Georgia" w:hAnsi="Times New Roman" w:cs="Times New Roman"/>
                <w:b/>
                <w:lang w:val="ru-RU"/>
              </w:rPr>
              <w:t xml:space="preserve">Тип выявленных нарушений и примененных санкций </w:t>
            </w:r>
          </w:p>
        </w:tc>
        <w:tc>
          <w:tcPr>
            <w:tcW w:w="1050" w:type="dxa"/>
          </w:tcPr>
          <w:p w14:paraId="719A613B" w14:textId="77777777" w:rsidR="00E30CD5" w:rsidRPr="00B24CD7" w:rsidRDefault="0059791E" w:rsidP="00C72AD8">
            <w:pPr>
              <w:tabs>
                <w:tab w:val="left" w:pos="6386"/>
              </w:tabs>
              <w:spacing w:after="0" w:line="240" w:lineRule="auto"/>
              <w:ind w:left="142"/>
              <w:jc w:val="both"/>
              <w:rPr>
                <w:rFonts w:ascii="Times New Roman" w:eastAsia="Georgia" w:hAnsi="Times New Roman" w:cs="Times New Roman"/>
                <w:b/>
                <w:lang w:val="ru-RU"/>
              </w:rPr>
            </w:pPr>
            <w:r w:rsidRPr="00B24CD7">
              <w:rPr>
                <w:rFonts w:ascii="Times New Roman" w:eastAsia="Georgia" w:hAnsi="Times New Roman" w:cs="Times New Roman"/>
                <w:lang w:val="ru-RU"/>
              </w:rPr>
              <w:t>Количество</w:t>
            </w:r>
          </w:p>
        </w:tc>
        <w:tc>
          <w:tcPr>
            <w:tcW w:w="1530" w:type="dxa"/>
          </w:tcPr>
          <w:p w14:paraId="4A911B3B" w14:textId="77777777" w:rsidR="00E30CD5" w:rsidRPr="00B24CD7" w:rsidRDefault="00911EB3" w:rsidP="00C72AD8">
            <w:pPr>
              <w:tabs>
                <w:tab w:val="left" w:pos="6386"/>
              </w:tabs>
              <w:spacing w:after="0" w:line="240" w:lineRule="auto"/>
              <w:ind w:left="142"/>
              <w:jc w:val="both"/>
              <w:rPr>
                <w:rFonts w:ascii="Times New Roman" w:eastAsia="Georgia" w:hAnsi="Times New Roman" w:cs="Times New Roman"/>
                <w:lang w:val="ru-RU"/>
              </w:rPr>
            </w:pPr>
            <w:r w:rsidRPr="00B24CD7">
              <w:rPr>
                <w:rFonts w:ascii="Times New Roman" w:eastAsia="Times New Roman" w:hAnsi="Times New Roman" w:cs="Times New Roman"/>
                <w:lang w:val="ru-RU"/>
              </w:rPr>
              <w:t>Тип примен</w:t>
            </w:r>
            <w:r w:rsidR="0059791E" w:rsidRPr="00B24CD7">
              <w:rPr>
                <w:rFonts w:ascii="Times New Roman" w:eastAsia="Times New Roman" w:hAnsi="Times New Roman" w:cs="Times New Roman"/>
                <w:lang w:val="ru-RU"/>
              </w:rPr>
              <w:t xml:space="preserve">енных </w:t>
            </w:r>
            <w:r w:rsidRPr="00B24CD7">
              <w:rPr>
                <w:rFonts w:ascii="Times New Roman" w:eastAsia="Times New Roman" w:hAnsi="Times New Roman" w:cs="Times New Roman"/>
                <w:lang w:val="ru-RU"/>
              </w:rPr>
              <w:t>санкций</w:t>
            </w:r>
          </w:p>
        </w:tc>
        <w:tc>
          <w:tcPr>
            <w:tcW w:w="2160" w:type="dxa"/>
          </w:tcPr>
          <w:p w14:paraId="3BCE7795" w14:textId="77777777" w:rsidR="00E30CD5" w:rsidRPr="00B24CD7" w:rsidRDefault="00430FF4" w:rsidP="00C72AD8">
            <w:pPr>
              <w:tabs>
                <w:tab w:val="left" w:pos="6386"/>
              </w:tabs>
              <w:spacing w:after="0" w:line="240" w:lineRule="auto"/>
              <w:ind w:left="142"/>
              <w:jc w:val="both"/>
              <w:rPr>
                <w:rFonts w:ascii="Times New Roman" w:eastAsia="Georgia" w:hAnsi="Times New Roman" w:cs="Times New Roman"/>
                <w:lang w:val="ru-RU"/>
              </w:rPr>
            </w:pPr>
            <w:sdt>
              <w:sdtPr>
                <w:rPr>
                  <w:rFonts w:ascii="Times New Roman" w:hAnsi="Times New Roman" w:cs="Times New Roman"/>
                  <w:lang w:val="ru-RU"/>
                </w:rPr>
                <w:tag w:val="goog_rdk_26"/>
                <w:id w:val="621267649"/>
              </w:sdtPr>
              <w:sdtEndPr/>
              <w:sdtContent>
                <w:r w:rsidR="0059791E" w:rsidRPr="00B24CD7">
                  <w:rPr>
                    <w:rFonts w:ascii="Times New Roman" w:eastAsia="Times New Roman" w:hAnsi="Times New Roman" w:cs="Times New Roman"/>
                    <w:lang w:val="ru-RU"/>
                  </w:rPr>
                  <w:t>Сумма примененных</w:t>
                </w:r>
                <w:r w:rsidR="00ED6FBF">
                  <w:rPr>
                    <w:rFonts w:ascii="Times New Roman" w:eastAsia="Times New Roman" w:hAnsi="Times New Roman" w:cs="Times New Roman"/>
                    <w:lang w:val="ru-RU"/>
                  </w:rPr>
                  <w:t xml:space="preserve"> </w:t>
                </w:r>
                <w:r w:rsidR="0059791E" w:rsidRPr="00B24CD7">
                  <w:rPr>
                    <w:rFonts w:ascii="Times New Roman" w:eastAsia="Times New Roman" w:hAnsi="Times New Roman" w:cs="Times New Roman"/>
                    <w:lang w:val="ru-RU"/>
                  </w:rPr>
                  <w:t>санкций</w:t>
                </w:r>
              </w:sdtContent>
            </w:sdt>
          </w:p>
        </w:tc>
      </w:tr>
      <w:tr w:rsidR="00E30CD5" w:rsidRPr="00B24CD7" w14:paraId="57FCC996" w14:textId="77777777">
        <w:tc>
          <w:tcPr>
            <w:tcW w:w="1815" w:type="dxa"/>
            <w:vMerge/>
          </w:tcPr>
          <w:p w14:paraId="59FCF684" w14:textId="77777777" w:rsidR="00E30CD5" w:rsidRPr="00B24CD7" w:rsidRDefault="00E30CD5" w:rsidP="00C72AD8">
            <w:pPr>
              <w:widowControl w:val="0"/>
              <w:spacing w:after="0" w:line="276" w:lineRule="auto"/>
              <w:ind w:left="142"/>
              <w:rPr>
                <w:rFonts w:ascii="Times New Roman" w:eastAsia="Georgia" w:hAnsi="Times New Roman" w:cs="Times New Roman"/>
                <w:sz w:val="28"/>
                <w:szCs w:val="28"/>
                <w:lang w:val="ru-RU"/>
              </w:rPr>
            </w:pPr>
          </w:p>
        </w:tc>
        <w:tc>
          <w:tcPr>
            <w:tcW w:w="3585" w:type="dxa"/>
          </w:tcPr>
          <w:p w14:paraId="588A1585" w14:textId="77777777" w:rsidR="00E30CD5" w:rsidRPr="00B24CD7" w:rsidRDefault="0059791E" w:rsidP="00C72AD8">
            <w:pPr>
              <w:tabs>
                <w:tab w:val="left" w:pos="6386"/>
              </w:tabs>
              <w:spacing w:after="0" w:line="240" w:lineRule="auto"/>
              <w:ind w:left="142"/>
              <w:jc w:val="both"/>
              <w:rPr>
                <w:rFonts w:ascii="Times New Roman" w:eastAsia="Georgia" w:hAnsi="Times New Roman" w:cs="Times New Roman"/>
                <w:lang w:val="ru-RU"/>
              </w:rPr>
            </w:pPr>
            <w:r w:rsidRPr="00B24CD7">
              <w:rPr>
                <w:rFonts w:ascii="Times New Roman" w:eastAsia="Georgia" w:hAnsi="Times New Roman" w:cs="Times New Roman"/>
                <w:lang w:val="ru-RU"/>
              </w:rPr>
              <w:t xml:space="preserve">Неприменение мер предосторожности и мер в трансграничных банковских отношениях </w:t>
            </w:r>
          </w:p>
        </w:tc>
        <w:tc>
          <w:tcPr>
            <w:tcW w:w="1050" w:type="dxa"/>
          </w:tcPr>
          <w:p w14:paraId="44687AEA"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lang w:val="ru-RU"/>
              </w:rPr>
            </w:pPr>
          </w:p>
        </w:tc>
        <w:tc>
          <w:tcPr>
            <w:tcW w:w="1530" w:type="dxa"/>
          </w:tcPr>
          <w:p w14:paraId="7740368D"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lang w:val="ru-RU"/>
              </w:rPr>
            </w:pPr>
          </w:p>
        </w:tc>
        <w:tc>
          <w:tcPr>
            <w:tcW w:w="2160" w:type="dxa"/>
          </w:tcPr>
          <w:p w14:paraId="7579AD5D"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lang w:val="ru-RU"/>
              </w:rPr>
            </w:pPr>
          </w:p>
        </w:tc>
      </w:tr>
      <w:tr w:rsidR="00E30CD5" w:rsidRPr="00B24CD7" w14:paraId="4F4D7D18" w14:textId="77777777">
        <w:tc>
          <w:tcPr>
            <w:tcW w:w="1815" w:type="dxa"/>
            <w:vMerge/>
          </w:tcPr>
          <w:p w14:paraId="17CE62A0" w14:textId="77777777" w:rsidR="00E30CD5" w:rsidRPr="00B24CD7" w:rsidRDefault="00E30CD5" w:rsidP="00C72AD8">
            <w:pPr>
              <w:widowControl w:val="0"/>
              <w:spacing w:after="0" w:line="276" w:lineRule="auto"/>
              <w:ind w:left="142"/>
              <w:rPr>
                <w:rFonts w:ascii="Times New Roman" w:eastAsia="Georgia" w:hAnsi="Times New Roman" w:cs="Times New Roman"/>
                <w:sz w:val="28"/>
                <w:szCs w:val="28"/>
                <w:lang w:val="ru-RU"/>
              </w:rPr>
            </w:pPr>
          </w:p>
        </w:tc>
        <w:tc>
          <w:tcPr>
            <w:tcW w:w="3585" w:type="dxa"/>
          </w:tcPr>
          <w:p w14:paraId="63AA5383" w14:textId="77777777" w:rsidR="00E30CD5" w:rsidRPr="00B24CD7" w:rsidRDefault="0059791E" w:rsidP="00C72AD8">
            <w:pPr>
              <w:tabs>
                <w:tab w:val="left" w:pos="6386"/>
              </w:tabs>
              <w:spacing w:after="0" w:line="240" w:lineRule="auto"/>
              <w:ind w:left="142"/>
              <w:jc w:val="both"/>
              <w:rPr>
                <w:rFonts w:ascii="Times New Roman" w:eastAsia="Georgia" w:hAnsi="Times New Roman" w:cs="Times New Roman"/>
                <w:lang w:val="ru-RU"/>
              </w:rPr>
            </w:pPr>
            <w:r w:rsidRPr="00B24CD7">
              <w:rPr>
                <w:rFonts w:ascii="Times New Roman" w:eastAsia="Georgia" w:hAnsi="Times New Roman" w:cs="Times New Roman"/>
                <w:lang w:val="ru-RU"/>
              </w:rPr>
              <w:t xml:space="preserve">Нарушение запрета на открытие анонимных счетов </w:t>
            </w:r>
          </w:p>
        </w:tc>
        <w:tc>
          <w:tcPr>
            <w:tcW w:w="1050" w:type="dxa"/>
          </w:tcPr>
          <w:p w14:paraId="1852BC0F"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lang w:val="ru-RU"/>
              </w:rPr>
            </w:pPr>
          </w:p>
        </w:tc>
        <w:tc>
          <w:tcPr>
            <w:tcW w:w="1530" w:type="dxa"/>
          </w:tcPr>
          <w:p w14:paraId="39053B67"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lang w:val="ru-RU"/>
              </w:rPr>
            </w:pPr>
          </w:p>
        </w:tc>
        <w:tc>
          <w:tcPr>
            <w:tcW w:w="2160" w:type="dxa"/>
          </w:tcPr>
          <w:p w14:paraId="18C4C1DA"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lang w:val="ru-RU"/>
              </w:rPr>
            </w:pPr>
          </w:p>
        </w:tc>
      </w:tr>
      <w:tr w:rsidR="00E30CD5" w:rsidRPr="00B24CD7" w14:paraId="51C61F0D" w14:textId="77777777">
        <w:tc>
          <w:tcPr>
            <w:tcW w:w="1815" w:type="dxa"/>
            <w:vMerge/>
          </w:tcPr>
          <w:p w14:paraId="6AC4E4B2" w14:textId="77777777" w:rsidR="00E30CD5" w:rsidRPr="00B24CD7" w:rsidRDefault="00E30CD5" w:rsidP="00C72AD8">
            <w:pPr>
              <w:widowControl w:val="0"/>
              <w:spacing w:after="0" w:line="276" w:lineRule="auto"/>
              <w:ind w:left="142"/>
              <w:rPr>
                <w:rFonts w:ascii="Times New Roman" w:eastAsia="Georgia" w:hAnsi="Times New Roman" w:cs="Times New Roman"/>
                <w:sz w:val="28"/>
                <w:szCs w:val="28"/>
                <w:lang w:val="ru-RU"/>
              </w:rPr>
            </w:pPr>
          </w:p>
        </w:tc>
        <w:tc>
          <w:tcPr>
            <w:tcW w:w="3585" w:type="dxa"/>
          </w:tcPr>
          <w:p w14:paraId="1E867ED8" w14:textId="77777777" w:rsidR="00E30CD5" w:rsidRPr="00B24CD7" w:rsidRDefault="0059791E" w:rsidP="00C72AD8">
            <w:pPr>
              <w:tabs>
                <w:tab w:val="left" w:pos="6386"/>
              </w:tabs>
              <w:spacing w:after="0" w:line="240" w:lineRule="auto"/>
              <w:ind w:left="142"/>
              <w:jc w:val="both"/>
              <w:rPr>
                <w:rFonts w:ascii="Times New Roman" w:eastAsia="Georgia" w:hAnsi="Times New Roman" w:cs="Times New Roman"/>
                <w:lang w:val="ru-RU"/>
              </w:rPr>
            </w:pPr>
            <w:r w:rsidRPr="00B24CD7">
              <w:rPr>
                <w:rFonts w:ascii="Times New Roman" w:eastAsia="Georgia" w:hAnsi="Times New Roman" w:cs="Times New Roman"/>
                <w:lang w:val="ru-RU"/>
              </w:rPr>
              <w:t xml:space="preserve">Несоблюдение требований к информации, </w:t>
            </w:r>
            <w:r w:rsidR="00EE4FBC" w:rsidRPr="00B24CD7">
              <w:rPr>
                <w:rFonts w:ascii="Times New Roman" w:eastAsia="Georgia" w:hAnsi="Times New Roman" w:cs="Times New Roman"/>
                <w:lang w:val="ru-RU"/>
              </w:rPr>
              <w:t xml:space="preserve">сопровождающей перечисление фондов </w:t>
            </w:r>
          </w:p>
        </w:tc>
        <w:tc>
          <w:tcPr>
            <w:tcW w:w="1050" w:type="dxa"/>
          </w:tcPr>
          <w:p w14:paraId="28BCF9D0"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lang w:val="ru-RU"/>
              </w:rPr>
            </w:pPr>
          </w:p>
        </w:tc>
        <w:tc>
          <w:tcPr>
            <w:tcW w:w="1530" w:type="dxa"/>
          </w:tcPr>
          <w:p w14:paraId="74C87621"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lang w:val="ru-RU"/>
              </w:rPr>
            </w:pPr>
          </w:p>
        </w:tc>
        <w:tc>
          <w:tcPr>
            <w:tcW w:w="2160" w:type="dxa"/>
          </w:tcPr>
          <w:p w14:paraId="4968BA76"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lang w:val="ru-RU"/>
              </w:rPr>
            </w:pPr>
          </w:p>
        </w:tc>
      </w:tr>
      <w:tr w:rsidR="00E30CD5" w:rsidRPr="00B24CD7" w14:paraId="1C9E1CC1" w14:textId="77777777">
        <w:tc>
          <w:tcPr>
            <w:tcW w:w="1815" w:type="dxa"/>
            <w:vMerge/>
          </w:tcPr>
          <w:p w14:paraId="38A21BED" w14:textId="77777777" w:rsidR="00E30CD5" w:rsidRPr="00B24CD7" w:rsidRDefault="00E30CD5" w:rsidP="00C72AD8">
            <w:pPr>
              <w:widowControl w:val="0"/>
              <w:spacing w:after="0" w:line="276" w:lineRule="auto"/>
              <w:ind w:left="142"/>
              <w:rPr>
                <w:rFonts w:ascii="Times New Roman" w:eastAsia="Georgia" w:hAnsi="Times New Roman" w:cs="Times New Roman"/>
                <w:sz w:val="28"/>
                <w:szCs w:val="28"/>
                <w:lang w:val="ru-RU"/>
              </w:rPr>
            </w:pPr>
          </w:p>
        </w:tc>
        <w:tc>
          <w:tcPr>
            <w:tcW w:w="3585" w:type="dxa"/>
          </w:tcPr>
          <w:p w14:paraId="3E1623A5" w14:textId="77777777" w:rsidR="00E30CD5" w:rsidRPr="00B24CD7" w:rsidRDefault="00EE4FBC" w:rsidP="00C72AD8">
            <w:pPr>
              <w:tabs>
                <w:tab w:val="left" w:pos="6386"/>
              </w:tabs>
              <w:spacing w:after="0" w:line="240" w:lineRule="auto"/>
              <w:ind w:left="142"/>
              <w:jc w:val="both"/>
              <w:rPr>
                <w:rFonts w:ascii="Times New Roman" w:eastAsia="Georgia" w:hAnsi="Times New Roman" w:cs="Times New Roman"/>
                <w:lang w:val="ru-RU"/>
              </w:rPr>
            </w:pPr>
            <w:r w:rsidRPr="00B24CD7">
              <w:rPr>
                <w:rFonts w:ascii="Times New Roman" w:eastAsia="Georgia" w:hAnsi="Times New Roman" w:cs="Times New Roman"/>
                <w:lang w:val="ru-RU"/>
              </w:rPr>
              <w:t>Невыявление политически уязвимого лица, членов его семей и лиц, связанных с политически уязвимым лицом</w:t>
            </w:r>
            <w:r w:rsidR="00111847" w:rsidRPr="00B24CD7">
              <w:rPr>
                <w:rFonts w:ascii="Times New Roman" w:eastAsia="Georgia" w:hAnsi="Times New Roman" w:cs="Times New Roman"/>
                <w:lang w:val="ru-RU"/>
              </w:rPr>
              <w:t xml:space="preserve">, </w:t>
            </w:r>
            <w:r w:rsidRPr="00B24CD7">
              <w:rPr>
                <w:rFonts w:ascii="Times New Roman" w:eastAsia="Georgia" w:hAnsi="Times New Roman" w:cs="Times New Roman"/>
                <w:lang w:val="ru-RU"/>
              </w:rPr>
              <w:t>а также неприменение процедур в зависимости от риска, вызванного политически уязвимым лицом, членами его семьи и лицами, связанными с политически уязвимым лицом</w:t>
            </w:r>
          </w:p>
        </w:tc>
        <w:tc>
          <w:tcPr>
            <w:tcW w:w="1050" w:type="dxa"/>
          </w:tcPr>
          <w:p w14:paraId="726254E5"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lang w:val="ru-RU"/>
              </w:rPr>
            </w:pPr>
          </w:p>
        </w:tc>
        <w:tc>
          <w:tcPr>
            <w:tcW w:w="1530" w:type="dxa"/>
          </w:tcPr>
          <w:p w14:paraId="415FBADF"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lang w:val="ru-RU"/>
              </w:rPr>
            </w:pPr>
          </w:p>
        </w:tc>
        <w:tc>
          <w:tcPr>
            <w:tcW w:w="2160" w:type="dxa"/>
          </w:tcPr>
          <w:p w14:paraId="1090C339"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lang w:val="ru-RU"/>
              </w:rPr>
            </w:pPr>
          </w:p>
        </w:tc>
      </w:tr>
      <w:tr w:rsidR="00E30CD5" w:rsidRPr="00B24CD7" w14:paraId="73ACB9D7" w14:textId="77777777">
        <w:tc>
          <w:tcPr>
            <w:tcW w:w="1815" w:type="dxa"/>
            <w:vMerge/>
          </w:tcPr>
          <w:p w14:paraId="78C1D0AE" w14:textId="77777777" w:rsidR="00E30CD5" w:rsidRPr="00B24CD7" w:rsidRDefault="00E30CD5" w:rsidP="00C72AD8">
            <w:pPr>
              <w:widowControl w:val="0"/>
              <w:spacing w:after="0" w:line="276" w:lineRule="auto"/>
              <w:ind w:left="142"/>
              <w:rPr>
                <w:rFonts w:ascii="Times New Roman" w:eastAsia="Georgia" w:hAnsi="Times New Roman" w:cs="Times New Roman"/>
                <w:sz w:val="28"/>
                <w:szCs w:val="28"/>
                <w:lang w:val="ru-RU"/>
              </w:rPr>
            </w:pPr>
          </w:p>
        </w:tc>
        <w:tc>
          <w:tcPr>
            <w:tcW w:w="3585" w:type="dxa"/>
          </w:tcPr>
          <w:p w14:paraId="3E6FA8BC" w14:textId="77777777" w:rsidR="00E30CD5" w:rsidRPr="00B24CD7" w:rsidRDefault="00EE4FBC" w:rsidP="00C72AD8">
            <w:pPr>
              <w:tabs>
                <w:tab w:val="left" w:pos="6386"/>
              </w:tabs>
              <w:spacing w:after="0" w:line="240" w:lineRule="auto"/>
              <w:ind w:left="142"/>
              <w:jc w:val="both"/>
              <w:rPr>
                <w:rFonts w:ascii="Times New Roman" w:eastAsia="Georgia" w:hAnsi="Times New Roman" w:cs="Times New Roman"/>
                <w:lang w:val="ru-RU"/>
              </w:rPr>
            </w:pPr>
            <w:r w:rsidRPr="00B24CD7">
              <w:rPr>
                <w:rFonts w:ascii="Times New Roman" w:eastAsia="Georgia" w:hAnsi="Times New Roman" w:cs="Times New Roman"/>
                <w:lang w:val="ru-RU"/>
              </w:rPr>
              <w:t>Установление или продолжение деловых отношений с политически уязвимым лицом, членами его семьи и лицами, связанными с политически уязвимым лицом</w:t>
            </w:r>
            <w:r w:rsidR="00111847" w:rsidRPr="00B24CD7">
              <w:rPr>
                <w:rFonts w:ascii="Times New Roman" w:eastAsia="Georgia" w:hAnsi="Times New Roman" w:cs="Times New Roman"/>
                <w:lang w:val="ru-RU"/>
              </w:rPr>
              <w:t xml:space="preserve"> </w:t>
            </w:r>
            <w:r w:rsidRPr="00B24CD7">
              <w:rPr>
                <w:rFonts w:ascii="Times New Roman" w:eastAsia="Georgia" w:hAnsi="Times New Roman" w:cs="Times New Roman"/>
                <w:lang w:val="ru-RU"/>
              </w:rPr>
              <w:t xml:space="preserve">без получения согласия вышестоящего руководства </w:t>
            </w:r>
          </w:p>
        </w:tc>
        <w:tc>
          <w:tcPr>
            <w:tcW w:w="1050" w:type="dxa"/>
          </w:tcPr>
          <w:p w14:paraId="5CA90225"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sz w:val="28"/>
                <w:szCs w:val="28"/>
                <w:lang w:val="ru-RU"/>
              </w:rPr>
            </w:pPr>
          </w:p>
        </w:tc>
        <w:tc>
          <w:tcPr>
            <w:tcW w:w="1530" w:type="dxa"/>
          </w:tcPr>
          <w:p w14:paraId="5AC43B14"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sz w:val="28"/>
                <w:szCs w:val="28"/>
                <w:lang w:val="ru-RU"/>
              </w:rPr>
            </w:pPr>
          </w:p>
        </w:tc>
        <w:tc>
          <w:tcPr>
            <w:tcW w:w="2160" w:type="dxa"/>
          </w:tcPr>
          <w:p w14:paraId="351B4ED9"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sz w:val="28"/>
                <w:szCs w:val="28"/>
                <w:lang w:val="ru-RU"/>
              </w:rPr>
            </w:pPr>
          </w:p>
        </w:tc>
      </w:tr>
      <w:tr w:rsidR="00E30CD5" w:rsidRPr="00B24CD7" w14:paraId="6B110F11" w14:textId="77777777">
        <w:tc>
          <w:tcPr>
            <w:tcW w:w="1815" w:type="dxa"/>
            <w:vMerge/>
          </w:tcPr>
          <w:p w14:paraId="4462533C" w14:textId="77777777" w:rsidR="00E30CD5" w:rsidRPr="00B24CD7" w:rsidRDefault="00E30CD5" w:rsidP="00C72AD8">
            <w:pPr>
              <w:widowControl w:val="0"/>
              <w:spacing w:after="0" w:line="276" w:lineRule="auto"/>
              <w:ind w:left="142"/>
              <w:rPr>
                <w:rFonts w:ascii="Times New Roman" w:eastAsia="Georgia" w:hAnsi="Times New Roman" w:cs="Times New Roman"/>
                <w:sz w:val="28"/>
                <w:szCs w:val="28"/>
                <w:lang w:val="ru-RU"/>
              </w:rPr>
            </w:pPr>
          </w:p>
        </w:tc>
        <w:tc>
          <w:tcPr>
            <w:tcW w:w="3585" w:type="dxa"/>
          </w:tcPr>
          <w:p w14:paraId="0B1FEE74" w14:textId="77777777" w:rsidR="00E30CD5" w:rsidRPr="00B24CD7" w:rsidRDefault="007F06F6" w:rsidP="00C72AD8">
            <w:pPr>
              <w:tabs>
                <w:tab w:val="left" w:pos="6386"/>
              </w:tabs>
              <w:spacing w:after="0" w:line="240" w:lineRule="auto"/>
              <w:ind w:left="142"/>
              <w:jc w:val="both"/>
              <w:rPr>
                <w:rFonts w:ascii="Times New Roman" w:eastAsia="Georgia" w:hAnsi="Times New Roman" w:cs="Times New Roman"/>
                <w:lang w:val="ru-RU"/>
              </w:rPr>
            </w:pPr>
            <w:r w:rsidRPr="00B24CD7">
              <w:rPr>
                <w:rFonts w:ascii="Times New Roman" w:eastAsia="Georgia" w:hAnsi="Times New Roman" w:cs="Times New Roman"/>
                <w:lang w:val="ru-RU"/>
              </w:rPr>
              <w:t xml:space="preserve">Невыявление источника имущества </w:t>
            </w:r>
            <w:r w:rsidR="00111847" w:rsidRPr="00B24CD7">
              <w:rPr>
                <w:rFonts w:ascii="Times New Roman" w:eastAsia="Georgia" w:hAnsi="Times New Roman" w:cs="Times New Roman"/>
                <w:lang w:val="ru-RU"/>
              </w:rPr>
              <w:t xml:space="preserve">a </w:t>
            </w:r>
          </w:p>
        </w:tc>
        <w:tc>
          <w:tcPr>
            <w:tcW w:w="1050" w:type="dxa"/>
          </w:tcPr>
          <w:p w14:paraId="630BA0D2"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sz w:val="28"/>
                <w:szCs w:val="28"/>
                <w:lang w:val="ru-RU"/>
              </w:rPr>
            </w:pPr>
          </w:p>
        </w:tc>
        <w:tc>
          <w:tcPr>
            <w:tcW w:w="1530" w:type="dxa"/>
          </w:tcPr>
          <w:p w14:paraId="50257978"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sz w:val="28"/>
                <w:szCs w:val="28"/>
                <w:lang w:val="ru-RU"/>
              </w:rPr>
            </w:pPr>
          </w:p>
        </w:tc>
        <w:tc>
          <w:tcPr>
            <w:tcW w:w="2160" w:type="dxa"/>
          </w:tcPr>
          <w:p w14:paraId="48B1E0FC"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sz w:val="28"/>
                <w:szCs w:val="28"/>
                <w:lang w:val="ru-RU"/>
              </w:rPr>
            </w:pPr>
          </w:p>
        </w:tc>
      </w:tr>
      <w:tr w:rsidR="00E30CD5" w:rsidRPr="00B24CD7" w14:paraId="7B2E0A1A" w14:textId="77777777">
        <w:tc>
          <w:tcPr>
            <w:tcW w:w="1815" w:type="dxa"/>
            <w:vMerge/>
          </w:tcPr>
          <w:p w14:paraId="087BF21F" w14:textId="77777777" w:rsidR="00E30CD5" w:rsidRPr="00B24CD7" w:rsidRDefault="00E30CD5" w:rsidP="00C72AD8">
            <w:pPr>
              <w:widowControl w:val="0"/>
              <w:spacing w:after="0" w:line="276" w:lineRule="auto"/>
              <w:ind w:left="142"/>
              <w:rPr>
                <w:rFonts w:ascii="Times New Roman" w:eastAsia="Georgia" w:hAnsi="Times New Roman" w:cs="Times New Roman"/>
                <w:sz w:val="28"/>
                <w:szCs w:val="28"/>
                <w:lang w:val="ru-RU"/>
              </w:rPr>
            </w:pPr>
          </w:p>
        </w:tc>
        <w:tc>
          <w:tcPr>
            <w:tcW w:w="3585" w:type="dxa"/>
          </w:tcPr>
          <w:p w14:paraId="160434F4" w14:textId="77777777" w:rsidR="00E30CD5" w:rsidRPr="00B24CD7" w:rsidRDefault="007F06F6" w:rsidP="00C72AD8">
            <w:pPr>
              <w:tabs>
                <w:tab w:val="left" w:pos="6386"/>
              </w:tabs>
              <w:spacing w:after="0" w:line="240" w:lineRule="auto"/>
              <w:ind w:left="142"/>
              <w:jc w:val="both"/>
              <w:rPr>
                <w:rFonts w:ascii="Times New Roman" w:eastAsia="Georgia" w:hAnsi="Times New Roman" w:cs="Times New Roman"/>
                <w:lang w:val="ru-RU"/>
              </w:rPr>
            </w:pPr>
            <w:r w:rsidRPr="00B24CD7">
              <w:rPr>
                <w:rFonts w:ascii="Times New Roman" w:eastAsia="Georgia" w:hAnsi="Times New Roman" w:cs="Times New Roman"/>
                <w:lang w:val="ru-RU"/>
              </w:rPr>
              <w:t>Неназначение лиц, уполномоченных функциями исполнения законодательства о</w:t>
            </w:r>
            <w:r w:rsidR="00111847" w:rsidRPr="00B24CD7">
              <w:rPr>
                <w:rFonts w:ascii="Times New Roman" w:eastAsia="Georgia" w:hAnsi="Times New Roman" w:cs="Times New Roman"/>
                <w:lang w:val="ru-RU"/>
              </w:rPr>
              <w:t xml:space="preserve"> </w:t>
            </w:r>
            <w:r w:rsidRPr="00B24CD7">
              <w:rPr>
                <w:rFonts w:ascii="Times New Roman" w:eastAsia="Georgia" w:hAnsi="Times New Roman" w:cs="Times New Roman"/>
                <w:lang w:val="ru-RU"/>
              </w:rPr>
              <w:t xml:space="preserve">предупреждении и борьбе с отмыванием денег и </w:t>
            </w:r>
            <w:r w:rsidR="00476368" w:rsidRPr="00B24CD7">
              <w:rPr>
                <w:rFonts w:ascii="Times New Roman" w:eastAsia="Georgia" w:hAnsi="Times New Roman" w:cs="Times New Roman"/>
                <w:lang w:val="ru-RU"/>
              </w:rPr>
              <w:t>финансированием</w:t>
            </w:r>
            <w:r w:rsidRPr="00B24CD7">
              <w:rPr>
                <w:rFonts w:ascii="Times New Roman" w:eastAsia="Georgia" w:hAnsi="Times New Roman" w:cs="Times New Roman"/>
                <w:lang w:val="ru-RU"/>
              </w:rPr>
              <w:t xml:space="preserve"> терроризма</w:t>
            </w:r>
          </w:p>
        </w:tc>
        <w:tc>
          <w:tcPr>
            <w:tcW w:w="1050" w:type="dxa"/>
          </w:tcPr>
          <w:p w14:paraId="3A703621"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sz w:val="28"/>
                <w:szCs w:val="28"/>
                <w:lang w:val="ru-RU"/>
              </w:rPr>
            </w:pPr>
          </w:p>
        </w:tc>
        <w:tc>
          <w:tcPr>
            <w:tcW w:w="1530" w:type="dxa"/>
          </w:tcPr>
          <w:p w14:paraId="7DD96062"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sz w:val="28"/>
                <w:szCs w:val="28"/>
                <w:lang w:val="ru-RU"/>
              </w:rPr>
            </w:pPr>
          </w:p>
        </w:tc>
        <w:tc>
          <w:tcPr>
            <w:tcW w:w="2160" w:type="dxa"/>
          </w:tcPr>
          <w:p w14:paraId="17538BFC"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sz w:val="28"/>
                <w:szCs w:val="28"/>
                <w:lang w:val="ru-RU"/>
              </w:rPr>
            </w:pPr>
          </w:p>
        </w:tc>
      </w:tr>
      <w:tr w:rsidR="00E30CD5" w:rsidRPr="00B24CD7" w14:paraId="0B4DC6F8" w14:textId="77777777">
        <w:tc>
          <w:tcPr>
            <w:tcW w:w="1815" w:type="dxa"/>
            <w:vMerge/>
          </w:tcPr>
          <w:p w14:paraId="30467332" w14:textId="77777777" w:rsidR="00E30CD5" w:rsidRPr="00B24CD7" w:rsidRDefault="00E30CD5" w:rsidP="00C72AD8">
            <w:pPr>
              <w:widowControl w:val="0"/>
              <w:spacing w:after="0" w:line="276" w:lineRule="auto"/>
              <w:ind w:left="142"/>
              <w:rPr>
                <w:rFonts w:ascii="Times New Roman" w:eastAsia="Georgia" w:hAnsi="Times New Roman" w:cs="Times New Roman"/>
                <w:sz w:val="28"/>
                <w:szCs w:val="28"/>
                <w:lang w:val="ru-RU"/>
              </w:rPr>
            </w:pPr>
          </w:p>
        </w:tc>
        <w:tc>
          <w:tcPr>
            <w:tcW w:w="3585" w:type="dxa"/>
          </w:tcPr>
          <w:p w14:paraId="19BE006F" w14:textId="77777777" w:rsidR="00E30CD5" w:rsidRPr="00B24CD7" w:rsidRDefault="007F06F6" w:rsidP="00C72AD8">
            <w:pPr>
              <w:tabs>
                <w:tab w:val="left" w:pos="6386"/>
              </w:tabs>
              <w:spacing w:after="0" w:line="240" w:lineRule="auto"/>
              <w:ind w:left="142"/>
              <w:jc w:val="both"/>
              <w:rPr>
                <w:rFonts w:ascii="Times New Roman" w:eastAsia="Georgia" w:hAnsi="Times New Roman" w:cs="Times New Roman"/>
                <w:lang w:val="ru-RU"/>
              </w:rPr>
            </w:pPr>
            <w:r w:rsidRPr="00B24CD7">
              <w:rPr>
                <w:rFonts w:ascii="Times New Roman" w:eastAsia="Georgia" w:hAnsi="Times New Roman" w:cs="Times New Roman"/>
                <w:lang w:val="ru-RU"/>
              </w:rPr>
              <w:t xml:space="preserve">Отсутствие учета информаций и документов </w:t>
            </w:r>
            <w:r w:rsidR="00111847" w:rsidRPr="00B24CD7">
              <w:rPr>
                <w:rFonts w:ascii="Times New Roman" w:eastAsia="Georgia" w:hAnsi="Times New Roman" w:cs="Times New Roman"/>
                <w:lang w:val="ru-RU"/>
              </w:rPr>
              <w:t xml:space="preserve"> </w:t>
            </w:r>
          </w:p>
        </w:tc>
        <w:tc>
          <w:tcPr>
            <w:tcW w:w="1050" w:type="dxa"/>
          </w:tcPr>
          <w:p w14:paraId="29236FCD"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sz w:val="28"/>
                <w:szCs w:val="28"/>
                <w:lang w:val="ru-RU"/>
              </w:rPr>
            </w:pPr>
          </w:p>
        </w:tc>
        <w:tc>
          <w:tcPr>
            <w:tcW w:w="1530" w:type="dxa"/>
          </w:tcPr>
          <w:p w14:paraId="4F84DE45"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sz w:val="28"/>
                <w:szCs w:val="28"/>
                <w:lang w:val="ru-RU"/>
              </w:rPr>
            </w:pPr>
          </w:p>
        </w:tc>
        <w:tc>
          <w:tcPr>
            <w:tcW w:w="2160" w:type="dxa"/>
          </w:tcPr>
          <w:p w14:paraId="374FCBE4"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sz w:val="28"/>
                <w:szCs w:val="28"/>
                <w:lang w:val="ru-RU"/>
              </w:rPr>
            </w:pPr>
          </w:p>
        </w:tc>
      </w:tr>
      <w:tr w:rsidR="00E30CD5" w:rsidRPr="00B24CD7" w14:paraId="08CE1ABF" w14:textId="77777777">
        <w:tc>
          <w:tcPr>
            <w:tcW w:w="1815" w:type="dxa"/>
            <w:vMerge/>
          </w:tcPr>
          <w:p w14:paraId="41D6C31A" w14:textId="77777777" w:rsidR="00E30CD5" w:rsidRPr="00B24CD7" w:rsidRDefault="00E30CD5" w:rsidP="00C72AD8">
            <w:pPr>
              <w:widowControl w:val="0"/>
              <w:spacing w:after="0" w:line="276" w:lineRule="auto"/>
              <w:ind w:left="142"/>
              <w:rPr>
                <w:rFonts w:ascii="Times New Roman" w:eastAsia="Georgia" w:hAnsi="Times New Roman" w:cs="Times New Roman"/>
                <w:sz w:val="28"/>
                <w:szCs w:val="28"/>
                <w:lang w:val="ru-RU"/>
              </w:rPr>
            </w:pPr>
          </w:p>
        </w:tc>
        <w:tc>
          <w:tcPr>
            <w:tcW w:w="3585" w:type="dxa"/>
          </w:tcPr>
          <w:p w14:paraId="6707A053" w14:textId="77777777" w:rsidR="00E30CD5" w:rsidRPr="00B24CD7" w:rsidRDefault="007F06F6" w:rsidP="00C72AD8">
            <w:pPr>
              <w:tabs>
                <w:tab w:val="left" w:pos="6386"/>
              </w:tabs>
              <w:spacing w:after="0" w:line="240" w:lineRule="auto"/>
              <w:ind w:left="142"/>
              <w:jc w:val="both"/>
              <w:rPr>
                <w:rFonts w:ascii="Times New Roman" w:eastAsia="Georgia" w:hAnsi="Times New Roman" w:cs="Times New Roman"/>
                <w:lang w:val="ru-RU"/>
              </w:rPr>
            </w:pPr>
            <w:r w:rsidRPr="00B24CD7">
              <w:rPr>
                <w:rFonts w:ascii="Times New Roman" w:eastAsia="Georgia" w:hAnsi="Times New Roman" w:cs="Times New Roman"/>
                <w:lang w:val="ru-RU"/>
              </w:rPr>
              <w:t xml:space="preserve">Отсутствие учета всех сделок </w:t>
            </w:r>
          </w:p>
        </w:tc>
        <w:tc>
          <w:tcPr>
            <w:tcW w:w="1050" w:type="dxa"/>
          </w:tcPr>
          <w:p w14:paraId="2A9E6EDD"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sz w:val="28"/>
                <w:szCs w:val="28"/>
                <w:lang w:val="ru-RU"/>
              </w:rPr>
            </w:pPr>
          </w:p>
        </w:tc>
        <w:tc>
          <w:tcPr>
            <w:tcW w:w="1530" w:type="dxa"/>
          </w:tcPr>
          <w:p w14:paraId="1B0FDE8B"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sz w:val="28"/>
                <w:szCs w:val="28"/>
                <w:lang w:val="ru-RU"/>
              </w:rPr>
            </w:pPr>
          </w:p>
        </w:tc>
        <w:tc>
          <w:tcPr>
            <w:tcW w:w="2160" w:type="dxa"/>
          </w:tcPr>
          <w:p w14:paraId="4AD92E32"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sz w:val="28"/>
                <w:szCs w:val="28"/>
                <w:lang w:val="ru-RU"/>
              </w:rPr>
            </w:pPr>
          </w:p>
        </w:tc>
      </w:tr>
      <w:tr w:rsidR="00E30CD5" w:rsidRPr="00B24CD7" w14:paraId="419FD09A" w14:textId="77777777">
        <w:tc>
          <w:tcPr>
            <w:tcW w:w="1815" w:type="dxa"/>
            <w:vMerge/>
          </w:tcPr>
          <w:p w14:paraId="65E4B80C" w14:textId="77777777" w:rsidR="00E30CD5" w:rsidRPr="00B24CD7" w:rsidRDefault="00E30CD5" w:rsidP="00C72AD8">
            <w:pPr>
              <w:widowControl w:val="0"/>
              <w:spacing w:after="0" w:line="276" w:lineRule="auto"/>
              <w:ind w:left="142"/>
              <w:rPr>
                <w:rFonts w:ascii="Times New Roman" w:eastAsia="Georgia" w:hAnsi="Times New Roman" w:cs="Times New Roman"/>
                <w:sz w:val="28"/>
                <w:szCs w:val="28"/>
                <w:lang w:val="ru-RU"/>
              </w:rPr>
            </w:pPr>
          </w:p>
        </w:tc>
        <w:tc>
          <w:tcPr>
            <w:tcW w:w="3585" w:type="dxa"/>
          </w:tcPr>
          <w:p w14:paraId="12759A13" w14:textId="77777777" w:rsidR="00E30CD5" w:rsidRPr="00B24CD7" w:rsidRDefault="007F06F6" w:rsidP="00C72AD8">
            <w:pPr>
              <w:tabs>
                <w:tab w:val="left" w:pos="6386"/>
              </w:tabs>
              <w:spacing w:after="0" w:line="240" w:lineRule="auto"/>
              <w:ind w:left="142"/>
              <w:jc w:val="both"/>
              <w:rPr>
                <w:rFonts w:ascii="Times New Roman" w:eastAsia="Georgia" w:hAnsi="Times New Roman" w:cs="Times New Roman"/>
                <w:lang w:val="ru-RU"/>
              </w:rPr>
            </w:pPr>
            <w:r w:rsidRPr="00B24CD7">
              <w:rPr>
                <w:rFonts w:ascii="Times New Roman" w:eastAsia="Georgia" w:hAnsi="Times New Roman" w:cs="Times New Roman"/>
                <w:lang w:val="ru-RU"/>
              </w:rPr>
              <w:t>Неинформирование</w:t>
            </w:r>
            <w:r w:rsidR="00111847" w:rsidRPr="00B24CD7">
              <w:rPr>
                <w:rFonts w:ascii="Times New Roman" w:eastAsia="Georgia" w:hAnsi="Times New Roman" w:cs="Times New Roman"/>
                <w:lang w:val="ru-RU"/>
              </w:rPr>
              <w:t xml:space="preserve"> </w:t>
            </w:r>
            <w:r w:rsidR="004E7EC2" w:rsidRPr="00B24CD7">
              <w:rPr>
                <w:rFonts w:ascii="Times New Roman" w:eastAsia="Georgia" w:hAnsi="Times New Roman" w:cs="Times New Roman"/>
                <w:lang w:val="ru-RU"/>
              </w:rPr>
              <w:t>СПБОД</w:t>
            </w:r>
            <w:r w:rsidR="00111847" w:rsidRPr="00B24CD7">
              <w:rPr>
                <w:rFonts w:ascii="Times New Roman" w:eastAsia="Georgia" w:hAnsi="Times New Roman" w:cs="Times New Roman"/>
                <w:lang w:val="ru-RU"/>
              </w:rPr>
              <w:t xml:space="preserve"> </w:t>
            </w:r>
            <w:r w:rsidRPr="00B24CD7">
              <w:rPr>
                <w:rFonts w:ascii="Times New Roman" w:eastAsia="Georgia" w:hAnsi="Times New Roman" w:cs="Times New Roman"/>
                <w:lang w:val="ru-RU"/>
              </w:rPr>
              <w:t xml:space="preserve">в установленные сроки о сомнительный деятельности и сделках </w:t>
            </w:r>
          </w:p>
        </w:tc>
        <w:tc>
          <w:tcPr>
            <w:tcW w:w="1050" w:type="dxa"/>
          </w:tcPr>
          <w:p w14:paraId="44A48C17"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sz w:val="28"/>
                <w:szCs w:val="28"/>
                <w:lang w:val="ru-RU"/>
              </w:rPr>
            </w:pPr>
          </w:p>
        </w:tc>
        <w:tc>
          <w:tcPr>
            <w:tcW w:w="1530" w:type="dxa"/>
          </w:tcPr>
          <w:p w14:paraId="779F293E"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sz w:val="28"/>
                <w:szCs w:val="28"/>
                <w:lang w:val="ru-RU"/>
              </w:rPr>
            </w:pPr>
          </w:p>
        </w:tc>
        <w:tc>
          <w:tcPr>
            <w:tcW w:w="2160" w:type="dxa"/>
          </w:tcPr>
          <w:p w14:paraId="2FFE1607"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sz w:val="28"/>
                <w:szCs w:val="28"/>
                <w:lang w:val="ru-RU"/>
              </w:rPr>
            </w:pPr>
          </w:p>
        </w:tc>
      </w:tr>
      <w:tr w:rsidR="00E30CD5" w:rsidRPr="00B24CD7" w14:paraId="4F86ACE9" w14:textId="77777777">
        <w:tc>
          <w:tcPr>
            <w:tcW w:w="1815" w:type="dxa"/>
            <w:vMerge/>
          </w:tcPr>
          <w:p w14:paraId="2B12776B" w14:textId="77777777" w:rsidR="00E30CD5" w:rsidRPr="00B24CD7" w:rsidRDefault="00E30CD5" w:rsidP="00C72AD8">
            <w:pPr>
              <w:widowControl w:val="0"/>
              <w:spacing w:after="0" w:line="276" w:lineRule="auto"/>
              <w:ind w:left="142"/>
              <w:rPr>
                <w:rFonts w:ascii="Times New Roman" w:eastAsia="Georgia" w:hAnsi="Times New Roman" w:cs="Times New Roman"/>
                <w:sz w:val="28"/>
                <w:szCs w:val="28"/>
                <w:lang w:val="ru-RU"/>
              </w:rPr>
            </w:pPr>
          </w:p>
        </w:tc>
        <w:tc>
          <w:tcPr>
            <w:tcW w:w="3585" w:type="dxa"/>
          </w:tcPr>
          <w:p w14:paraId="7E7C04AE" w14:textId="77777777" w:rsidR="00E30CD5" w:rsidRPr="00B24CD7" w:rsidRDefault="007F06F6" w:rsidP="00C72AD8">
            <w:pPr>
              <w:tabs>
                <w:tab w:val="left" w:pos="6386"/>
              </w:tabs>
              <w:spacing w:after="0" w:line="240" w:lineRule="auto"/>
              <w:ind w:left="142"/>
              <w:jc w:val="both"/>
              <w:rPr>
                <w:rFonts w:ascii="Times New Roman" w:eastAsia="Georgia" w:hAnsi="Times New Roman" w:cs="Times New Roman"/>
                <w:lang w:val="ru-RU"/>
              </w:rPr>
            </w:pPr>
            <w:r w:rsidRPr="00B24CD7">
              <w:rPr>
                <w:rFonts w:ascii="Times New Roman" w:eastAsia="Georgia" w:hAnsi="Times New Roman" w:cs="Times New Roman"/>
                <w:lang w:val="ru-RU"/>
              </w:rPr>
              <w:t xml:space="preserve">Неинформирование </w:t>
            </w:r>
            <w:r w:rsidR="004E7EC2" w:rsidRPr="00B24CD7">
              <w:rPr>
                <w:rFonts w:ascii="Times New Roman" w:eastAsia="Georgia" w:hAnsi="Times New Roman" w:cs="Times New Roman"/>
                <w:lang w:val="ru-RU"/>
              </w:rPr>
              <w:t>СПБОД</w:t>
            </w:r>
            <w:r w:rsidR="00111847" w:rsidRPr="00B24CD7">
              <w:rPr>
                <w:rFonts w:ascii="Times New Roman" w:eastAsia="Georgia" w:hAnsi="Times New Roman" w:cs="Times New Roman"/>
                <w:lang w:val="ru-RU"/>
              </w:rPr>
              <w:t xml:space="preserve"> </w:t>
            </w:r>
            <w:r w:rsidRPr="00B24CD7">
              <w:rPr>
                <w:rFonts w:ascii="Times New Roman" w:eastAsia="Georgia" w:hAnsi="Times New Roman" w:cs="Times New Roman"/>
                <w:lang w:val="ru-RU"/>
              </w:rPr>
              <w:t xml:space="preserve">в установленные сроки о деятельности и сделках, </w:t>
            </w:r>
            <w:r w:rsidR="009C0EDC" w:rsidRPr="00B24CD7">
              <w:rPr>
                <w:rFonts w:ascii="Times New Roman" w:eastAsia="Georgia" w:hAnsi="Times New Roman" w:cs="Times New Roman"/>
                <w:lang w:val="ru-RU"/>
              </w:rPr>
              <w:t>о</w:t>
            </w:r>
            <w:r w:rsidRPr="00B24CD7">
              <w:rPr>
                <w:rFonts w:ascii="Times New Roman" w:eastAsia="Georgia" w:hAnsi="Times New Roman" w:cs="Times New Roman"/>
                <w:lang w:val="ru-RU"/>
              </w:rPr>
              <w:t>существленных с наличностью</w:t>
            </w:r>
          </w:p>
        </w:tc>
        <w:tc>
          <w:tcPr>
            <w:tcW w:w="1050" w:type="dxa"/>
          </w:tcPr>
          <w:p w14:paraId="76CC8BFB"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sz w:val="28"/>
                <w:szCs w:val="28"/>
                <w:lang w:val="ru-RU"/>
              </w:rPr>
            </w:pPr>
          </w:p>
        </w:tc>
        <w:tc>
          <w:tcPr>
            <w:tcW w:w="1530" w:type="dxa"/>
          </w:tcPr>
          <w:p w14:paraId="2023174B"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sz w:val="28"/>
                <w:szCs w:val="28"/>
                <w:lang w:val="ru-RU"/>
              </w:rPr>
            </w:pPr>
          </w:p>
        </w:tc>
        <w:tc>
          <w:tcPr>
            <w:tcW w:w="2160" w:type="dxa"/>
          </w:tcPr>
          <w:p w14:paraId="7D415C81"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sz w:val="28"/>
                <w:szCs w:val="28"/>
                <w:lang w:val="ru-RU"/>
              </w:rPr>
            </w:pPr>
          </w:p>
        </w:tc>
      </w:tr>
      <w:tr w:rsidR="00E30CD5" w:rsidRPr="00B24CD7" w14:paraId="094BAF52" w14:textId="77777777">
        <w:tc>
          <w:tcPr>
            <w:tcW w:w="1815" w:type="dxa"/>
            <w:vMerge/>
          </w:tcPr>
          <w:p w14:paraId="7CA43DC8" w14:textId="77777777" w:rsidR="00E30CD5" w:rsidRPr="00B24CD7" w:rsidRDefault="00E30CD5" w:rsidP="00C72AD8">
            <w:pPr>
              <w:widowControl w:val="0"/>
              <w:spacing w:after="0" w:line="276" w:lineRule="auto"/>
              <w:ind w:left="142"/>
              <w:rPr>
                <w:rFonts w:ascii="Times New Roman" w:eastAsia="Georgia" w:hAnsi="Times New Roman" w:cs="Times New Roman"/>
                <w:sz w:val="28"/>
                <w:szCs w:val="28"/>
                <w:lang w:val="ru-RU"/>
              </w:rPr>
            </w:pPr>
          </w:p>
        </w:tc>
        <w:tc>
          <w:tcPr>
            <w:tcW w:w="3585" w:type="dxa"/>
          </w:tcPr>
          <w:p w14:paraId="43E32B60" w14:textId="77777777" w:rsidR="00E30CD5" w:rsidRPr="00B24CD7" w:rsidRDefault="009C0EDC" w:rsidP="00C72AD8">
            <w:pPr>
              <w:tabs>
                <w:tab w:val="left" w:pos="6386"/>
              </w:tabs>
              <w:spacing w:after="0" w:line="240" w:lineRule="auto"/>
              <w:ind w:left="142"/>
              <w:jc w:val="both"/>
              <w:rPr>
                <w:rFonts w:ascii="Times New Roman" w:eastAsia="Georgia" w:hAnsi="Times New Roman" w:cs="Times New Roman"/>
                <w:lang w:val="ru-RU"/>
              </w:rPr>
            </w:pPr>
            <w:r w:rsidRPr="00B24CD7">
              <w:rPr>
                <w:rFonts w:ascii="Times New Roman" w:eastAsia="Georgia" w:hAnsi="Times New Roman" w:cs="Times New Roman"/>
                <w:lang w:val="ru-RU"/>
              </w:rPr>
              <w:t>Неинформирование СПБОД в установленные сроки</w:t>
            </w:r>
            <w:r w:rsidR="00111847" w:rsidRPr="00B24CD7">
              <w:rPr>
                <w:rFonts w:ascii="Times New Roman" w:eastAsia="Georgia" w:hAnsi="Times New Roman" w:cs="Times New Roman"/>
                <w:lang w:val="ru-RU"/>
              </w:rPr>
              <w:t xml:space="preserve"> </w:t>
            </w:r>
            <w:r w:rsidRPr="00B24CD7">
              <w:rPr>
                <w:rFonts w:ascii="Times New Roman" w:eastAsia="Georgia" w:hAnsi="Times New Roman" w:cs="Times New Roman"/>
                <w:lang w:val="ru-RU"/>
              </w:rPr>
              <w:t>о деятельности и сделках,</w:t>
            </w:r>
            <w:r w:rsidR="00111847" w:rsidRPr="00B24CD7">
              <w:rPr>
                <w:rFonts w:ascii="Times New Roman" w:eastAsia="Georgia" w:hAnsi="Times New Roman" w:cs="Times New Roman"/>
                <w:lang w:val="ru-RU"/>
              </w:rPr>
              <w:t xml:space="preserve"> </w:t>
            </w:r>
            <w:r w:rsidRPr="00B24CD7">
              <w:rPr>
                <w:rFonts w:ascii="Times New Roman" w:eastAsia="Georgia" w:hAnsi="Times New Roman" w:cs="Times New Roman"/>
                <w:lang w:val="ru-RU"/>
              </w:rPr>
              <w:t>совершенных по перечислению</w:t>
            </w:r>
          </w:p>
        </w:tc>
        <w:tc>
          <w:tcPr>
            <w:tcW w:w="1050" w:type="dxa"/>
          </w:tcPr>
          <w:p w14:paraId="7D03D651"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sz w:val="28"/>
                <w:szCs w:val="28"/>
                <w:lang w:val="ru-RU"/>
              </w:rPr>
            </w:pPr>
          </w:p>
        </w:tc>
        <w:tc>
          <w:tcPr>
            <w:tcW w:w="1530" w:type="dxa"/>
          </w:tcPr>
          <w:p w14:paraId="1741D677"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sz w:val="28"/>
                <w:szCs w:val="28"/>
                <w:lang w:val="ru-RU"/>
              </w:rPr>
            </w:pPr>
          </w:p>
        </w:tc>
        <w:tc>
          <w:tcPr>
            <w:tcW w:w="2160" w:type="dxa"/>
          </w:tcPr>
          <w:p w14:paraId="53CD6294"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sz w:val="28"/>
                <w:szCs w:val="28"/>
                <w:lang w:val="ru-RU"/>
              </w:rPr>
            </w:pPr>
          </w:p>
        </w:tc>
      </w:tr>
      <w:tr w:rsidR="00E30CD5" w:rsidRPr="00B24CD7" w14:paraId="7CE5DC76" w14:textId="77777777">
        <w:tc>
          <w:tcPr>
            <w:tcW w:w="1815" w:type="dxa"/>
            <w:vMerge/>
          </w:tcPr>
          <w:p w14:paraId="37919151" w14:textId="77777777" w:rsidR="00E30CD5" w:rsidRPr="00B24CD7" w:rsidRDefault="00E30CD5" w:rsidP="00C72AD8">
            <w:pPr>
              <w:widowControl w:val="0"/>
              <w:spacing w:after="0" w:line="276" w:lineRule="auto"/>
              <w:ind w:left="142"/>
              <w:rPr>
                <w:rFonts w:ascii="Times New Roman" w:eastAsia="Georgia" w:hAnsi="Times New Roman" w:cs="Times New Roman"/>
                <w:sz w:val="28"/>
                <w:szCs w:val="28"/>
                <w:lang w:val="ru-RU"/>
              </w:rPr>
            </w:pPr>
          </w:p>
        </w:tc>
        <w:tc>
          <w:tcPr>
            <w:tcW w:w="3585" w:type="dxa"/>
          </w:tcPr>
          <w:p w14:paraId="66809090" w14:textId="77777777" w:rsidR="00E30CD5" w:rsidRPr="00B24CD7" w:rsidRDefault="009C0EDC" w:rsidP="00C72AD8">
            <w:pPr>
              <w:tabs>
                <w:tab w:val="left" w:pos="6386"/>
              </w:tabs>
              <w:spacing w:after="0" w:line="240" w:lineRule="auto"/>
              <w:ind w:left="142"/>
              <w:jc w:val="both"/>
              <w:rPr>
                <w:rFonts w:ascii="Times New Roman" w:eastAsia="Georgia" w:hAnsi="Times New Roman" w:cs="Times New Roman"/>
                <w:lang w:val="ru-RU"/>
              </w:rPr>
            </w:pPr>
            <w:r w:rsidRPr="00B24CD7">
              <w:rPr>
                <w:rFonts w:ascii="Times New Roman" w:eastAsia="Georgia" w:hAnsi="Times New Roman" w:cs="Times New Roman"/>
                <w:lang w:val="ru-RU"/>
              </w:rPr>
              <w:t>Несоблюдение требований о дополнении специального формуляра</w:t>
            </w:r>
            <w:r w:rsidR="00111847" w:rsidRPr="00B24CD7">
              <w:rPr>
                <w:rFonts w:ascii="Times New Roman" w:eastAsia="Georgia" w:hAnsi="Times New Roman" w:cs="Times New Roman"/>
                <w:lang w:val="ru-RU"/>
              </w:rPr>
              <w:t xml:space="preserve"> </w:t>
            </w:r>
          </w:p>
        </w:tc>
        <w:tc>
          <w:tcPr>
            <w:tcW w:w="1050" w:type="dxa"/>
          </w:tcPr>
          <w:p w14:paraId="6D36D0BB"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sz w:val="28"/>
                <w:szCs w:val="28"/>
                <w:lang w:val="ru-RU"/>
              </w:rPr>
            </w:pPr>
          </w:p>
        </w:tc>
        <w:tc>
          <w:tcPr>
            <w:tcW w:w="1530" w:type="dxa"/>
          </w:tcPr>
          <w:p w14:paraId="6AF28FC4"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sz w:val="28"/>
                <w:szCs w:val="28"/>
                <w:lang w:val="ru-RU"/>
              </w:rPr>
            </w:pPr>
          </w:p>
        </w:tc>
        <w:tc>
          <w:tcPr>
            <w:tcW w:w="2160" w:type="dxa"/>
          </w:tcPr>
          <w:p w14:paraId="76823987"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sz w:val="28"/>
                <w:szCs w:val="28"/>
                <w:lang w:val="ru-RU"/>
              </w:rPr>
            </w:pPr>
          </w:p>
        </w:tc>
      </w:tr>
      <w:tr w:rsidR="00E30CD5" w:rsidRPr="00B24CD7" w14:paraId="17D69FE6" w14:textId="77777777">
        <w:tc>
          <w:tcPr>
            <w:tcW w:w="1815" w:type="dxa"/>
            <w:vMerge/>
          </w:tcPr>
          <w:p w14:paraId="194794C7" w14:textId="77777777" w:rsidR="00E30CD5" w:rsidRPr="00B24CD7" w:rsidRDefault="00E30CD5" w:rsidP="00C72AD8">
            <w:pPr>
              <w:widowControl w:val="0"/>
              <w:spacing w:after="0" w:line="276" w:lineRule="auto"/>
              <w:ind w:left="142"/>
              <w:rPr>
                <w:rFonts w:ascii="Times New Roman" w:eastAsia="Georgia" w:hAnsi="Times New Roman" w:cs="Times New Roman"/>
                <w:sz w:val="28"/>
                <w:szCs w:val="28"/>
                <w:lang w:val="ru-RU"/>
              </w:rPr>
            </w:pPr>
          </w:p>
        </w:tc>
        <w:tc>
          <w:tcPr>
            <w:tcW w:w="3585" w:type="dxa"/>
          </w:tcPr>
          <w:p w14:paraId="6A235E26" w14:textId="77777777" w:rsidR="00E30CD5" w:rsidRPr="00B24CD7" w:rsidRDefault="009C0EDC" w:rsidP="00C72AD8">
            <w:pPr>
              <w:tabs>
                <w:tab w:val="left" w:pos="6386"/>
              </w:tabs>
              <w:spacing w:after="0" w:line="240" w:lineRule="auto"/>
              <w:ind w:left="142"/>
              <w:jc w:val="both"/>
              <w:rPr>
                <w:rFonts w:ascii="Times New Roman" w:eastAsia="Georgia" w:hAnsi="Times New Roman" w:cs="Times New Roman"/>
                <w:lang w:val="ru-RU"/>
              </w:rPr>
            </w:pPr>
            <w:r w:rsidRPr="00B24CD7">
              <w:rPr>
                <w:rFonts w:ascii="Times New Roman" w:eastAsia="Georgia" w:hAnsi="Times New Roman" w:cs="Times New Roman"/>
                <w:lang w:val="ru-RU"/>
              </w:rPr>
              <w:t xml:space="preserve">Несоблюдение требований о заполнении в установленные сроки карточки соответствия </w:t>
            </w:r>
          </w:p>
        </w:tc>
        <w:tc>
          <w:tcPr>
            <w:tcW w:w="1050" w:type="dxa"/>
          </w:tcPr>
          <w:p w14:paraId="69DFB90F"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sz w:val="28"/>
                <w:szCs w:val="28"/>
                <w:lang w:val="ru-RU"/>
              </w:rPr>
            </w:pPr>
          </w:p>
        </w:tc>
        <w:tc>
          <w:tcPr>
            <w:tcW w:w="1530" w:type="dxa"/>
          </w:tcPr>
          <w:p w14:paraId="46CB6BCF"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sz w:val="28"/>
                <w:szCs w:val="28"/>
                <w:lang w:val="ru-RU"/>
              </w:rPr>
            </w:pPr>
          </w:p>
        </w:tc>
        <w:tc>
          <w:tcPr>
            <w:tcW w:w="2160" w:type="dxa"/>
          </w:tcPr>
          <w:p w14:paraId="04F3CB9B"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sz w:val="28"/>
                <w:szCs w:val="28"/>
                <w:lang w:val="ru-RU"/>
              </w:rPr>
            </w:pPr>
          </w:p>
        </w:tc>
      </w:tr>
      <w:tr w:rsidR="00E30CD5" w:rsidRPr="00B24CD7" w14:paraId="2AA91D4F" w14:textId="77777777">
        <w:tc>
          <w:tcPr>
            <w:tcW w:w="1815" w:type="dxa"/>
            <w:vMerge/>
          </w:tcPr>
          <w:p w14:paraId="1FC102F0" w14:textId="77777777" w:rsidR="00E30CD5" w:rsidRPr="00B24CD7" w:rsidRDefault="00E30CD5" w:rsidP="00C72AD8">
            <w:pPr>
              <w:widowControl w:val="0"/>
              <w:spacing w:after="0" w:line="276" w:lineRule="auto"/>
              <w:ind w:left="142"/>
              <w:rPr>
                <w:rFonts w:ascii="Times New Roman" w:eastAsia="Georgia" w:hAnsi="Times New Roman" w:cs="Times New Roman"/>
                <w:sz w:val="28"/>
                <w:szCs w:val="28"/>
                <w:lang w:val="ru-RU"/>
              </w:rPr>
            </w:pPr>
          </w:p>
        </w:tc>
        <w:tc>
          <w:tcPr>
            <w:tcW w:w="3585" w:type="dxa"/>
          </w:tcPr>
          <w:p w14:paraId="4A9A767F" w14:textId="77777777" w:rsidR="00E30CD5" w:rsidRPr="00B24CD7" w:rsidRDefault="009C0EDC" w:rsidP="00C72AD8">
            <w:pPr>
              <w:tabs>
                <w:tab w:val="left" w:pos="6386"/>
              </w:tabs>
              <w:spacing w:after="0" w:line="240" w:lineRule="auto"/>
              <w:ind w:left="142"/>
              <w:jc w:val="both"/>
              <w:rPr>
                <w:rFonts w:ascii="Times New Roman" w:eastAsia="Georgia" w:hAnsi="Times New Roman" w:cs="Times New Roman"/>
                <w:lang w:val="ru-RU"/>
              </w:rPr>
            </w:pPr>
            <w:r w:rsidRPr="00B24CD7">
              <w:rPr>
                <w:rFonts w:ascii="Times New Roman" w:eastAsia="Georgia" w:hAnsi="Times New Roman" w:cs="Times New Roman"/>
                <w:lang w:val="ru-RU"/>
              </w:rPr>
              <w:t xml:space="preserve">Нарушение требований в отношении конфиденциальности </w:t>
            </w:r>
          </w:p>
        </w:tc>
        <w:tc>
          <w:tcPr>
            <w:tcW w:w="1050" w:type="dxa"/>
          </w:tcPr>
          <w:p w14:paraId="22C0C0A7"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sz w:val="28"/>
                <w:szCs w:val="28"/>
                <w:lang w:val="ru-RU"/>
              </w:rPr>
            </w:pPr>
          </w:p>
        </w:tc>
        <w:tc>
          <w:tcPr>
            <w:tcW w:w="1530" w:type="dxa"/>
          </w:tcPr>
          <w:p w14:paraId="57AB8A54"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sz w:val="28"/>
                <w:szCs w:val="28"/>
                <w:lang w:val="ru-RU"/>
              </w:rPr>
            </w:pPr>
          </w:p>
        </w:tc>
        <w:tc>
          <w:tcPr>
            <w:tcW w:w="2160" w:type="dxa"/>
          </w:tcPr>
          <w:p w14:paraId="6AE6932D"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sz w:val="28"/>
                <w:szCs w:val="28"/>
                <w:lang w:val="ru-RU"/>
              </w:rPr>
            </w:pPr>
          </w:p>
        </w:tc>
      </w:tr>
      <w:tr w:rsidR="00E30CD5" w:rsidRPr="00B24CD7" w14:paraId="0896F4EF" w14:textId="77777777">
        <w:tc>
          <w:tcPr>
            <w:tcW w:w="1815" w:type="dxa"/>
            <w:vMerge/>
          </w:tcPr>
          <w:p w14:paraId="34D63232" w14:textId="77777777" w:rsidR="00E30CD5" w:rsidRPr="00B24CD7" w:rsidRDefault="00E30CD5" w:rsidP="00C72AD8">
            <w:pPr>
              <w:widowControl w:val="0"/>
              <w:spacing w:after="0" w:line="276" w:lineRule="auto"/>
              <w:ind w:left="142"/>
              <w:rPr>
                <w:rFonts w:ascii="Times New Roman" w:eastAsia="Georgia" w:hAnsi="Times New Roman" w:cs="Times New Roman"/>
                <w:sz w:val="28"/>
                <w:szCs w:val="28"/>
                <w:lang w:val="ru-RU"/>
              </w:rPr>
            </w:pPr>
          </w:p>
        </w:tc>
        <w:tc>
          <w:tcPr>
            <w:tcW w:w="3585" w:type="dxa"/>
          </w:tcPr>
          <w:p w14:paraId="1850817B" w14:textId="77777777" w:rsidR="00E30CD5" w:rsidRPr="00B24CD7" w:rsidRDefault="009C0EDC" w:rsidP="00C72AD8">
            <w:pPr>
              <w:tabs>
                <w:tab w:val="left" w:pos="6386"/>
              </w:tabs>
              <w:spacing w:after="0" w:line="240" w:lineRule="auto"/>
              <w:ind w:left="142"/>
              <w:jc w:val="both"/>
              <w:rPr>
                <w:rFonts w:ascii="Times New Roman" w:eastAsia="Georgia" w:hAnsi="Times New Roman" w:cs="Times New Roman"/>
                <w:lang w:val="ru-RU"/>
              </w:rPr>
            </w:pPr>
            <w:r w:rsidRPr="00B24CD7">
              <w:rPr>
                <w:rFonts w:ascii="Times New Roman" w:eastAsia="Georgia" w:hAnsi="Times New Roman" w:cs="Times New Roman"/>
                <w:lang w:val="ru-RU"/>
              </w:rPr>
              <w:t xml:space="preserve">Непредставление информации </w:t>
            </w:r>
          </w:p>
        </w:tc>
        <w:tc>
          <w:tcPr>
            <w:tcW w:w="1050" w:type="dxa"/>
          </w:tcPr>
          <w:p w14:paraId="638412F0"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sz w:val="28"/>
                <w:szCs w:val="28"/>
                <w:lang w:val="ru-RU"/>
              </w:rPr>
            </w:pPr>
          </w:p>
        </w:tc>
        <w:tc>
          <w:tcPr>
            <w:tcW w:w="1530" w:type="dxa"/>
          </w:tcPr>
          <w:p w14:paraId="5CD7776C"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sz w:val="28"/>
                <w:szCs w:val="28"/>
                <w:lang w:val="ru-RU"/>
              </w:rPr>
            </w:pPr>
          </w:p>
        </w:tc>
        <w:tc>
          <w:tcPr>
            <w:tcW w:w="2160" w:type="dxa"/>
          </w:tcPr>
          <w:p w14:paraId="510D5C33"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sz w:val="28"/>
                <w:szCs w:val="28"/>
                <w:lang w:val="ru-RU"/>
              </w:rPr>
            </w:pPr>
          </w:p>
        </w:tc>
      </w:tr>
      <w:tr w:rsidR="00E30CD5" w:rsidRPr="00B24CD7" w14:paraId="04868B19" w14:textId="77777777">
        <w:tc>
          <w:tcPr>
            <w:tcW w:w="1815" w:type="dxa"/>
            <w:vMerge/>
          </w:tcPr>
          <w:p w14:paraId="223F3796" w14:textId="77777777" w:rsidR="00E30CD5" w:rsidRPr="00B24CD7" w:rsidRDefault="00E30CD5" w:rsidP="00C72AD8">
            <w:pPr>
              <w:widowControl w:val="0"/>
              <w:spacing w:after="0" w:line="276" w:lineRule="auto"/>
              <w:ind w:left="142"/>
              <w:rPr>
                <w:rFonts w:ascii="Times New Roman" w:eastAsia="Georgia" w:hAnsi="Times New Roman" w:cs="Times New Roman"/>
                <w:sz w:val="28"/>
                <w:szCs w:val="28"/>
                <w:lang w:val="ru-RU"/>
              </w:rPr>
            </w:pPr>
          </w:p>
        </w:tc>
        <w:tc>
          <w:tcPr>
            <w:tcW w:w="3585" w:type="dxa"/>
          </w:tcPr>
          <w:p w14:paraId="6E444942" w14:textId="77777777" w:rsidR="00E30CD5" w:rsidRPr="00B24CD7" w:rsidRDefault="00C01D14" w:rsidP="00C72AD8">
            <w:pPr>
              <w:tabs>
                <w:tab w:val="left" w:pos="6386"/>
              </w:tabs>
              <w:spacing w:after="0" w:line="240" w:lineRule="auto"/>
              <w:ind w:left="142"/>
              <w:jc w:val="both"/>
              <w:rPr>
                <w:rFonts w:ascii="Times New Roman" w:eastAsia="Georgia" w:hAnsi="Times New Roman" w:cs="Times New Roman"/>
                <w:lang w:val="ru-RU"/>
              </w:rPr>
            </w:pPr>
            <w:r w:rsidRPr="00B24CD7">
              <w:rPr>
                <w:rFonts w:ascii="Times New Roman" w:eastAsia="Georgia" w:hAnsi="Times New Roman" w:cs="Times New Roman"/>
                <w:lang w:val="ru-RU"/>
              </w:rPr>
              <w:t xml:space="preserve">Неопределение </w:t>
            </w:r>
            <w:r w:rsidR="009C0EDC" w:rsidRPr="00B24CD7">
              <w:rPr>
                <w:rFonts w:ascii="Times New Roman" w:eastAsia="Georgia" w:hAnsi="Times New Roman" w:cs="Times New Roman"/>
                <w:lang w:val="ru-RU"/>
              </w:rPr>
              <w:t xml:space="preserve">политики, </w:t>
            </w:r>
            <w:r w:rsidRPr="00B24CD7">
              <w:rPr>
                <w:rFonts w:ascii="Times New Roman" w:eastAsia="Georgia" w:hAnsi="Times New Roman" w:cs="Times New Roman"/>
                <w:lang w:val="ru-RU"/>
              </w:rPr>
              <w:t>неосуществление внутреннего контроля и процедур</w:t>
            </w:r>
          </w:p>
        </w:tc>
        <w:tc>
          <w:tcPr>
            <w:tcW w:w="1050" w:type="dxa"/>
          </w:tcPr>
          <w:p w14:paraId="4CBB6C07"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sz w:val="28"/>
                <w:szCs w:val="28"/>
                <w:lang w:val="ru-RU"/>
              </w:rPr>
            </w:pPr>
          </w:p>
        </w:tc>
        <w:tc>
          <w:tcPr>
            <w:tcW w:w="1530" w:type="dxa"/>
          </w:tcPr>
          <w:p w14:paraId="4D2C168B"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sz w:val="28"/>
                <w:szCs w:val="28"/>
                <w:lang w:val="ru-RU"/>
              </w:rPr>
            </w:pPr>
          </w:p>
        </w:tc>
        <w:tc>
          <w:tcPr>
            <w:tcW w:w="2160" w:type="dxa"/>
          </w:tcPr>
          <w:p w14:paraId="2F69AFB5"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sz w:val="28"/>
                <w:szCs w:val="28"/>
                <w:lang w:val="ru-RU"/>
              </w:rPr>
            </w:pPr>
          </w:p>
        </w:tc>
      </w:tr>
      <w:tr w:rsidR="00E30CD5" w:rsidRPr="00B24CD7" w14:paraId="7C8B3FFF" w14:textId="77777777">
        <w:tc>
          <w:tcPr>
            <w:tcW w:w="1815" w:type="dxa"/>
            <w:vMerge/>
          </w:tcPr>
          <w:p w14:paraId="3892F77A" w14:textId="77777777" w:rsidR="00E30CD5" w:rsidRPr="00B24CD7" w:rsidRDefault="00E30CD5" w:rsidP="00C72AD8">
            <w:pPr>
              <w:widowControl w:val="0"/>
              <w:spacing w:after="0" w:line="276" w:lineRule="auto"/>
              <w:ind w:left="142"/>
              <w:rPr>
                <w:rFonts w:ascii="Times New Roman" w:eastAsia="Georgia" w:hAnsi="Times New Roman" w:cs="Times New Roman"/>
                <w:sz w:val="28"/>
                <w:szCs w:val="28"/>
                <w:lang w:val="ru-RU"/>
              </w:rPr>
            </w:pPr>
          </w:p>
        </w:tc>
        <w:tc>
          <w:tcPr>
            <w:tcW w:w="3585" w:type="dxa"/>
          </w:tcPr>
          <w:p w14:paraId="792CE267" w14:textId="77777777" w:rsidR="00E30CD5" w:rsidRPr="00B24CD7" w:rsidRDefault="00ED6FBF" w:rsidP="00C72AD8">
            <w:pPr>
              <w:tabs>
                <w:tab w:val="left" w:pos="6386"/>
              </w:tabs>
              <w:spacing w:after="0" w:line="240" w:lineRule="auto"/>
              <w:ind w:left="142"/>
              <w:jc w:val="both"/>
              <w:rPr>
                <w:rFonts w:ascii="Times New Roman" w:eastAsia="Georgia" w:hAnsi="Times New Roman" w:cs="Times New Roman"/>
                <w:lang w:val="ru-RU"/>
              </w:rPr>
            </w:pPr>
            <w:r>
              <w:rPr>
                <w:rFonts w:ascii="Times New Roman" w:eastAsia="Georgia" w:hAnsi="Times New Roman" w:cs="Times New Roman"/>
                <w:lang w:val="ru-RU"/>
              </w:rPr>
              <w:t>Осуществление</w:t>
            </w:r>
            <w:r w:rsidR="00C01D14" w:rsidRPr="00B24CD7">
              <w:rPr>
                <w:rFonts w:ascii="Times New Roman" w:eastAsia="Georgia" w:hAnsi="Times New Roman" w:cs="Times New Roman"/>
                <w:lang w:val="ru-RU"/>
              </w:rPr>
              <w:t xml:space="preserve"> деятельности или сделки в нарушение решения </w:t>
            </w:r>
            <w:r w:rsidR="004E7EC2" w:rsidRPr="00B24CD7">
              <w:rPr>
                <w:rFonts w:ascii="Times New Roman" w:eastAsia="Georgia" w:hAnsi="Times New Roman" w:cs="Times New Roman"/>
                <w:lang w:val="ru-RU"/>
              </w:rPr>
              <w:t>СПБОД</w:t>
            </w:r>
          </w:p>
        </w:tc>
        <w:tc>
          <w:tcPr>
            <w:tcW w:w="1050" w:type="dxa"/>
          </w:tcPr>
          <w:p w14:paraId="49F67683"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sz w:val="28"/>
                <w:szCs w:val="28"/>
                <w:lang w:val="ru-RU"/>
              </w:rPr>
            </w:pPr>
          </w:p>
        </w:tc>
        <w:tc>
          <w:tcPr>
            <w:tcW w:w="1530" w:type="dxa"/>
          </w:tcPr>
          <w:p w14:paraId="0F2D6B6A"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sz w:val="28"/>
                <w:szCs w:val="28"/>
                <w:lang w:val="ru-RU"/>
              </w:rPr>
            </w:pPr>
          </w:p>
        </w:tc>
        <w:tc>
          <w:tcPr>
            <w:tcW w:w="2160" w:type="dxa"/>
          </w:tcPr>
          <w:p w14:paraId="5C7E8398"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sz w:val="28"/>
                <w:szCs w:val="28"/>
                <w:lang w:val="ru-RU"/>
              </w:rPr>
            </w:pPr>
          </w:p>
        </w:tc>
      </w:tr>
      <w:tr w:rsidR="00E30CD5" w:rsidRPr="00B24CD7" w14:paraId="7D5A4215" w14:textId="77777777">
        <w:tc>
          <w:tcPr>
            <w:tcW w:w="1815" w:type="dxa"/>
            <w:vMerge/>
          </w:tcPr>
          <w:p w14:paraId="05231B6B" w14:textId="77777777" w:rsidR="00E30CD5" w:rsidRPr="00B24CD7" w:rsidRDefault="00E30CD5" w:rsidP="00C72AD8">
            <w:pPr>
              <w:widowControl w:val="0"/>
              <w:spacing w:after="0" w:line="276" w:lineRule="auto"/>
              <w:ind w:left="142"/>
              <w:rPr>
                <w:rFonts w:ascii="Times New Roman" w:eastAsia="Georgia" w:hAnsi="Times New Roman" w:cs="Times New Roman"/>
                <w:sz w:val="28"/>
                <w:szCs w:val="28"/>
                <w:lang w:val="ru-RU"/>
              </w:rPr>
            </w:pPr>
          </w:p>
        </w:tc>
        <w:tc>
          <w:tcPr>
            <w:tcW w:w="3585" w:type="dxa"/>
          </w:tcPr>
          <w:p w14:paraId="2EDF7C10" w14:textId="77777777" w:rsidR="00E30CD5" w:rsidRPr="00B24CD7" w:rsidRDefault="00C01D14" w:rsidP="00C72AD8">
            <w:pPr>
              <w:tabs>
                <w:tab w:val="left" w:pos="6386"/>
              </w:tabs>
              <w:spacing w:after="0" w:line="240" w:lineRule="auto"/>
              <w:ind w:left="142"/>
              <w:jc w:val="both"/>
              <w:rPr>
                <w:rFonts w:ascii="Times New Roman" w:eastAsia="Georgia" w:hAnsi="Times New Roman" w:cs="Times New Roman"/>
                <w:lang w:val="ru-RU"/>
              </w:rPr>
            </w:pPr>
            <w:r w:rsidRPr="00B24CD7">
              <w:rPr>
                <w:rFonts w:ascii="Times New Roman" w:eastAsia="Georgia" w:hAnsi="Times New Roman" w:cs="Times New Roman"/>
                <w:lang w:val="ru-RU"/>
              </w:rPr>
              <w:t>Не</w:t>
            </w:r>
            <w:r w:rsidR="00476368" w:rsidRPr="00B24CD7">
              <w:rPr>
                <w:rFonts w:ascii="Times New Roman" w:eastAsia="Georgia" w:hAnsi="Times New Roman" w:cs="Times New Roman"/>
                <w:lang w:val="ru-RU"/>
              </w:rPr>
              <w:t xml:space="preserve">проведение </w:t>
            </w:r>
            <w:r w:rsidRPr="00B24CD7">
              <w:rPr>
                <w:rFonts w:ascii="Times New Roman" w:eastAsia="Georgia" w:hAnsi="Times New Roman" w:cs="Times New Roman"/>
                <w:lang w:val="ru-RU"/>
              </w:rPr>
              <w:t>действи</w:t>
            </w:r>
            <w:r w:rsidR="00476368" w:rsidRPr="00B24CD7">
              <w:rPr>
                <w:rFonts w:ascii="Times New Roman" w:eastAsia="Georgia" w:hAnsi="Times New Roman" w:cs="Times New Roman"/>
                <w:lang w:val="ru-RU"/>
              </w:rPr>
              <w:t>й</w:t>
            </w:r>
            <w:r w:rsidRPr="00B24CD7">
              <w:rPr>
                <w:rFonts w:ascii="Times New Roman" w:eastAsia="Georgia" w:hAnsi="Times New Roman" w:cs="Times New Roman"/>
                <w:lang w:val="ru-RU"/>
              </w:rPr>
              <w:t xml:space="preserve"> для выявления и оценки рисков</w:t>
            </w:r>
          </w:p>
        </w:tc>
        <w:tc>
          <w:tcPr>
            <w:tcW w:w="1050" w:type="dxa"/>
          </w:tcPr>
          <w:p w14:paraId="4EA74163"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sz w:val="28"/>
                <w:szCs w:val="28"/>
                <w:lang w:val="ru-RU"/>
              </w:rPr>
            </w:pPr>
          </w:p>
        </w:tc>
        <w:tc>
          <w:tcPr>
            <w:tcW w:w="1530" w:type="dxa"/>
          </w:tcPr>
          <w:p w14:paraId="01844910"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sz w:val="28"/>
                <w:szCs w:val="28"/>
                <w:lang w:val="ru-RU"/>
              </w:rPr>
            </w:pPr>
          </w:p>
        </w:tc>
        <w:tc>
          <w:tcPr>
            <w:tcW w:w="2160" w:type="dxa"/>
          </w:tcPr>
          <w:p w14:paraId="4AF392F9"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sz w:val="28"/>
                <w:szCs w:val="28"/>
                <w:lang w:val="ru-RU"/>
              </w:rPr>
            </w:pPr>
          </w:p>
        </w:tc>
      </w:tr>
      <w:tr w:rsidR="00E30CD5" w:rsidRPr="00B24CD7" w14:paraId="3244D425" w14:textId="77777777">
        <w:tc>
          <w:tcPr>
            <w:tcW w:w="1815" w:type="dxa"/>
            <w:vMerge/>
          </w:tcPr>
          <w:p w14:paraId="0AA60CF4" w14:textId="77777777" w:rsidR="00E30CD5" w:rsidRPr="00B24CD7" w:rsidRDefault="00E30CD5" w:rsidP="00C72AD8">
            <w:pPr>
              <w:widowControl w:val="0"/>
              <w:spacing w:after="0" w:line="276" w:lineRule="auto"/>
              <w:ind w:left="142"/>
              <w:rPr>
                <w:rFonts w:ascii="Times New Roman" w:eastAsia="Georgia" w:hAnsi="Times New Roman" w:cs="Times New Roman"/>
                <w:sz w:val="28"/>
                <w:szCs w:val="28"/>
                <w:lang w:val="ru-RU"/>
              </w:rPr>
            </w:pPr>
          </w:p>
        </w:tc>
        <w:tc>
          <w:tcPr>
            <w:tcW w:w="3585" w:type="dxa"/>
          </w:tcPr>
          <w:p w14:paraId="1F4BA0B8" w14:textId="77777777" w:rsidR="00E30CD5" w:rsidRPr="00B24CD7" w:rsidRDefault="00476368" w:rsidP="00C72AD8">
            <w:pPr>
              <w:tabs>
                <w:tab w:val="left" w:pos="6386"/>
              </w:tabs>
              <w:spacing w:after="0" w:line="240" w:lineRule="auto"/>
              <w:ind w:left="142"/>
              <w:jc w:val="both"/>
              <w:rPr>
                <w:rFonts w:ascii="Times New Roman" w:eastAsia="Georgia" w:hAnsi="Times New Roman" w:cs="Times New Roman"/>
                <w:lang w:val="ru-RU"/>
              </w:rPr>
            </w:pPr>
            <w:r w:rsidRPr="00B24CD7">
              <w:rPr>
                <w:rFonts w:ascii="Times New Roman" w:eastAsia="Georgia" w:hAnsi="Times New Roman" w:cs="Times New Roman"/>
                <w:lang w:val="ru-RU"/>
              </w:rPr>
              <w:t xml:space="preserve">Невыполнение </w:t>
            </w:r>
            <w:r w:rsidR="00ED6FBF" w:rsidRPr="00B24CD7">
              <w:rPr>
                <w:rFonts w:ascii="Times New Roman" w:eastAsia="Georgia" w:hAnsi="Times New Roman" w:cs="Times New Roman"/>
                <w:lang w:val="ru-RU"/>
              </w:rPr>
              <w:t>обязательства</w:t>
            </w:r>
            <w:r w:rsidRPr="00B24CD7">
              <w:rPr>
                <w:rFonts w:ascii="Times New Roman" w:eastAsia="Georgia" w:hAnsi="Times New Roman" w:cs="Times New Roman"/>
                <w:lang w:val="ru-RU"/>
              </w:rPr>
              <w:t xml:space="preserve"> незамедлительно</w:t>
            </w:r>
            <w:r w:rsidR="00ED6FBF">
              <w:rPr>
                <w:rFonts w:ascii="Times New Roman" w:eastAsia="Georgia" w:hAnsi="Times New Roman" w:cs="Times New Roman"/>
                <w:lang w:val="ru-RU"/>
              </w:rPr>
              <w:t>го</w:t>
            </w:r>
            <w:r w:rsidRPr="00B24CD7">
              <w:rPr>
                <w:rFonts w:ascii="Times New Roman" w:eastAsia="Georgia" w:hAnsi="Times New Roman" w:cs="Times New Roman"/>
                <w:lang w:val="ru-RU"/>
              </w:rPr>
              <w:t xml:space="preserve"> принят</w:t>
            </w:r>
            <w:r w:rsidR="00ED6FBF">
              <w:rPr>
                <w:rFonts w:ascii="Times New Roman" w:eastAsia="Georgia" w:hAnsi="Times New Roman" w:cs="Times New Roman"/>
                <w:lang w:val="ru-RU"/>
              </w:rPr>
              <w:t>ия</w:t>
            </w:r>
            <w:r w:rsidRPr="00B24CD7">
              <w:rPr>
                <w:rFonts w:ascii="Times New Roman" w:eastAsia="Georgia" w:hAnsi="Times New Roman" w:cs="Times New Roman"/>
                <w:lang w:val="ru-RU"/>
              </w:rPr>
              <w:t xml:space="preserve"> ограничительны</w:t>
            </w:r>
            <w:r w:rsidR="00ED6FBF">
              <w:rPr>
                <w:rFonts w:ascii="Times New Roman" w:eastAsia="Georgia" w:hAnsi="Times New Roman" w:cs="Times New Roman"/>
                <w:lang w:val="ru-RU"/>
              </w:rPr>
              <w:t>х мер</w:t>
            </w:r>
          </w:p>
        </w:tc>
        <w:tc>
          <w:tcPr>
            <w:tcW w:w="1050" w:type="dxa"/>
          </w:tcPr>
          <w:p w14:paraId="33616F89"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sz w:val="28"/>
                <w:szCs w:val="28"/>
                <w:lang w:val="ru-RU"/>
              </w:rPr>
            </w:pPr>
          </w:p>
        </w:tc>
        <w:tc>
          <w:tcPr>
            <w:tcW w:w="1530" w:type="dxa"/>
          </w:tcPr>
          <w:p w14:paraId="3C00B98E"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sz w:val="28"/>
                <w:szCs w:val="28"/>
                <w:lang w:val="ru-RU"/>
              </w:rPr>
            </w:pPr>
          </w:p>
        </w:tc>
        <w:tc>
          <w:tcPr>
            <w:tcW w:w="2160" w:type="dxa"/>
          </w:tcPr>
          <w:p w14:paraId="02DB4DD0"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sz w:val="28"/>
                <w:szCs w:val="28"/>
                <w:lang w:val="ru-RU"/>
              </w:rPr>
            </w:pPr>
          </w:p>
        </w:tc>
      </w:tr>
      <w:tr w:rsidR="00E30CD5" w:rsidRPr="00B24CD7" w14:paraId="2BF73F37" w14:textId="77777777">
        <w:tc>
          <w:tcPr>
            <w:tcW w:w="1815" w:type="dxa"/>
            <w:vMerge/>
          </w:tcPr>
          <w:p w14:paraId="158B5009" w14:textId="77777777" w:rsidR="00E30CD5" w:rsidRPr="00B24CD7" w:rsidRDefault="00E30CD5" w:rsidP="00C72AD8">
            <w:pPr>
              <w:widowControl w:val="0"/>
              <w:spacing w:after="0" w:line="276" w:lineRule="auto"/>
              <w:ind w:left="142"/>
              <w:rPr>
                <w:rFonts w:ascii="Times New Roman" w:eastAsia="Georgia" w:hAnsi="Times New Roman" w:cs="Times New Roman"/>
                <w:sz w:val="28"/>
                <w:szCs w:val="28"/>
                <w:lang w:val="ru-RU"/>
              </w:rPr>
            </w:pPr>
          </w:p>
        </w:tc>
        <w:tc>
          <w:tcPr>
            <w:tcW w:w="3585" w:type="dxa"/>
          </w:tcPr>
          <w:p w14:paraId="1C8A236B" w14:textId="77777777" w:rsidR="00E30CD5" w:rsidRPr="00B24CD7" w:rsidRDefault="00476368" w:rsidP="00C72AD8">
            <w:pPr>
              <w:tabs>
                <w:tab w:val="left" w:pos="6386"/>
              </w:tabs>
              <w:spacing w:after="0" w:line="240" w:lineRule="auto"/>
              <w:ind w:left="142"/>
              <w:jc w:val="both"/>
              <w:rPr>
                <w:rFonts w:ascii="Times New Roman" w:eastAsia="Georgia" w:hAnsi="Times New Roman" w:cs="Times New Roman"/>
                <w:lang w:val="ru-RU"/>
              </w:rPr>
            </w:pPr>
            <w:r w:rsidRPr="00B24CD7">
              <w:rPr>
                <w:rFonts w:ascii="Times New Roman" w:eastAsia="Georgia" w:hAnsi="Times New Roman" w:cs="Times New Roman"/>
                <w:lang w:val="ru-RU"/>
              </w:rPr>
              <w:t>Неинформирование</w:t>
            </w:r>
            <w:r w:rsidR="00111847" w:rsidRPr="00B24CD7">
              <w:rPr>
                <w:rFonts w:ascii="Times New Roman" w:eastAsia="Georgia" w:hAnsi="Times New Roman" w:cs="Times New Roman"/>
                <w:lang w:val="ru-RU"/>
              </w:rPr>
              <w:t xml:space="preserve"> </w:t>
            </w:r>
            <w:r w:rsidR="004E7EC2" w:rsidRPr="00B24CD7">
              <w:rPr>
                <w:rFonts w:ascii="Times New Roman" w:eastAsia="Georgia" w:hAnsi="Times New Roman" w:cs="Times New Roman"/>
                <w:lang w:val="ru-RU"/>
              </w:rPr>
              <w:t>СПБОД</w:t>
            </w:r>
            <w:r w:rsidR="00111847" w:rsidRPr="00B24CD7">
              <w:rPr>
                <w:rFonts w:ascii="Times New Roman" w:eastAsia="Georgia" w:hAnsi="Times New Roman" w:cs="Times New Roman"/>
                <w:lang w:val="ru-RU"/>
              </w:rPr>
              <w:t xml:space="preserve"> </w:t>
            </w:r>
            <w:r w:rsidRPr="00B24CD7">
              <w:rPr>
                <w:rFonts w:ascii="Times New Roman" w:eastAsia="Georgia" w:hAnsi="Times New Roman" w:cs="Times New Roman"/>
                <w:lang w:val="ru-RU"/>
              </w:rPr>
              <w:t xml:space="preserve">о применении ограничительных мер </w:t>
            </w:r>
          </w:p>
        </w:tc>
        <w:tc>
          <w:tcPr>
            <w:tcW w:w="1050" w:type="dxa"/>
          </w:tcPr>
          <w:p w14:paraId="7A7D718C"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sz w:val="28"/>
                <w:szCs w:val="28"/>
                <w:lang w:val="ru-RU"/>
              </w:rPr>
            </w:pPr>
          </w:p>
        </w:tc>
        <w:tc>
          <w:tcPr>
            <w:tcW w:w="1530" w:type="dxa"/>
          </w:tcPr>
          <w:p w14:paraId="3979F21C"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sz w:val="28"/>
                <w:szCs w:val="28"/>
                <w:lang w:val="ru-RU"/>
              </w:rPr>
            </w:pPr>
          </w:p>
        </w:tc>
        <w:tc>
          <w:tcPr>
            <w:tcW w:w="2160" w:type="dxa"/>
          </w:tcPr>
          <w:p w14:paraId="1649E588"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sz w:val="28"/>
                <w:szCs w:val="28"/>
                <w:lang w:val="ru-RU"/>
              </w:rPr>
            </w:pPr>
          </w:p>
        </w:tc>
      </w:tr>
      <w:tr w:rsidR="00E30CD5" w:rsidRPr="00B24CD7" w14:paraId="7BF96D4F" w14:textId="77777777">
        <w:trPr>
          <w:trHeight w:val="197"/>
        </w:trPr>
        <w:tc>
          <w:tcPr>
            <w:tcW w:w="1815" w:type="dxa"/>
            <w:vMerge/>
          </w:tcPr>
          <w:p w14:paraId="4740EC49" w14:textId="77777777" w:rsidR="00E30CD5" w:rsidRPr="00B24CD7" w:rsidRDefault="00E30CD5" w:rsidP="00C72AD8">
            <w:pPr>
              <w:widowControl w:val="0"/>
              <w:spacing w:after="0" w:line="276" w:lineRule="auto"/>
              <w:ind w:left="142"/>
              <w:rPr>
                <w:rFonts w:ascii="Times New Roman" w:eastAsia="Georgia" w:hAnsi="Times New Roman" w:cs="Times New Roman"/>
                <w:sz w:val="28"/>
                <w:szCs w:val="28"/>
                <w:lang w:val="ru-RU"/>
              </w:rPr>
            </w:pPr>
          </w:p>
        </w:tc>
        <w:tc>
          <w:tcPr>
            <w:tcW w:w="3585" w:type="dxa"/>
          </w:tcPr>
          <w:p w14:paraId="20B5750D" w14:textId="77777777" w:rsidR="00E30CD5" w:rsidRPr="00B24CD7" w:rsidRDefault="00476368" w:rsidP="00C72AD8">
            <w:pPr>
              <w:tabs>
                <w:tab w:val="left" w:pos="6386"/>
              </w:tabs>
              <w:spacing w:after="0" w:line="240" w:lineRule="auto"/>
              <w:ind w:left="142"/>
              <w:jc w:val="both"/>
              <w:rPr>
                <w:rFonts w:ascii="Times New Roman" w:eastAsia="Georgia" w:hAnsi="Times New Roman" w:cs="Times New Roman"/>
                <w:lang w:val="ru-RU"/>
              </w:rPr>
            </w:pPr>
            <w:r w:rsidRPr="00B24CD7">
              <w:rPr>
                <w:rFonts w:ascii="Times New Roman" w:eastAsia="Georgia" w:hAnsi="Times New Roman" w:cs="Times New Roman"/>
                <w:lang w:val="ru-RU"/>
              </w:rPr>
              <w:t>Неисполнение решений</w:t>
            </w:r>
            <w:r w:rsidR="00111847" w:rsidRPr="00B24CD7">
              <w:rPr>
                <w:rFonts w:ascii="Times New Roman" w:eastAsia="Georgia" w:hAnsi="Times New Roman" w:cs="Times New Roman"/>
                <w:lang w:val="ru-RU"/>
              </w:rPr>
              <w:t>/</w:t>
            </w:r>
            <w:r w:rsidRPr="00B24CD7">
              <w:rPr>
                <w:rFonts w:ascii="Times New Roman" w:eastAsia="Georgia" w:hAnsi="Times New Roman" w:cs="Times New Roman"/>
                <w:lang w:val="ru-RU"/>
              </w:rPr>
              <w:t xml:space="preserve">предписаний органов с функциями надзора за отчетными единицами  </w:t>
            </w:r>
          </w:p>
        </w:tc>
        <w:tc>
          <w:tcPr>
            <w:tcW w:w="1050" w:type="dxa"/>
          </w:tcPr>
          <w:p w14:paraId="6C5846F7"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sz w:val="28"/>
                <w:szCs w:val="28"/>
                <w:lang w:val="ru-RU"/>
              </w:rPr>
            </w:pPr>
          </w:p>
        </w:tc>
        <w:tc>
          <w:tcPr>
            <w:tcW w:w="1530" w:type="dxa"/>
          </w:tcPr>
          <w:p w14:paraId="11A76A5E"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sz w:val="28"/>
                <w:szCs w:val="28"/>
                <w:lang w:val="ru-RU"/>
              </w:rPr>
            </w:pPr>
          </w:p>
        </w:tc>
        <w:tc>
          <w:tcPr>
            <w:tcW w:w="2160" w:type="dxa"/>
          </w:tcPr>
          <w:p w14:paraId="5EA85CB5" w14:textId="77777777" w:rsidR="00E30CD5" w:rsidRPr="00B24CD7" w:rsidRDefault="00E30CD5" w:rsidP="00C72AD8">
            <w:pPr>
              <w:tabs>
                <w:tab w:val="left" w:pos="6386"/>
              </w:tabs>
              <w:spacing w:after="0" w:line="240" w:lineRule="auto"/>
              <w:ind w:left="142"/>
              <w:jc w:val="both"/>
              <w:rPr>
                <w:rFonts w:ascii="Times New Roman" w:eastAsia="Georgia" w:hAnsi="Times New Roman" w:cs="Times New Roman"/>
                <w:sz w:val="28"/>
                <w:szCs w:val="28"/>
                <w:lang w:val="ru-RU"/>
              </w:rPr>
            </w:pPr>
          </w:p>
        </w:tc>
      </w:tr>
    </w:tbl>
    <w:p w14:paraId="2AE35C92" w14:textId="77777777" w:rsidR="00E30CD5" w:rsidRPr="00B24CD7" w:rsidRDefault="00E30CD5" w:rsidP="00C72AD8">
      <w:pPr>
        <w:tabs>
          <w:tab w:val="left" w:pos="6386"/>
        </w:tabs>
        <w:spacing w:after="0" w:line="240" w:lineRule="auto"/>
        <w:ind w:left="142"/>
        <w:jc w:val="both"/>
        <w:rPr>
          <w:rFonts w:ascii="Times New Roman" w:hAnsi="Times New Roman" w:cs="Times New Roman"/>
          <w:sz w:val="28"/>
          <w:szCs w:val="28"/>
          <w:lang w:val="ru-RU"/>
        </w:rPr>
      </w:pPr>
    </w:p>
    <w:p w14:paraId="6F632407" w14:textId="77777777" w:rsidR="00E30CD5" w:rsidRPr="00B24CD7" w:rsidRDefault="00E30CD5" w:rsidP="008D32B9">
      <w:pPr>
        <w:tabs>
          <w:tab w:val="left" w:pos="6386"/>
        </w:tabs>
        <w:spacing w:after="0" w:line="240" w:lineRule="auto"/>
        <w:ind w:firstLine="567"/>
        <w:jc w:val="both"/>
        <w:rPr>
          <w:rFonts w:ascii="Times New Roman" w:hAnsi="Times New Roman" w:cs="Times New Roman"/>
          <w:sz w:val="28"/>
          <w:szCs w:val="28"/>
          <w:lang w:val="ru-RU"/>
        </w:rPr>
      </w:pPr>
    </w:p>
    <w:p w14:paraId="496A1C53" w14:textId="77777777" w:rsidR="00E30CD5" w:rsidRPr="00B24CD7" w:rsidRDefault="00476368" w:rsidP="008D32B9">
      <w:pPr>
        <w:tabs>
          <w:tab w:val="left" w:pos="6386"/>
        </w:tabs>
        <w:spacing w:after="0" w:line="240" w:lineRule="auto"/>
        <w:ind w:firstLine="567"/>
        <w:jc w:val="both"/>
        <w:rPr>
          <w:rFonts w:ascii="Times New Roman" w:hAnsi="Times New Roman" w:cs="Times New Roman"/>
          <w:sz w:val="28"/>
          <w:szCs w:val="28"/>
          <w:lang w:val="ru-RU"/>
        </w:rPr>
      </w:pPr>
      <w:r w:rsidRPr="00B24CD7">
        <w:rPr>
          <w:rFonts w:ascii="Times New Roman" w:hAnsi="Times New Roman" w:cs="Times New Roman"/>
          <w:sz w:val="28"/>
          <w:szCs w:val="28"/>
          <w:lang w:val="ru-RU"/>
        </w:rPr>
        <w:t xml:space="preserve">Статистика по информации, переданной отчетными единицами </w:t>
      </w:r>
      <w:r w:rsidR="004E7EC2" w:rsidRPr="00B24CD7">
        <w:rPr>
          <w:rFonts w:ascii="Times New Roman" w:hAnsi="Times New Roman" w:cs="Times New Roman"/>
          <w:sz w:val="28"/>
          <w:szCs w:val="28"/>
          <w:lang w:val="ru-RU"/>
        </w:rPr>
        <w:t>СПБОД</w:t>
      </w:r>
      <w:r w:rsidR="00111847" w:rsidRPr="00B24CD7">
        <w:rPr>
          <w:rFonts w:ascii="Times New Roman" w:hAnsi="Times New Roman" w:cs="Times New Roman"/>
          <w:sz w:val="28"/>
          <w:szCs w:val="28"/>
          <w:lang w:val="ru-RU"/>
        </w:rPr>
        <w:t xml:space="preserve"> </w:t>
      </w:r>
      <w:r w:rsidRPr="00B24CD7">
        <w:rPr>
          <w:rFonts w:ascii="Times New Roman" w:hAnsi="Times New Roman" w:cs="Times New Roman"/>
          <w:sz w:val="28"/>
          <w:szCs w:val="28"/>
          <w:lang w:val="ru-RU"/>
        </w:rPr>
        <w:t xml:space="preserve">на основании положений статьи </w:t>
      </w:r>
      <w:r w:rsidR="00111847" w:rsidRPr="00B24CD7">
        <w:rPr>
          <w:rFonts w:ascii="Times New Roman" w:hAnsi="Times New Roman" w:cs="Times New Roman"/>
          <w:sz w:val="28"/>
          <w:szCs w:val="28"/>
          <w:lang w:val="ru-RU"/>
        </w:rPr>
        <w:t xml:space="preserve">11 </w:t>
      </w:r>
      <w:r w:rsidRPr="00B24CD7">
        <w:rPr>
          <w:rFonts w:ascii="Times New Roman" w:hAnsi="Times New Roman" w:cs="Times New Roman"/>
          <w:sz w:val="28"/>
          <w:szCs w:val="28"/>
          <w:lang w:val="ru-RU"/>
        </w:rPr>
        <w:t xml:space="preserve">Закона о </w:t>
      </w:r>
      <w:r w:rsidR="007F06F6" w:rsidRPr="00B24CD7">
        <w:rPr>
          <w:rFonts w:ascii="Times New Roman" w:hAnsi="Times New Roman" w:cs="Times New Roman"/>
          <w:sz w:val="28"/>
          <w:szCs w:val="28"/>
          <w:lang w:val="ru-RU"/>
        </w:rPr>
        <w:t xml:space="preserve">предупреждении и борьбе с отмыванием денег и </w:t>
      </w:r>
      <w:r w:rsidRPr="00B24CD7">
        <w:rPr>
          <w:rFonts w:ascii="Times New Roman" w:hAnsi="Times New Roman" w:cs="Times New Roman"/>
          <w:sz w:val="28"/>
          <w:szCs w:val="28"/>
          <w:lang w:val="ru-RU"/>
        </w:rPr>
        <w:t>финансированием</w:t>
      </w:r>
      <w:r w:rsidR="007F06F6" w:rsidRPr="00B24CD7">
        <w:rPr>
          <w:rFonts w:ascii="Times New Roman" w:hAnsi="Times New Roman" w:cs="Times New Roman"/>
          <w:sz w:val="28"/>
          <w:szCs w:val="28"/>
          <w:lang w:val="ru-RU"/>
        </w:rPr>
        <w:t xml:space="preserve"> терроризма</w:t>
      </w:r>
      <w:r w:rsidR="00EE1F2F" w:rsidRPr="00B24CD7">
        <w:rPr>
          <w:rFonts w:ascii="Times New Roman" w:hAnsi="Times New Roman" w:cs="Times New Roman"/>
          <w:sz w:val="28"/>
          <w:szCs w:val="28"/>
          <w:lang w:val="ru-RU"/>
        </w:rPr>
        <w:t xml:space="preserve"> №308/2017</w:t>
      </w:r>
    </w:p>
    <w:p w14:paraId="06CD78B1" w14:textId="77777777" w:rsidR="00476368" w:rsidRPr="00B24CD7" w:rsidRDefault="00476368" w:rsidP="008D32B9">
      <w:pPr>
        <w:tabs>
          <w:tab w:val="left" w:pos="6386"/>
        </w:tabs>
        <w:spacing w:after="0" w:line="240" w:lineRule="auto"/>
        <w:ind w:firstLine="567"/>
        <w:jc w:val="both"/>
        <w:rPr>
          <w:rFonts w:ascii="Times New Roman" w:hAnsi="Times New Roman" w:cs="Times New Roman"/>
          <w:sz w:val="28"/>
          <w:szCs w:val="28"/>
          <w:lang w:val="ru-RU"/>
        </w:rPr>
      </w:pPr>
    </w:p>
    <w:tbl>
      <w:tblPr>
        <w:tblStyle w:val="ab"/>
        <w:tblW w:w="10095" w:type="dxa"/>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5"/>
        <w:gridCol w:w="1335"/>
        <w:gridCol w:w="1275"/>
        <w:gridCol w:w="1335"/>
        <w:gridCol w:w="1275"/>
        <w:gridCol w:w="1335"/>
        <w:gridCol w:w="1275"/>
      </w:tblGrid>
      <w:tr w:rsidR="00AA08CE" w:rsidRPr="00B24CD7" w14:paraId="6B3E21C8" w14:textId="77777777" w:rsidTr="000E3AC4">
        <w:tc>
          <w:tcPr>
            <w:tcW w:w="2265" w:type="dxa"/>
            <w:vMerge w:val="restart"/>
          </w:tcPr>
          <w:p w14:paraId="139BDE4B" w14:textId="77777777" w:rsidR="00AA08CE" w:rsidRPr="00B24CD7" w:rsidRDefault="00476368" w:rsidP="000E3AC4">
            <w:pPr>
              <w:tabs>
                <w:tab w:val="left" w:pos="6386"/>
              </w:tabs>
              <w:spacing w:after="0" w:line="240" w:lineRule="auto"/>
              <w:ind w:left="0"/>
              <w:jc w:val="both"/>
              <w:rPr>
                <w:rFonts w:ascii="Times New Roman" w:eastAsia="Georgia" w:hAnsi="Times New Roman" w:cs="Times New Roman"/>
                <w:lang w:val="ru-RU"/>
              </w:rPr>
            </w:pPr>
            <w:r w:rsidRPr="00B24CD7">
              <w:rPr>
                <w:rFonts w:ascii="Times New Roman" w:eastAsia="Georgia" w:hAnsi="Times New Roman" w:cs="Times New Roman"/>
                <w:lang w:val="ru-RU"/>
              </w:rPr>
              <w:t>Тип отчетных единиц</w:t>
            </w:r>
          </w:p>
        </w:tc>
        <w:tc>
          <w:tcPr>
            <w:tcW w:w="2610" w:type="dxa"/>
            <w:gridSpan w:val="2"/>
          </w:tcPr>
          <w:p w14:paraId="5DAB9B5E" w14:textId="77777777" w:rsidR="00AA08CE" w:rsidRPr="00B24CD7" w:rsidRDefault="00430FF4" w:rsidP="000E3AC4">
            <w:pPr>
              <w:tabs>
                <w:tab w:val="left" w:pos="6386"/>
              </w:tabs>
              <w:spacing w:after="0" w:line="240" w:lineRule="auto"/>
              <w:ind w:left="0"/>
              <w:jc w:val="both"/>
              <w:rPr>
                <w:rFonts w:ascii="Times New Roman" w:eastAsia="Georgia" w:hAnsi="Times New Roman" w:cs="Times New Roman"/>
                <w:lang w:val="ru-RU"/>
              </w:rPr>
            </w:pPr>
            <w:sdt>
              <w:sdtPr>
                <w:rPr>
                  <w:rFonts w:ascii="Times New Roman" w:hAnsi="Times New Roman" w:cs="Times New Roman"/>
                  <w:lang w:val="ru-RU"/>
                </w:rPr>
                <w:tag w:val="goog_rdk_27"/>
                <w:id w:val="1531148562"/>
              </w:sdtPr>
              <w:sdtEndPr/>
              <w:sdtContent>
                <w:r w:rsidR="00476368" w:rsidRPr="00B24CD7">
                  <w:rPr>
                    <w:rFonts w:ascii="Times New Roman" w:hAnsi="Times New Roman" w:cs="Times New Roman"/>
                    <w:lang w:val="ru-RU"/>
                  </w:rPr>
                  <w:t xml:space="preserve">Сомнительные сделки </w:t>
                </w:r>
              </w:sdtContent>
            </w:sdt>
          </w:p>
        </w:tc>
        <w:tc>
          <w:tcPr>
            <w:tcW w:w="2610" w:type="dxa"/>
            <w:gridSpan w:val="2"/>
          </w:tcPr>
          <w:p w14:paraId="1B7440DD" w14:textId="77777777" w:rsidR="00AA08CE" w:rsidRPr="00B24CD7" w:rsidRDefault="00430FF4" w:rsidP="000E3AC4">
            <w:pPr>
              <w:tabs>
                <w:tab w:val="left" w:pos="6386"/>
              </w:tabs>
              <w:spacing w:after="0" w:line="240" w:lineRule="auto"/>
              <w:ind w:left="0"/>
              <w:jc w:val="both"/>
              <w:rPr>
                <w:rFonts w:ascii="Times New Roman" w:eastAsia="Georgia" w:hAnsi="Times New Roman" w:cs="Times New Roman"/>
                <w:lang w:val="ru-RU"/>
              </w:rPr>
            </w:pPr>
            <w:sdt>
              <w:sdtPr>
                <w:rPr>
                  <w:rFonts w:ascii="Times New Roman" w:hAnsi="Times New Roman" w:cs="Times New Roman"/>
                  <w:lang w:val="ru-RU"/>
                </w:rPr>
                <w:tag w:val="goog_rdk_28"/>
                <w:id w:val="184874238"/>
              </w:sdtPr>
              <w:sdtEndPr/>
              <w:sdtContent>
                <w:r w:rsidR="00EE1F2F" w:rsidRPr="00B24CD7">
                  <w:rPr>
                    <w:rFonts w:ascii="Times New Roman" w:hAnsi="Times New Roman" w:cs="Times New Roman"/>
                    <w:lang w:val="ru-RU"/>
                  </w:rPr>
                  <w:t xml:space="preserve">Сделки с наличностью </w:t>
                </w:r>
              </w:sdtContent>
            </w:sdt>
          </w:p>
        </w:tc>
        <w:tc>
          <w:tcPr>
            <w:tcW w:w="2610" w:type="dxa"/>
            <w:gridSpan w:val="2"/>
          </w:tcPr>
          <w:p w14:paraId="55E91E59" w14:textId="77777777" w:rsidR="00AA08CE" w:rsidRPr="00B24CD7" w:rsidRDefault="00430FF4" w:rsidP="000E3AC4">
            <w:pPr>
              <w:tabs>
                <w:tab w:val="left" w:pos="6386"/>
              </w:tabs>
              <w:spacing w:after="0" w:line="240" w:lineRule="auto"/>
              <w:ind w:left="0"/>
              <w:jc w:val="both"/>
              <w:rPr>
                <w:rFonts w:ascii="Times New Roman" w:eastAsia="Georgia" w:hAnsi="Times New Roman" w:cs="Times New Roman"/>
                <w:lang w:val="ru-RU"/>
              </w:rPr>
            </w:pPr>
            <w:sdt>
              <w:sdtPr>
                <w:rPr>
                  <w:rFonts w:ascii="Times New Roman" w:hAnsi="Times New Roman" w:cs="Times New Roman"/>
                  <w:lang w:val="ru-RU"/>
                </w:rPr>
                <w:tag w:val="goog_rdk_29"/>
                <w:id w:val="496227587"/>
              </w:sdtPr>
              <w:sdtEndPr/>
              <w:sdtContent>
                <w:r w:rsidR="00EE1F2F" w:rsidRPr="00B24CD7">
                  <w:rPr>
                    <w:rFonts w:ascii="Times New Roman" w:hAnsi="Times New Roman" w:cs="Times New Roman"/>
                    <w:lang w:val="ru-RU"/>
                  </w:rPr>
                  <w:t xml:space="preserve">Ограниченные сделки </w:t>
                </w:r>
              </w:sdtContent>
            </w:sdt>
          </w:p>
        </w:tc>
      </w:tr>
      <w:tr w:rsidR="00AA08CE" w:rsidRPr="00B24CD7" w14:paraId="076BB8EB" w14:textId="77777777" w:rsidTr="000E3AC4">
        <w:tc>
          <w:tcPr>
            <w:tcW w:w="2265" w:type="dxa"/>
            <w:vMerge/>
          </w:tcPr>
          <w:p w14:paraId="49A2F39C" w14:textId="77777777" w:rsidR="00AA08CE" w:rsidRPr="00B24CD7" w:rsidRDefault="00AA08CE" w:rsidP="000E3AC4">
            <w:pPr>
              <w:widowControl w:val="0"/>
              <w:spacing w:after="0" w:line="276" w:lineRule="auto"/>
              <w:ind w:left="0"/>
              <w:rPr>
                <w:rFonts w:ascii="Times New Roman" w:eastAsia="Georgia" w:hAnsi="Times New Roman" w:cs="Times New Roman"/>
                <w:lang w:val="ru-RU"/>
              </w:rPr>
            </w:pPr>
          </w:p>
        </w:tc>
        <w:tc>
          <w:tcPr>
            <w:tcW w:w="1335" w:type="dxa"/>
          </w:tcPr>
          <w:p w14:paraId="0B688E8D" w14:textId="77777777" w:rsidR="00AA08CE" w:rsidRPr="00B24CD7" w:rsidRDefault="00476368" w:rsidP="000E3AC4">
            <w:pPr>
              <w:tabs>
                <w:tab w:val="left" w:pos="6386"/>
              </w:tabs>
              <w:spacing w:after="0" w:line="240" w:lineRule="auto"/>
              <w:ind w:left="0"/>
              <w:jc w:val="both"/>
              <w:rPr>
                <w:rFonts w:ascii="Times New Roman" w:eastAsia="Georgia" w:hAnsi="Times New Roman" w:cs="Times New Roman"/>
                <w:lang w:val="ru-RU"/>
              </w:rPr>
            </w:pPr>
            <w:r w:rsidRPr="00B24CD7">
              <w:rPr>
                <w:rFonts w:ascii="Times New Roman" w:eastAsia="Georgia" w:hAnsi="Times New Roman" w:cs="Times New Roman"/>
                <w:lang w:val="ru-RU"/>
              </w:rPr>
              <w:t xml:space="preserve">Количество </w:t>
            </w:r>
          </w:p>
        </w:tc>
        <w:tc>
          <w:tcPr>
            <w:tcW w:w="1275" w:type="dxa"/>
          </w:tcPr>
          <w:p w14:paraId="453179C2" w14:textId="77777777" w:rsidR="00AA08CE" w:rsidRPr="00B24CD7" w:rsidRDefault="00476368" w:rsidP="000E3AC4">
            <w:pPr>
              <w:tabs>
                <w:tab w:val="left" w:pos="6386"/>
              </w:tabs>
              <w:spacing w:after="0" w:line="240" w:lineRule="auto"/>
              <w:ind w:left="0"/>
              <w:jc w:val="both"/>
              <w:rPr>
                <w:rFonts w:ascii="Times New Roman" w:eastAsia="Georgia" w:hAnsi="Times New Roman" w:cs="Times New Roman"/>
                <w:lang w:val="ru-RU"/>
              </w:rPr>
            </w:pPr>
            <w:r w:rsidRPr="00B24CD7">
              <w:rPr>
                <w:rFonts w:ascii="Times New Roman" w:eastAsia="Georgia" w:hAnsi="Times New Roman" w:cs="Times New Roman"/>
                <w:lang w:val="ru-RU"/>
              </w:rPr>
              <w:t xml:space="preserve">Сумма </w:t>
            </w:r>
          </w:p>
        </w:tc>
        <w:tc>
          <w:tcPr>
            <w:tcW w:w="1335" w:type="dxa"/>
          </w:tcPr>
          <w:p w14:paraId="1618ECB5" w14:textId="77777777" w:rsidR="00AA08CE" w:rsidRPr="00B24CD7" w:rsidRDefault="00476368" w:rsidP="000E3AC4">
            <w:pPr>
              <w:tabs>
                <w:tab w:val="left" w:pos="6386"/>
              </w:tabs>
              <w:spacing w:after="0" w:line="240" w:lineRule="auto"/>
              <w:ind w:left="0"/>
              <w:jc w:val="both"/>
              <w:rPr>
                <w:rFonts w:ascii="Times New Roman" w:eastAsia="Georgia" w:hAnsi="Times New Roman" w:cs="Times New Roman"/>
                <w:lang w:val="ru-RU"/>
              </w:rPr>
            </w:pPr>
            <w:r w:rsidRPr="00B24CD7">
              <w:rPr>
                <w:rFonts w:ascii="Times New Roman" w:eastAsia="Georgia" w:hAnsi="Times New Roman" w:cs="Times New Roman"/>
                <w:lang w:val="ru-RU"/>
              </w:rPr>
              <w:t xml:space="preserve">Количество </w:t>
            </w:r>
          </w:p>
        </w:tc>
        <w:tc>
          <w:tcPr>
            <w:tcW w:w="1275" w:type="dxa"/>
          </w:tcPr>
          <w:p w14:paraId="553D9E70" w14:textId="77777777" w:rsidR="00AA08CE" w:rsidRPr="00B24CD7" w:rsidRDefault="00476368" w:rsidP="000E3AC4">
            <w:pPr>
              <w:tabs>
                <w:tab w:val="left" w:pos="6386"/>
              </w:tabs>
              <w:spacing w:after="0" w:line="240" w:lineRule="auto"/>
              <w:ind w:left="0"/>
              <w:jc w:val="both"/>
              <w:rPr>
                <w:rFonts w:ascii="Times New Roman" w:eastAsia="Georgia" w:hAnsi="Times New Roman" w:cs="Times New Roman"/>
                <w:lang w:val="ru-RU"/>
              </w:rPr>
            </w:pPr>
            <w:r w:rsidRPr="00B24CD7">
              <w:rPr>
                <w:rFonts w:ascii="Times New Roman" w:eastAsia="Georgia" w:hAnsi="Times New Roman" w:cs="Times New Roman"/>
                <w:lang w:val="ru-RU"/>
              </w:rPr>
              <w:t xml:space="preserve">Сумма </w:t>
            </w:r>
          </w:p>
        </w:tc>
        <w:tc>
          <w:tcPr>
            <w:tcW w:w="1335" w:type="dxa"/>
          </w:tcPr>
          <w:p w14:paraId="37F421DA" w14:textId="77777777" w:rsidR="00AA08CE" w:rsidRPr="00B24CD7" w:rsidRDefault="00476368" w:rsidP="000E3AC4">
            <w:pPr>
              <w:tabs>
                <w:tab w:val="left" w:pos="6386"/>
              </w:tabs>
              <w:spacing w:after="0" w:line="240" w:lineRule="auto"/>
              <w:ind w:left="0"/>
              <w:jc w:val="both"/>
              <w:rPr>
                <w:rFonts w:ascii="Times New Roman" w:eastAsia="Georgia" w:hAnsi="Times New Roman" w:cs="Times New Roman"/>
                <w:lang w:val="ru-RU"/>
              </w:rPr>
            </w:pPr>
            <w:r w:rsidRPr="00B24CD7">
              <w:rPr>
                <w:rFonts w:ascii="Times New Roman" w:eastAsia="Georgia" w:hAnsi="Times New Roman" w:cs="Times New Roman"/>
                <w:lang w:val="ru-RU"/>
              </w:rPr>
              <w:t xml:space="preserve">Количество </w:t>
            </w:r>
          </w:p>
        </w:tc>
        <w:tc>
          <w:tcPr>
            <w:tcW w:w="1275" w:type="dxa"/>
          </w:tcPr>
          <w:p w14:paraId="2BC38901" w14:textId="77777777" w:rsidR="00AA08CE" w:rsidRPr="00B24CD7" w:rsidRDefault="00476368" w:rsidP="000E3AC4">
            <w:pPr>
              <w:tabs>
                <w:tab w:val="left" w:pos="6386"/>
              </w:tabs>
              <w:spacing w:after="0" w:line="240" w:lineRule="auto"/>
              <w:ind w:left="0"/>
              <w:jc w:val="both"/>
              <w:rPr>
                <w:rFonts w:ascii="Times New Roman" w:eastAsia="Georgia" w:hAnsi="Times New Roman" w:cs="Times New Roman"/>
                <w:lang w:val="ru-RU"/>
              </w:rPr>
            </w:pPr>
            <w:r w:rsidRPr="00B24CD7">
              <w:rPr>
                <w:rFonts w:ascii="Times New Roman" w:eastAsia="Georgia" w:hAnsi="Times New Roman" w:cs="Times New Roman"/>
                <w:lang w:val="ru-RU"/>
              </w:rPr>
              <w:t xml:space="preserve">Сумма </w:t>
            </w:r>
          </w:p>
        </w:tc>
      </w:tr>
      <w:tr w:rsidR="00AA08CE" w:rsidRPr="00B24CD7" w14:paraId="3CC8D97D" w14:textId="77777777" w:rsidTr="000E3AC4">
        <w:tc>
          <w:tcPr>
            <w:tcW w:w="2265" w:type="dxa"/>
          </w:tcPr>
          <w:p w14:paraId="4AA1C2C6" w14:textId="77777777" w:rsidR="00AA08CE" w:rsidRPr="00B24CD7" w:rsidRDefault="00476368" w:rsidP="000E3AC4">
            <w:pPr>
              <w:tabs>
                <w:tab w:val="left" w:pos="6386"/>
              </w:tabs>
              <w:spacing w:after="0" w:line="240" w:lineRule="auto"/>
              <w:ind w:left="0"/>
              <w:jc w:val="both"/>
              <w:rPr>
                <w:rFonts w:ascii="Times New Roman" w:eastAsia="Georgia" w:hAnsi="Times New Roman" w:cs="Times New Roman"/>
                <w:lang w:val="ru-RU"/>
              </w:rPr>
            </w:pPr>
            <w:r w:rsidRPr="00B24CD7">
              <w:rPr>
                <w:rFonts w:ascii="Times New Roman" w:eastAsia="Georgia" w:hAnsi="Times New Roman" w:cs="Times New Roman"/>
                <w:lang w:val="ru-RU"/>
              </w:rPr>
              <w:t>Всего</w:t>
            </w:r>
          </w:p>
        </w:tc>
        <w:tc>
          <w:tcPr>
            <w:tcW w:w="2610" w:type="dxa"/>
            <w:gridSpan w:val="2"/>
          </w:tcPr>
          <w:p w14:paraId="3AB9F0A2" w14:textId="77777777" w:rsidR="00AA08CE" w:rsidRPr="00B24CD7" w:rsidRDefault="00AA08CE" w:rsidP="000E3AC4">
            <w:pPr>
              <w:tabs>
                <w:tab w:val="left" w:pos="6386"/>
              </w:tabs>
              <w:spacing w:after="0" w:line="240" w:lineRule="auto"/>
              <w:ind w:left="0"/>
              <w:jc w:val="both"/>
              <w:rPr>
                <w:rFonts w:ascii="Times New Roman" w:eastAsia="Georgia" w:hAnsi="Times New Roman" w:cs="Times New Roman"/>
                <w:lang w:val="ru-RU"/>
              </w:rPr>
            </w:pPr>
          </w:p>
        </w:tc>
        <w:tc>
          <w:tcPr>
            <w:tcW w:w="2610" w:type="dxa"/>
            <w:gridSpan w:val="2"/>
          </w:tcPr>
          <w:p w14:paraId="0A51545E" w14:textId="77777777" w:rsidR="00AA08CE" w:rsidRPr="00B24CD7" w:rsidRDefault="00AA08CE" w:rsidP="000E3AC4">
            <w:pPr>
              <w:tabs>
                <w:tab w:val="left" w:pos="6386"/>
              </w:tabs>
              <w:spacing w:after="0" w:line="240" w:lineRule="auto"/>
              <w:ind w:left="0"/>
              <w:jc w:val="both"/>
              <w:rPr>
                <w:rFonts w:ascii="Times New Roman" w:eastAsia="Georgia" w:hAnsi="Times New Roman" w:cs="Times New Roman"/>
                <w:lang w:val="ru-RU"/>
              </w:rPr>
            </w:pPr>
          </w:p>
        </w:tc>
        <w:tc>
          <w:tcPr>
            <w:tcW w:w="2610" w:type="dxa"/>
            <w:gridSpan w:val="2"/>
          </w:tcPr>
          <w:p w14:paraId="6D1E41A2" w14:textId="77777777" w:rsidR="00AA08CE" w:rsidRPr="00B24CD7" w:rsidRDefault="00AA08CE" w:rsidP="000E3AC4">
            <w:pPr>
              <w:tabs>
                <w:tab w:val="left" w:pos="6386"/>
              </w:tabs>
              <w:spacing w:after="0" w:line="240" w:lineRule="auto"/>
              <w:ind w:left="0"/>
              <w:jc w:val="both"/>
              <w:rPr>
                <w:rFonts w:ascii="Times New Roman" w:eastAsia="Georgia" w:hAnsi="Times New Roman" w:cs="Times New Roman"/>
                <w:lang w:val="ru-RU"/>
              </w:rPr>
            </w:pPr>
          </w:p>
        </w:tc>
      </w:tr>
    </w:tbl>
    <w:p w14:paraId="004C7126" w14:textId="77777777" w:rsidR="00E30CD5" w:rsidRPr="00B24CD7" w:rsidRDefault="00E30CD5" w:rsidP="008D32B9">
      <w:pPr>
        <w:tabs>
          <w:tab w:val="left" w:pos="6386"/>
        </w:tabs>
        <w:spacing w:after="0" w:line="240" w:lineRule="auto"/>
        <w:ind w:firstLine="567"/>
        <w:jc w:val="both"/>
        <w:rPr>
          <w:rFonts w:ascii="Times New Roman" w:hAnsi="Times New Roman" w:cs="Times New Roman"/>
          <w:lang w:val="ru-RU"/>
        </w:rPr>
      </w:pPr>
    </w:p>
    <w:p w14:paraId="0F9D5F07" w14:textId="77777777" w:rsidR="00E30CD5" w:rsidRPr="00B24CD7" w:rsidRDefault="00EE1F2F" w:rsidP="008D32B9">
      <w:pPr>
        <w:tabs>
          <w:tab w:val="left" w:pos="6386"/>
        </w:tabs>
        <w:spacing w:after="0" w:line="240" w:lineRule="auto"/>
        <w:ind w:firstLine="567"/>
        <w:jc w:val="both"/>
        <w:rPr>
          <w:rFonts w:ascii="Times New Roman" w:hAnsi="Times New Roman" w:cs="Times New Roman"/>
          <w:sz w:val="28"/>
          <w:szCs w:val="28"/>
          <w:lang w:val="ru-RU"/>
        </w:rPr>
      </w:pPr>
      <w:r w:rsidRPr="00B24CD7">
        <w:rPr>
          <w:rFonts w:ascii="Times New Roman" w:hAnsi="Times New Roman" w:cs="Times New Roman"/>
          <w:sz w:val="28"/>
          <w:szCs w:val="28"/>
          <w:lang w:val="ru-RU"/>
        </w:rPr>
        <w:t xml:space="preserve">Статистика по обеспечительным мерам, примененным </w:t>
      </w:r>
      <w:r w:rsidR="004E7EC2" w:rsidRPr="00B24CD7">
        <w:rPr>
          <w:rFonts w:ascii="Times New Roman" w:hAnsi="Times New Roman" w:cs="Times New Roman"/>
          <w:sz w:val="28"/>
          <w:szCs w:val="28"/>
          <w:lang w:val="ru-RU"/>
        </w:rPr>
        <w:t>СПБОД</w:t>
      </w:r>
      <w:r w:rsidR="00111847" w:rsidRPr="00B24CD7">
        <w:rPr>
          <w:rFonts w:ascii="Times New Roman" w:hAnsi="Times New Roman" w:cs="Times New Roman"/>
          <w:sz w:val="28"/>
          <w:szCs w:val="28"/>
          <w:lang w:val="ru-RU"/>
        </w:rPr>
        <w:t xml:space="preserve"> </w:t>
      </w:r>
      <w:r w:rsidRPr="00B24CD7">
        <w:rPr>
          <w:rFonts w:ascii="Times New Roman" w:hAnsi="Times New Roman" w:cs="Times New Roman"/>
          <w:sz w:val="28"/>
          <w:szCs w:val="28"/>
          <w:lang w:val="ru-RU"/>
        </w:rPr>
        <w:t xml:space="preserve">в соответствии со статьей </w:t>
      </w:r>
      <w:r w:rsidR="00111847" w:rsidRPr="00B24CD7">
        <w:rPr>
          <w:rFonts w:ascii="Times New Roman" w:hAnsi="Times New Roman" w:cs="Times New Roman"/>
          <w:sz w:val="28"/>
          <w:szCs w:val="28"/>
          <w:lang w:val="ru-RU"/>
        </w:rPr>
        <w:t xml:space="preserve">33 </w:t>
      </w:r>
      <w:r w:rsidRPr="00B24CD7">
        <w:rPr>
          <w:rFonts w:ascii="Times New Roman" w:hAnsi="Times New Roman" w:cs="Times New Roman"/>
          <w:sz w:val="28"/>
          <w:szCs w:val="28"/>
          <w:lang w:val="ru-RU"/>
        </w:rPr>
        <w:t>Закона о предупреждении и борьбе с отмыванием денег и финансированием терроризма №308/2017</w:t>
      </w:r>
    </w:p>
    <w:p w14:paraId="23534712" w14:textId="77777777" w:rsidR="00EE1F2F" w:rsidRPr="00B24CD7" w:rsidRDefault="00EE1F2F" w:rsidP="008D32B9">
      <w:pPr>
        <w:tabs>
          <w:tab w:val="left" w:pos="6386"/>
        </w:tabs>
        <w:spacing w:after="0" w:line="240" w:lineRule="auto"/>
        <w:ind w:firstLine="567"/>
        <w:jc w:val="both"/>
        <w:rPr>
          <w:rFonts w:ascii="Times New Roman" w:hAnsi="Times New Roman" w:cs="Times New Roman"/>
          <w:sz w:val="28"/>
          <w:szCs w:val="28"/>
          <w:lang w:val="ru-RU"/>
        </w:rPr>
      </w:pPr>
    </w:p>
    <w:tbl>
      <w:tblPr>
        <w:tblStyle w:val="ac"/>
        <w:tblW w:w="83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0"/>
        <w:gridCol w:w="2829"/>
        <w:gridCol w:w="2700"/>
      </w:tblGrid>
      <w:tr w:rsidR="00E30CD5" w:rsidRPr="00B24CD7" w14:paraId="579FE626" w14:textId="77777777" w:rsidTr="00890216">
        <w:trPr>
          <w:jc w:val="center"/>
        </w:trPr>
        <w:tc>
          <w:tcPr>
            <w:tcW w:w="5659" w:type="dxa"/>
            <w:gridSpan w:val="2"/>
          </w:tcPr>
          <w:p w14:paraId="4CDA2FDF" w14:textId="77777777" w:rsidR="00E30CD5" w:rsidRPr="00B24CD7" w:rsidRDefault="00EE1F2F" w:rsidP="00C72AD8">
            <w:pPr>
              <w:tabs>
                <w:tab w:val="left" w:pos="6386"/>
              </w:tabs>
              <w:spacing w:after="0" w:line="240" w:lineRule="auto"/>
              <w:ind w:left="24" w:hanging="24"/>
              <w:jc w:val="center"/>
              <w:rPr>
                <w:rFonts w:ascii="Times New Roman" w:eastAsia="Georgia" w:hAnsi="Times New Roman" w:cs="Times New Roman"/>
                <w:sz w:val="24"/>
                <w:szCs w:val="24"/>
                <w:lang w:val="ru-RU"/>
              </w:rPr>
            </w:pPr>
            <w:r w:rsidRPr="00B24CD7">
              <w:rPr>
                <w:rFonts w:ascii="Times New Roman" w:eastAsia="Georgia" w:hAnsi="Times New Roman" w:cs="Times New Roman"/>
                <w:sz w:val="24"/>
                <w:szCs w:val="24"/>
                <w:lang w:val="ru-RU"/>
              </w:rPr>
              <w:t>Период</w:t>
            </w:r>
          </w:p>
        </w:tc>
        <w:tc>
          <w:tcPr>
            <w:tcW w:w="2700" w:type="dxa"/>
          </w:tcPr>
          <w:p w14:paraId="696B621D" w14:textId="77777777" w:rsidR="00E30CD5" w:rsidRPr="00B24CD7" w:rsidRDefault="00E30CD5" w:rsidP="00C72AD8">
            <w:pPr>
              <w:tabs>
                <w:tab w:val="left" w:pos="6386"/>
              </w:tabs>
              <w:spacing w:after="0" w:line="240" w:lineRule="auto"/>
              <w:ind w:left="24" w:firstLine="1394"/>
              <w:jc w:val="both"/>
              <w:rPr>
                <w:rFonts w:ascii="Times New Roman" w:eastAsia="Georgia" w:hAnsi="Times New Roman" w:cs="Times New Roman"/>
                <w:sz w:val="24"/>
                <w:szCs w:val="24"/>
                <w:lang w:val="ru-RU"/>
              </w:rPr>
            </w:pPr>
          </w:p>
        </w:tc>
      </w:tr>
      <w:tr w:rsidR="00E30CD5" w:rsidRPr="00B24CD7" w14:paraId="45A2FF3A" w14:textId="77777777" w:rsidTr="00890216">
        <w:trPr>
          <w:jc w:val="center"/>
        </w:trPr>
        <w:tc>
          <w:tcPr>
            <w:tcW w:w="5659" w:type="dxa"/>
            <w:gridSpan w:val="2"/>
          </w:tcPr>
          <w:p w14:paraId="2C4D240F" w14:textId="77777777" w:rsidR="00E30CD5" w:rsidRPr="00B24CD7" w:rsidRDefault="00911EB3" w:rsidP="00C72AD8">
            <w:pPr>
              <w:tabs>
                <w:tab w:val="left" w:pos="6386"/>
              </w:tabs>
              <w:spacing w:after="0" w:line="240" w:lineRule="auto"/>
              <w:ind w:left="24" w:hanging="24"/>
              <w:jc w:val="center"/>
              <w:rPr>
                <w:rFonts w:ascii="Times New Roman" w:eastAsia="Georgia" w:hAnsi="Times New Roman" w:cs="Times New Roman"/>
                <w:sz w:val="24"/>
                <w:szCs w:val="24"/>
                <w:lang w:val="ru-RU"/>
              </w:rPr>
            </w:pPr>
            <w:r w:rsidRPr="00B24CD7">
              <w:rPr>
                <w:rFonts w:ascii="Times New Roman" w:eastAsia="Georgia" w:hAnsi="Times New Roman" w:cs="Times New Roman"/>
                <w:sz w:val="24"/>
                <w:szCs w:val="24"/>
                <w:lang w:val="ru-RU"/>
              </w:rPr>
              <w:t>Количество</w:t>
            </w:r>
            <w:r w:rsidR="00111847" w:rsidRPr="00B24CD7">
              <w:rPr>
                <w:rFonts w:ascii="Times New Roman" w:eastAsia="Georgia" w:hAnsi="Times New Roman" w:cs="Times New Roman"/>
                <w:sz w:val="24"/>
                <w:szCs w:val="24"/>
                <w:lang w:val="ru-RU"/>
              </w:rPr>
              <w:t xml:space="preserve"> </w:t>
            </w:r>
            <w:r w:rsidR="00EE1F2F" w:rsidRPr="00B24CD7">
              <w:rPr>
                <w:rFonts w:ascii="Times New Roman" w:eastAsia="Georgia" w:hAnsi="Times New Roman" w:cs="Times New Roman"/>
                <w:sz w:val="24"/>
                <w:szCs w:val="24"/>
                <w:lang w:val="ru-RU"/>
              </w:rPr>
              <w:t xml:space="preserve">решений </w:t>
            </w:r>
          </w:p>
        </w:tc>
        <w:tc>
          <w:tcPr>
            <w:tcW w:w="2700" w:type="dxa"/>
          </w:tcPr>
          <w:p w14:paraId="266D2EA4" w14:textId="77777777" w:rsidR="00E30CD5" w:rsidRPr="00B24CD7" w:rsidRDefault="00E30CD5" w:rsidP="00C72AD8">
            <w:pPr>
              <w:tabs>
                <w:tab w:val="left" w:pos="6386"/>
              </w:tabs>
              <w:spacing w:after="0" w:line="240" w:lineRule="auto"/>
              <w:ind w:left="24" w:firstLine="1394"/>
              <w:jc w:val="both"/>
              <w:rPr>
                <w:rFonts w:ascii="Times New Roman" w:eastAsia="Georgia" w:hAnsi="Times New Roman" w:cs="Times New Roman"/>
                <w:sz w:val="24"/>
                <w:szCs w:val="24"/>
                <w:lang w:val="ru-RU"/>
              </w:rPr>
            </w:pPr>
          </w:p>
        </w:tc>
      </w:tr>
      <w:tr w:rsidR="00E30CD5" w:rsidRPr="00B24CD7" w14:paraId="223E32C2" w14:textId="77777777" w:rsidTr="00890216">
        <w:trPr>
          <w:jc w:val="center"/>
        </w:trPr>
        <w:tc>
          <w:tcPr>
            <w:tcW w:w="5659" w:type="dxa"/>
            <w:gridSpan w:val="2"/>
          </w:tcPr>
          <w:p w14:paraId="19263003" w14:textId="77777777" w:rsidR="00E30CD5" w:rsidRPr="00B24CD7" w:rsidRDefault="00EE1F2F" w:rsidP="00C72AD8">
            <w:pPr>
              <w:tabs>
                <w:tab w:val="left" w:pos="6386"/>
              </w:tabs>
              <w:spacing w:after="0" w:line="240" w:lineRule="auto"/>
              <w:ind w:left="24" w:hanging="24"/>
              <w:jc w:val="center"/>
              <w:rPr>
                <w:rFonts w:ascii="Times New Roman" w:eastAsia="Georgia" w:hAnsi="Times New Roman" w:cs="Times New Roman"/>
                <w:sz w:val="24"/>
                <w:szCs w:val="24"/>
                <w:lang w:val="ru-RU"/>
              </w:rPr>
            </w:pPr>
            <w:r w:rsidRPr="00B24CD7">
              <w:rPr>
                <w:rFonts w:ascii="Times New Roman" w:eastAsia="Georgia" w:hAnsi="Times New Roman" w:cs="Times New Roman"/>
                <w:sz w:val="24"/>
                <w:szCs w:val="24"/>
                <w:lang w:val="ru-RU"/>
              </w:rPr>
              <w:lastRenderedPageBreak/>
              <w:t>Замороженная сумма</w:t>
            </w:r>
          </w:p>
        </w:tc>
        <w:tc>
          <w:tcPr>
            <w:tcW w:w="2700" w:type="dxa"/>
          </w:tcPr>
          <w:p w14:paraId="690C91B1" w14:textId="77777777" w:rsidR="00E30CD5" w:rsidRPr="00B24CD7" w:rsidRDefault="00E30CD5" w:rsidP="00C72AD8">
            <w:pPr>
              <w:tabs>
                <w:tab w:val="left" w:pos="6386"/>
              </w:tabs>
              <w:spacing w:after="0" w:line="240" w:lineRule="auto"/>
              <w:ind w:left="24" w:firstLine="1394"/>
              <w:jc w:val="both"/>
              <w:rPr>
                <w:rFonts w:ascii="Times New Roman" w:eastAsia="Georgia" w:hAnsi="Times New Roman" w:cs="Times New Roman"/>
                <w:sz w:val="24"/>
                <w:szCs w:val="24"/>
                <w:lang w:val="ru-RU"/>
              </w:rPr>
            </w:pPr>
          </w:p>
        </w:tc>
      </w:tr>
      <w:tr w:rsidR="00E30CD5" w:rsidRPr="00B24CD7" w14:paraId="77F8E317" w14:textId="77777777" w:rsidTr="00890216">
        <w:trPr>
          <w:jc w:val="center"/>
        </w:trPr>
        <w:tc>
          <w:tcPr>
            <w:tcW w:w="5659" w:type="dxa"/>
            <w:gridSpan w:val="2"/>
          </w:tcPr>
          <w:p w14:paraId="472DEED4" w14:textId="77777777" w:rsidR="00E30CD5" w:rsidRPr="00B24CD7" w:rsidRDefault="00EE1F2F" w:rsidP="00C72AD8">
            <w:pPr>
              <w:tabs>
                <w:tab w:val="left" w:pos="6386"/>
              </w:tabs>
              <w:spacing w:after="0" w:line="240" w:lineRule="auto"/>
              <w:ind w:left="-118" w:firstLine="118"/>
              <w:jc w:val="both"/>
              <w:rPr>
                <w:rFonts w:ascii="Times New Roman" w:eastAsia="Georgia" w:hAnsi="Times New Roman" w:cs="Times New Roman"/>
                <w:sz w:val="24"/>
                <w:szCs w:val="24"/>
                <w:lang w:val="ru-RU"/>
              </w:rPr>
            </w:pPr>
            <w:r w:rsidRPr="00B24CD7">
              <w:rPr>
                <w:rFonts w:ascii="Times New Roman" w:eastAsia="Georgia" w:hAnsi="Times New Roman" w:cs="Times New Roman"/>
                <w:sz w:val="24"/>
                <w:szCs w:val="24"/>
                <w:lang w:val="ru-RU"/>
              </w:rPr>
              <w:t>Тип замороженного имущества</w:t>
            </w:r>
          </w:p>
        </w:tc>
        <w:tc>
          <w:tcPr>
            <w:tcW w:w="2700" w:type="dxa"/>
          </w:tcPr>
          <w:p w14:paraId="48301741" w14:textId="77777777" w:rsidR="00E30CD5" w:rsidRPr="00B24CD7" w:rsidRDefault="00E30CD5" w:rsidP="00C72AD8">
            <w:pPr>
              <w:tabs>
                <w:tab w:val="left" w:pos="6386"/>
              </w:tabs>
              <w:spacing w:after="0" w:line="240" w:lineRule="auto"/>
              <w:ind w:left="-118" w:firstLine="1536"/>
              <w:jc w:val="both"/>
              <w:rPr>
                <w:rFonts w:ascii="Times New Roman" w:eastAsia="Georgia" w:hAnsi="Times New Roman" w:cs="Times New Roman"/>
                <w:sz w:val="24"/>
                <w:szCs w:val="24"/>
                <w:lang w:val="ru-RU"/>
              </w:rPr>
            </w:pPr>
          </w:p>
        </w:tc>
      </w:tr>
      <w:tr w:rsidR="00E30CD5" w:rsidRPr="00B24CD7" w14:paraId="4418DEA6" w14:textId="77777777" w:rsidTr="00890216">
        <w:trPr>
          <w:trHeight w:val="150"/>
          <w:jc w:val="center"/>
        </w:trPr>
        <w:tc>
          <w:tcPr>
            <w:tcW w:w="2830" w:type="dxa"/>
            <w:vMerge w:val="restart"/>
          </w:tcPr>
          <w:p w14:paraId="222CD854" w14:textId="77777777" w:rsidR="00E30CD5" w:rsidRPr="00B24CD7" w:rsidRDefault="00911EB3" w:rsidP="00C72AD8">
            <w:pPr>
              <w:tabs>
                <w:tab w:val="left" w:pos="6386"/>
              </w:tabs>
              <w:spacing w:after="0" w:line="240" w:lineRule="auto"/>
              <w:ind w:left="-118"/>
              <w:jc w:val="both"/>
              <w:rPr>
                <w:rFonts w:ascii="Times New Roman" w:eastAsia="Georgia" w:hAnsi="Times New Roman" w:cs="Times New Roman"/>
                <w:sz w:val="24"/>
                <w:szCs w:val="24"/>
                <w:lang w:val="ru-RU"/>
              </w:rPr>
            </w:pPr>
            <w:r w:rsidRPr="00B24CD7">
              <w:rPr>
                <w:rFonts w:ascii="Times New Roman" w:eastAsia="Georgia" w:hAnsi="Times New Roman" w:cs="Times New Roman"/>
                <w:sz w:val="24"/>
                <w:szCs w:val="24"/>
                <w:lang w:val="ru-RU"/>
              </w:rPr>
              <w:t>Количество</w:t>
            </w:r>
            <w:r w:rsidR="00111847" w:rsidRPr="00B24CD7">
              <w:rPr>
                <w:rFonts w:ascii="Times New Roman" w:eastAsia="Georgia" w:hAnsi="Times New Roman" w:cs="Times New Roman"/>
                <w:sz w:val="24"/>
                <w:szCs w:val="24"/>
                <w:lang w:val="ru-RU"/>
              </w:rPr>
              <w:t xml:space="preserve"> </w:t>
            </w:r>
            <w:r w:rsidR="00EE1F2F" w:rsidRPr="00B24CD7">
              <w:rPr>
                <w:rFonts w:ascii="Times New Roman" w:eastAsia="Georgia" w:hAnsi="Times New Roman" w:cs="Times New Roman"/>
                <w:sz w:val="24"/>
                <w:szCs w:val="24"/>
                <w:lang w:val="ru-RU"/>
              </w:rPr>
              <w:t xml:space="preserve">субъектов применения обеспечительных мер </w:t>
            </w:r>
            <w:r w:rsidR="00111847" w:rsidRPr="00B24CD7">
              <w:rPr>
                <w:rFonts w:ascii="Times New Roman" w:eastAsia="Georgia" w:hAnsi="Times New Roman" w:cs="Times New Roman"/>
                <w:sz w:val="24"/>
                <w:szCs w:val="24"/>
                <w:lang w:val="ru-RU"/>
              </w:rPr>
              <w:t xml:space="preserve"> </w:t>
            </w:r>
          </w:p>
        </w:tc>
        <w:tc>
          <w:tcPr>
            <w:tcW w:w="2829" w:type="dxa"/>
          </w:tcPr>
          <w:p w14:paraId="2D73C271" w14:textId="77777777" w:rsidR="00E30CD5" w:rsidRPr="00B24CD7" w:rsidRDefault="00EE1F2F" w:rsidP="00C72AD8">
            <w:pPr>
              <w:tabs>
                <w:tab w:val="left" w:pos="6386"/>
              </w:tabs>
              <w:spacing w:after="0" w:line="240" w:lineRule="auto"/>
              <w:ind w:left="-260" w:firstLine="260"/>
              <w:rPr>
                <w:rFonts w:ascii="Times New Roman" w:eastAsia="Georgia" w:hAnsi="Times New Roman" w:cs="Times New Roman"/>
                <w:sz w:val="24"/>
                <w:szCs w:val="24"/>
                <w:lang w:val="ru-RU"/>
              </w:rPr>
            </w:pPr>
            <w:r w:rsidRPr="00B24CD7">
              <w:rPr>
                <w:rFonts w:ascii="Times New Roman" w:eastAsia="Georgia" w:hAnsi="Times New Roman" w:cs="Times New Roman"/>
                <w:sz w:val="24"/>
                <w:szCs w:val="24"/>
                <w:lang w:val="ru-RU"/>
              </w:rPr>
              <w:t xml:space="preserve">Физические лица </w:t>
            </w:r>
          </w:p>
        </w:tc>
        <w:tc>
          <w:tcPr>
            <w:tcW w:w="2700" w:type="dxa"/>
          </w:tcPr>
          <w:p w14:paraId="4CF73E2B" w14:textId="77777777" w:rsidR="00E30CD5" w:rsidRPr="00B24CD7" w:rsidRDefault="00E30CD5" w:rsidP="00C72AD8">
            <w:pPr>
              <w:tabs>
                <w:tab w:val="left" w:pos="6386"/>
              </w:tabs>
              <w:spacing w:after="0" w:line="240" w:lineRule="auto"/>
              <w:ind w:left="-118" w:firstLine="1536"/>
              <w:jc w:val="both"/>
              <w:rPr>
                <w:rFonts w:ascii="Times New Roman" w:eastAsia="Georgia" w:hAnsi="Times New Roman" w:cs="Times New Roman"/>
                <w:sz w:val="24"/>
                <w:szCs w:val="24"/>
                <w:lang w:val="ru-RU"/>
              </w:rPr>
            </w:pPr>
          </w:p>
        </w:tc>
      </w:tr>
      <w:tr w:rsidR="00E30CD5" w:rsidRPr="00B24CD7" w14:paraId="3D31DAFA" w14:textId="77777777" w:rsidTr="00890216">
        <w:trPr>
          <w:trHeight w:val="150"/>
          <w:jc w:val="center"/>
        </w:trPr>
        <w:tc>
          <w:tcPr>
            <w:tcW w:w="2830" w:type="dxa"/>
            <w:vMerge/>
          </w:tcPr>
          <w:p w14:paraId="092256C8" w14:textId="77777777" w:rsidR="00E30CD5" w:rsidRPr="00B24CD7" w:rsidRDefault="00E30CD5" w:rsidP="00C72AD8">
            <w:pPr>
              <w:widowControl w:val="0"/>
              <w:spacing w:after="0" w:line="276" w:lineRule="auto"/>
              <w:ind w:left="-118" w:firstLine="1536"/>
              <w:rPr>
                <w:rFonts w:ascii="Times New Roman" w:eastAsia="Georgia" w:hAnsi="Times New Roman" w:cs="Times New Roman"/>
                <w:sz w:val="24"/>
                <w:szCs w:val="24"/>
                <w:lang w:val="ru-RU"/>
              </w:rPr>
            </w:pPr>
          </w:p>
        </w:tc>
        <w:tc>
          <w:tcPr>
            <w:tcW w:w="2829" w:type="dxa"/>
          </w:tcPr>
          <w:p w14:paraId="0567ED48" w14:textId="77777777" w:rsidR="00E30CD5" w:rsidRPr="00B24CD7" w:rsidRDefault="00EE1F2F" w:rsidP="00C72AD8">
            <w:pPr>
              <w:tabs>
                <w:tab w:val="left" w:pos="6386"/>
              </w:tabs>
              <w:spacing w:after="0" w:line="240" w:lineRule="auto"/>
              <w:ind w:left="-118" w:firstLine="118"/>
              <w:rPr>
                <w:rFonts w:ascii="Times New Roman" w:eastAsia="Georgia" w:hAnsi="Times New Roman" w:cs="Times New Roman"/>
                <w:sz w:val="24"/>
                <w:szCs w:val="24"/>
                <w:lang w:val="ru-RU"/>
              </w:rPr>
            </w:pPr>
            <w:r w:rsidRPr="00B24CD7">
              <w:rPr>
                <w:rFonts w:ascii="Times New Roman" w:eastAsia="Georgia" w:hAnsi="Times New Roman" w:cs="Times New Roman"/>
                <w:sz w:val="24"/>
                <w:szCs w:val="24"/>
                <w:lang w:val="ru-RU"/>
              </w:rPr>
              <w:t xml:space="preserve">Юридические лица </w:t>
            </w:r>
          </w:p>
        </w:tc>
        <w:tc>
          <w:tcPr>
            <w:tcW w:w="2700" w:type="dxa"/>
          </w:tcPr>
          <w:p w14:paraId="7F06A697" w14:textId="77777777" w:rsidR="00E30CD5" w:rsidRPr="00B24CD7" w:rsidRDefault="00E30CD5" w:rsidP="00C72AD8">
            <w:pPr>
              <w:tabs>
                <w:tab w:val="left" w:pos="6386"/>
              </w:tabs>
              <w:spacing w:after="0" w:line="240" w:lineRule="auto"/>
              <w:ind w:left="-118" w:firstLine="1536"/>
              <w:jc w:val="both"/>
              <w:rPr>
                <w:rFonts w:ascii="Times New Roman" w:eastAsia="Georgia" w:hAnsi="Times New Roman" w:cs="Times New Roman"/>
                <w:sz w:val="24"/>
                <w:szCs w:val="24"/>
                <w:lang w:val="ru-RU"/>
              </w:rPr>
            </w:pPr>
          </w:p>
        </w:tc>
      </w:tr>
    </w:tbl>
    <w:p w14:paraId="3CAA86DB" w14:textId="77777777" w:rsidR="00E30CD5" w:rsidRPr="00B24CD7" w:rsidRDefault="00E30CD5" w:rsidP="008D32B9">
      <w:pPr>
        <w:tabs>
          <w:tab w:val="left" w:pos="6386"/>
        </w:tabs>
        <w:spacing w:after="0" w:line="240" w:lineRule="auto"/>
        <w:ind w:firstLine="567"/>
        <w:jc w:val="both"/>
        <w:rPr>
          <w:rFonts w:ascii="Times New Roman" w:hAnsi="Times New Roman" w:cs="Times New Roman"/>
          <w:sz w:val="28"/>
          <w:szCs w:val="28"/>
          <w:lang w:val="ru-RU"/>
        </w:rPr>
      </w:pPr>
    </w:p>
    <w:p w14:paraId="750457D2" w14:textId="77777777" w:rsidR="00E30CD5" w:rsidRPr="00B24CD7" w:rsidRDefault="00E30CD5" w:rsidP="008D32B9">
      <w:pPr>
        <w:tabs>
          <w:tab w:val="left" w:pos="6386"/>
        </w:tabs>
        <w:spacing w:after="0" w:line="240" w:lineRule="auto"/>
        <w:ind w:firstLine="567"/>
        <w:jc w:val="both"/>
        <w:rPr>
          <w:rFonts w:ascii="Times New Roman" w:hAnsi="Times New Roman" w:cs="Times New Roman"/>
          <w:sz w:val="28"/>
          <w:szCs w:val="28"/>
          <w:lang w:val="ru-RU"/>
        </w:rPr>
      </w:pPr>
    </w:p>
    <w:p w14:paraId="42AA1271" w14:textId="77777777" w:rsidR="00E30CD5" w:rsidRPr="00B24CD7" w:rsidRDefault="00EE1F2F" w:rsidP="008D32B9">
      <w:pPr>
        <w:tabs>
          <w:tab w:val="left" w:pos="6386"/>
        </w:tabs>
        <w:spacing w:after="0" w:line="240" w:lineRule="auto"/>
        <w:ind w:firstLine="567"/>
        <w:jc w:val="both"/>
        <w:rPr>
          <w:rFonts w:ascii="Times New Roman" w:hAnsi="Times New Roman" w:cs="Times New Roman"/>
          <w:sz w:val="28"/>
          <w:szCs w:val="28"/>
          <w:lang w:val="ru-RU"/>
        </w:rPr>
      </w:pPr>
      <w:r w:rsidRPr="00B24CD7">
        <w:rPr>
          <w:rFonts w:ascii="Times New Roman" w:hAnsi="Times New Roman" w:cs="Times New Roman"/>
          <w:sz w:val="28"/>
          <w:szCs w:val="28"/>
          <w:lang w:val="ru-RU"/>
        </w:rPr>
        <w:t>Статистика по валютным ценностям, задекларированным физическими и юридическими ли</w:t>
      </w:r>
      <w:r w:rsidR="005E3157" w:rsidRPr="00B24CD7">
        <w:rPr>
          <w:rFonts w:ascii="Times New Roman" w:hAnsi="Times New Roman" w:cs="Times New Roman"/>
          <w:sz w:val="28"/>
          <w:szCs w:val="28"/>
          <w:lang w:val="ru-RU"/>
        </w:rPr>
        <w:t>ц</w:t>
      </w:r>
      <w:r w:rsidRPr="00B24CD7">
        <w:rPr>
          <w:rFonts w:ascii="Times New Roman" w:hAnsi="Times New Roman" w:cs="Times New Roman"/>
          <w:sz w:val="28"/>
          <w:szCs w:val="28"/>
          <w:lang w:val="ru-RU"/>
        </w:rPr>
        <w:t xml:space="preserve">ами в соответствии </w:t>
      </w:r>
      <w:r w:rsidR="005E3157" w:rsidRPr="00B24CD7">
        <w:rPr>
          <w:rFonts w:ascii="Times New Roman" w:hAnsi="Times New Roman" w:cs="Times New Roman"/>
          <w:sz w:val="28"/>
          <w:szCs w:val="28"/>
          <w:lang w:val="ru-RU"/>
        </w:rPr>
        <w:t xml:space="preserve">со статьей 33 Закона о предупреждении и борьбе с отмыванием денег и финансированием терроризма №308/2017 </w:t>
      </w:r>
      <w:r w:rsidR="00111847" w:rsidRPr="00B24CD7">
        <w:rPr>
          <w:rFonts w:ascii="Times New Roman" w:hAnsi="Times New Roman" w:cs="Times New Roman"/>
          <w:sz w:val="28"/>
          <w:szCs w:val="28"/>
          <w:lang w:val="ru-RU"/>
        </w:rPr>
        <w:t>(</w:t>
      </w:r>
      <w:r w:rsidR="00AA47B4" w:rsidRPr="00B24CD7">
        <w:rPr>
          <w:rFonts w:ascii="Times New Roman" w:hAnsi="Times New Roman" w:cs="Times New Roman"/>
          <w:sz w:val="28"/>
          <w:szCs w:val="28"/>
          <w:lang w:val="ru-RU"/>
        </w:rPr>
        <w:t>Таможенная служба</w:t>
      </w:r>
      <w:r w:rsidR="00111847" w:rsidRPr="00B24CD7">
        <w:rPr>
          <w:rFonts w:ascii="Times New Roman" w:hAnsi="Times New Roman" w:cs="Times New Roman"/>
          <w:sz w:val="28"/>
          <w:szCs w:val="28"/>
          <w:lang w:val="ru-RU"/>
        </w:rPr>
        <w:t>)</w:t>
      </w:r>
    </w:p>
    <w:p w14:paraId="11925C55" w14:textId="77777777" w:rsidR="005E3157" w:rsidRPr="00B24CD7" w:rsidRDefault="005E3157" w:rsidP="008D32B9">
      <w:pPr>
        <w:tabs>
          <w:tab w:val="left" w:pos="6386"/>
        </w:tabs>
        <w:spacing w:after="0" w:line="240" w:lineRule="auto"/>
        <w:ind w:firstLine="567"/>
        <w:jc w:val="both"/>
        <w:rPr>
          <w:rFonts w:ascii="Times New Roman" w:hAnsi="Times New Roman" w:cs="Times New Roman"/>
          <w:sz w:val="28"/>
          <w:szCs w:val="28"/>
          <w:lang w:val="ru-RU"/>
        </w:rPr>
      </w:pPr>
    </w:p>
    <w:tbl>
      <w:tblPr>
        <w:tblStyle w:val="ad"/>
        <w:tblW w:w="10140"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55"/>
        <w:gridCol w:w="1110"/>
        <w:gridCol w:w="765"/>
        <w:gridCol w:w="1170"/>
        <w:gridCol w:w="795"/>
        <w:gridCol w:w="1245"/>
        <w:gridCol w:w="1110"/>
        <w:gridCol w:w="1560"/>
        <w:gridCol w:w="1230"/>
      </w:tblGrid>
      <w:tr w:rsidR="005E3157" w:rsidRPr="00B24CD7" w14:paraId="5C014036" w14:textId="77777777" w:rsidTr="00160701">
        <w:trPr>
          <w:trHeight w:val="863"/>
        </w:trPr>
        <w:tc>
          <w:tcPr>
            <w:tcW w:w="1155" w:type="dxa"/>
            <w:vMerge w:val="restart"/>
          </w:tcPr>
          <w:p w14:paraId="36ECF635" w14:textId="77777777" w:rsidR="005E3157" w:rsidRPr="00B24CD7" w:rsidRDefault="005E3157" w:rsidP="00160701">
            <w:pPr>
              <w:tabs>
                <w:tab w:val="left" w:pos="6386"/>
              </w:tabs>
              <w:spacing w:after="0" w:line="240" w:lineRule="auto"/>
              <w:ind w:left="0"/>
              <w:jc w:val="both"/>
              <w:rPr>
                <w:rFonts w:ascii="Times New Roman" w:eastAsia="Georgia" w:hAnsi="Times New Roman" w:cs="Times New Roman"/>
                <w:lang w:val="ru-RU"/>
              </w:rPr>
            </w:pPr>
            <w:r w:rsidRPr="00B24CD7">
              <w:rPr>
                <w:rFonts w:ascii="Times New Roman" w:eastAsia="Georgia" w:hAnsi="Times New Roman" w:cs="Times New Roman"/>
                <w:lang w:val="ru-RU"/>
              </w:rPr>
              <w:t>Период</w:t>
            </w:r>
          </w:p>
        </w:tc>
        <w:tc>
          <w:tcPr>
            <w:tcW w:w="1875" w:type="dxa"/>
            <w:gridSpan w:val="2"/>
          </w:tcPr>
          <w:p w14:paraId="3BAE141D" w14:textId="77777777" w:rsidR="005E3157" w:rsidRPr="00B24CD7" w:rsidRDefault="005E3157" w:rsidP="00160701">
            <w:pPr>
              <w:tabs>
                <w:tab w:val="left" w:pos="6386"/>
              </w:tabs>
              <w:spacing w:after="0" w:line="240" w:lineRule="auto"/>
              <w:ind w:left="0"/>
              <w:jc w:val="both"/>
              <w:rPr>
                <w:rFonts w:ascii="Times New Roman" w:eastAsia="Georgia" w:hAnsi="Times New Roman" w:cs="Times New Roman"/>
                <w:lang w:val="ru-RU"/>
              </w:rPr>
            </w:pPr>
            <w:r w:rsidRPr="00B24CD7">
              <w:rPr>
                <w:rFonts w:ascii="Times New Roman" w:eastAsia="Georgia" w:hAnsi="Times New Roman" w:cs="Times New Roman"/>
                <w:lang w:val="ru-RU"/>
              </w:rPr>
              <w:t>При прибытии в РМ</w:t>
            </w:r>
          </w:p>
        </w:tc>
        <w:tc>
          <w:tcPr>
            <w:tcW w:w="1965" w:type="dxa"/>
            <w:gridSpan w:val="2"/>
          </w:tcPr>
          <w:p w14:paraId="2046739B" w14:textId="77777777" w:rsidR="005E3157" w:rsidRPr="00B24CD7" w:rsidRDefault="00430FF4" w:rsidP="00160701">
            <w:pPr>
              <w:tabs>
                <w:tab w:val="left" w:pos="6386"/>
              </w:tabs>
              <w:spacing w:after="0" w:line="240" w:lineRule="auto"/>
              <w:ind w:left="0"/>
              <w:jc w:val="both"/>
              <w:rPr>
                <w:rFonts w:ascii="Times New Roman" w:eastAsia="Georgia" w:hAnsi="Times New Roman" w:cs="Times New Roman"/>
                <w:lang w:val="ru-RU"/>
              </w:rPr>
            </w:pPr>
            <w:sdt>
              <w:sdtPr>
                <w:rPr>
                  <w:rFonts w:ascii="Times New Roman" w:hAnsi="Times New Roman" w:cs="Times New Roman"/>
                  <w:lang w:val="ru-RU"/>
                </w:rPr>
                <w:tag w:val="goog_rdk_30"/>
                <w:id w:val="124128915"/>
              </w:sdtPr>
              <w:sdtEndPr/>
              <w:sdtContent>
                <w:r w:rsidR="005E3157" w:rsidRPr="00B24CD7">
                  <w:rPr>
                    <w:rFonts w:ascii="Times New Roman" w:eastAsia="Times New Roman" w:hAnsi="Times New Roman" w:cs="Times New Roman"/>
                    <w:lang w:val="ru-RU"/>
                  </w:rPr>
                  <w:t xml:space="preserve">При </w:t>
                </w:r>
                <w:r w:rsidR="00272DCD" w:rsidRPr="00B24CD7">
                  <w:rPr>
                    <w:rFonts w:ascii="Times New Roman" w:eastAsia="Times New Roman" w:hAnsi="Times New Roman" w:cs="Times New Roman"/>
                    <w:lang w:val="ru-RU"/>
                  </w:rPr>
                  <w:t>от</w:t>
                </w:r>
                <w:r w:rsidR="005E3157" w:rsidRPr="00B24CD7">
                  <w:rPr>
                    <w:rFonts w:ascii="Times New Roman" w:eastAsia="Times New Roman" w:hAnsi="Times New Roman" w:cs="Times New Roman"/>
                    <w:lang w:val="ru-RU"/>
                  </w:rPr>
                  <w:t>бытии из РМ</w:t>
                </w:r>
              </w:sdtContent>
            </w:sdt>
          </w:p>
        </w:tc>
        <w:tc>
          <w:tcPr>
            <w:tcW w:w="1245" w:type="dxa"/>
            <w:vMerge w:val="restart"/>
          </w:tcPr>
          <w:p w14:paraId="49CDB755" w14:textId="77777777" w:rsidR="005E3157" w:rsidRPr="00B24CD7" w:rsidRDefault="00430FF4" w:rsidP="00160701">
            <w:pPr>
              <w:tabs>
                <w:tab w:val="left" w:pos="6386"/>
              </w:tabs>
              <w:spacing w:after="0" w:line="240" w:lineRule="auto"/>
              <w:ind w:left="0"/>
              <w:jc w:val="both"/>
              <w:rPr>
                <w:rFonts w:ascii="Times New Roman" w:eastAsia="Georgia" w:hAnsi="Times New Roman" w:cs="Times New Roman"/>
                <w:lang w:val="ru-RU"/>
              </w:rPr>
            </w:pPr>
            <w:sdt>
              <w:sdtPr>
                <w:rPr>
                  <w:rFonts w:ascii="Times New Roman" w:hAnsi="Times New Roman" w:cs="Times New Roman"/>
                  <w:lang w:val="ru-RU"/>
                </w:rPr>
                <w:tag w:val="goog_rdk_31"/>
                <w:id w:val="1883983043"/>
              </w:sdtPr>
              <w:sdtEndPr/>
              <w:sdtContent>
                <w:r w:rsidR="005E3157" w:rsidRPr="00B24CD7">
                  <w:rPr>
                    <w:rFonts w:ascii="Times New Roman" w:eastAsia="Times New Roman" w:hAnsi="Times New Roman" w:cs="Times New Roman"/>
                    <w:lang w:val="ru-RU"/>
                  </w:rPr>
                  <w:t xml:space="preserve">Количество </w:t>
                </w:r>
                <w:r w:rsidR="00272DCD" w:rsidRPr="00B24CD7">
                  <w:rPr>
                    <w:rFonts w:ascii="Times New Roman" w:eastAsia="Times New Roman" w:hAnsi="Times New Roman" w:cs="Times New Roman"/>
                    <w:lang w:val="ru-RU"/>
                  </w:rPr>
                  <w:t xml:space="preserve">недостоверных </w:t>
                </w:r>
                <w:r w:rsidR="005E3157" w:rsidRPr="00B24CD7">
                  <w:rPr>
                    <w:rFonts w:ascii="Times New Roman" w:eastAsia="Times New Roman" w:hAnsi="Times New Roman" w:cs="Times New Roman"/>
                    <w:lang w:val="ru-RU"/>
                  </w:rPr>
                  <w:t>деклараций</w:t>
                </w:r>
              </w:sdtContent>
            </w:sdt>
          </w:p>
        </w:tc>
        <w:tc>
          <w:tcPr>
            <w:tcW w:w="1110" w:type="dxa"/>
            <w:vMerge w:val="restart"/>
          </w:tcPr>
          <w:p w14:paraId="73FF104B" w14:textId="77777777" w:rsidR="005E3157" w:rsidRPr="00B24CD7" w:rsidRDefault="005E3157" w:rsidP="00160701">
            <w:pPr>
              <w:tabs>
                <w:tab w:val="left" w:pos="6386"/>
              </w:tabs>
              <w:spacing w:after="0" w:line="240" w:lineRule="auto"/>
              <w:ind w:left="0" w:right="-47"/>
              <w:jc w:val="both"/>
              <w:rPr>
                <w:rFonts w:ascii="Times New Roman" w:eastAsia="Georgia" w:hAnsi="Times New Roman" w:cs="Times New Roman"/>
                <w:lang w:val="ru-RU"/>
              </w:rPr>
            </w:pPr>
            <w:r w:rsidRPr="00B24CD7">
              <w:rPr>
                <w:rFonts w:ascii="Times New Roman" w:eastAsia="Georgia" w:hAnsi="Times New Roman" w:cs="Times New Roman"/>
                <w:lang w:val="ru-RU"/>
              </w:rPr>
              <w:t>Количество сомнительных случаев отмывания денег</w:t>
            </w:r>
          </w:p>
        </w:tc>
        <w:tc>
          <w:tcPr>
            <w:tcW w:w="1560" w:type="dxa"/>
            <w:vMerge w:val="restart"/>
          </w:tcPr>
          <w:p w14:paraId="1B20F3FA" w14:textId="77777777" w:rsidR="005E3157" w:rsidRPr="00B24CD7" w:rsidRDefault="00430FF4" w:rsidP="00160701">
            <w:pPr>
              <w:tabs>
                <w:tab w:val="left" w:pos="6386"/>
              </w:tabs>
              <w:spacing w:after="0" w:line="240" w:lineRule="auto"/>
              <w:ind w:left="0"/>
              <w:jc w:val="both"/>
              <w:rPr>
                <w:rFonts w:ascii="Times New Roman" w:eastAsia="Georgia" w:hAnsi="Times New Roman" w:cs="Times New Roman"/>
                <w:lang w:val="ru-RU"/>
              </w:rPr>
            </w:pPr>
            <w:sdt>
              <w:sdtPr>
                <w:rPr>
                  <w:rFonts w:ascii="Times New Roman" w:hAnsi="Times New Roman" w:cs="Times New Roman"/>
                  <w:lang w:val="ru-RU"/>
                </w:rPr>
                <w:tag w:val="goog_rdk_32"/>
                <w:id w:val="1005330524"/>
              </w:sdtPr>
              <w:sdtEndPr/>
              <w:sdtContent>
                <w:r w:rsidR="005E3157" w:rsidRPr="00B24CD7">
                  <w:rPr>
                    <w:rFonts w:ascii="Times New Roman" w:eastAsia="Times New Roman" w:hAnsi="Times New Roman" w:cs="Times New Roman"/>
                    <w:lang w:val="ru-RU"/>
                  </w:rPr>
                  <w:t xml:space="preserve">Количество сомнительных случаев финансирования терроризма  </w:t>
                </w:r>
              </w:sdtContent>
            </w:sdt>
          </w:p>
        </w:tc>
        <w:tc>
          <w:tcPr>
            <w:tcW w:w="1230" w:type="dxa"/>
            <w:vMerge w:val="restart"/>
          </w:tcPr>
          <w:p w14:paraId="5A3C727E" w14:textId="77777777" w:rsidR="005E3157" w:rsidRPr="00B24CD7" w:rsidRDefault="005E3157" w:rsidP="00160701">
            <w:pPr>
              <w:tabs>
                <w:tab w:val="left" w:pos="6386"/>
              </w:tabs>
              <w:spacing w:after="0" w:line="240" w:lineRule="auto"/>
              <w:ind w:left="0" w:right="-68"/>
              <w:jc w:val="both"/>
              <w:rPr>
                <w:rFonts w:ascii="Times New Roman" w:eastAsia="Georgia" w:hAnsi="Times New Roman" w:cs="Times New Roman"/>
                <w:lang w:val="ru-RU"/>
              </w:rPr>
            </w:pPr>
            <w:r w:rsidRPr="00B24CD7">
              <w:rPr>
                <w:rFonts w:ascii="Times New Roman" w:eastAsia="Georgia" w:hAnsi="Times New Roman" w:cs="Times New Roman"/>
                <w:lang w:val="ru-RU"/>
              </w:rPr>
              <w:t xml:space="preserve">Общая конфискованная сумма </w:t>
            </w:r>
          </w:p>
        </w:tc>
      </w:tr>
      <w:tr w:rsidR="005E3157" w:rsidRPr="00B24CD7" w14:paraId="5FB72F78" w14:textId="77777777" w:rsidTr="00160701">
        <w:trPr>
          <w:trHeight w:val="350"/>
        </w:trPr>
        <w:tc>
          <w:tcPr>
            <w:tcW w:w="1155" w:type="dxa"/>
            <w:vMerge/>
          </w:tcPr>
          <w:p w14:paraId="37093BCC" w14:textId="77777777" w:rsidR="005E3157" w:rsidRPr="00B24CD7" w:rsidRDefault="005E3157" w:rsidP="00160701">
            <w:pPr>
              <w:widowControl w:val="0"/>
              <w:spacing w:after="0" w:line="276" w:lineRule="auto"/>
              <w:ind w:left="0"/>
              <w:rPr>
                <w:rFonts w:ascii="Times New Roman" w:eastAsia="Georgia" w:hAnsi="Times New Roman" w:cs="Times New Roman"/>
                <w:lang w:val="ru-RU"/>
              </w:rPr>
            </w:pPr>
          </w:p>
        </w:tc>
        <w:tc>
          <w:tcPr>
            <w:tcW w:w="1110" w:type="dxa"/>
          </w:tcPr>
          <w:p w14:paraId="7847D553" w14:textId="77777777" w:rsidR="005E3157" w:rsidRPr="00B24CD7" w:rsidRDefault="00430FF4" w:rsidP="00160701">
            <w:pPr>
              <w:tabs>
                <w:tab w:val="left" w:pos="6386"/>
              </w:tabs>
              <w:spacing w:after="0" w:line="240" w:lineRule="auto"/>
              <w:ind w:left="0" w:right="-137"/>
              <w:jc w:val="both"/>
              <w:rPr>
                <w:rFonts w:ascii="Times New Roman" w:eastAsia="Georgia" w:hAnsi="Times New Roman" w:cs="Times New Roman"/>
                <w:lang w:val="ru-RU"/>
              </w:rPr>
            </w:pPr>
            <w:sdt>
              <w:sdtPr>
                <w:rPr>
                  <w:rFonts w:ascii="Times New Roman" w:hAnsi="Times New Roman" w:cs="Times New Roman"/>
                  <w:lang w:val="ru-RU"/>
                </w:rPr>
                <w:tag w:val="goog_rdk_33"/>
                <w:id w:val="-1205397519"/>
              </w:sdtPr>
              <w:sdtEndPr/>
              <w:sdtContent>
                <w:r w:rsidR="005E3157" w:rsidRPr="00B24CD7">
                  <w:rPr>
                    <w:rFonts w:ascii="Times New Roman" w:eastAsia="Times New Roman" w:hAnsi="Times New Roman" w:cs="Times New Roman"/>
                    <w:lang w:val="ru-RU"/>
                  </w:rPr>
                  <w:t>Количество деклараций</w:t>
                </w:r>
              </w:sdtContent>
            </w:sdt>
          </w:p>
        </w:tc>
        <w:tc>
          <w:tcPr>
            <w:tcW w:w="765" w:type="dxa"/>
          </w:tcPr>
          <w:p w14:paraId="76CFD7A5" w14:textId="77777777" w:rsidR="005E3157" w:rsidRPr="00B24CD7" w:rsidRDefault="005E3157" w:rsidP="00160701">
            <w:pPr>
              <w:tabs>
                <w:tab w:val="left" w:pos="6386"/>
              </w:tabs>
              <w:spacing w:after="0" w:line="240" w:lineRule="auto"/>
              <w:ind w:left="0" w:right="-108"/>
              <w:jc w:val="both"/>
              <w:rPr>
                <w:rFonts w:ascii="Times New Roman" w:eastAsia="Georgia" w:hAnsi="Times New Roman" w:cs="Times New Roman"/>
                <w:lang w:val="ru-RU"/>
              </w:rPr>
            </w:pPr>
            <w:r w:rsidRPr="00B24CD7">
              <w:rPr>
                <w:rFonts w:ascii="Times New Roman" w:eastAsia="Georgia" w:hAnsi="Times New Roman" w:cs="Times New Roman"/>
                <w:lang w:val="ru-RU"/>
              </w:rPr>
              <w:t xml:space="preserve">Сумма </w:t>
            </w:r>
          </w:p>
        </w:tc>
        <w:tc>
          <w:tcPr>
            <w:tcW w:w="1170" w:type="dxa"/>
          </w:tcPr>
          <w:p w14:paraId="1E90D6F2" w14:textId="77777777" w:rsidR="005E3157" w:rsidRPr="00B24CD7" w:rsidRDefault="00430FF4" w:rsidP="00160701">
            <w:pPr>
              <w:tabs>
                <w:tab w:val="left" w:pos="6386"/>
              </w:tabs>
              <w:spacing w:after="0" w:line="240" w:lineRule="auto"/>
              <w:ind w:left="0" w:right="-173"/>
              <w:jc w:val="both"/>
              <w:rPr>
                <w:rFonts w:ascii="Times New Roman" w:eastAsia="Georgia" w:hAnsi="Times New Roman" w:cs="Times New Roman"/>
                <w:lang w:val="ru-RU"/>
              </w:rPr>
            </w:pPr>
            <w:sdt>
              <w:sdtPr>
                <w:rPr>
                  <w:rFonts w:ascii="Times New Roman" w:hAnsi="Times New Roman" w:cs="Times New Roman"/>
                  <w:lang w:val="ru-RU"/>
                </w:rPr>
                <w:tag w:val="goog_rdk_34"/>
                <w:id w:val="-663082566"/>
              </w:sdtPr>
              <w:sdtEndPr/>
              <w:sdtContent>
                <w:sdt>
                  <w:sdtPr>
                    <w:rPr>
                      <w:rFonts w:ascii="Times New Roman" w:hAnsi="Times New Roman" w:cs="Times New Roman"/>
                      <w:lang w:val="ru-RU"/>
                    </w:rPr>
                    <w:tag w:val="goog_rdk_33"/>
                    <w:id w:val="1597138166"/>
                  </w:sdtPr>
                  <w:sdtEndPr/>
                  <w:sdtContent>
                    <w:sdt>
                      <w:sdtPr>
                        <w:rPr>
                          <w:rFonts w:ascii="Times New Roman" w:hAnsi="Times New Roman" w:cs="Times New Roman"/>
                          <w:lang w:val="ru-RU"/>
                        </w:rPr>
                        <w:tag w:val="goog_rdk_33"/>
                        <w:id w:val="-70811849"/>
                      </w:sdtPr>
                      <w:sdtEndPr/>
                      <w:sdtContent>
                        <w:r w:rsidR="005E3157" w:rsidRPr="00B24CD7">
                          <w:rPr>
                            <w:rFonts w:ascii="Times New Roman" w:eastAsia="Times New Roman" w:hAnsi="Times New Roman" w:cs="Times New Roman"/>
                            <w:lang w:val="ru-RU"/>
                          </w:rPr>
                          <w:t>Количество деклараций</w:t>
                        </w:r>
                      </w:sdtContent>
                    </w:sdt>
                  </w:sdtContent>
                </w:sdt>
              </w:sdtContent>
            </w:sdt>
          </w:p>
        </w:tc>
        <w:tc>
          <w:tcPr>
            <w:tcW w:w="795" w:type="dxa"/>
          </w:tcPr>
          <w:p w14:paraId="3592BB16" w14:textId="77777777" w:rsidR="005E3157" w:rsidRPr="00B24CD7" w:rsidRDefault="005E3157" w:rsidP="00160701">
            <w:pPr>
              <w:tabs>
                <w:tab w:val="left" w:pos="6386"/>
              </w:tabs>
              <w:spacing w:after="0" w:line="240" w:lineRule="auto"/>
              <w:ind w:left="0" w:right="-123"/>
              <w:jc w:val="both"/>
              <w:rPr>
                <w:rFonts w:ascii="Times New Roman" w:eastAsia="Georgia" w:hAnsi="Times New Roman" w:cs="Times New Roman"/>
                <w:lang w:val="ru-RU"/>
              </w:rPr>
            </w:pPr>
            <w:r w:rsidRPr="00B24CD7">
              <w:rPr>
                <w:rFonts w:ascii="Times New Roman" w:eastAsia="Georgia" w:hAnsi="Times New Roman" w:cs="Times New Roman"/>
                <w:lang w:val="ru-RU"/>
              </w:rPr>
              <w:t>Сумма</w:t>
            </w:r>
          </w:p>
        </w:tc>
        <w:tc>
          <w:tcPr>
            <w:tcW w:w="1245" w:type="dxa"/>
            <w:vMerge/>
          </w:tcPr>
          <w:p w14:paraId="5920052C" w14:textId="77777777" w:rsidR="005E3157" w:rsidRPr="00B24CD7" w:rsidRDefault="005E3157" w:rsidP="00160701">
            <w:pPr>
              <w:widowControl w:val="0"/>
              <w:spacing w:after="0" w:line="276" w:lineRule="auto"/>
              <w:ind w:left="0"/>
              <w:rPr>
                <w:rFonts w:ascii="Times New Roman" w:eastAsia="Georgia" w:hAnsi="Times New Roman" w:cs="Times New Roman"/>
                <w:lang w:val="ru-RU"/>
              </w:rPr>
            </w:pPr>
          </w:p>
        </w:tc>
        <w:tc>
          <w:tcPr>
            <w:tcW w:w="1110" w:type="dxa"/>
            <w:vMerge/>
          </w:tcPr>
          <w:p w14:paraId="3C733C15" w14:textId="77777777" w:rsidR="005E3157" w:rsidRPr="00B24CD7" w:rsidRDefault="005E3157" w:rsidP="00160701">
            <w:pPr>
              <w:widowControl w:val="0"/>
              <w:spacing w:after="0" w:line="276" w:lineRule="auto"/>
              <w:ind w:left="0"/>
              <w:rPr>
                <w:rFonts w:ascii="Times New Roman" w:eastAsia="Georgia" w:hAnsi="Times New Roman" w:cs="Times New Roman"/>
                <w:lang w:val="ru-RU"/>
              </w:rPr>
            </w:pPr>
          </w:p>
        </w:tc>
        <w:tc>
          <w:tcPr>
            <w:tcW w:w="1560" w:type="dxa"/>
            <w:vMerge/>
          </w:tcPr>
          <w:p w14:paraId="2BD4B5F7" w14:textId="77777777" w:rsidR="005E3157" w:rsidRPr="00B24CD7" w:rsidRDefault="005E3157" w:rsidP="00160701">
            <w:pPr>
              <w:widowControl w:val="0"/>
              <w:spacing w:after="0" w:line="276" w:lineRule="auto"/>
              <w:ind w:left="0"/>
              <w:rPr>
                <w:rFonts w:ascii="Times New Roman" w:eastAsia="Georgia" w:hAnsi="Times New Roman" w:cs="Times New Roman"/>
                <w:lang w:val="ru-RU"/>
              </w:rPr>
            </w:pPr>
          </w:p>
        </w:tc>
        <w:tc>
          <w:tcPr>
            <w:tcW w:w="1230" w:type="dxa"/>
            <w:vMerge/>
          </w:tcPr>
          <w:p w14:paraId="1A559162" w14:textId="77777777" w:rsidR="005E3157" w:rsidRPr="00B24CD7" w:rsidRDefault="005E3157" w:rsidP="00160701">
            <w:pPr>
              <w:widowControl w:val="0"/>
              <w:spacing w:after="0" w:line="276" w:lineRule="auto"/>
              <w:ind w:left="0"/>
              <w:rPr>
                <w:rFonts w:ascii="Times New Roman" w:eastAsia="Georgia" w:hAnsi="Times New Roman" w:cs="Times New Roman"/>
                <w:lang w:val="ru-RU"/>
              </w:rPr>
            </w:pPr>
          </w:p>
        </w:tc>
      </w:tr>
      <w:tr w:rsidR="005E3157" w:rsidRPr="00B24CD7" w14:paraId="78BCDE5D" w14:textId="77777777" w:rsidTr="00160701">
        <w:tc>
          <w:tcPr>
            <w:tcW w:w="1155" w:type="dxa"/>
          </w:tcPr>
          <w:p w14:paraId="11A50AC1" w14:textId="77777777" w:rsidR="005E3157" w:rsidRPr="00B24CD7" w:rsidRDefault="005E3157" w:rsidP="00160701">
            <w:pPr>
              <w:tabs>
                <w:tab w:val="left" w:pos="6386"/>
              </w:tabs>
              <w:spacing w:after="0" w:line="240" w:lineRule="auto"/>
              <w:ind w:left="0"/>
              <w:jc w:val="both"/>
              <w:rPr>
                <w:rFonts w:ascii="Times New Roman" w:eastAsia="Georgia" w:hAnsi="Times New Roman" w:cs="Times New Roman"/>
                <w:lang w:val="ru-RU"/>
              </w:rPr>
            </w:pPr>
          </w:p>
        </w:tc>
        <w:tc>
          <w:tcPr>
            <w:tcW w:w="1875" w:type="dxa"/>
            <w:gridSpan w:val="2"/>
          </w:tcPr>
          <w:p w14:paraId="039A40C5" w14:textId="77777777" w:rsidR="005E3157" w:rsidRPr="00B24CD7" w:rsidRDefault="005E3157" w:rsidP="00160701">
            <w:pPr>
              <w:tabs>
                <w:tab w:val="left" w:pos="6386"/>
              </w:tabs>
              <w:spacing w:after="0" w:line="240" w:lineRule="auto"/>
              <w:ind w:left="0"/>
              <w:jc w:val="both"/>
              <w:rPr>
                <w:rFonts w:ascii="Times New Roman" w:eastAsia="Georgia" w:hAnsi="Times New Roman" w:cs="Times New Roman"/>
                <w:lang w:val="ru-RU"/>
              </w:rPr>
            </w:pPr>
          </w:p>
        </w:tc>
        <w:tc>
          <w:tcPr>
            <w:tcW w:w="1965" w:type="dxa"/>
            <w:gridSpan w:val="2"/>
          </w:tcPr>
          <w:p w14:paraId="4FB370F3" w14:textId="77777777" w:rsidR="005E3157" w:rsidRPr="00B24CD7" w:rsidRDefault="005E3157" w:rsidP="00160701">
            <w:pPr>
              <w:tabs>
                <w:tab w:val="left" w:pos="6386"/>
              </w:tabs>
              <w:spacing w:after="0" w:line="240" w:lineRule="auto"/>
              <w:ind w:left="0"/>
              <w:jc w:val="both"/>
              <w:rPr>
                <w:rFonts w:ascii="Times New Roman" w:eastAsia="Georgia" w:hAnsi="Times New Roman" w:cs="Times New Roman"/>
                <w:lang w:val="ru-RU"/>
              </w:rPr>
            </w:pPr>
          </w:p>
        </w:tc>
        <w:tc>
          <w:tcPr>
            <w:tcW w:w="1245" w:type="dxa"/>
          </w:tcPr>
          <w:p w14:paraId="3200FAA3" w14:textId="77777777" w:rsidR="005E3157" w:rsidRPr="00B24CD7" w:rsidRDefault="005E3157" w:rsidP="00160701">
            <w:pPr>
              <w:tabs>
                <w:tab w:val="left" w:pos="6386"/>
              </w:tabs>
              <w:spacing w:after="0" w:line="240" w:lineRule="auto"/>
              <w:ind w:left="0"/>
              <w:jc w:val="both"/>
              <w:rPr>
                <w:rFonts w:ascii="Times New Roman" w:eastAsia="Georgia" w:hAnsi="Times New Roman" w:cs="Times New Roman"/>
                <w:lang w:val="ru-RU"/>
              </w:rPr>
            </w:pPr>
          </w:p>
        </w:tc>
        <w:tc>
          <w:tcPr>
            <w:tcW w:w="1110" w:type="dxa"/>
          </w:tcPr>
          <w:p w14:paraId="6A9C0951" w14:textId="77777777" w:rsidR="005E3157" w:rsidRPr="00B24CD7" w:rsidRDefault="005E3157" w:rsidP="00160701">
            <w:pPr>
              <w:tabs>
                <w:tab w:val="left" w:pos="6386"/>
              </w:tabs>
              <w:spacing w:after="0" w:line="240" w:lineRule="auto"/>
              <w:ind w:left="0"/>
              <w:jc w:val="both"/>
              <w:rPr>
                <w:rFonts w:ascii="Times New Roman" w:eastAsia="Georgia" w:hAnsi="Times New Roman" w:cs="Times New Roman"/>
                <w:lang w:val="ru-RU"/>
              </w:rPr>
            </w:pPr>
          </w:p>
        </w:tc>
        <w:tc>
          <w:tcPr>
            <w:tcW w:w="1560" w:type="dxa"/>
          </w:tcPr>
          <w:p w14:paraId="7F1E5AEA" w14:textId="77777777" w:rsidR="005E3157" w:rsidRPr="00B24CD7" w:rsidRDefault="005E3157" w:rsidP="00160701">
            <w:pPr>
              <w:tabs>
                <w:tab w:val="left" w:pos="6386"/>
              </w:tabs>
              <w:spacing w:after="0" w:line="240" w:lineRule="auto"/>
              <w:ind w:left="0"/>
              <w:jc w:val="both"/>
              <w:rPr>
                <w:rFonts w:ascii="Times New Roman" w:eastAsia="Georgia" w:hAnsi="Times New Roman" w:cs="Times New Roman"/>
                <w:lang w:val="ru-RU"/>
              </w:rPr>
            </w:pPr>
          </w:p>
        </w:tc>
        <w:tc>
          <w:tcPr>
            <w:tcW w:w="1230" w:type="dxa"/>
          </w:tcPr>
          <w:p w14:paraId="4A92B1D4" w14:textId="77777777" w:rsidR="005E3157" w:rsidRPr="00B24CD7" w:rsidRDefault="005E3157" w:rsidP="00160701">
            <w:pPr>
              <w:tabs>
                <w:tab w:val="left" w:pos="6386"/>
              </w:tabs>
              <w:spacing w:after="0" w:line="240" w:lineRule="auto"/>
              <w:ind w:left="0"/>
              <w:jc w:val="both"/>
              <w:rPr>
                <w:rFonts w:ascii="Times New Roman" w:eastAsia="Georgia" w:hAnsi="Times New Roman" w:cs="Times New Roman"/>
                <w:lang w:val="ru-RU"/>
              </w:rPr>
            </w:pPr>
          </w:p>
        </w:tc>
      </w:tr>
    </w:tbl>
    <w:p w14:paraId="00AB9983" w14:textId="77777777" w:rsidR="005E3157" w:rsidRPr="00B24CD7" w:rsidRDefault="005E3157" w:rsidP="008D32B9">
      <w:pPr>
        <w:tabs>
          <w:tab w:val="left" w:pos="6386"/>
        </w:tabs>
        <w:spacing w:after="0" w:line="240" w:lineRule="auto"/>
        <w:ind w:firstLine="567"/>
        <w:jc w:val="both"/>
        <w:rPr>
          <w:rFonts w:ascii="Times New Roman" w:hAnsi="Times New Roman" w:cs="Times New Roman"/>
          <w:sz w:val="28"/>
          <w:szCs w:val="28"/>
          <w:lang w:val="ru-RU"/>
        </w:rPr>
      </w:pPr>
    </w:p>
    <w:p w14:paraId="522CF6A7" w14:textId="77777777" w:rsidR="00E30CD5" w:rsidRPr="00B24CD7" w:rsidRDefault="00E30CD5" w:rsidP="008D32B9">
      <w:pPr>
        <w:tabs>
          <w:tab w:val="left" w:pos="6386"/>
        </w:tabs>
        <w:spacing w:after="0" w:line="240" w:lineRule="auto"/>
        <w:ind w:firstLine="567"/>
        <w:jc w:val="both"/>
        <w:rPr>
          <w:rFonts w:ascii="Times New Roman" w:hAnsi="Times New Roman" w:cs="Times New Roman"/>
          <w:sz w:val="28"/>
          <w:szCs w:val="28"/>
          <w:lang w:val="ru-RU"/>
        </w:rPr>
      </w:pPr>
    </w:p>
    <w:tbl>
      <w:tblPr>
        <w:tblStyle w:val="ad"/>
        <w:tblW w:w="10139"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9"/>
        <w:gridCol w:w="2020"/>
        <w:gridCol w:w="765"/>
        <w:gridCol w:w="1184"/>
        <w:gridCol w:w="1261"/>
        <w:gridCol w:w="15"/>
        <w:gridCol w:w="1276"/>
        <w:gridCol w:w="1134"/>
        <w:gridCol w:w="1010"/>
        <w:gridCol w:w="407"/>
        <w:gridCol w:w="58"/>
      </w:tblGrid>
      <w:tr w:rsidR="00E30CD5" w:rsidRPr="00B24CD7" w14:paraId="6B5560AC" w14:textId="77777777" w:rsidTr="00EE1F2F">
        <w:trPr>
          <w:gridAfter w:val="1"/>
          <w:wAfter w:w="58" w:type="dxa"/>
          <w:trHeight w:val="863"/>
        </w:trPr>
        <w:tc>
          <w:tcPr>
            <w:tcW w:w="1009" w:type="dxa"/>
            <w:vMerge w:val="restart"/>
          </w:tcPr>
          <w:p w14:paraId="21FF4A20" w14:textId="77777777" w:rsidR="00E30CD5" w:rsidRPr="00B24CD7" w:rsidRDefault="00E30CD5" w:rsidP="00C72AD8">
            <w:pPr>
              <w:tabs>
                <w:tab w:val="left" w:pos="6386"/>
              </w:tabs>
              <w:spacing w:after="0" w:line="240" w:lineRule="auto"/>
              <w:ind w:left="-94" w:firstLine="94"/>
              <w:jc w:val="both"/>
              <w:rPr>
                <w:rFonts w:ascii="Times New Roman" w:eastAsia="Georgia" w:hAnsi="Times New Roman" w:cs="Times New Roman"/>
                <w:lang w:val="ru-RU"/>
              </w:rPr>
            </w:pPr>
          </w:p>
        </w:tc>
        <w:tc>
          <w:tcPr>
            <w:tcW w:w="2020" w:type="dxa"/>
          </w:tcPr>
          <w:p w14:paraId="59CB6A51" w14:textId="77777777" w:rsidR="00E30CD5" w:rsidRPr="00B24CD7" w:rsidRDefault="005E3157" w:rsidP="00ED6FBF">
            <w:pPr>
              <w:tabs>
                <w:tab w:val="left" w:pos="6386"/>
              </w:tabs>
              <w:spacing w:after="0" w:line="240" w:lineRule="auto"/>
              <w:ind w:left="-94" w:hanging="12"/>
              <w:jc w:val="both"/>
              <w:rPr>
                <w:rFonts w:ascii="Times New Roman" w:eastAsia="Georgia" w:hAnsi="Times New Roman" w:cs="Times New Roman"/>
                <w:lang w:val="ru-RU"/>
              </w:rPr>
            </w:pPr>
            <w:r w:rsidRPr="00B24CD7">
              <w:rPr>
                <w:rFonts w:ascii="Times New Roman" w:eastAsia="Georgia" w:hAnsi="Times New Roman" w:cs="Times New Roman"/>
                <w:lang w:val="ru-RU"/>
              </w:rPr>
              <w:t>При прибытии в РМ</w:t>
            </w:r>
          </w:p>
        </w:tc>
        <w:tc>
          <w:tcPr>
            <w:tcW w:w="1949" w:type="dxa"/>
            <w:gridSpan w:val="2"/>
          </w:tcPr>
          <w:p w14:paraId="6BBA8435" w14:textId="77777777" w:rsidR="00E30CD5" w:rsidRPr="00B24CD7" w:rsidRDefault="00272DCD" w:rsidP="00ED6FBF">
            <w:pPr>
              <w:tabs>
                <w:tab w:val="left" w:pos="6386"/>
              </w:tabs>
              <w:spacing w:after="0" w:line="240" w:lineRule="auto"/>
              <w:ind w:left="-94" w:hanging="12"/>
              <w:jc w:val="both"/>
              <w:rPr>
                <w:rFonts w:ascii="Times New Roman" w:eastAsia="Georgia" w:hAnsi="Times New Roman" w:cs="Times New Roman"/>
                <w:lang w:val="ru-RU"/>
              </w:rPr>
            </w:pPr>
            <w:r w:rsidRPr="00B24CD7">
              <w:rPr>
                <w:rFonts w:ascii="Times New Roman" w:eastAsia="Times New Roman" w:hAnsi="Times New Roman" w:cs="Times New Roman"/>
                <w:lang w:val="ru-RU"/>
              </w:rPr>
              <w:t>При отбытии из РМ</w:t>
            </w:r>
          </w:p>
        </w:tc>
        <w:tc>
          <w:tcPr>
            <w:tcW w:w="1261" w:type="dxa"/>
          </w:tcPr>
          <w:p w14:paraId="6D6EDCD6" w14:textId="77777777" w:rsidR="00E30CD5" w:rsidRPr="00B24CD7" w:rsidRDefault="00430FF4" w:rsidP="00ED6FBF">
            <w:pPr>
              <w:tabs>
                <w:tab w:val="left" w:pos="6386"/>
              </w:tabs>
              <w:spacing w:after="0" w:line="240" w:lineRule="auto"/>
              <w:ind w:left="-94" w:hanging="12"/>
              <w:jc w:val="both"/>
              <w:rPr>
                <w:rFonts w:ascii="Times New Roman" w:eastAsia="Georgia" w:hAnsi="Times New Roman" w:cs="Times New Roman"/>
                <w:lang w:val="ru-RU"/>
              </w:rPr>
            </w:pPr>
            <w:sdt>
              <w:sdtPr>
                <w:rPr>
                  <w:rFonts w:ascii="Times New Roman" w:hAnsi="Times New Roman" w:cs="Times New Roman"/>
                  <w:lang w:val="ru-RU"/>
                </w:rPr>
                <w:tag w:val="goog_rdk_31"/>
                <w:id w:val="-831216690"/>
              </w:sdtPr>
              <w:sdtEndPr/>
              <w:sdtContent>
                <w:r w:rsidR="00272DCD" w:rsidRPr="00B24CD7">
                  <w:rPr>
                    <w:rFonts w:ascii="Times New Roman" w:eastAsia="Times New Roman" w:hAnsi="Times New Roman" w:cs="Times New Roman"/>
                    <w:lang w:val="ru-RU"/>
                  </w:rPr>
                  <w:t>Количество недостоверных деклараций</w:t>
                </w:r>
              </w:sdtContent>
            </w:sdt>
          </w:p>
        </w:tc>
        <w:tc>
          <w:tcPr>
            <w:tcW w:w="1291" w:type="dxa"/>
            <w:gridSpan w:val="2"/>
          </w:tcPr>
          <w:p w14:paraId="511AFA0C" w14:textId="77777777" w:rsidR="00E30CD5" w:rsidRPr="00B24CD7" w:rsidRDefault="00272DCD" w:rsidP="00C72AD8">
            <w:pPr>
              <w:tabs>
                <w:tab w:val="left" w:pos="6386"/>
              </w:tabs>
              <w:spacing w:after="0" w:line="240" w:lineRule="auto"/>
              <w:ind w:left="-94" w:right="-32" w:firstLine="5"/>
              <w:jc w:val="both"/>
              <w:rPr>
                <w:rFonts w:ascii="Times New Roman" w:eastAsia="Georgia" w:hAnsi="Times New Roman" w:cs="Times New Roman"/>
                <w:lang w:val="ru-RU"/>
              </w:rPr>
            </w:pPr>
            <w:r w:rsidRPr="00B24CD7">
              <w:rPr>
                <w:rFonts w:ascii="Times New Roman" w:eastAsia="Georgia" w:hAnsi="Times New Roman" w:cs="Times New Roman"/>
                <w:lang w:val="ru-RU"/>
              </w:rPr>
              <w:t>Количество сомнительных случаев отмывания денег</w:t>
            </w:r>
          </w:p>
        </w:tc>
        <w:tc>
          <w:tcPr>
            <w:tcW w:w="1134" w:type="dxa"/>
          </w:tcPr>
          <w:p w14:paraId="12F78564" w14:textId="77777777" w:rsidR="00E30CD5" w:rsidRPr="00B24CD7" w:rsidRDefault="00430FF4" w:rsidP="00C72AD8">
            <w:pPr>
              <w:tabs>
                <w:tab w:val="left" w:pos="6386"/>
              </w:tabs>
              <w:spacing w:after="0" w:line="240" w:lineRule="auto"/>
              <w:ind w:left="-94" w:hanging="9"/>
              <w:jc w:val="both"/>
              <w:rPr>
                <w:rFonts w:ascii="Times New Roman" w:eastAsia="Georgia" w:hAnsi="Times New Roman" w:cs="Times New Roman"/>
                <w:lang w:val="ru-RU"/>
              </w:rPr>
            </w:pPr>
            <w:sdt>
              <w:sdtPr>
                <w:rPr>
                  <w:rFonts w:ascii="Times New Roman" w:hAnsi="Times New Roman" w:cs="Times New Roman"/>
                  <w:lang w:val="ru-RU"/>
                </w:rPr>
                <w:tag w:val="goog_rdk_32"/>
                <w:id w:val="562988318"/>
              </w:sdtPr>
              <w:sdtEndPr/>
              <w:sdtContent>
                <w:r w:rsidR="00272DCD" w:rsidRPr="00B24CD7">
                  <w:rPr>
                    <w:rFonts w:ascii="Times New Roman" w:eastAsia="Times New Roman" w:hAnsi="Times New Roman" w:cs="Times New Roman"/>
                    <w:lang w:val="ru-RU"/>
                  </w:rPr>
                  <w:t xml:space="preserve">Количество сомнительных случаев финансирования терроризма  </w:t>
                </w:r>
              </w:sdtContent>
            </w:sdt>
          </w:p>
        </w:tc>
        <w:tc>
          <w:tcPr>
            <w:tcW w:w="1417" w:type="dxa"/>
            <w:gridSpan w:val="2"/>
          </w:tcPr>
          <w:p w14:paraId="3CC4F770" w14:textId="77777777" w:rsidR="00E30CD5" w:rsidRPr="00B24CD7" w:rsidRDefault="00272DCD" w:rsidP="00C72AD8">
            <w:pPr>
              <w:tabs>
                <w:tab w:val="left" w:pos="6386"/>
              </w:tabs>
              <w:spacing w:after="0" w:line="240" w:lineRule="auto"/>
              <w:ind w:left="-94" w:right="-68" w:hanging="10"/>
              <w:jc w:val="both"/>
              <w:rPr>
                <w:rFonts w:ascii="Times New Roman" w:eastAsia="Georgia" w:hAnsi="Times New Roman" w:cs="Times New Roman"/>
                <w:lang w:val="ru-RU"/>
              </w:rPr>
            </w:pPr>
            <w:r w:rsidRPr="00B24CD7">
              <w:rPr>
                <w:rFonts w:ascii="Times New Roman" w:eastAsia="Georgia" w:hAnsi="Times New Roman" w:cs="Times New Roman"/>
                <w:lang w:val="ru-RU"/>
              </w:rPr>
              <w:t>Общая конфискованная сумма</w:t>
            </w:r>
          </w:p>
        </w:tc>
      </w:tr>
      <w:tr w:rsidR="00E30CD5" w:rsidRPr="00B24CD7" w14:paraId="62026677" w14:textId="77777777" w:rsidTr="00EE1F2F">
        <w:trPr>
          <w:gridAfter w:val="1"/>
          <w:wAfter w:w="58" w:type="dxa"/>
          <w:trHeight w:val="350"/>
        </w:trPr>
        <w:tc>
          <w:tcPr>
            <w:tcW w:w="1009" w:type="dxa"/>
            <w:vMerge/>
          </w:tcPr>
          <w:p w14:paraId="456A9048" w14:textId="77777777" w:rsidR="00E30CD5" w:rsidRPr="00B24CD7" w:rsidRDefault="00E30CD5" w:rsidP="00C72AD8">
            <w:pPr>
              <w:widowControl w:val="0"/>
              <w:spacing w:after="0" w:line="276" w:lineRule="auto"/>
              <w:ind w:left="-94" w:firstLine="1512"/>
              <w:rPr>
                <w:rFonts w:ascii="Times New Roman" w:eastAsia="Georgia" w:hAnsi="Times New Roman" w:cs="Times New Roman"/>
                <w:sz w:val="28"/>
                <w:szCs w:val="28"/>
                <w:lang w:val="ru-RU"/>
              </w:rPr>
            </w:pPr>
          </w:p>
        </w:tc>
        <w:tc>
          <w:tcPr>
            <w:tcW w:w="2020" w:type="dxa"/>
          </w:tcPr>
          <w:p w14:paraId="242E0648" w14:textId="77777777" w:rsidR="00E30CD5" w:rsidRPr="00B24CD7" w:rsidRDefault="00911EB3" w:rsidP="00ED6FBF">
            <w:pPr>
              <w:tabs>
                <w:tab w:val="left" w:pos="6386"/>
              </w:tabs>
              <w:spacing w:after="0" w:line="240" w:lineRule="auto"/>
              <w:ind w:left="-94" w:right="-137" w:hanging="12"/>
              <w:jc w:val="both"/>
              <w:rPr>
                <w:rFonts w:ascii="Times New Roman" w:eastAsia="Georgia" w:hAnsi="Times New Roman" w:cs="Times New Roman"/>
                <w:lang w:val="ru-RU"/>
              </w:rPr>
            </w:pPr>
            <w:r w:rsidRPr="00B24CD7">
              <w:rPr>
                <w:rFonts w:ascii="Times New Roman" w:eastAsia="Times New Roman" w:hAnsi="Times New Roman" w:cs="Times New Roman"/>
                <w:lang w:val="ru-RU"/>
              </w:rPr>
              <w:t>Количество</w:t>
            </w:r>
            <w:r w:rsidR="00111847" w:rsidRPr="00B24CD7">
              <w:rPr>
                <w:rFonts w:ascii="Times New Roman" w:eastAsia="Times New Roman" w:hAnsi="Times New Roman" w:cs="Times New Roman"/>
                <w:lang w:val="ru-RU"/>
              </w:rPr>
              <w:t xml:space="preserve"> </w:t>
            </w:r>
            <w:r w:rsidR="00272DCD" w:rsidRPr="00B24CD7">
              <w:rPr>
                <w:rFonts w:ascii="Times New Roman" w:eastAsia="Times New Roman" w:hAnsi="Times New Roman" w:cs="Times New Roman"/>
                <w:lang w:val="ru-RU"/>
              </w:rPr>
              <w:t xml:space="preserve">деклараций </w:t>
            </w:r>
          </w:p>
        </w:tc>
        <w:tc>
          <w:tcPr>
            <w:tcW w:w="765" w:type="dxa"/>
          </w:tcPr>
          <w:p w14:paraId="14B3AFC2" w14:textId="77777777" w:rsidR="00E30CD5" w:rsidRPr="00B24CD7" w:rsidRDefault="00272DCD" w:rsidP="00ED6FBF">
            <w:pPr>
              <w:tabs>
                <w:tab w:val="left" w:pos="6386"/>
              </w:tabs>
              <w:spacing w:after="0" w:line="240" w:lineRule="auto"/>
              <w:ind w:left="-94" w:right="-108" w:hanging="12"/>
              <w:jc w:val="both"/>
              <w:rPr>
                <w:rFonts w:ascii="Times New Roman" w:eastAsia="Georgia" w:hAnsi="Times New Roman" w:cs="Times New Roman"/>
                <w:lang w:val="ru-RU"/>
              </w:rPr>
            </w:pPr>
            <w:r w:rsidRPr="00B24CD7">
              <w:rPr>
                <w:rFonts w:ascii="Times New Roman" w:eastAsia="Georgia" w:hAnsi="Times New Roman" w:cs="Times New Roman"/>
                <w:lang w:val="ru-RU"/>
              </w:rPr>
              <w:t>Сумма</w:t>
            </w:r>
          </w:p>
        </w:tc>
        <w:tc>
          <w:tcPr>
            <w:tcW w:w="1184" w:type="dxa"/>
          </w:tcPr>
          <w:p w14:paraId="4C6A5069" w14:textId="77777777" w:rsidR="00E30CD5" w:rsidRPr="00B24CD7" w:rsidRDefault="00911EB3" w:rsidP="00ED6FBF">
            <w:pPr>
              <w:tabs>
                <w:tab w:val="left" w:pos="6386"/>
              </w:tabs>
              <w:spacing w:after="0" w:line="240" w:lineRule="auto"/>
              <w:ind w:left="-94" w:right="-173" w:hanging="12"/>
              <w:jc w:val="both"/>
              <w:rPr>
                <w:rFonts w:ascii="Times New Roman" w:eastAsia="Georgia" w:hAnsi="Times New Roman" w:cs="Times New Roman"/>
                <w:lang w:val="ru-RU"/>
              </w:rPr>
            </w:pPr>
            <w:r w:rsidRPr="00B24CD7">
              <w:rPr>
                <w:rFonts w:ascii="Times New Roman" w:eastAsia="Times New Roman" w:hAnsi="Times New Roman" w:cs="Times New Roman"/>
                <w:lang w:val="ru-RU"/>
              </w:rPr>
              <w:t>Количество</w:t>
            </w:r>
            <w:r w:rsidR="00111847" w:rsidRPr="00B24CD7">
              <w:rPr>
                <w:rFonts w:ascii="Times New Roman" w:eastAsia="Times New Roman" w:hAnsi="Times New Roman" w:cs="Times New Roman"/>
                <w:lang w:val="ru-RU"/>
              </w:rPr>
              <w:t xml:space="preserve"> </w:t>
            </w:r>
            <w:r w:rsidR="00272DCD" w:rsidRPr="00B24CD7">
              <w:rPr>
                <w:rFonts w:ascii="Times New Roman" w:eastAsia="Times New Roman" w:hAnsi="Times New Roman" w:cs="Times New Roman"/>
                <w:lang w:val="ru-RU"/>
              </w:rPr>
              <w:t>деклараций</w:t>
            </w:r>
          </w:p>
        </w:tc>
        <w:tc>
          <w:tcPr>
            <w:tcW w:w="1276" w:type="dxa"/>
            <w:gridSpan w:val="2"/>
          </w:tcPr>
          <w:p w14:paraId="259BA90F" w14:textId="77777777" w:rsidR="00E30CD5" w:rsidRPr="00B24CD7" w:rsidRDefault="00272DCD" w:rsidP="00ED6FBF">
            <w:pPr>
              <w:tabs>
                <w:tab w:val="left" w:pos="6386"/>
              </w:tabs>
              <w:spacing w:after="0" w:line="240" w:lineRule="auto"/>
              <w:ind w:left="-94" w:right="-123" w:hanging="12"/>
              <w:jc w:val="both"/>
              <w:rPr>
                <w:rFonts w:ascii="Times New Roman" w:eastAsia="Georgia" w:hAnsi="Times New Roman" w:cs="Times New Roman"/>
                <w:lang w:val="ru-RU"/>
              </w:rPr>
            </w:pPr>
            <w:r w:rsidRPr="00B24CD7">
              <w:rPr>
                <w:rFonts w:ascii="Times New Roman" w:eastAsia="Georgia" w:hAnsi="Times New Roman" w:cs="Times New Roman"/>
                <w:lang w:val="ru-RU"/>
              </w:rPr>
              <w:t>Сумма</w:t>
            </w:r>
          </w:p>
        </w:tc>
        <w:tc>
          <w:tcPr>
            <w:tcW w:w="1276" w:type="dxa"/>
          </w:tcPr>
          <w:p w14:paraId="5FB160EA" w14:textId="77777777" w:rsidR="00E30CD5" w:rsidRPr="00B24CD7" w:rsidRDefault="00E30CD5" w:rsidP="00C72AD8">
            <w:pPr>
              <w:widowControl w:val="0"/>
              <w:spacing w:after="0" w:line="276" w:lineRule="auto"/>
              <w:ind w:left="-94" w:firstLine="89"/>
              <w:rPr>
                <w:rFonts w:ascii="Times New Roman" w:eastAsia="Georgia" w:hAnsi="Times New Roman" w:cs="Times New Roman"/>
                <w:sz w:val="28"/>
                <w:szCs w:val="28"/>
                <w:lang w:val="ru-RU"/>
              </w:rPr>
            </w:pPr>
          </w:p>
        </w:tc>
        <w:tc>
          <w:tcPr>
            <w:tcW w:w="1134" w:type="dxa"/>
          </w:tcPr>
          <w:p w14:paraId="32DFE140" w14:textId="77777777" w:rsidR="00E30CD5" w:rsidRPr="00B24CD7" w:rsidRDefault="00E30CD5" w:rsidP="00C72AD8">
            <w:pPr>
              <w:widowControl w:val="0"/>
              <w:spacing w:after="0" w:line="276" w:lineRule="auto"/>
              <w:ind w:left="-94" w:firstLine="1512"/>
              <w:rPr>
                <w:rFonts w:ascii="Times New Roman" w:eastAsia="Georgia" w:hAnsi="Times New Roman" w:cs="Times New Roman"/>
                <w:sz w:val="28"/>
                <w:szCs w:val="28"/>
                <w:lang w:val="ru-RU"/>
              </w:rPr>
            </w:pPr>
          </w:p>
        </w:tc>
        <w:tc>
          <w:tcPr>
            <w:tcW w:w="1010" w:type="dxa"/>
          </w:tcPr>
          <w:p w14:paraId="51D131D6" w14:textId="77777777" w:rsidR="00E30CD5" w:rsidRPr="00B24CD7" w:rsidRDefault="00E30CD5" w:rsidP="00C72AD8">
            <w:pPr>
              <w:widowControl w:val="0"/>
              <w:spacing w:after="0" w:line="276" w:lineRule="auto"/>
              <w:ind w:left="-94" w:firstLine="1512"/>
              <w:rPr>
                <w:rFonts w:ascii="Times New Roman" w:eastAsia="Georgia" w:hAnsi="Times New Roman" w:cs="Times New Roman"/>
                <w:sz w:val="28"/>
                <w:szCs w:val="28"/>
                <w:lang w:val="ru-RU"/>
              </w:rPr>
            </w:pPr>
          </w:p>
        </w:tc>
        <w:tc>
          <w:tcPr>
            <w:tcW w:w="407" w:type="dxa"/>
          </w:tcPr>
          <w:p w14:paraId="6171B38F" w14:textId="77777777" w:rsidR="00E30CD5" w:rsidRPr="00B24CD7" w:rsidRDefault="00E30CD5" w:rsidP="00C72AD8">
            <w:pPr>
              <w:widowControl w:val="0"/>
              <w:spacing w:after="0" w:line="276" w:lineRule="auto"/>
              <w:ind w:left="-94" w:firstLine="1512"/>
              <w:rPr>
                <w:rFonts w:ascii="Times New Roman" w:eastAsia="Georgia" w:hAnsi="Times New Roman" w:cs="Times New Roman"/>
                <w:sz w:val="28"/>
                <w:szCs w:val="28"/>
                <w:lang w:val="ru-RU"/>
              </w:rPr>
            </w:pPr>
          </w:p>
        </w:tc>
      </w:tr>
      <w:tr w:rsidR="00E30CD5" w:rsidRPr="00B24CD7" w14:paraId="4D6B48E6" w14:textId="77777777" w:rsidTr="00EE1F2F">
        <w:tc>
          <w:tcPr>
            <w:tcW w:w="1009" w:type="dxa"/>
          </w:tcPr>
          <w:p w14:paraId="1121C431" w14:textId="77777777" w:rsidR="00E30CD5" w:rsidRPr="00B24CD7" w:rsidRDefault="00E30CD5" w:rsidP="00C72AD8">
            <w:pPr>
              <w:tabs>
                <w:tab w:val="left" w:pos="6386"/>
              </w:tabs>
              <w:spacing w:after="0" w:line="240" w:lineRule="auto"/>
              <w:ind w:left="-94" w:firstLine="1512"/>
              <w:jc w:val="both"/>
              <w:rPr>
                <w:rFonts w:ascii="Times New Roman" w:eastAsia="Georgia" w:hAnsi="Times New Roman" w:cs="Times New Roman"/>
                <w:sz w:val="28"/>
                <w:szCs w:val="28"/>
                <w:lang w:val="ru-RU"/>
              </w:rPr>
            </w:pPr>
          </w:p>
        </w:tc>
        <w:tc>
          <w:tcPr>
            <w:tcW w:w="2020" w:type="dxa"/>
          </w:tcPr>
          <w:p w14:paraId="577040ED" w14:textId="77777777" w:rsidR="00E30CD5" w:rsidRPr="00B24CD7" w:rsidRDefault="00E30CD5" w:rsidP="00C72AD8">
            <w:pPr>
              <w:tabs>
                <w:tab w:val="left" w:pos="6386"/>
              </w:tabs>
              <w:spacing w:after="0" w:line="240" w:lineRule="auto"/>
              <w:ind w:left="-94" w:firstLine="1512"/>
              <w:jc w:val="both"/>
              <w:rPr>
                <w:rFonts w:ascii="Times New Roman" w:eastAsia="Georgia" w:hAnsi="Times New Roman" w:cs="Times New Roman"/>
                <w:sz w:val="28"/>
                <w:szCs w:val="28"/>
                <w:lang w:val="ru-RU"/>
              </w:rPr>
            </w:pPr>
          </w:p>
        </w:tc>
        <w:tc>
          <w:tcPr>
            <w:tcW w:w="1949" w:type="dxa"/>
            <w:gridSpan w:val="2"/>
          </w:tcPr>
          <w:p w14:paraId="087795A0" w14:textId="77777777" w:rsidR="00E30CD5" w:rsidRPr="00B24CD7" w:rsidRDefault="00E30CD5" w:rsidP="00C72AD8">
            <w:pPr>
              <w:tabs>
                <w:tab w:val="left" w:pos="6386"/>
              </w:tabs>
              <w:spacing w:after="0" w:line="240" w:lineRule="auto"/>
              <w:ind w:left="-94" w:firstLine="1512"/>
              <w:jc w:val="both"/>
              <w:rPr>
                <w:rFonts w:ascii="Times New Roman" w:eastAsia="Georgia" w:hAnsi="Times New Roman" w:cs="Times New Roman"/>
                <w:sz w:val="28"/>
                <w:szCs w:val="28"/>
                <w:lang w:val="ru-RU"/>
              </w:rPr>
            </w:pPr>
          </w:p>
        </w:tc>
        <w:tc>
          <w:tcPr>
            <w:tcW w:w="1261" w:type="dxa"/>
          </w:tcPr>
          <w:p w14:paraId="6EB3C036" w14:textId="77777777" w:rsidR="00E30CD5" w:rsidRPr="00B24CD7" w:rsidRDefault="00E30CD5" w:rsidP="00C72AD8">
            <w:pPr>
              <w:tabs>
                <w:tab w:val="left" w:pos="6386"/>
              </w:tabs>
              <w:spacing w:after="0" w:line="240" w:lineRule="auto"/>
              <w:ind w:left="-94" w:firstLine="1512"/>
              <w:jc w:val="both"/>
              <w:rPr>
                <w:rFonts w:ascii="Times New Roman" w:eastAsia="Georgia" w:hAnsi="Times New Roman" w:cs="Times New Roman"/>
                <w:sz w:val="28"/>
                <w:szCs w:val="28"/>
                <w:lang w:val="ru-RU"/>
              </w:rPr>
            </w:pPr>
          </w:p>
        </w:tc>
        <w:tc>
          <w:tcPr>
            <w:tcW w:w="1291" w:type="dxa"/>
            <w:gridSpan w:val="2"/>
          </w:tcPr>
          <w:p w14:paraId="00E1D474" w14:textId="77777777" w:rsidR="00E30CD5" w:rsidRPr="00B24CD7" w:rsidRDefault="00E30CD5" w:rsidP="00C72AD8">
            <w:pPr>
              <w:tabs>
                <w:tab w:val="left" w:pos="6386"/>
              </w:tabs>
              <w:spacing w:after="0" w:line="240" w:lineRule="auto"/>
              <w:ind w:left="-94" w:firstLine="1512"/>
              <w:jc w:val="both"/>
              <w:rPr>
                <w:rFonts w:ascii="Times New Roman" w:eastAsia="Georgia" w:hAnsi="Times New Roman" w:cs="Times New Roman"/>
                <w:sz w:val="28"/>
                <w:szCs w:val="28"/>
                <w:lang w:val="ru-RU"/>
              </w:rPr>
            </w:pPr>
          </w:p>
        </w:tc>
        <w:tc>
          <w:tcPr>
            <w:tcW w:w="1134" w:type="dxa"/>
          </w:tcPr>
          <w:p w14:paraId="72A00AED" w14:textId="77777777" w:rsidR="00E30CD5" w:rsidRPr="00B24CD7" w:rsidRDefault="00E30CD5" w:rsidP="00C72AD8">
            <w:pPr>
              <w:tabs>
                <w:tab w:val="left" w:pos="6386"/>
              </w:tabs>
              <w:spacing w:after="0" w:line="240" w:lineRule="auto"/>
              <w:ind w:left="-94" w:firstLine="1512"/>
              <w:jc w:val="both"/>
              <w:rPr>
                <w:rFonts w:ascii="Times New Roman" w:eastAsia="Georgia" w:hAnsi="Times New Roman" w:cs="Times New Roman"/>
                <w:sz w:val="28"/>
                <w:szCs w:val="28"/>
                <w:lang w:val="ru-RU"/>
              </w:rPr>
            </w:pPr>
          </w:p>
        </w:tc>
        <w:tc>
          <w:tcPr>
            <w:tcW w:w="1475" w:type="dxa"/>
            <w:gridSpan w:val="3"/>
          </w:tcPr>
          <w:p w14:paraId="00D02D6C" w14:textId="77777777" w:rsidR="00E30CD5" w:rsidRPr="00B24CD7" w:rsidRDefault="00E30CD5" w:rsidP="00C72AD8">
            <w:pPr>
              <w:tabs>
                <w:tab w:val="left" w:pos="6386"/>
              </w:tabs>
              <w:spacing w:after="0" w:line="240" w:lineRule="auto"/>
              <w:ind w:left="-94" w:firstLine="1512"/>
              <w:jc w:val="both"/>
              <w:rPr>
                <w:rFonts w:ascii="Times New Roman" w:eastAsia="Georgia" w:hAnsi="Times New Roman" w:cs="Times New Roman"/>
                <w:sz w:val="28"/>
                <w:szCs w:val="28"/>
                <w:lang w:val="ru-RU"/>
              </w:rPr>
            </w:pPr>
          </w:p>
        </w:tc>
      </w:tr>
    </w:tbl>
    <w:p w14:paraId="27D87008" w14:textId="77777777" w:rsidR="00E30CD5" w:rsidRPr="00B24CD7" w:rsidRDefault="00E30CD5" w:rsidP="008D32B9">
      <w:pPr>
        <w:tabs>
          <w:tab w:val="left" w:pos="6386"/>
        </w:tabs>
        <w:spacing w:after="0" w:line="240" w:lineRule="auto"/>
        <w:ind w:firstLine="567"/>
        <w:jc w:val="both"/>
        <w:rPr>
          <w:rFonts w:ascii="Times New Roman" w:hAnsi="Times New Roman" w:cs="Times New Roman"/>
          <w:sz w:val="28"/>
          <w:szCs w:val="28"/>
          <w:lang w:val="ru-RU"/>
        </w:rPr>
      </w:pPr>
    </w:p>
    <w:p w14:paraId="354EA4FE" w14:textId="77777777" w:rsidR="00E30CD5" w:rsidRPr="00B24CD7" w:rsidRDefault="00272DCD" w:rsidP="008D32B9">
      <w:pPr>
        <w:tabs>
          <w:tab w:val="left" w:pos="6386"/>
        </w:tabs>
        <w:spacing w:after="0" w:line="240" w:lineRule="auto"/>
        <w:ind w:firstLine="567"/>
        <w:jc w:val="both"/>
        <w:rPr>
          <w:rFonts w:ascii="Times New Roman" w:hAnsi="Times New Roman" w:cs="Times New Roman"/>
          <w:sz w:val="28"/>
          <w:szCs w:val="28"/>
          <w:lang w:val="ru-RU"/>
        </w:rPr>
      </w:pPr>
      <w:r w:rsidRPr="00B24CD7">
        <w:rPr>
          <w:rFonts w:ascii="Times New Roman" w:hAnsi="Times New Roman" w:cs="Times New Roman"/>
          <w:sz w:val="28"/>
          <w:szCs w:val="28"/>
          <w:lang w:val="ru-RU"/>
        </w:rPr>
        <w:t xml:space="preserve">Статистика по запросам информации от правоохранительных органов и ответам </w:t>
      </w:r>
      <w:r w:rsidR="004E7EC2" w:rsidRPr="00B24CD7">
        <w:rPr>
          <w:rFonts w:ascii="Times New Roman" w:hAnsi="Times New Roman" w:cs="Times New Roman"/>
          <w:sz w:val="28"/>
          <w:szCs w:val="28"/>
          <w:lang w:val="ru-RU"/>
        </w:rPr>
        <w:t>СПБОД</w:t>
      </w:r>
    </w:p>
    <w:p w14:paraId="251C860F" w14:textId="77777777" w:rsidR="00272DCD" w:rsidRPr="00B24CD7" w:rsidRDefault="00272DCD" w:rsidP="008D32B9">
      <w:pPr>
        <w:tabs>
          <w:tab w:val="left" w:pos="6386"/>
        </w:tabs>
        <w:spacing w:after="0" w:line="240" w:lineRule="auto"/>
        <w:ind w:firstLine="567"/>
        <w:jc w:val="both"/>
        <w:rPr>
          <w:rFonts w:ascii="Times New Roman" w:hAnsi="Times New Roman" w:cs="Times New Roman"/>
          <w:sz w:val="28"/>
          <w:szCs w:val="28"/>
          <w:lang w:val="ru-RU"/>
        </w:rPr>
      </w:pPr>
    </w:p>
    <w:tbl>
      <w:tblPr>
        <w:tblStyle w:val="ae"/>
        <w:tblW w:w="10140" w:type="dxa"/>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45"/>
        <w:gridCol w:w="3375"/>
        <w:gridCol w:w="3420"/>
      </w:tblGrid>
      <w:tr w:rsidR="00272DCD" w:rsidRPr="00B24CD7" w14:paraId="2C0E1C7D" w14:textId="77777777" w:rsidTr="00160701">
        <w:tc>
          <w:tcPr>
            <w:tcW w:w="3345" w:type="dxa"/>
          </w:tcPr>
          <w:p w14:paraId="524FA27F" w14:textId="77777777" w:rsidR="00272DCD" w:rsidRPr="00B24CD7" w:rsidRDefault="00430FF4" w:rsidP="00160701">
            <w:pPr>
              <w:tabs>
                <w:tab w:val="left" w:pos="6386"/>
              </w:tabs>
              <w:spacing w:after="0" w:line="240" w:lineRule="auto"/>
              <w:ind w:left="0"/>
              <w:jc w:val="both"/>
              <w:rPr>
                <w:rFonts w:eastAsia="Georgia" w:cs="Georgia"/>
                <w:b/>
                <w:lang w:val="ru-RU"/>
              </w:rPr>
            </w:pPr>
            <w:sdt>
              <w:sdtPr>
                <w:rPr>
                  <w:lang w:val="ru-RU"/>
                </w:rPr>
                <w:tag w:val="goog_rdk_35"/>
                <w:id w:val="351849801"/>
              </w:sdtPr>
              <w:sdtEndPr/>
              <w:sdtContent>
                <w:r w:rsidR="00272DCD" w:rsidRPr="00B24CD7">
                  <w:rPr>
                    <w:rFonts w:ascii="Times New Roman" w:eastAsia="Times New Roman" w:hAnsi="Times New Roman" w:cs="Times New Roman"/>
                    <w:b/>
                    <w:lang w:val="ru-RU"/>
                  </w:rPr>
                  <w:t>Учреждение</w:t>
                </w:r>
              </w:sdtContent>
            </w:sdt>
          </w:p>
        </w:tc>
        <w:tc>
          <w:tcPr>
            <w:tcW w:w="3375" w:type="dxa"/>
          </w:tcPr>
          <w:p w14:paraId="5419D30E" w14:textId="77777777" w:rsidR="00272DCD" w:rsidRPr="00B24CD7" w:rsidRDefault="00272DCD" w:rsidP="00160701">
            <w:pPr>
              <w:tabs>
                <w:tab w:val="left" w:pos="6386"/>
              </w:tabs>
              <w:spacing w:after="0" w:line="240" w:lineRule="auto"/>
              <w:ind w:left="0"/>
              <w:jc w:val="both"/>
              <w:rPr>
                <w:rFonts w:eastAsia="Georgia" w:cs="Georgia"/>
                <w:b/>
                <w:lang w:val="ru-RU"/>
              </w:rPr>
            </w:pPr>
            <w:r w:rsidRPr="00B24CD7">
              <w:rPr>
                <w:rFonts w:ascii="Georgia" w:eastAsia="Georgia" w:hAnsi="Georgia" w:cs="Georgia"/>
                <w:b/>
                <w:lang w:val="ru-RU"/>
              </w:rPr>
              <w:t>Количество переданных запросов</w:t>
            </w:r>
          </w:p>
        </w:tc>
        <w:tc>
          <w:tcPr>
            <w:tcW w:w="3420" w:type="dxa"/>
          </w:tcPr>
          <w:p w14:paraId="7DC28FA8" w14:textId="77777777" w:rsidR="00272DCD" w:rsidRPr="00B24CD7" w:rsidRDefault="00272DCD" w:rsidP="00160701">
            <w:pPr>
              <w:tabs>
                <w:tab w:val="left" w:pos="6386"/>
              </w:tabs>
              <w:spacing w:after="0" w:line="240" w:lineRule="auto"/>
              <w:ind w:left="0"/>
              <w:jc w:val="both"/>
              <w:rPr>
                <w:rFonts w:eastAsia="Georgia" w:cs="Georgia"/>
                <w:b/>
                <w:lang w:val="ru-RU"/>
              </w:rPr>
            </w:pPr>
            <w:r w:rsidRPr="00B24CD7">
              <w:rPr>
                <w:rFonts w:ascii="Georgia" w:eastAsia="Georgia" w:hAnsi="Georgia" w:cs="Georgia"/>
                <w:b/>
                <w:lang w:val="ru-RU"/>
              </w:rPr>
              <w:t>Количество выданных ответов</w:t>
            </w:r>
          </w:p>
        </w:tc>
      </w:tr>
      <w:tr w:rsidR="00272DCD" w:rsidRPr="00B24CD7" w14:paraId="4437036F" w14:textId="77777777" w:rsidTr="00160701">
        <w:trPr>
          <w:trHeight w:val="300"/>
        </w:trPr>
        <w:tc>
          <w:tcPr>
            <w:tcW w:w="3345" w:type="dxa"/>
          </w:tcPr>
          <w:p w14:paraId="3467B603" w14:textId="77777777" w:rsidR="00272DCD" w:rsidRPr="00B24CD7" w:rsidRDefault="00272DCD" w:rsidP="00160701">
            <w:pPr>
              <w:tabs>
                <w:tab w:val="left" w:pos="6386"/>
              </w:tabs>
              <w:spacing w:after="0" w:line="240" w:lineRule="auto"/>
              <w:ind w:left="0"/>
              <w:jc w:val="both"/>
              <w:rPr>
                <w:rFonts w:eastAsia="Georgia" w:cs="Georgia"/>
                <w:lang w:val="ru-RU"/>
              </w:rPr>
            </w:pPr>
            <w:r w:rsidRPr="00B24CD7">
              <w:rPr>
                <w:rFonts w:ascii="Times New Roman" w:eastAsia="Georgia" w:hAnsi="Times New Roman" w:cs="Times New Roman"/>
                <w:lang w:val="ru-RU"/>
              </w:rPr>
              <w:t>Прокуратура</w:t>
            </w:r>
          </w:p>
        </w:tc>
        <w:tc>
          <w:tcPr>
            <w:tcW w:w="3375" w:type="dxa"/>
          </w:tcPr>
          <w:p w14:paraId="09BE5953" w14:textId="77777777" w:rsidR="00272DCD" w:rsidRPr="00B24CD7" w:rsidRDefault="00272DCD" w:rsidP="00160701">
            <w:pPr>
              <w:tabs>
                <w:tab w:val="left" w:pos="6386"/>
              </w:tabs>
              <w:spacing w:after="0" w:line="240" w:lineRule="auto"/>
              <w:ind w:left="0"/>
              <w:jc w:val="both"/>
              <w:rPr>
                <w:rFonts w:eastAsia="Georgia" w:cs="Georgia"/>
                <w:lang w:val="ru-RU"/>
              </w:rPr>
            </w:pPr>
          </w:p>
        </w:tc>
        <w:tc>
          <w:tcPr>
            <w:tcW w:w="3420" w:type="dxa"/>
          </w:tcPr>
          <w:p w14:paraId="66757C86" w14:textId="77777777" w:rsidR="00272DCD" w:rsidRPr="00B24CD7" w:rsidRDefault="00272DCD" w:rsidP="00160701">
            <w:pPr>
              <w:tabs>
                <w:tab w:val="left" w:pos="6386"/>
              </w:tabs>
              <w:spacing w:after="0" w:line="240" w:lineRule="auto"/>
              <w:ind w:left="0"/>
              <w:jc w:val="both"/>
              <w:rPr>
                <w:rFonts w:eastAsia="Georgia" w:cs="Georgia"/>
                <w:lang w:val="ru-RU"/>
              </w:rPr>
            </w:pPr>
          </w:p>
        </w:tc>
      </w:tr>
      <w:tr w:rsidR="00272DCD" w:rsidRPr="00B24CD7" w14:paraId="0FE67532" w14:textId="77777777" w:rsidTr="00160701">
        <w:tc>
          <w:tcPr>
            <w:tcW w:w="3345" w:type="dxa"/>
          </w:tcPr>
          <w:p w14:paraId="0D8BA29A" w14:textId="77777777" w:rsidR="00272DCD" w:rsidRPr="00B24CD7" w:rsidRDefault="00430FF4" w:rsidP="00160701">
            <w:pPr>
              <w:tabs>
                <w:tab w:val="left" w:pos="6386"/>
              </w:tabs>
              <w:spacing w:after="0" w:line="240" w:lineRule="auto"/>
              <w:ind w:left="0"/>
              <w:rPr>
                <w:rFonts w:eastAsia="Georgia" w:cs="Georgia"/>
                <w:lang w:val="ru-RU"/>
              </w:rPr>
            </w:pPr>
            <w:sdt>
              <w:sdtPr>
                <w:rPr>
                  <w:lang w:val="ru-RU"/>
                </w:rPr>
                <w:tag w:val="goog_rdk_36"/>
                <w:id w:val="-988483974"/>
              </w:sdtPr>
              <w:sdtEndPr/>
              <w:sdtContent>
                <w:sdt>
                  <w:sdtPr>
                    <w:rPr>
                      <w:rFonts w:ascii="Times New Roman" w:hAnsi="Times New Roman" w:cs="Times New Roman"/>
                      <w:lang w:val="ru-RU"/>
                    </w:rPr>
                    <w:tag w:val="goog_rdk_36"/>
                    <w:id w:val="1504087774"/>
                  </w:sdtPr>
                  <w:sdtEndPr/>
                  <w:sdtContent>
                    <w:r w:rsidR="00272DCD" w:rsidRPr="00B24CD7">
                      <w:rPr>
                        <w:rFonts w:ascii="Times New Roman" w:eastAsia="Times New Roman" w:hAnsi="Times New Roman" w:cs="Times New Roman"/>
                        <w:lang w:val="ru-RU"/>
                      </w:rPr>
                      <w:t xml:space="preserve">Национальный центр по борьбе с коррупцией </w:t>
                    </w:r>
                  </w:sdtContent>
                </w:sdt>
              </w:sdtContent>
            </w:sdt>
          </w:p>
        </w:tc>
        <w:tc>
          <w:tcPr>
            <w:tcW w:w="3375" w:type="dxa"/>
          </w:tcPr>
          <w:p w14:paraId="40E9A94A" w14:textId="77777777" w:rsidR="00272DCD" w:rsidRPr="00B24CD7" w:rsidRDefault="00272DCD" w:rsidP="00160701">
            <w:pPr>
              <w:tabs>
                <w:tab w:val="left" w:pos="6386"/>
              </w:tabs>
              <w:spacing w:after="0" w:line="240" w:lineRule="auto"/>
              <w:ind w:left="0"/>
              <w:jc w:val="both"/>
              <w:rPr>
                <w:rFonts w:eastAsia="Georgia" w:cs="Georgia"/>
                <w:lang w:val="ru-RU"/>
              </w:rPr>
            </w:pPr>
          </w:p>
        </w:tc>
        <w:tc>
          <w:tcPr>
            <w:tcW w:w="3420" w:type="dxa"/>
          </w:tcPr>
          <w:p w14:paraId="5F105053" w14:textId="77777777" w:rsidR="00272DCD" w:rsidRPr="00B24CD7" w:rsidRDefault="00272DCD" w:rsidP="00160701">
            <w:pPr>
              <w:tabs>
                <w:tab w:val="left" w:pos="6386"/>
              </w:tabs>
              <w:spacing w:after="0" w:line="240" w:lineRule="auto"/>
              <w:ind w:left="0"/>
              <w:jc w:val="both"/>
              <w:rPr>
                <w:rFonts w:eastAsia="Georgia" w:cs="Georgia"/>
                <w:lang w:val="ru-RU"/>
              </w:rPr>
            </w:pPr>
          </w:p>
        </w:tc>
      </w:tr>
      <w:tr w:rsidR="00272DCD" w:rsidRPr="00B24CD7" w14:paraId="3E6A5C03" w14:textId="77777777" w:rsidTr="00160701">
        <w:tc>
          <w:tcPr>
            <w:tcW w:w="3345" w:type="dxa"/>
          </w:tcPr>
          <w:p w14:paraId="172AA801" w14:textId="77777777" w:rsidR="00272DCD" w:rsidRPr="00B24CD7" w:rsidRDefault="00272DCD" w:rsidP="00160701">
            <w:pPr>
              <w:tabs>
                <w:tab w:val="left" w:pos="6386"/>
              </w:tabs>
              <w:spacing w:after="0" w:line="240" w:lineRule="auto"/>
              <w:ind w:left="0"/>
              <w:jc w:val="both"/>
              <w:rPr>
                <w:rFonts w:eastAsia="Georgia" w:cs="Georgia"/>
                <w:lang w:val="ru-RU"/>
              </w:rPr>
            </w:pPr>
            <w:r w:rsidRPr="00B24CD7">
              <w:rPr>
                <w:rFonts w:ascii="Times New Roman" w:eastAsia="Georgia" w:hAnsi="Times New Roman" w:cs="Times New Roman"/>
                <w:lang w:val="ru-RU"/>
              </w:rPr>
              <w:t>Министерство внутренних дел</w:t>
            </w:r>
          </w:p>
        </w:tc>
        <w:tc>
          <w:tcPr>
            <w:tcW w:w="3375" w:type="dxa"/>
          </w:tcPr>
          <w:p w14:paraId="5A7BE19D" w14:textId="77777777" w:rsidR="00272DCD" w:rsidRPr="00B24CD7" w:rsidRDefault="00272DCD" w:rsidP="00160701">
            <w:pPr>
              <w:tabs>
                <w:tab w:val="left" w:pos="6386"/>
              </w:tabs>
              <w:spacing w:after="0" w:line="240" w:lineRule="auto"/>
              <w:ind w:left="0"/>
              <w:jc w:val="both"/>
              <w:rPr>
                <w:rFonts w:eastAsia="Georgia" w:cs="Georgia"/>
                <w:lang w:val="ru-RU"/>
              </w:rPr>
            </w:pPr>
          </w:p>
        </w:tc>
        <w:tc>
          <w:tcPr>
            <w:tcW w:w="3420" w:type="dxa"/>
          </w:tcPr>
          <w:p w14:paraId="5D8B272A" w14:textId="77777777" w:rsidR="00272DCD" w:rsidRPr="00B24CD7" w:rsidRDefault="00272DCD" w:rsidP="00160701">
            <w:pPr>
              <w:tabs>
                <w:tab w:val="left" w:pos="6386"/>
              </w:tabs>
              <w:spacing w:after="0" w:line="240" w:lineRule="auto"/>
              <w:ind w:left="0"/>
              <w:jc w:val="both"/>
              <w:rPr>
                <w:rFonts w:eastAsia="Georgia" w:cs="Georgia"/>
                <w:lang w:val="ru-RU"/>
              </w:rPr>
            </w:pPr>
          </w:p>
        </w:tc>
      </w:tr>
      <w:tr w:rsidR="00272DCD" w:rsidRPr="00B24CD7" w14:paraId="60DF85C7" w14:textId="77777777" w:rsidTr="00160701">
        <w:tc>
          <w:tcPr>
            <w:tcW w:w="3345" w:type="dxa"/>
          </w:tcPr>
          <w:p w14:paraId="1158AC32" w14:textId="77777777" w:rsidR="00272DCD" w:rsidRPr="00B24CD7" w:rsidRDefault="00272DCD" w:rsidP="00160701">
            <w:pPr>
              <w:tabs>
                <w:tab w:val="left" w:pos="6386"/>
              </w:tabs>
              <w:spacing w:after="0" w:line="240" w:lineRule="auto"/>
              <w:ind w:left="0"/>
              <w:jc w:val="both"/>
              <w:rPr>
                <w:rFonts w:eastAsia="Georgia" w:cs="Georgia"/>
                <w:lang w:val="ru-RU"/>
              </w:rPr>
            </w:pPr>
            <w:r w:rsidRPr="00B24CD7">
              <w:rPr>
                <w:rFonts w:ascii="Times New Roman" w:eastAsia="Georgia" w:hAnsi="Times New Roman" w:cs="Times New Roman"/>
                <w:lang w:val="ru-RU"/>
              </w:rPr>
              <w:t>Государственная налоговая служба</w:t>
            </w:r>
          </w:p>
        </w:tc>
        <w:tc>
          <w:tcPr>
            <w:tcW w:w="3375" w:type="dxa"/>
          </w:tcPr>
          <w:p w14:paraId="11D2AA1F" w14:textId="77777777" w:rsidR="00272DCD" w:rsidRPr="00B24CD7" w:rsidRDefault="00272DCD" w:rsidP="00160701">
            <w:pPr>
              <w:tabs>
                <w:tab w:val="left" w:pos="6386"/>
              </w:tabs>
              <w:spacing w:after="0" w:line="240" w:lineRule="auto"/>
              <w:ind w:left="0"/>
              <w:jc w:val="both"/>
              <w:rPr>
                <w:rFonts w:eastAsia="Georgia" w:cs="Georgia"/>
                <w:lang w:val="ru-RU"/>
              </w:rPr>
            </w:pPr>
          </w:p>
        </w:tc>
        <w:tc>
          <w:tcPr>
            <w:tcW w:w="3420" w:type="dxa"/>
          </w:tcPr>
          <w:p w14:paraId="59D52454" w14:textId="77777777" w:rsidR="00272DCD" w:rsidRPr="00B24CD7" w:rsidRDefault="00272DCD" w:rsidP="00160701">
            <w:pPr>
              <w:tabs>
                <w:tab w:val="left" w:pos="6386"/>
              </w:tabs>
              <w:spacing w:after="0" w:line="240" w:lineRule="auto"/>
              <w:ind w:left="0"/>
              <w:jc w:val="both"/>
              <w:rPr>
                <w:rFonts w:eastAsia="Georgia" w:cs="Georgia"/>
                <w:lang w:val="ru-RU"/>
              </w:rPr>
            </w:pPr>
          </w:p>
        </w:tc>
      </w:tr>
      <w:tr w:rsidR="00272DCD" w:rsidRPr="00B24CD7" w14:paraId="63DFF600" w14:textId="77777777" w:rsidTr="00160701">
        <w:tc>
          <w:tcPr>
            <w:tcW w:w="3345" w:type="dxa"/>
          </w:tcPr>
          <w:p w14:paraId="7A1C0645" w14:textId="77777777" w:rsidR="00272DCD" w:rsidRPr="00B24CD7" w:rsidRDefault="00272DCD" w:rsidP="00160701">
            <w:pPr>
              <w:tabs>
                <w:tab w:val="left" w:pos="6386"/>
              </w:tabs>
              <w:spacing w:after="0" w:line="240" w:lineRule="auto"/>
              <w:ind w:left="0"/>
              <w:jc w:val="both"/>
              <w:rPr>
                <w:rFonts w:eastAsia="Georgia" w:cs="Georgia"/>
                <w:lang w:val="ru-RU"/>
              </w:rPr>
            </w:pPr>
            <w:r w:rsidRPr="00B24CD7">
              <w:rPr>
                <w:rFonts w:ascii="Times New Roman" w:eastAsia="Georgia" w:hAnsi="Times New Roman" w:cs="Times New Roman"/>
                <w:lang w:val="ru-RU"/>
              </w:rPr>
              <w:t>Таможенная служба</w:t>
            </w:r>
          </w:p>
        </w:tc>
        <w:tc>
          <w:tcPr>
            <w:tcW w:w="3375" w:type="dxa"/>
          </w:tcPr>
          <w:p w14:paraId="2029833F" w14:textId="77777777" w:rsidR="00272DCD" w:rsidRPr="00B24CD7" w:rsidRDefault="00272DCD" w:rsidP="00160701">
            <w:pPr>
              <w:tabs>
                <w:tab w:val="left" w:pos="6386"/>
              </w:tabs>
              <w:spacing w:after="0" w:line="240" w:lineRule="auto"/>
              <w:ind w:left="0"/>
              <w:jc w:val="both"/>
              <w:rPr>
                <w:rFonts w:eastAsia="Georgia" w:cs="Georgia"/>
                <w:lang w:val="ru-RU"/>
              </w:rPr>
            </w:pPr>
          </w:p>
        </w:tc>
        <w:tc>
          <w:tcPr>
            <w:tcW w:w="3420" w:type="dxa"/>
          </w:tcPr>
          <w:p w14:paraId="739CDD3A" w14:textId="77777777" w:rsidR="00272DCD" w:rsidRPr="00B24CD7" w:rsidRDefault="00272DCD" w:rsidP="00160701">
            <w:pPr>
              <w:tabs>
                <w:tab w:val="left" w:pos="6386"/>
              </w:tabs>
              <w:spacing w:after="0" w:line="240" w:lineRule="auto"/>
              <w:ind w:left="0"/>
              <w:jc w:val="both"/>
              <w:rPr>
                <w:rFonts w:eastAsia="Georgia" w:cs="Georgia"/>
                <w:lang w:val="ru-RU"/>
              </w:rPr>
            </w:pPr>
          </w:p>
        </w:tc>
      </w:tr>
    </w:tbl>
    <w:p w14:paraId="2707E7CF" w14:textId="77777777" w:rsidR="00E30CD5" w:rsidRPr="00B24CD7" w:rsidRDefault="00E30CD5" w:rsidP="008D32B9">
      <w:pPr>
        <w:tabs>
          <w:tab w:val="left" w:pos="6386"/>
        </w:tabs>
        <w:spacing w:after="0" w:line="240" w:lineRule="auto"/>
        <w:ind w:firstLine="567"/>
        <w:jc w:val="both"/>
        <w:rPr>
          <w:rFonts w:ascii="Times New Roman" w:hAnsi="Times New Roman" w:cs="Times New Roman"/>
          <w:sz w:val="28"/>
          <w:szCs w:val="28"/>
          <w:lang w:val="ru-RU"/>
        </w:rPr>
      </w:pPr>
    </w:p>
    <w:p w14:paraId="7554C730" w14:textId="77777777" w:rsidR="00E30CD5" w:rsidRPr="00B24CD7" w:rsidRDefault="00272DCD" w:rsidP="008D32B9">
      <w:pPr>
        <w:tabs>
          <w:tab w:val="left" w:pos="6386"/>
        </w:tabs>
        <w:spacing w:after="0" w:line="240" w:lineRule="auto"/>
        <w:ind w:firstLine="567"/>
        <w:jc w:val="both"/>
        <w:rPr>
          <w:rFonts w:ascii="Times New Roman" w:hAnsi="Times New Roman" w:cs="Times New Roman"/>
          <w:sz w:val="28"/>
          <w:szCs w:val="28"/>
          <w:lang w:val="ru-RU"/>
        </w:rPr>
      </w:pPr>
      <w:r w:rsidRPr="00B24CD7">
        <w:rPr>
          <w:rFonts w:ascii="Times New Roman" w:hAnsi="Times New Roman" w:cs="Times New Roman"/>
          <w:sz w:val="28"/>
          <w:szCs w:val="28"/>
          <w:lang w:val="ru-RU"/>
        </w:rPr>
        <w:lastRenderedPageBreak/>
        <w:t xml:space="preserve">Количество уголовных дел, возбужденных на основании статьи </w:t>
      </w:r>
      <w:r w:rsidR="00111847" w:rsidRPr="00B24CD7">
        <w:rPr>
          <w:rFonts w:ascii="Times New Roman" w:hAnsi="Times New Roman" w:cs="Times New Roman"/>
          <w:sz w:val="28"/>
          <w:szCs w:val="28"/>
          <w:lang w:val="ru-RU"/>
        </w:rPr>
        <w:t xml:space="preserve">243 </w:t>
      </w:r>
      <w:r w:rsidRPr="00B24CD7">
        <w:rPr>
          <w:rFonts w:ascii="Times New Roman" w:hAnsi="Times New Roman" w:cs="Times New Roman"/>
          <w:sz w:val="28"/>
          <w:szCs w:val="28"/>
          <w:lang w:val="ru-RU"/>
        </w:rPr>
        <w:t xml:space="preserve">Уголовного кодекса </w:t>
      </w:r>
    </w:p>
    <w:p w14:paraId="506A7838" w14:textId="77777777" w:rsidR="00160701" w:rsidRPr="00B24CD7" w:rsidRDefault="00160701" w:rsidP="00160701">
      <w:pPr>
        <w:tabs>
          <w:tab w:val="left" w:pos="6386"/>
        </w:tabs>
        <w:spacing w:after="0" w:line="240" w:lineRule="auto"/>
        <w:ind w:left="0"/>
        <w:jc w:val="both"/>
        <w:rPr>
          <w:sz w:val="28"/>
          <w:szCs w:val="28"/>
          <w:lang w:val="ru-RU"/>
        </w:rPr>
      </w:pPr>
    </w:p>
    <w:tbl>
      <w:tblPr>
        <w:tblStyle w:val="af"/>
        <w:tblW w:w="62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65"/>
        <w:gridCol w:w="2340"/>
      </w:tblGrid>
      <w:tr w:rsidR="00160701" w:rsidRPr="00B24CD7" w14:paraId="42374ED7" w14:textId="77777777" w:rsidTr="00160701">
        <w:trPr>
          <w:jc w:val="center"/>
        </w:trPr>
        <w:tc>
          <w:tcPr>
            <w:tcW w:w="3865" w:type="dxa"/>
          </w:tcPr>
          <w:p w14:paraId="1F92D8E2" w14:textId="77777777" w:rsidR="00160701" w:rsidRPr="00B24CD7" w:rsidRDefault="00160701" w:rsidP="00160701">
            <w:pPr>
              <w:tabs>
                <w:tab w:val="left" w:pos="6386"/>
              </w:tabs>
              <w:spacing w:after="0" w:line="240" w:lineRule="auto"/>
              <w:ind w:left="0"/>
              <w:jc w:val="both"/>
              <w:rPr>
                <w:rFonts w:eastAsia="Georgia" w:cs="Georgia"/>
                <w:lang w:val="ru-RU"/>
              </w:rPr>
            </w:pPr>
            <w:r w:rsidRPr="00B24CD7">
              <w:rPr>
                <w:rFonts w:ascii="Times New Roman" w:eastAsia="Georgia" w:hAnsi="Times New Roman" w:cs="Times New Roman"/>
                <w:lang w:val="ru-RU"/>
              </w:rPr>
              <w:t>Правоохранительный орган</w:t>
            </w:r>
          </w:p>
        </w:tc>
        <w:tc>
          <w:tcPr>
            <w:tcW w:w="2340" w:type="dxa"/>
          </w:tcPr>
          <w:p w14:paraId="5F971617" w14:textId="77777777" w:rsidR="00160701" w:rsidRPr="00B24CD7" w:rsidRDefault="00160701" w:rsidP="00160701">
            <w:pPr>
              <w:tabs>
                <w:tab w:val="left" w:pos="6386"/>
              </w:tabs>
              <w:spacing w:after="0" w:line="240" w:lineRule="auto"/>
              <w:ind w:left="0"/>
              <w:jc w:val="both"/>
              <w:rPr>
                <w:rFonts w:eastAsia="Georgia" w:cs="Georgia"/>
                <w:lang w:val="ru-RU"/>
              </w:rPr>
            </w:pPr>
            <w:r w:rsidRPr="00B24CD7">
              <w:rPr>
                <w:rFonts w:ascii="Times New Roman" w:eastAsia="Georgia" w:hAnsi="Times New Roman" w:cs="Times New Roman"/>
                <w:lang w:val="ru-RU"/>
              </w:rPr>
              <w:t>Количество уголовных дел</w:t>
            </w:r>
          </w:p>
        </w:tc>
      </w:tr>
      <w:tr w:rsidR="00160701" w:rsidRPr="00B24CD7" w14:paraId="1EEA2B27" w14:textId="77777777" w:rsidTr="00160701">
        <w:trPr>
          <w:jc w:val="center"/>
        </w:trPr>
        <w:tc>
          <w:tcPr>
            <w:tcW w:w="3865" w:type="dxa"/>
          </w:tcPr>
          <w:p w14:paraId="5ED869D1" w14:textId="77777777" w:rsidR="00160701" w:rsidRPr="00B24CD7" w:rsidRDefault="00160701" w:rsidP="00160701">
            <w:pPr>
              <w:tabs>
                <w:tab w:val="left" w:pos="6386"/>
              </w:tabs>
              <w:spacing w:after="0" w:line="240" w:lineRule="auto"/>
              <w:ind w:left="0"/>
              <w:jc w:val="both"/>
              <w:rPr>
                <w:rFonts w:eastAsia="Georgia" w:cs="Georgia"/>
                <w:lang w:val="ru-RU"/>
              </w:rPr>
            </w:pPr>
            <w:r w:rsidRPr="00B24CD7">
              <w:rPr>
                <w:rFonts w:ascii="Georgia" w:eastAsia="Georgia" w:hAnsi="Georgia" w:cs="Georgia"/>
                <w:lang w:val="ru-RU"/>
              </w:rPr>
              <w:t xml:space="preserve">Прокуратура </w:t>
            </w:r>
          </w:p>
        </w:tc>
        <w:tc>
          <w:tcPr>
            <w:tcW w:w="2340" w:type="dxa"/>
          </w:tcPr>
          <w:p w14:paraId="2F605D5B" w14:textId="77777777" w:rsidR="00160701" w:rsidRPr="00B24CD7" w:rsidRDefault="00160701" w:rsidP="00160701">
            <w:pPr>
              <w:tabs>
                <w:tab w:val="left" w:pos="6386"/>
              </w:tabs>
              <w:spacing w:after="0" w:line="240" w:lineRule="auto"/>
              <w:ind w:left="0"/>
              <w:jc w:val="both"/>
              <w:rPr>
                <w:rFonts w:eastAsia="Georgia" w:cs="Georgia"/>
                <w:lang w:val="ru-RU"/>
              </w:rPr>
            </w:pPr>
          </w:p>
        </w:tc>
      </w:tr>
      <w:tr w:rsidR="00160701" w:rsidRPr="00B24CD7" w14:paraId="428270B4" w14:textId="77777777" w:rsidTr="00160701">
        <w:trPr>
          <w:jc w:val="center"/>
        </w:trPr>
        <w:tc>
          <w:tcPr>
            <w:tcW w:w="3865" w:type="dxa"/>
          </w:tcPr>
          <w:p w14:paraId="18862866" w14:textId="77777777" w:rsidR="00160701" w:rsidRPr="00B24CD7" w:rsidRDefault="00160701" w:rsidP="00160701">
            <w:pPr>
              <w:tabs>
                <w:tab w:val="left" w:pos="6386"/>
              </w:tabs>
              <w:spacing w:after="0" w:line="240" w:lineRule="auto"/>
              <w:ind w:left="0"/>
              <w:jc w:val="both"/>
              <w:rPr>
                <w:rFonts w:eastAsia="Georgia" w:cs="Georgia"/>
                <w:lang w:val="ru-RU"/>
              </w:rPr>
            </w:pPr>
            <w:r w:rsidRPr="00B24CD7">
              <w:rPr>
                <w:rFonts w:ascii="Times New Roman" w:eastAsia="Georgia" w:hAnsi="Times New Roman" w:cs="Times New Roman"/>
                <w:lang w:val="ru-RU"/>
              </w:rPr>
              <w:t>Министерство внутренних дел</w:t>
            </w:r>
          </w:p>
        </w:tc>
        <w:tc>
          <w:tcPr>
            <w:tcW w:w="2340" w:type="dxa"/>
          </w:tcPr>
          <w:p w14:paraId="6DC8917E" w14:textId="77777777" w:rsidR="00160701" w:rsidRPr="00B24CD7" w:rsidRDefault="00160701" w:rsidP="00160701">
            <w:pPr>
              <w:tabs>
                <w:tab w:val="left" w:pos="6386"/>
              </w:tabs>
              <w:spacing w:after="0" w:line="240" w:lineRule="auto"/>
              <w:ind w:left="0"/>
              <w:jc w:val="both"/>
              <w:rPr>
                <w:rFonts w:eastAsia="Georgia" w:cs="Georgia"/>
                <w:lang w:val="ru-RU"/>
              </w:rPr>
            </w:pPr>
          </w:p>
        </w:tc>
      </w:tr>
      <w:tr w:rsidR="00160701" w:rsidRPr="00B24CD7" w14:paraId="6C532E74" w14:textId="77777777" w:rsidTr="00160701">
        <w:trPr>
          <w:jc w:val="center"/>
        </w:trPr>
        <w:tc>
          <w:tcPr>
            <w:tcW w:w="3865" w:type="dxa"/>
          </w:tcPr>
          <w:p w14:paraId="212A92D1" w14:textId="77777777" w:rsidR="00160701" w:rsidRPr="00B24CD7" w:rsidRDefault="00430FF4" w:rsidP="00160701">
            <w:pPr>
              <w:tabs>
                <w:tab w:val="left" w:pos="6386"/>
              </w:tabs>
              <w:spacing w:after="0" w:line="240" w:lineRule="auto"/>
              <w:ind w:left="0"/>
              <w:jc w:val="both"/>
              <w:rPr>
                <w:rFonts w:eastAsia="Georgia" w:cs="Georgia"/>
                <w:lang w:val="ru-RU"/>
              </w:rPr>
            </w:pPr>
            <w:sdt>
              <w:sdtPr>
                <w:rPr>
                  <w:lang w:val="ru-RU"/>
                </w:rPr>
                <w:tag w:val="goog_rdk_37"/>
                <w:id w:val="675853137"/>
              </w:sdtPr>
              <w:sdtEndPr/>
              <w:sdtContent>
                <w:r w:rsidR="00160701" w:rsidRPr="00B24CD7">
                  <w:rPr>
                    <w:rFonts w:ascii="Times New Roman" w:eastAsia="Times New Roman" w:hAnsi="Times New Roman" w:cs="Times New Roman"/>
                    <w:lang w:val="ru-RU"/>
                  </w:rPr>
                  <w:t>Национальный центр по борьбе с коррупцией</w:t>
                </w:r>
              </w:sdtContent>
            </w:sdt>
          </w:p>
        </w:tc>
        <w:tc>
          <w:tcPr>
            <w:tcW w:w="2340" w:type="dxa"/>
          </w:tcPr>
          <w:p w14:paraId="794F2534" w14:textId="77777777" w:rsidR="00160701" w:rsidRPr="00B24CD7" w:rsidRDefault="00160701" w:rsidP="00160701">
            <w:pPr>
              <w:tabs>
                <w:tab w:val="left" w:pos="6386"/>
              </w:tabs>
              <w:spacing w:after="0" w:line="240" w:lineRule="auto"/>
              <w:ind w:left="0"/>
              <w:jc w:val="both"/>
              <w:rPr>
                <w:rFonts w:eastAsia="Georgia" w:cs="Georgia"/>
                <w:lang w:val="ru-RU"/>
              </w:rPr>
            </w:pPr>
          </w:p>
        </w:tc>
      </w:tr>
    </w:tbl>
    <w:p w14:paraId="3E680B90" w14:textId="77777777" w:rsidR="00E30CD5" w:rsidRPr="00B24CD7" w:rsidRDefault="00E30CD5" w:rsidP="008D32B9">
      <w:pPr>
        <w:tabs>
          <w:tab w:val="left" w:pos="6386"/>
        </w:tabs>
        <w:spacing w:after="0" w:line="240" w:lineRule="auto"/>
        <w:ind w:firstLine="567"/>
        <w:jc w:val="both"/>
        <w:rPr>
          <w:rFonts w:ascii="Times New Roman" w:hAnsi="Times New Roman" w:cs="Times New Roman"/>
          <w:sz w:val="28"/>
          <w:szCs w:val="28"/>
          <w:lang w:val="ru-RU"/>
        </w:rPr>
      </w:pPr>
    </w:p>
    <w:p w14:paraId="38906CED" w14:textId="77777777" w:rsidR="00E30CD5" w:rsidRPr="00B24CD7" w:rsidRDefault="00160701" w:rsidP="008D32B9">
      <w:pPr>
        <w:tabs>
          <w:tab w:val="left" w:pos="6386"/>
        </w:tabs>
        <w:spacing w:after="0" w:line="240" w:lineRule="auto"/>
        <w:ind w:firstLine="567"/>
        <w:jc w:val="both"/>
        <w:rPr>
          <w:rFonts w:ascii="Times New Roman" w:hAnsi="Times New Roman" w:cs="Times New Roman"/>
          <w:sz w:val="28"/>
          <w:szCs w:val="28"/>
          <w:lang w:val="ru-RU"/>
        </w:rPr>
      </w:pPr>
      <w:r w:rsidRPr="00B24CD7">
        <w:rPr>
          <w:rFonts w:ascii="Times New Roman" w:hAnsi="Times New Roman" w:cs="Times New Roman"/>
          <w:sz w:val="28"/>
          <w:szCs w:val="28"/>
          <w:lang w:val="ru-RU"/>
        </w:rPr>
        <w:t>Статистика расследовани</w:t>
      </w:r>
      <w:r w:rsidR="00E8549B">
        <w:rPr>
          <w:rFonts w:ascii="Times New Roman" w:hAnsi="Times New Roman" w:cs="Times New Roman"/>
          <w:sz w:val="28"/>
          <w:szCs w:val="28"/>
          <w:lang w:val="ru-RU"/>
        </w:rPr>
        <w:t>й</w:t>
      </w:r>
      <w:r w:rsidRPr="00B24CD7">
        <w:rPr>
          <w:rFonts w:ascii="Times New Roman" w:hAnsi="Times New Roman" w:cs="Times New Roman"/>
          <w:sz w:val="28"/>
          <w:szCs w:val="28"/>
          <w:lang w:val="ru-RU"/>
        </w:rPr>
        <w:t>, проведенны</w:t>
      </w:r>
      <w:r w:rsidR="00E8549B">
        <w:rPr>
          <w:rFonts w:ascii="Times New Roman" w:hAnsi="Times New Roman" w:cs="Times New Roman"/>
          <w:sz w:val="28"/>
          <w:szCs w:val="28"/>
          <w:lang w:val="ru-RU"/>
        </w:rPr>
        <w:t>х</w:t>
      </w:r>
      <w:r w:rsidRPr="00B24CD7">
        <w:rPr>
          <w:rFonts w:ascii="Times New Roman" w:hAnsi="Times New Roman" w:cs="Times New Roman"/>
          <w:sz w:val="28"/>
          <w:szCs w:val="28"/>
          <w:lang w:val="ru-RU"/>
        </w:rPr>
        <w:t xml:space="preserve"> </w:t>
      </w:r>
      <w:r w:rsidR="004E7EC2" w:rsidRPr="00B24CD7">
        <w:rPr>
          <w:rFonts w:ascii="Times New Roman" w:hAnsi="Times New Roman" w:cs="Times New Roman"/>
          <w:sz w:val="28"/>
          <w:szCs w:val="28"/>
          <w:lang w:val="ru-RU"/>
        </w:rPr>
        <w:t>СПБОД</w:t>
      </w:r>
    </w:p>
    <w:p w14:paraId="17AFA33B" w14:textId="77777777" w:rsidR="00E30CD5" w:rsidRPr="00B24CD7" w:rsidRDefault="00E30CD5" w:rsidP="008D32B9">
      <w:pPr>
        <w:tabs>
          <w:tab w:val="left" w:pos="6386"/>
        </w:tabs>
        <w:spacing w:after="0" w:line="240" w:lineRule="auto"/>
        <w:ind w:firstLine="567"/>
        <w:jc w:val="both"/>
        <w:rPr>
          <w:rFonts w:ascii="Times New Roman" w:hAnsi="Times New Roman" w:cs="Times New Roman"/>
          <w:sz w:val="28"/>
          <w:szCs w:val="28"/>
          <w:lang w:val="ru-RU"/>
        </w:rPr>
      </w:pPr>
    </w:p>
    <w:tbl>
      <w:tblPr>
        <w:tblStyle w:val="af0"/>
        <w:tblW w:w="101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0"/>
        <w:gridCol w:w="1485"/>
        <w:gridCol w:w="1860"/>
        <w:gridCol w:w="4425"/>
      </w:tblGrid>
      <w:tr w:rsidR="00160701" w:rsidRPr="00B24CD7" w14:paraId="0988DD65" w14:textId="77777777" w:rsidTr="00160701">
        <w:trPr>
          <w:trHeight w:val="340"/>
          <w:jc w:val="center"/>
        </w:trPr>
        <w:tc>
          <w:tcPr>
            <w:tcW w:w="2400" w:type="dxa"/>
            <w:vMerge w:val="restart"/>
          </w:tcPr>
          <w:p w14:paraId="4815CDD3" w14:textId="77777777" w:rsidR="00160701" w:rsidRPr="00B24CD7" w:rsidRDefault="00160701" w:rsidP="00160701">
            <w:pPr>
              <w:tabs>
                <w:tab w:val="left" w:pos="6386"/>
              </w:tabs>
              <w:spacing w:after="0" w:line="240" w:lineRule="auto"/>
              <w:ind w:left="0"/>
              <w:jc w:val="both"/>
              <w:rPr>
                <w:rFonts w:ascii="Times New Roman" w:eastAsia="Georgia" w:hAnsi="Times New Roman" w:cs="Times New Roman"/>
                <w:lang w:val="ru-RU"/>
              </w:rPr>
            </w:pPr>
            <w:r w:rsidRPr="00B24CD7">
              <w:rPr>
                <w:rFonts w:ascii="Times New Roman" w:eastAsia="Georgia" w:hAnsi="Times New Roman" w:cs="Times New Roman"/>
                <w:lang w:val="ru-RU"/>
              </w:rPr>
              <w:t>Расследования, осуществленные СПБОД за отчетный период</w:t>
            </w:r>
          </w:p>
        </w:tc>
        <w:tc>
          <w:tcPr>
            <w:tcW w:w="3345" w:type="dxa"/>
            <w:gridSpan w:val="2"/>
          </w:tcPr>
          <w:p w14:paraId="0785E4C2" w14:textId="77777777" w:rsidR="00160701" w:rsidRPr="00B24CD7" w:rsidRDefault="00160701" w:rsidP="00160701">
            <w:pPr>
              <w:tabs>
                <w:tab w:val="left" w:pos="6386"/>
              </w:tabs>
              <w:spacing w:after="0" w:line="240" w:lineRule="auto"/>
              <w:ind w:left="0"/>
              <w:jc w:val="both"/>
              <w:rPr>
                <w:rFonts w:ascii="Times New Roman" w:eastAsia="Georgia" w:hAnsi="Times New Roman" w:cs="Times New Roman"/>
                <w:lang w:val="ru-RU"/>
              </w:rPr>
            </w:pPr>
            <w:r w:rsidRPr="00B24CD7">
              <w:rPr>
                <w:rFonts w:ascii="Times New Roman" w:eastAsia="Georgia" w:hAnsi="Times New Roman" w:cs="Times New Roman"/>
                <w:lang w:val="ru-RU"/>
              </w:rPr>
              <w:t>В процессе (к концу года)</w:t>
            </w:r>
          </w:p>
        </w:tc>
        <w:tc>
          <w:tcPr>
            <w:tcW w:w="4425" w:type="dxa"/>
          </w:tcPr>
          <w:p w14:paraId="36A5966E" w14:textId="77777777" w:rsidR="00160701" w:rsidRPr="00B24CD7" w:rsidRDefault="00160701" w:rsidP="00160701">
            <w:pPr>
              <w:tabs>
                <w:tab w:val="left" w:pos="6386"/>
              </w:tabs>
              <w:spacing w:after="0" w:line="240" w:lineRule="auto"/>
              <w:ind w:left="0"/>
              <w:jc w:val="both"/>
              <w:rPr>
                <w:rFonts w:ascii="Times New Roman" w:eastAsia="Georgia" w:hAnsi="Times New Roman" w:cs="Times New Roman"/>
                <w:sz w:val="28"/>
                <w:szCs w:val="28"/>
                <w:lang w:val="ru-RU"/>
              </w:rPr>
            </w:pPr>
          </w:p>
        </w:tc>
      </w:tr>
      <w:tr w:rsidR="00160701" w:rsidRPr="00B24CD7" w14:paraId="5ECC634B" w14:textId="77777777" w:rsidTr="00160701">
        <w:trPr>
          <w:trHeight w:val="340"/>
          <w:jc w:val="center"/>
        </w:trPr>
        <w:tc>
          <w:tcPr>
            <w:tcW w:w="2400" w:type="dxa"/>
            <w:vMerge/>
          </w:tcPr>
          <w:p w14:paraId="62A22097" w14:textId="77777777" w:rsidR="00160701" w:rsidRPr="00B24CD7" w:rsidRDefault="00160701" w:rsidP="00160701">
            <w:pPr>
              <w:widowControl w:val="0"/>
              <w:spacing w:after="0" w:line="276" w:lineRule="auto"/>
              <w:ind w:left="0"/>
              <w:rPr>
                <w:rFonts w:ascii="Times New Roman" w:eastAsia="Georgia" w:hAnsi="Times New Roman" w:cs="Times New Roman"/>
                <w:lang w:val="ru-RU"/>
              </w:rPr>
            </w:pPr>
          </w:p>
        </w:tc>
        <w:tc>
          <w:tcPr>
            <w:tcW w:w="3345" w:type="dxa"/>
            <w:gridSpan w:val="2"/>
          </w:tcPr>
          <w:p w14:paraId="00C923D7" w14:textId="77777777" w:rsidR="00160701" w:rsidRPr="00B24CD7" w:rsidRDefault="00430FF4" w:rsidP="00160701">
            <w:pPr>
              <w:tabs>
                <w:tab w:val="left" w:pos="6386"/>
              </w:tabs>
              <w:spacing w:after="0" w:line="240" w:lineRule="auto"/>
              <w:ind w:left="0"/>
              <w:jc w:val="both"/>
              <w:rPr>
                <w:rFonts w:ascii="Times New Roman" w:eastAsia="Georgia" w:hAnsi="Times New Roman" w:cs="Times New Roman"/>
                <w:lang w:val="ru-RU"/>
              </w:rPr>
            </w:pPr>
            <w:sdt>
              <w:sdtPr>
                <w:rPr>
                  <w:rFonts w:ascii="Times New Roman" w:hAnsi="Times New Roman" w:cs="Times New Roman"/>
                  <w:lang w:val="ru-RU"/>
                </w:rPr>
                <w:tag w:val="goog_rdk_38"/>
                <w:id w:val="-2047903153"/>
              </w:sdtPr>
              <w:sdtEndPr/>
              <w:sdtContent>
                <w:r w:rsidR="00160701" w:rsidRPr="00B24CD7">
                  <w:rPr>
                    <w:rFonts w:ascii="Times New Roman" w:hAnsi="Times New Roman" w:cs="Times New Roman"/>
                    <w:lang w:val="ru-RU"/>
                  </w:rPr>
                  <w:t xml:space="preserve">Заархивированные расследования в течение отчетного периода </w:t>
                </w:r>
              </w:sdtContent>
            </w:sdt>
          </w:p>
        </w:tc>
        <w:tc>
          <w:tcPr>
            <w:tcW w:w="4425" w:type="dxa"/>
          </w:tcPr>
          <w:p w14:paraId="3F70A08F" w14:textId="77777777" w:rsidR="00160701" w:rsidRPr="00B24CD7" w:rsidRDefault="00160701" w:rsidP="00160701">
            <w:pPr>
              <w:tabs>
                <w:tab w:val="left" w:pos="6386"/>
              </w:tabs>
              <w:spacing w:after="0" w:line="240" w:lineRule="auto"/>
              <w:ind w:left="0"/>
              <w:jc w:val="both"/>
              <w:rPr>
                <w:rFonts w:ascii="Times New Roman" w:eastAsia="Georgia" w:hAnsi="Times New Roman" w:cs="Times New Roman"/>
                <w:sz w:val="28"/>
                <w:szCs w:val="28"/>
                <w:lang w:val="ru-RU"/>
              </w:rPr>
            </w:pPr>
          </w:p>
        </w:tc>
      </w:tr>
      <w:tr w:rsidR="00160701" w:rsidRPr="00B24CD7" w14:paraId="10456C16" w14:textId="77777777" w:rsidTr="00160701">
        <w:trPr>
          <w:trHeight w:val="173"/>
          <w:jc w:val="center"/>
        </w:trPr>
        <w:tc>
          <w:tcPr>
            <w:tcW w:w="2400" w:type="dxa"/>
            <w:vMerge/>
          </w:tcPr>
          <w:p w14:paraId="620A1547" w14:textId="77777777" w:rsidR="00160701" w:rsidRPr="00B24CD7" w:rsidRDefault="00160701" w:rsidP="00160701">
            <w:pPr>
              <w:widowControl w:val="0"/>
              <w:spacing w:after="0" w:line="276" w:lineRule="auto"/>
              <w:ind w:left="0"/>
              <w:rPr>
                <w:rFonts w:ascii="Times New Roman" w:eastAsia="Georgia" w:hAnsi="Times New Roman" w:cs="Times New Roman"/>
                <w:lang w:val="ru-RU"/>
              </w:rPr>
            </w:pPr>
          </w:p>
        </w:tc>
        <w:tc>
          <w:tcPr>
            <w:tcW w:w="1485" w:type="dxa"/>
            <w:vMerge w:val="restart"/>
          </w:tcPr>
          <w:p w14:paraId="37DF2740" w14:textId="77777777" w:rsidR="00160701" w:rsidRPr="00B24CD7" w:rsidRDefault="00160701" w:rsidP="00160701">
            <w:pPr>
              <w:tabs>
                <w:tab w:val="left" w:pos="6386"/>
              </w:tabs>
              <w:spacing w:after="0" w:line="240" w:lineRule="auto"/>
              <w:ind w:left="0"/>
              <w:jc w:val="both"/>
              <w:rPr>
                <w:rFonts w:ascii="Times New Roman" w:eastAsia="Georgia" w:hAnsi="Times New Roman" w:cs="Times New Roman"/>
                <w:lang w:val="ru-RU"/>
              </w:rPr>
            </w:pPr>
            <w:r w:rsidRPr="00B24CD7">
              <w:rPr>
                <w:rFonts w:ascii="Times New Roman" w:eastAsia="Georgia" w:hAnsi="Times New Roman" w:cs="Times New Roman"/>
                <w:lang w:val="ru-RU"/>
              </w:rPr>
              <w:t xml:space="preserve">Количество распространений </w:t>
            </w:r>
          </w:p>
        </w:tc>
        <w:tc>
          <w:tcPr>
            <w:tcW w:w="1860" w:type="dxa"/>
          </w:tcPr>
          <w:p w14:paraId="06F18FA8" w14:textId="77777777" w:rsidR="00160701" w:rsidRPr="00B24CD7" w:rsidRDefault="00160701" w:rsidP="00160701">
            <w:pPr>
              <w:tabs>
                <w:tab w:val="left" w:pos="6386"/>
              </w:tabs>
              <w:spacing w:after="0" w:line="240" w:lineRule="auto"/>
              <w:ind w:left="0"/>
              <w:jc w:val="both"/>
              <w:rPr>
                <w:rFonts w:ascii="Times New Roman" w:eastAsia="Georgia" w:hAnsi="Times New Roman" w:cs="Times New Roman"/>
                <w:lang w:val="ru-RU"/>
              </w:rPr>
            </w:pPr>
            <w:r w:rsidRPr="00B24CD7">
              <w:rPr>
                <w:rFonts w:ascii="Times New Roman" w:eastAsia="Georgia" w:hAnsi="Times New Roman" w:cs="Times New Roman"/>
                <w:lang w:val="ru-RU"/>
              </w:rPr>
              <w:t xml:space="preserve">Общее количество </w:t>
            </w:r>
          </w:p>
        </w:tc>
        <w:tc>
          <w:tcPr>
            <w:tcW w:w="4425" w:type="dxa"/>
          </w:tcPr>
          <w:p w14:paraId="7C20C57E" w14:textId="77777777" w:rsidR="00160701" w:rsidRPr="00B24CD7" w:rsidRDefault="00160701" w:rsidP="00160701">
            <w:pPr>
              <w:tabs>
                <w:tab w:val="left" w:pos="6386"/>
              </w:tabs>
              <w:spacing w:after="0" w:line="240" w:lineRule="auto"/>
              <w:ind w:left="0"/>
              <w:jc w:val="both"/>
              <w:rPr>
                <w:rFonts w:ascii="Times New Roman" w:eastAsia="Georgia" w:hAnsi="Times New Roman" w:cs="Times New Roman"/>
                <w:sz w:val="28"/>
                <w:szCs w:val="28"/>
                <w:lang w:val="ru-RU"/>
              </w:rPr>
            </w:pPr>
          </w:p>
        </w:tc>
      </w:tr>
      <w:tr w:rsidR="00160701" w:rsidRPr="00B24CD7" w14:paraId="0FE6AA4D" w14:textId="77777777" w:rsidTr="00160701">
        <w:trPr>
          <w:trHeight w:val="172"/>
          <w:jc w:val="center"/>
        </w:trPr>
        <w:tc>
          <w:tcPr>
            <w:tcW w:w="2400" w:type="dxa"/>
            <w:vMerge/>
          </w:tcPr>
          <w:p w14:paraId="52503E77" w14:textId="77777777" w:rsidR="00160701" w:rsidRPr="00B24CD7" w:rsidRDefault="00160701" w:rsidP="00160701">
            <w:pPr>
              <w:widowControl w:val="0"/>
              <w:spacing w:after="0" w:line="276" w:lineRule="auto"/>
              <w:ind w:left="0"/>
              <w:rPr>
                <w:rFonts w:ascii="Times New Roman" w:eastAsia="Georgia" w:hAnsi="Times New Roman" w:cs="Times New Roman"/>
                <w:lang w:val="ru-RU"/>
              </w:rPr>
            </w:pPr>
          </w:p>
        </w:tc>
        <w:tc>
          <w:tcPr>
            <w:tcW w:w="1485" w:type="dxa"/>
            <w:vMerge/>
          </w:tcPr>
          <w:p w14:paraId="6B793717" w14:textId="77777777" w:rsidR="00160701" w:rsidRPr="00B24CD7" w:rsidRDefault="00160701" w:rsidP="00160701">
            <w:pPr>
              <w:widowControl w:val="0"/>
              <w:spacing w:after="0" w:line="276" w:lineRule="auto"/>
              <w:ind w:left="0"/>
              <w:rPr>
                <w:rFonts w:ascii="Times New Roman" w:eastAsia="Georgia" w:hAnsi="Times New Roman" w:cs="Times New Roman"/>
                <w:lang w:val="ru-RU"/>
              </w:rPr>
            </w:pPr>
          </w:p>
        </w:tc>
        <w:tc>
          <w:tcPr>
            <w:tcW w:w="1860" w:type="dxa"/>
          </w:tcPr>
          <w:p w14:paraId="244361B9" w14:textId="77777777" w:rsidR="00160701" w:rsidRPr="00B24CD7" w:rsidRDefault="00160701" w:rsidP="00160701">
            <w:pPr>
              <w:tabs>
                <w:tab w:val="left" w:pos="6386"/>
              </w:tabs>
              <w:spacing w:after="0" w:line="240" w:lineRule="auto"/>
              <w:ind w:left="0"/>
              <w:jc w:val="both"/>
              <w:rPr>
                <w:rFonts w:ascii="Times New Roman" w:eastAsia="Georgia" w:hAnsi="Times New Roman" w:cs="Times New Roman"/>
                <w:lang w:val="ru-RU"/>
              </w:rPr>
            </w:pPr>
            <w:r w:rsidRPr="00B24CD7">
              <w:rPr>
                <w:rFonts w:ascii="Times New Roman" w:eastAsia="Georgia" w:hAnsi="Times New Roman" w:cs="Times New Roman"/>
                <w:lang w:val="ru-RU"/>
              </w:rPr>
              <w:t>Количество распространений в адрес правоохранительных органов</w:t>
            </w:r>
          </w:p>
        </w:tc>
        <w:tc>
          <w:tcPr>
            <w:tcW w:w="4425" w:type="dxa"/>
          </w:tcPr>
          <w:p w14:paraId="4808AD21" w14:textId="77777777" w:rsidR="00160701" w:rsidRPr="00B24CD7" w:rsidRDefault="00160701" w:rsidP="00160701">
            <w:pPr>
              <w:tabs>
                <w:tab w:val="left" w:pos="6386"/>
              </w:tabs>
              <w:spacing w:after="0" w:line="240" w:lineRule="auto"/>
              <w:ind w:left="0"/>
              <w:jc w:val="both"/>
              <w:rPr>
                <w:rFonts w:ascii="Times New Roman" w:eastAsia="Georgia" w:hAnsi="Times New Roman" w:cs="Times New Roman"/>
                <w:sz w:val="28"/>
                <w:szCs w:val="28"/>
                <w:lang w:val="ru-RU"/>
              </w:rPr>
            </w:pPr>
          </w:p>
        </w:tc>
      </w:tr>
    </w:tbl>
    <w:p w14:paraId="29DCAD59" w14:textId="77777777" w:rsidR="00A25B92" w:rsidRPr="00B24CD7" w:rsidRDefault="00A25B92" w:rsidP="008D32B9">
      <w:pPr>
        <w:tabs>
          <w:tab w:val="left" w:pos="6386"/>
        </w:tabs>
        <w:spacing w:after="0" w:line="240" w:lineRule="auto"/>
        <w:ind w:firstLine="567"/>
        <w:jc w:val="both"/>
        <w:rPr>
          <w:rFonts w:ascii="Times New Roman" w:hAnsi="Times New Roman" w:cs="Times New Roman"/>
          <w:sz w:val="28"/>
          <w:szCs w:val="28"/>
          <w:lang w:val="ru-RU"/>
        </w:rPr>
      </w:pPr>
    </w:p>
    <w:p w14:paraId="11F2F28C" w14:textId="77777777" w:rsidR="00E30CD5" w:rsidRPr="00B24CD7" w:rsidRDefault="00160701" w:rsidP="008D32B9">
      <w:pPr>
        <w:tabs>
          <w:tab w:val="left" w:pos="6386"/>
        </w:tabs>
        <w:spacing w:after="0" w:line="240" w:lineRule="auto"/>
        <w:ind w:firstLine="567"/>
        <w:jc w:val="both"/>
        <w:rPr>
          <w:rFonts w:ascii="Times New Roman" w:hAnsi="Times New Roman" w:cs="Times New Roman"/>
          <w:sz w:val="28"/>
          <w:szCs w:val="28"/>
          <w:lang w:val="ru-RU"/>
        </w:rPr>
      </w:pPr>
      <w:r w:rsidRPr="00B24CD7">
        <w:rPr>
          <w:rFonts w:ascii="Times New Roman" w:hAnsi="Times New Roman" w:cs="Times New Roman"/>
          <w:sz w:val="28"/>
          <w:szCs w:val="28"/>
          <w:lang w:val="ru-RU"/>
        </w:rPr>
        <w:t>Статистика расследовани</w:t>
      </w:r>
      <w:r w:rsidR="00E8549B">
        <w:rPr>
          <w:rFonts w:ascii="Times New Roman" w:hAnsi="Times New Roman" w:cs="Times New Roman"/>
          <w:sz w:val="28"/>
          <w:szCs w:val="28"/>
          <w:lang w:val="ru-RU"/>
        </w:rPr>
        <w:t>й</w:t>
      </w:r>
      <w:r w:rsidRPr="00B24CD7">
        <w:rPr>
          <w:rFonts w:ascii="Times New Roman" w:hAnsi="Times New Roman" w:cs="Times New Roman"/>
          <w:sz w:val="28"/>
          <w:szCs w:val="28"/>
          <w:lang w:val="ru-RU"/>
        </w:rPr>
        <w:t>, проведенны</w:t>
      </w:r>
      <w:r w:rsidR="00E8549B">
        <w:rPr>
          <w:rFonts w:ascii="Times New Roman" w:hAnsi="Times New Roman" w:cs="Times New Roman"/>
          <w:sz w:val="28"/>
          <w:szCs w:val="28"/>
          <w:lang w:val="ru-RU"/>
        </w:rPr>
        <w:t>х</w:t>
      </w:r>
      <w:r w:rsidRPr="00B24CD7">
        <w:rPr>
          <w:rFonts w:ascii="Times New Roman" w:hAnsi="Times New Roman" w:cs="Times New Roman"/>
          <w:sz w:val="28"/>
          <w:szCs w:val="28"/>
          <w:lang w:val="ru-RU"/>
        </w:rPr>
        <w:t xml:space="preserve"> правоохранительными органами </w:t>
      </w:r>
    </w:p>
    <w:tbl>
      <w:tblPr>
        <w:tblStyle w:val="af1"/>
        <w:tblW w:w="10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8"/>
        <w:gridCol w:w="1708"/>
        <w:gridCol w:w="1708"/>
        <w:gridCol w:w="1708"/>
        <w:gridCol w:w="1709"/>
        <w:gridCol w:w="1709"/>
      </w:tblGrid>
      <w:tr w:rsidR="00A25B92" w:rsidRPr="00B24CD7" w14:paraId="756294BB" w14:textId="77777777" w:rsidTr="00B24CD7">
        <w:tc>
          <w:tcPr>
            <w:tcW w:w="5124" w:type="dxa"/>
            <w:gridSpan w:val="3"/>
          </w:tcPr>
          <w:p w14:paraId="304F95B7" w14:textId="77777777" w:rsidR="00A25B92" w:rsidRPr="00B24CD7" w:rsidRDefault="00A25B92" w:rsidP="00B24CD7">
            <w:pPr>
              <w:tabs>
                <w:tab w:val="left" w:pos="6386"/>
              </w:tabs>
              <w:spacing w:after="0" w:line="240" w:lineRule="auto"/>
              <w:ind w:left="0"/>
              <w:jc w:val="both"/>
              <w:rPr>
                <w:rFonts w:ascii="Times New Roman" w:eastAsia="Georgia" w:hAnsi="Times New Roman" w:cs="Times New Roman"/>
                <w:lang w:val="ru-RU"/>
              </w:rPr>
            </w:pPr>
            <w:bookmarkStart w:id="9" w:name="_Hlk104281146"/>
          </w:p>
        </w:tc>
        <w:tc>
          <w:tcPr>
            <w:tcW w:w="1708" w:type="dxa"/>
          </w:tcPr>
          <w:p w14:paraId="782F5170" w14:textId="77777777" w:rsidR="00A25B92" w:rsidRPr="00B24CD7" w:rsidRDefault="00A25B92" w:rsidP="00B24CD7">
            <w:pPr>
              <w:tabs>
                <w:tab w:val="left" w:pos="6386"/>
              </w:tabs>
              <w:spacing w:after="0" w:line="240" w:lineRule="auto"/>
              <w:ind w:left="0"/>
              <w:jc w:val="both"/>
              <w:rPr>
                <w:rFonts w:ascii="Times New Roman" w:eastAsia="Georgia" w:hAnsi="Times New Roman" w:cs="Times New Roman"/>
                <w:lang w:val="ru-RU"/>
              </w:rPr>
            </w:pPr>
            <w:r w:rsidRPr="00B24CD7">
              <w:rPr>
                <w:rFonts w:ascii="Times New Roman" w:eastAsia="Georgia" w:hAnsi="Times New Roman" w:cs="Times New Roman"/>
                <w:lang w:val="ru-RU"/>
              </w:rPr>
              <w:t>Прокуратура</w:t>
            </w:r>
          </w:p>
        </w:tc>
        <w:tc>
          <w:tcPr>
            <w:tcW w:w="1709" w:type="dxa"/>
          </w:tcPr>
          <w:p w14:paraId="4A542C39" w14:textId="77777777" w:rsidR="00A25B92" w:rsidRPr="00B24CD7" w:rsidRDefault="00430FF4" w:rsidP="00B24CD7">
            <w:pPr>
              <w:tabs>
                <w:tab w:val="left" w:pos="6386"/>
              </w:tabs>
              <w:spacing w:after="0" w:line="240" w:lineRule="auto"/>
              <w:ind w:left="0"/>
              <w:jc w:val="both"/>
              <w:rPr>
                <w:rFonts w:ascii="Times New Roman" w:eastAsia="Georgia" w:hAnsi="Times New Roman" w:cs="Times New Roman"/>
                <w:lang w:val="ru-RU"/>
              </w:rPr>
            </w:pPr>
            <w:sdt>
              <w:sdtPr>
                <w:rPr>
                  <w:rFonts w:ascii="Times New Roman" w:hAnsi="Times New Roman" w:cs="Times New Roman"/>
                  <w:lang w:val="ru-RU"/>
                </w:rPr>
                <w:tag w:val="goog_rdk_39"/>
                <w:id w:val="2103831926"/>
              </w:sdtPr>
              <w:sdtEndPr/>
              <w:sdtContent>
                <w:sdt>
                  <w:sdtPr>
                    <w:rPr>
                      <w:rFonts w:ascii="Times New Roman" w:hAnsi="Times New Roman" w:cs="Times New Roman"/>
                      <w:lang w:val="ru-RU"/>
                    </w:rPr>
                    <w:tag w:val="goog_rdk_39"/>
                    <w:id w:val="-1239937579"/>
                  </w:sdtPr>
                  <w:sdtEndPr/>
                  <w:sdtContent>
                    <w:r w:rsidR="00A25B92" w:rsidRPr="00B24CD7">
                      <w:rPr>
                        <w:rFonts w:ascii="Times New Roman" w:eastAsia="Times New Roman" w:hAnsi="Times New Roman" w:cs="Times New Roman"/>
                        <w:lang w:val="ru-RU"/>
                      </w:rPr>
                      <w:t xml:space="preserve">Национальный центр по борьбе с коррупцией </w:t>
                    </w:r>
                  </w:sdtContent>
                </w:sdt>
              </w:sdtContent>
            </w:sdt>
          </w:p>
        </w:tc>
        <w:tc>
          <w:tcPr>
            <w:tcW w:w="1709" w:type="dxa"/>
          </w:tcPr>
          <w:p w14:paraId="1A316E56" w14:textId="77777777" w:rsidR="00A25B92" w:rsidRPr="00B24CD7" w:rsidRDefault="00A25B92" w:rsidP="00B24CD7">
            <w:pPr>
              <w:tabs>
                <w:tab w:val="left" w:pos="6386"/>
              </w:tabs>
              <w:spacing w:after="0" w:line="240" w:lineRule="auto"/>
              <w:ind w:left="0"/>
              <w:jc w:val="both"/>
              <w:rPr>
                <w:rFonts w:ascii="Times New Roman" w:eastAsia="Georgia" w:hAnsi="Times New Roman" w:cs="Times New Roman"/>
                <w:lang w:val="ru-RU"/>
              </w:rPr>
            </w:pPr>
            <w:r w:rsidRPr="00B24CD7">
              <w:rPr>
                <w:rFonts w:ascii="Times New Roman" w:eastAsia="Georgia" w:hAnsi="Times New Roman" w:cs="Times New Roman"/>
                <w:lang w:val="ru-RU"/>
              </w:rPr>
              <w:t>Министерство внутренних дел</w:t>
            </w:r>
          </w:p>
        </w:tc>
      </w:tr>
      <w:tr w:rsidR="00A25B92" w:rsidRPr="00B24CD7" w14:paraId="6066212C" w14:textId="77777777" w:rsidTr="00B24CD7">
        <w:trPr>
          <w:trHeight w:val="562"/>
        </w:trPr>
        <w:tc>
          <w:tcPr>
            <w:tcW w:w="1708" w:type="dxa"/>
            <w:vMerge w:val="restart"/>
          </w:tcPr>
          <w:p w14:paraId="61F0D2AD" w14:textId="77777777" w:rsidR="00A25B92" w:rsidRPr="00B24CD7" w:rsidRDefault="00430FF4" w:rsidP="00B24CD7">
            <w:pPr>
              <w:tabs>
                <w:tab w:val="left" w:pos="6386"/>
              </w:tabs>
              <w:spacing w:after="0" w:line="240" w:lineRule="auto"/>
              <w:ind w:left="0"/>
              <w:jc w:val="both"/>
              <w:rPr>
                <w:rFonts w:ascii="Times New Roman" w:eastAsia="Georgia" w:hAnsi="Times New Roman" w:cs="Times New Roman"/>
                <w:lang w:val="ru-RU"/>
              </w:rPr>
            </w:pPr>
            <w:sdt>
              <w:sdtPr>
                <w:rPr>
                  <w:rFonts w:ascii="Times New Roman" w:hAnsi="Times New Roman" w:cs="Times New Roman"/>
                  <w:lang w:val="ru-RU"/>
                </w:rPr>
                <w:tag w:val="goog_rdk_40"/>
                <w:id w:val="619580025"/>
              </w:sdtPr>
              <w:sdtEndPr/>
              <w:sdtContent>
                <w:r w:rsidR="00A25B92" w:rsidRPr="00B24CD7">
                  <w:rPr>
                    <w:rFonts w:ascii="Times New Roman" w:hAnsi="Times New Roman" w:cs="Times New Roman"/>
                    <w:lang w:val="ru-RU"/>
                  </w:rPr>
                  <w:t xml:space="preserve">Расследования, инициированные на основании информации, поступившей из </w:t>
                </w:r>
                <w:r w:rsidR="00A25B92" w:rsidRPr="00B24CD7">
                  <w:rPr>
                    <w:rFonts w:ascii="Times New Roman" w:eastAsia="Times New Roman" w:hAnsi="Times New Roman" w:cs="Times New Roman"/>
                    <w:lang w:val="ru-RU"/>
                  </w:rPr>
                  <w:t>СПБОД</w:t>
                </w:r>
              </w:sdtContent>
            </w:sdt>
          </w:p>
        </w:tc>
        <w:tc>
          <w:tcPr>
            <w:tcW w:w="1708" w:type="dxa"/>
            <w:vMerge w:val="restart"/>
          </w:tcPr>
          <w:p w14:paraId="6ECF23B7" w14:textId="77777777" w:rsidR="00A25B92" w:rsidRPr="00B24CD7" w:rsidRDefault="00A25B92" w:rsidP="00B24CD7">
            <w:pPr>
              <w:tabs>
                <w:tab w:val="left" w:pos="6386"/>
              </w:tabs>
              <w:spacing w:after="0" w:line="240" w:lineRule="auto"/>
              <w:ind w:left="0"/>
              <w:jc w:val="both"/>
              <w:rPr>
                <w:rFonts w:ascii="Times New Roman" w:eastAsia="Georgia" w:hAnsi="Times New Roman" w:cs="Times New Roman"/>
                <w:lang w:val="ru-RU"/>
              </w:rPr>
            </w:pPr>
            <w:r w:rsidRPr="00B24CD7">
              <w:rPr>
                <w:rFonts w:ascii="Times New Roman" w:eastAsia="Georgia" w:hAnsi="Times New Roman" w:cs="Times New Roman"/>
                <w:lang w:val="ru-RU"/>
              </w:rPr>
              <w:t xml:space="preserve">Преступления по отмыванию денег </w:t>
            </w:r>
          </w:p>
        </w:tc>
        <w:tc>
          <w:tcPr>
            <w:tcW w:w="1708" w:type="dxa"/>
          </w:tcPr>
          <w:p w14:paraId="1B9A20C3" w14:textId="77777777" w:rsidR="00A25B92" w:rsidRPr="00B24CD7" w:rsidRDefault="00A25B92" w:rsidP="00B24CD7">
            <w:pPr>
              <w:tabs>
                <w:tab w:val="left" w:pos="6386"/>
              </w:tabs>
              <w:spacing w:after="0" w:line="240" w:lineRule="auto"/>
              <w:ind w:left="0"/>
              <w:jc w:val="both"/>
              <w:rPr>
                <w:rFonts w:ascii="Times New Roman" w:eastAsia="Georgia" w:hAnsi="Times New Roman" w:cs="Times New Roman"/>
                <w:lang w:val="ru-RU"/>
              </w:rPr>
            </w:pPr>
            <w:r w:rsidRPr="00B24CD7">
              <w:rPr>
                <w:rFonts w:ascii="Times New Roman" w:eastAsia="Georgia" w:hAnsi="Times New Roman" w:cs="Times New Roman"/>
                <w:lang w:val="ru-RU"/>
              </w:rPr>
              <w:t xml:space="preserve">Количество </w:t>
            </w:r>
            <w:r w:rsidR="00ED6FBF">
              <w:rPr>
                <w:rFonts w:ascii="Times New Roman" w:eastAsia="Georgia" w:hAnsi="Times New Roman" w:cs="Times New Roman"/>
                <w:lang w:val="ru-RU"/>
              </w:rPr>
              <w:t>дел</w:t>
            </w:r>
          </w:p>
        </w:tc>
        <w:tc>
          <w:tcPr>
            <w:tcW w:w="1708" w:type="dxa"/>
          </w:tcPr>
          <w:p w14:paraId="02E7A74B" w14:textId="77777777" w:rsidR="00A25B92" w:rsidRPr="00B24CD7" w:rsidRDefault="00A25B92" w:rsidP="00B24CD7">
            <w:pPr>
              <w:tabs>
                <w:tab w:val="left" w:pos="6386"/>
              </w:tabs>
              <w:spacing w:after="0" w:line="240" w:lineRule="auto"/>
              <w:ind w:left="0"/>
              <w:jc w:val="both"/>
              <w:rPr>
                <w:rFonts w:ascii="Times New Roman" w:eastAsia="Georgia" w:hAnsi="Times New Roman" w:cs="Times New Roman"/>
                <w:lang w:val="ru-RU"/>
              </w:rPr>
            </w:pPr>
          </w:p>
        </w:tc>
        <w:tc>
          <w:tcPr>
            <w:tcW w:w="1709" w:type="dxa"/>
          </w:tcPr>
          <w:p w14:paraId="0C09A28B" w14:textId="77777777" w:rsidR="00A25B92" w:rsidRPr="00B24CD7" w:rsidRDefault="00A25B92" w:rsidP="00B24CD7">
            <w:pPr>
              <w:tabs>
                <w:tab w:val="left" w:pos="6386"/>
              </w:tabs>
              <w:spacing w:after="0" w:line="240" w:lineRule="auto"/>
              <w:ind w:left="0"/>
              <w:jc w:val="both"/>
              <w:rPr>
                <w:rFonts w:ascii="Times New Roman" w:eastAsia="Georgia" w:hAnsi="Times New Roman" w:cs="Times New Roman"/>
                <w:lang w:val="ru-RU"/>
              </w:rPr>
            </w:pPr>
          </w:p>
        </w:tc>
        <w:tc>
          <w:tcPr>
            <w:tcW w:w="1709" w:type="dxa"/>
          </w:tcPr>
          <w:p w14:paraId="68AD6E1C" w14:textId="77777777" w:rsidR="00A25B92" w:rsidRPr="00B24CD7" w:rsidRDefault="00A25B92" w:rsidP="00B24CD7">
            <w:pPr>
              <w:tabs>
                <w:tab w:val="left" w:pos="6386"/>
              </w:tabs>
              <w:spacing w:after="0" w:line="240" w:lineRule="auto"/>
              <w:ind w:left="0"/>
              <w:jc w:val="both"/>
              <w:rPr>
                <w:rFonts w:ascii="Times New Roman" w:eastAsia="Georgia" w:hAnsi="Times New Roman" w:cs="Times New Roman"/>
                <w:lang w:val="ru-RU"/>
              </w:rPr>
            </w:pPr>
          </w:p>
        </w:tc>
      </w:tr>
      <w:tr w:rsidR="00A25B92" w:rsidRPr="00B24CD7" w14:paraId="4B5C86FE" w14:textId="77777777" w:rsidTr="00B24CD7">
        <w:trPr>
          <w:trHeight w:val="173"/>
        </w:trPr>
        <w:tc>
          <w:tcPr>
            <w:tcW w:w="1708" w:type="dxa"/>
            <w:vMerge/>
          </w:tcPr>
          <w:p w14:paraId="49136CF3" w14:textId="77777777" w:rsidR="00A25B92" w:rsidRPr="00B24CD7" w:rsidRDefault="00A25B92" w:rsidP="00B24CD7">
            <w:pPr>
              <w:widowControl w:val="0"/>
              <w:spacing w:after="0" w:line="276" w:lineRule="auto"/>
              <w:ind w:left="0"/>
              <w:rPr>
                <w:rFonts w:ascii="Times New Roman" w:eastAsia="Georgia" w:hAnsi="Times New Roman" w:cs="Times New Roman"/>
                <w:lang w:val="ru-RU"/>
              </w:rPr>
            </w:pPr>
          </w:p>
        </w:tc>
        <w:tc>
          <w:tcPr>
            <w:tcW w:w="1708" w:type="dxa"/>
            <w:vMerge/>
          </w:tcPr>
          <w:p w14:paraId="09478990" w14:textId="77777777" w:rsidR="00A25B92" w:rsidRPr="00B24CD7" w:rsidRDefault="00A25B92" w:rsidP="00B24CD7">
            <w:pPr>
              <w:widowControl w:val="0"/>
              <w:spacing w:after="0" w:line="276" w:lineRule="auto"/>
              <w:ind w:left="0"/>
              <w:rPr>
                <w:rFonts w:ascii="Times New Roman" w:eastAsia="Georgia" w:hAnsi="Times New Roman" w:cs="Times New Roman"/>
                <w:lang w:val="ru-RU"/>
              </w:rPr>
            </w:pPr>
          </w:p>
        </w:tc>
        <w:tc>
          <w:tcPr>
            <w:tcW w:w="1708" w:type="dxa"/>
          </w:tcPr>
          <w:p w14:paraId="18750047" w14:textId="77777777" w:rsidR="00A25B92" w:rsidRPr="00B24CD7" w:rsidRDefault="00A25B92" w:rsidP="00B24CD7">
            <w:pPr>
              <w:tabs>
                <w:tab w:val="left" w:pos="6386"/>
              </w:tabs>
              <w:spacing w:after="0" w:line="240" w:lineRule="auto"/>
              <w:ind w:left="0"/>
              <w:jc w:val="both"/>
              <w:rPr>
                <w:rFonts w:ascii="Times New Roman" w:eastAsia="Georgia" w:hAnsi="Times New Roman" w:cs="Times New Roman"/>
                <w:lang w:val="ru-RU"/>
              </w:rPr>
            </w:pPr>
            <w:r w:rsidRPr="00B24CD7">
              <w:rPr>
                <w:rFonts w:ascii="Times New Roman" w:eastAsia="Georgia" w:hAnsi="Times New Roman" w:cs="Times New Roman"/>
                <w:lang w:val="ru-RU"/>
              </w:rPr>
              <w:t>Количество физических лиц</w:t>
            </w:r>
          </w:p>
        </w:tc>
        <w:tc>
          <w:tcPr>
            <w:tcW w:w="1708" w:type="dxa"/>
          </w:tcPr>
          <w:p w14:paraId="5B9868A7" w14:textId="77777777" w:rsidR="00A25B92" w:rsidRPr="00B24CD7" w:rsidRDefault="00A25B92" w:rsidP="00B24CD7">
            <w:pPr>
              <w:tabs>
                <w:tab w:val="left" w:pos="6386"/>
              </w:tabs>
              <w:spacing w:after="0" w:line="240" w:lineRule="auto"/>
              <w:ind w:left="0"/>
              <w:jc w:val="both"/>
              <w:rPr>
                <w:rFonts w:ascii="Times New Roman" w:eastAsia="Georgia" w:hAnsi="Times New Roman" w:cs="Times New Roman"/>
                <w:lang w:val="ru-RU"/>
              </w:rPr>
            </w:pPr>
          </w:p>
        </w:tc>
        <w:tc>
          <w:tcPr>
            <w:tcW w:w="1709" w:type="dxa"/>
          </w:tcPr>
          <w:p w14:paraId="00F3A5BD" w14:textId="77777777" w:rsidR="00A25B92" w:rsidRPr="00B24CD7" w:rsidRDefault="00A25B92" w:rsidP="00B24CD7">
            <w:pPr>
              <w:tabs>
                <w:tab w:val="left" w:pos="6386"/>
              </w:tabs>
              <w:spacing w:after="0" w:line="240" w:lineRule="auto"/>
              <w:ind w:left="0"/>
              <w:jc w:val="both"/>
              <w:rPr>
                <w:rFonts w:ascii="Times New Roman" w:eastAsia="Georgia" w:hAnsi="Times New Roman" w:cs="Times New Roman"/>
                <w:lang w:val="ru-RU"/>
              </w:rPr>
            </w:pPr>
          </w:p>
        </w:tc>
        <w:tc>
          <w:tcPr>
            <w:tcW w:w="1709" w:type="dxa"/>
          </w:tcPr>
          <w:p w14:paraId="1E29F9B0" w14:textId="77777777" w:rsidR="00A25B92" w:rsidRPr="00B24CD7" w:rsidRDefault="00A25B92" w:rsidP="00B24CD7">
            <w:pPr>
              <w:tabs>
                <w:tab w:val="left" w:pos="6386"/>
              </w:tabs>
              <w:spacing w:after="0" w:line="240" w:lineRule="auto"/>
              <w:ind w:left="0"/>
              <w:jc w:val="both"/>
              <w:rPr>
                <w:rFonts w:ascii="Times New Roman" w:eastAsia="Georgia" w:hAnsi="Times New Roman" w:cs="Times New Roman"/>
                <w:lang w:val="ru-RU"/>
              </w:rPr>
            </w:pPr>
          </w:p>
        </w:tc>
      </w:tr>
      <w:tr w:rsidR="00A25B92" w:rsidRPr="00B24CD7" w14:paraId="27E6E7EE" w14:textId="77777777" w:rsidTr="00B24CD7">
        <w:trPr>
          <w:trHeight w:val="172"/>
        </w:trPr>
        <w:tc>
          <w:tcPr>
            <w:tcW w:w="1708" w:type="dxa"/>
            <w:vMerge/>
          </w:tcPr>
          <w:p w14:paraId="37B38A24" w14:textId="77777777" w:rsidR="00A25B92" w:rsidRPr="00B24CD7" w:rsidRDefault="00A25B92" w:rsidP="00B24CD7">
            <w:pPr>
              <w:widowControl w:val="0"/>
              <w:spacing w:after="0" w:line="276" w:lineRule="auto"/>
              <w:ind w:left="0"/>
              <w:rPr>
                <w:rFonts w:ascii="Times New Roman" w:eastAsia="Georgia" w:hAnsi="Times New Roman" w:cs="Times New Roman"/>
                <w:lang w:val="ru-RU"/>
              </w:rPr>
            </w:pPr>
          </w:p>
        </w:tc>
        <w:tc>
          <w:tcPr>
            <w:tcW w:w="1708" w:type="dxa"/>
            <w:vMerge/>
          </w:tcPr>
          <w:p w14:paraId="7DC74A5C" w14:textId="77777777" w:rsidR="00A25B92" w:rsidRPr="00B24CD7" w:rsidRDefault="00A25B92" w:rsidP="00B24CD7">
            <w:pPr>
              <w:widowControl w:val="0"/>
              <w:spacing w:after="0" w:line="276" w:lineRule="auto"/>
              <w:ind w:left="0"/>
              <w:rPr>
                <w:rFonts w:ascii="Times New Roman" w:eastAsia="Georgia" w:hAnsi="Times New Roman" w:cs="Times New Roman"/>
                <w:lang w:val="ru-RU"/>
              </w:rPr>
            </w:pPr>
          </w:p>
        </w:tc>
        <w:tc>
          <w:tcPr>
            <w:tcW w:w="1708" w:type="dxa"/>
          </w:tcPr>
          <w:p w14:paraId="617CAFF8" w14:textId="77777777" w:rsidR="00A25B92" w:rsidRPr="00B24CD7" w:rsidRDefault="00A25B92" w:rsidP="00B24CD7">
            <w:pPr>
              <w:tabs>
                <w:tab w:val="left" w:pos="6386"/>
              </w:tabs>
              <w:spacing w:after="0" w:line="240" w:lineRule="auto"/>
              <w:ind w:left="0"/>
              <w:jc w:val="both"/>
              <w:rPr>
                <w:rFonts w:ascii="Times New Roman" w:eastAsia="Georgia" w:hAnsi="Times New Roman" w:cs="Times New Roman"/>
                <w:lang w:val="ru-RU"/>
              </w:rPr>
            </w:pPr>
            <w:r w:rsidRPr="00B24CD7">
              <w:rPr>
                <w:rFonts w:ascii="Times New Roman" w:eastAsia="Georgia" w:hAnsi="Times New Roman" w:cs="Times New Roman"/>
                <w:lang w:val="ru-RU"/>
              </w:rPr>
              <w:t>Количество юридических лиц</w:t>
            </w:r>
          </w:p>
        </w:tc>
        <w:tc>
          <w:tcPr>
            <w:tcW w:w="1708" w:type="dxa"/>
          </w:tcPr>
          <w:p w14:paraId="0777A360" w14:textId="77777777" w:rsidR="00A25B92" w:rsidRPr="00B24CD7" w:rsidRDefault="00A25B92" w:rsidP="00B24CD7">
            <w:pPr>
              <w:tabs>
                <w:tab w:val="left" w:pos="6386"/>
              </w:tabs>
              <w:spacing w:after="0" w:line="240" w:lineRule="auto"/>
              <w:ind w:left="0"/>
              <w:jc w:val="both"/>
              <w:rPr>
                <w:rFonts w:ascii="Times New Roman" w:eastAsia="Georgia" w:hAnsi="Times New Roman" w:cs="Times New Roman"/>
                <w:lang w:val="ru-RU"/>
              </w:rPr>
            </w:pPr>
          </w:p>
        </w:tc>
        <w:tc>
          <w:tcPr>
            <w:tcW w:w="1709" w:type="dxa"/>
          </w:tcPr>
          <w:p w14:paraId="13C34B08" w14:textId="77777777" w:rsidR="00A25B92" w:rsidRPr="00B24CD7" w:rsidRDefault="00A25B92" w:rsidP="00B24CD7">
            <w:pPr>
              <w:tabs>
                <w:tab w:val="left" w:pos="6386"/>
              </w:tabs>
              <w:spacing w:after="0" w:line="240" w:lineRule="auto"/>
              <w:ind w:left="0"/>
              <w:jc w:val="both"/>
              <w:rPr>
                <w:rFonts w:ascii="Times New Roman" w:eastAsia="Georgia" w:hAnsi="Times New Roman" w:cs="Times New Roman"/>
                <w:lang w:val="ru-RU"/>
              </w:rPr>
            </w:pPr>
          </w:p>
        </w:tc>
        <w:tc>
          <w:tcPr>
            <w:tcW w:w="1709" w:type="dxa"/>
          </w:tcPr>
          <w:p w14:paraId="46222B60" w14:textId="77777777" w:rsidR="00A25B92" w:rsidRPr="00B24CD7" w:rsidRDefault="00A25B92" w:rsidP="00B24CD7">
            <w:pPr>
              <w:tabs>
                <w:tab w:val="left" w:pos="6386"/>
              </w:tabs>
              <w:spacing w:after="0" w:line="240" w:lineRule="auto"/>
              <w:ind w:left="0"/>
              <w:jc w:val="both"/>
              <w:rPr>
                <w:rFonts w:ascii="Times New Roman" w:eastAsia="Georgia" w:hAnsi="Times New Roman" w:cs="Times New Roman"/>
                <w:lang w:val="ru-RU"/>
              </w:rPr>
            </w:pPr>
          </w:p>
        </w:tc>
      </w:tr>
      <w:tr w:rsidR="00A25B92" w:rsidRPr="00B24CD7" w14:paraId="5328C6E2" w14:textId="77777777" w:rsidTr="00B24CD7">
        <w:trPr>
          <w:trHeight w:val="115"/>
        </w:trPr>
        <w:tc>
          <w:tcPr>
            <w:tcW w:w="1708" w:type="dxa"/>
            <w:vMerge/>
          </w:tcPr>
          <w:p w14:paraId="605C5812" w14:textId="77777777" w:rsidR="00A25B92" w:rsidRPr="00B24CD7" w:rsidRDefault="00A25B92" w:rsidP="00B24CD7">
            <w:pPr>
              <w:widowControl w:val="0"/>
              <w:spacing w:after="0" w:line="276" w:lineRule="auto"/>
              <w:ind w:left="0"/>
              <w:rPr>
                <w:rFonts w:ascii="Times New Roman" w:eastAsia="Georgia" w:hAnsi="Times New Roman" w:cs="Times New Roman"/>
                <w:lang w:val="ru-RU"/>
              </w:rPr>
            </w:pPr>
          </w:p>
        </w:tc>
        <w:tc>
          <w:tcPr>
            <w:tcW w:w="1708" w:type="dxa"/>
            <w:vMerge w:val="restart"/>
          </w:tcPr>
          <w:p w14:paraId="51AB96BC" w14:textId="77777777" w:rsidR="00A25B92" w:rsidRPr="00B24CD7" w:rsidRDefault="00430FF4" w:rsidP="00B24CD7">
            <w:pPr>
              <w:tabs>
                <w:tab w:val="left" w:pos="6386"/>
              </w:tabs>
              <w:spacing w:after="0" w:line="240" w:lineRule="auto"/>
              <w:ind w:left="0"/>
              <w:jc w:val="both"/>
              <w:rPr>
                <w:rFonts w:ascii="Times New Roman" w:eastAsia="Georgia" w:hAnsi="Times New Roman" w:cs="Times New Roman"/>
                <w:lang w:val="ru-RU"/>
              </w:rPr>
            </w:pPr>
            <w:sdt>
              <w:sdtPr>
                <w:rPr>
                  <w:rFonts w:ascii="Times New Roman" w:hAnsi="Times New Roman" w:cs="Times New Roman"/>
                  <w:lang w:val="ru-RU"/>
                </w:rPr>
                <w:tag w:val="goog_rdk_41"/>
                <w:id w:val="166681449"/>
              </w:sdtPr>
              <w:sdtEndPr/>
              <w:sdtContent>
                <w:r w:rsidR="00A25B92" w:rsidRPr="00B24CD7">
                  <w:rPr>
                    <w:rFonts w:ascii="Times New Roman" w:hAnsi="Times New Roman" w:cs="Times New Roman"/>
                    <w:lang w:val="ru-RU"/>
                  </w:rPr>
                  <w:t xml:space="preserve">Другие преступления </w:t>
                </w:r>
              </w:sdtContent>
            </w:sdt>
          </w:p>
        </w:tc>
        <w:tc>
          <w:tcPr>
            <w:tcW w:w="1708" w:type="dxa"/>
          </w:tcPr>
          <w:p w14:paraId="3EC28F3A" w14:textId="77777777" w:rsidR="00A25B92" w:rsidRPr="00B24CD7" w:rsidRDefault="00A25B92" w:rsidP="00B24CD7">
            <w:pPr>
              <w:tabs>
                <w:tab w:val="left" w:pos="6386"/>
              </w:tabs>
              <w:spacing w:after="0" w:line="240" w:lineRule="auto"/>
              <w:ind w:left="0"/>
              <w:jc w:val="both"/>
              <w:rPr>
                <w:rFonts w:ascii="Times New Roman" w:eastAsia="Georgia" w:hAnsi="Times New Roman" w:cs="Times New Roman"/>
                <w:lang w:val="ru-RU"/>
              </w:rPr>
            </w:pPr>
            <w:r w:rsidRPr="00B24CD7">
              <w:rPr>
                <w:rFonts w:ascii="Times New Roman" w:eastAsia="Georgia" w:hAnsi="Times New Roman" w:cs="Times New Roman"/>
                <w:lang w:val="ru-RU"/>
              </w:rPr>
              <w:t xml:space="preserve">Количество </w:t>
            </w:r>
            <w:r w:rsidR="00ED6FBF">
              <w:rPr>
                <w:rFonts w:ascii="Times New Roman" w:eastAsia="Georgia" w:hAnsi="Times New Roman" w:cs="Times New Roman"/>
                <w:lang w:val="ru-RU"/>
              </w:rPr>
              <w:t>дел</w:t>
            </w:r>
          </w:p>
        </w:tc>
        <w:tc>
          <w:tcPr>
            <w:tcW w:w="1708" w:type="dxa"/>
          </w:tcPr>
          <w:p w14:paraId="48FD713F" w14:textId="77777777" w:rsidR="00A25B92" w:rsidRPr="00B24CD7" w:rsidRDefault="00A25B92" w:rsidP="00B24CD7">
            <w:pPr>
              <w:tabs>
                <w:tab w:val="left" w:pos="6386"/>
              </w:tabs>
              <w:spacing w:after="0" w:line="240" w:lineRule="auto"/>
              <w:ind w:left="0"/>
              <w:jc w:val="both"/>
              <w:rPr>
                <w:rFonts w:ascii="Times New Roman" w:eastAsia="Georgia" w:hAnsi="Times New Roman" w:cs="Times New Roman"/>
                <w:lang w:val="ru-RU"/>
              </w:rPr>
            </w:pPr>
          </w:p>
        </w:tc>
        <w:tc>
          <w:tcPr>
            <w:tcW w:w="1709" w:type="dxa"/>
          </w:tcPr>
          <w:p w14:paraId="3DEE5B2C" w14:textId="77777777" w:rsidR="00A25B92" w:rsidRPr="00B24CD7" w:rsidRDefault="00A25B92" w:rsidP="00B24CD7">
            <w:pPr>
              <w:tabs>
                <w:tab w:val="left" w:pos="6386"/>
              </w:tabs>
              <w:spacing w:after="0" w:line="240" w:lineRule="auto"/>
              <w:ind w:left="0"/>
              <w:jc w:val="both"/>
              <w:rPr>
                <w:rFonts w:ascii="Times New Roman" w:eastAsia="Georgia" w:hAnsi="Times New Roman" w:cs="Times New Roman"/>
                <w:lang w:val="ru-RU"/>
              </w:rPr>
            </w:pPr>
          </w:p>
        </w:tc>
        <w:tc>
          <w:tcPr>
            <w:tcW w:w="1709" w:type="dxa"/>
          </w:tcPr>
          <w:p w14:paraId="7C2C864A" w14:textId="77777777" w:rsidR="00A25B92" w:rsidRPr="00B24CD7" w:rsidRDefault="00A25B92" w:rsidP="00B24CD7">
            <w:pPr>
              <w:tabs>
                <w:tab w:val="left" w:pos="6386"/>
              </w:tabs>
              <w:spacing w:after="0" w:line="240" w:lineRule="auto"/>
              <w:ind w:left="0"/>
              <w:jc w:val="both"/>
              <w:rPr>
                <w:rFonts w:ascii="Times New Roman" w:eastAsia="Georgia" w:hAnsi="Times New Roman" w:cs="Times New Roman"/>
                <w:lang w:val="ru-RU"/>
              </w:rPr>
            </w:pPr>
          </w:p>
        </w:tc>
      </w:tr>
      <w:tr w:rsidR="00A25B92" w:rsidRPr="00B24CD7" w14:paraId="56A71885" w14:textId="77777777" w:rsidTr="00B24CD7">
        <w:trPr>
          <w:trHeight w:val="115"/>
        </w:trPr>
        <w:tc>
          <w:tcPr>
            <w:tcW w:w="1708" w:type="dxa"/>
            <w:vMerge/>
          </w:tcPr>
          <w:p w14:paraId="5E62ABA2" w14:textId="77777777" w:rsidR="00A25B92" w:rsidRPr="00B24CD7" w:rsidRDefault="00A25B92" w:rsidP="00B24CD7">
            <w:pPr>
              <w:widowControl w:val="0"/>
              <w:spacing w:after="0" w:line="276" w:lineRule="auto"/>
              <w:ind w:left="0"/>
              <w:rPr>
                <w:rFonts w:ascii="Times New Roman" w:eastAsia="Georgia" w:hAnsi="Times New Roman" w:cs="Times New Roman"/>
                <w:lang w:val="ru-RU"/>
              </w:rPr>
            </w:pPr>
          </w:p>
        </w:tc>
        <w:tc>
          <w:tcPr>
            <w:tcW w:w="1708" w:type="dxa"/>
            <w:vMerge/>
          </w:tcPr>
          <w:p w14:paraId="0A5F5666" w14:textId="77777777" w:rsidR="00A25B92" w:rsidRPr="00B24CD7" w:rsidRDefault="00A25B92" w:rsidP="00B24CD7">
            <w:pPr>
              <w:widowControl w:val="0"/>
              <w:spacing w:after="0" w:line="276" w:lineRule="auto"/>
              <w:ind w:left="0"/>
              <w:rPr>
                <w:rFonts w:ascii="Times New Roman" w:eastAsia="Georgia" w:hAnsi="Times New Roman" w:cs="Times New Roman"/>
                <w:lang w:val="ru-RU"/>
              </w:rPr>
            </w:pPr>
          </w:p>
        </w:tc>
        <w:tc>
          <w:tcPr>
            <w:tcW w:w="1708" w:type="dxa"/>
          </w:tcPr>
          <w:p w14:paraId="068233CA" w14:textId="77777777" w:rsidR="00A25B92" w:rsidRPr="00B24CD7" w:rsidRDefault="00A25B92" w:rsidP="00B24CD7">
            <w:pPr>
              <w:tabs>
                <w:tab w:val="left" w:pos="6386"/>
              </w:tabs>
              <w:spacing w:after="0" w:line="240" w:lineRule="auto"/>
              <w:ind w:left="0"/>
              <w:jc w:val="both"/>
              <w:rPr>
                <w:rFonts w:ascii="Times New Roman" w:eastAsia="Georgia" w:hAnsi="Times New Roman" w:cs="Times New Roman"/>
                <w:lang w:val="ru-RU"/>
              </w:rPr>
            </w:pPr>
            <w:r w:rsidRPr="00B24CD7">
              <w:rPr>
                <w:rFonts w:ascii="Times New Roman" w:eastAsia="Georgia" w:hAnsi="Times New Roman" w:cs="Times New Roman"/>
                <w:lang w:val="ru-RU"/>
              </w:rPr>
              <w:t>Количество физических лиц</w:t>
            </w:r>
          </w:p>
        </w:tc>
        <w:tc>
          <w:tcPr>
            <w:tcW w:w="1708" w:type="dxa"/>
          </w:tcPr>
          <w:p w14:paraId="4C0990B8" w14:textId="77777777" w:rsidR="00A25B92" w:rsidRPr="00B24CD7" w:rsidRDefault="00A25B92" w:rsidP="00B24CD7">
            <w:pPr>
              <w:tabs>
                <w:tab w:val="left" w:pos="6386"/>
              </w:tabs>
              <w:spacing w:after="0" w:line="240" w:lineRule="auto"/>
              <w:ind w:left="0"/>
              <w:jc w:val="both"/>
              <w:rPr>
                <w:rFonts w:ascii="Times New Roman" w:eastAsia="Georgia" w:hAnsi="Times New Roman" w:cs="Times New Roman"/>
                <w:lang w:val="ru-RU"/>
              </w:rPr>
            </w:pPr>
          </w:p>
        </w:tc>
        <w:tc>
          <w:tcPr>
            <w:tcW w:w="1709" w:type="dxa"/>
          </w:tcPr>
          <w:p w14:paraId="2601AF7F" w14:textId="77777777" w:rsidR="00A25B92" w:rsidRPr="00B24CD7" w:rsidRDefault="00A25B92" w:rsidP="00B24CD7">
            <w:pPr>
              <w:tabs>
                <w:tab w:val="left" w:pos="6386"/>
              </w:tabs>
              <w:spacing w:after="0" w:line="240" w:lineRule="auto"/>
              <w:ind w:left="0"/>
              <w:jc w:val="both"/>
              <w:rPr>
                <w:rFonts w:ascii="Times New Roman" w:eastAsia="Georgia" w:hAnsi="Times New Roman" w:cs="Times New Roman"/>
                <w:lang w:val="ru-RU"/>
              </w:rPr>
            </w:pPr>
          </w:p>
        </w:tc>
        <w:tc>
          <w:tcPr>
            <w:tcW w:w="1709" w:type="dxa"/>
          </w:tcPr>
          <w:p w14:paraId="29B66E02" w14:textId="77777777" w:rsidR="00A25B92" w:rsidRPr="00B24CD7" w:rsidRDefault="00A25B92" w:rsidP="00B24CD7">
            <w:pPr>
              <w:tabs>
                <w:tab w:val="left" w:pos="6386"/>
              </w:tabs>
              <w:spacing w:after="0" w:line="240" w:lineRule="auto"/>
              <w:ind w:left="0"/>
              <w:jc w:val="both"/>
              <w:rPr>
                <w:rFonts w:ascii="Times New Roman" w:eastAsia="Georgia" w:hAnsi="Times New Roman" w:cs="Times New Roman"/>
                <w:lang w:val="ru-RU"/>
              </w:rPr>
            </w:pPr>
          </w:p>
        </w:tc>
      </w:tr>
      <w:tr w:rsidR="00A25B92" w:rsidRPr="00B24CD7" w14:paraId="33A7CA74" w14:textId="77777777" w:rsidTr="00B24CD7">
        <w:trPr>
          <w:trHeight w:val="115"/>
        </w:trPr>
        <w:tc>
          <w:tcPr>
            <w:tcW w:w="1708" w:type="dxa"/>
            <w:vMerge/>
          </w:tcPr>
          <w:p w14:paraId="63647F54" w14:textId="77777777" w:rsidR="00A25B92" w:rsidRPr="00B24CD7" w:rsidRDefault="00A25B92" w:rsidP="00B24CD7">
            <w:pPr>
              <w:widowControl w:val="0"/>
              <w:spacing w:after="0" w:line="276" w:lineRule="auto"/>
              <w:ind w:left="0"/>
              <w:rPr>
                <w:rFonts w:ascii="Times New Roman" w:eastAsia="Georgia" w:hAnsi="Times New Roman" w:cs="Times New Roman"/>
                <w:lang w:val="ru-RU"/>
              </w:rPr>
            </w:pPr>
          </w:p>
        </w:tc>
        <w:tc>
          <w:tcPr>
            <w:tcW w:w="1708" w:type="dxa"/>
            <w:vMerge/>
          </w:tcPr>
          <w:p w14:paraId="2175B1A1" w14:textId="77777777" w:rsidR="00A25B92" w:rsidRPr="00B24CD7" w:rsidRDefault="00A25B92" w:rsidP="00B24CD7">
            <w:pPr>
              <w:widowControl w:val="0"/>
              <w:spacing w:after="0" w:line="276" w:lineRule="auto"/>
              <w:ind w:left="0"/>
              <w:rPr>
                <w:rFonts w:ascii="Times New Roman" w:eastAsia="Georgia" w:hAnsi="Times New Roman" w:cs="Times New Roman"/>
                <w:lang w:val="ru-RU"/>
              </w:rPr>
            </w:pPr>
          </w:p>
        </w:tc>
        <w:tc>
          <w:tcPr>
            <w:tcW w:w="1708" w:type="dxa"/>
          </w:tcPr>
          <w:p w14:paraId="3B2C277C" w14:textId="77777777" w:rsidR="00A25B92" w:rsidRPr="00B24CD7" w:rsidRDefault="00A25B92" w:rsidP="00B24CD7">
            <w:pPr>
              <w:tabs>
                <w:tab w:val="left" w:pos="6386"/>
              </w:tabs>
              <w:spacing w:after="0" w:line="240" w:lineRule="auto"/>
              <w:ind w:left="0"/>
              <w:jc w:val="both"/>
              <w:rPr>
                <w:rFonts w:ascii="Times New Roman" w:eastAsia="Georgia" w:hAnsi="Times New Roman" w:cs="Times New Roman"/>
                <w:lang w:val="ru-RU"/>
              </w:rPr>
            </w:pPr>
            <w:r w:rsidRPr="00B24CD7">
              <w:rPr>
                <w:rFonts w:ascii="Times New Roman" w:eastAsia="Georgia" w:hAnsi="Times New Roman" w:cs="Times New Roman"/>
                <w:lang w:val="ru-RU"/>
              </w:rPr>
              <w:t>Количество юридических лиц</w:t>
            </w:r>
          </w:p>
        </w:tc>
        <w:tc>
          <w:tcPr>
            <w:tcW w:w="1708" w:type="dxa"/>
          </w:tcPr>
          <w:p w14:paraId="27F38A27" w14:textId="77777777" w:rsidR="00A25B92" w:rsidRPr="00B24CD7" w:rsidRDefault="00A25B92" w:rsidP="00B24CD7">
            <w:pPr>
              <w:tabs>
                <w:tab w:val="left" w:pos="6386"/>
              </w:tabs>
              <w:spacing w:after="0" w:line="240" w:lineRule="auto"/>
              <w:ind w:left="0"/>
              <w:jc w:val="both"/>
              <w:rPr>
                <w:rFonts w:ascii="Times New Roman" w:eastAsia="Georgia" w:hAnsi="Times New Roman" w:cs="Times New Roman"/>
                <w:lang w:val="ru-RU"/>
              </w:rPr>
            </w:pPr>
          </w:p>
        </w:tc>
        <w:tc>
          <w:tcPr>
            <w:tcW w:w="1709" w:type="dxa"/>
          </w:tcPr>
          <w:p w14:paraId="4507C64C" w14:textId="77777777" w:rsidR="00A25B92" w:rsidRPr="00B24CD7" w:rsidRDefault="00A25B92" w:rsidP="00B24CD7">
            <w:pPr>
              <w:tabs>
                <w:tab w:val="left" w:pos="6386"/>
              </w:tabs>
              <w:spacing w:after="0" w:line="240" w:lineRule="auto"/>
              <w:ind w:left="0"/>
              <w:jc w:val="both"/>
              <w:rPr>
                <w:rFonts w:ascii="Times New Roman" w:eastAsia="Georgia" w:hAnsi="Times New Roman" w:cs="Times New Roman"/>
                <w:lang w:val="ru-RU"/>
              </w:rPr>
            </w:pPr>
          </w:p>
        </w:tc>
        <w:tc>
          <w:tcPr>
            <w:tcW w:w="1709" w:type="dxa"/>
          </w:tcPr>
          <w:p w14:paraId="564F1A10" w14:textId="77777777" w:rsidR="00A25B92" w:rsidRPr="00B24CD7" w:rsidRDefault="00A25B92" w:rsidP="00B24CD7">
            <w:pPr>
              <w:tabs>
                <w:tab w:val="left" w:pos="6386"/>
              </w:tabs>
              <w:spacing w:after="0" w:line="240" w:lineRule="auto"/>
              <w:ind w:left="0"/>
              <w:jc w:val="both"/>
              <w:rPr>
                <w:rFonts w:ascii="Times New Roman" w:eastAsia="Georgia" w:hAnsi="Times New Roman" w:cs="Times New Roman"/>
                <w:lang w:val="ru-RU"/>
              </w:rPr>
            </w:pPr>
          </w:p>
        </w:tc>
      </w:tr>
      <w:tr w:rsidR="00A25B92" w:rsidRPr="00B24CD7" w14:paraId="7648DEA6" w14:textId="77777777" w:rsidTr="00B24CD7">
        <w:trPr>
          <w:trHeight w:val="195"/>
        </w:trPr>
        <w:tc>
          <w:tcPr>
            <w:tcW w:w="1708" w:type="dxa"/>
            <w:vMerge w:val="restart"/>
          </w:tcPr>
          <w:p w14:paraId="470E9A88" w14:textId="77777777" w:rsidR="00A25B92" w:rsidRPr="00B24CD7" w:rsidRDefault="00430FF4" w:rsidP="00B24CD7">
            <w:pPr>
              <w:tabs>
                <w:tab w:val="left" w:pos="6386"/>
              </w:tabs>
              <w:spacing w:after="0" w:line="240" w:lineRule="auto"/>
              <w:ind w:left="0"/>
              <w:jc w:val="both"/>
              <w:rPr>
                <w:rFonts w:ascii="Times New Roman" w:eastAsia="Georgia" w:hAnsi="Times New Roman" w:cs="Times New Roman"/>
                <w:lang w:val="ru-RU"/>
              </w:rPr>
            </w:pPr>
            <w:sdt>
              <w:sdtPr>
                <w:rPr>
                  <w:rFonts w:ascii="Times New Roman" w:hAnsi="Times New Roman" w:cs="Times New Roman"/>
                  <w:lang w:val="ru-RU"/>
                </w:rPr>
                <w:tag w:val="goog_rdk_42"/>
                <w:id w:val="879442213"/>
              </w:sdtPr>
              <w:sdtEndPr/>
              <w:sdtContent>
                <w:r w:rsidR="00ED6FBF">
                  <w:rPr>
                    <w:rFonts w:ascii="Times New Roman" w:hAnsi="Times New Roman" w:cs="Times New Roman"/>
                    <w:lang w:val="ru-RU"/>
                  </w:rPr>
                  <w:t>Расследования, инициированные на основании информации из других источников</w:t>
                </w:r>
              </w:sdtContent>
            </w:sdt>
          </w:p>
        </w:tc>
        <w:tc>
          <w:tcPr>
            <w:tcW w:w="1708" w:type="dxa"/>
            <w:vMerge w:val="restart"/>
          </w:tcPr>
          <w:p w14:paraId="164B3DCF" w14:textId="77777777" w:rsidR="00A25B92" w:rsidRPr="00B24CD7" w:rsidRDefault="00A25B92" w:rsidP="00B24CD7">
            <w:pPr>
              <w:tabs>
                <w:tab w:val="left" w:pos="6386"/>
              </w:tabs>
              <w:spacing w:after="0" w:line="240" w:lineRule="auto"/>
              <w:ind w:left="0"/>
              <w:jc w:val="both"/>
              <w:rPr>
                <w:rFonts w:ascii="Times New Roman" w:eastAsia="Georgia" w:hAnsi="Times New Roman" w:cs="Times New Roman"/>
                <w:lang w:val="ru-RU"/>
              </w:rPr>
            </w:pPr>
            <w:r w:rsidRPr="00B24CD7">
              <w:rPr>
                <w:rFonts w:ascii="Times New Roman" w:eastAsia="Georgia" w:hAnsi="Times New Roman" w:cs="Times New Roman"/>
                <w:lang w:val="ru-RU"/>
              </w:rPr>
              <w:t>Преступления по отмыванию денег</w:t>
            </w:r>
          </w:p>
        </w:tc>
        <w:tc>
          <w:tcPr>
            <w:tcW w:w="1708" w:type="dxa"/>
          </w:tcPr>
          <w:p w14:paraId="5F8EDEFA" w14:textId="77777777" w:rsidR="00A25B92" w:rsidRPr="00B24CD7" w:rsidRDefault="00A25B92" w:rsidP="00B24CD7">
            <w:pPr>
              <w:tabs>
                <w:tab w:val="left" w:pos="6386"/>
              </w:tabs>
              <w:spacing w:after="0" w:line="240" w:lineRule="auto"/>
              <w:ind w:left="0"/>
              <w:jc w:val="both"/>
              <w:rPr>
                <w:rFonts w:ascii="Times New Roman" w:eastAsia="Georgia" w:hAnsi="Times New Roman" w:cs="Times New Roman"/>
                <w:lang w:val="ru-RU"/>
              </w:rPr>
            </w:pPr>
            <w:r w:rsidRPr="00B24CD7">
              <w:rPr>
                <w:rFonts w:ascii="Times New Roman" w:eastAsia="Georgia" w:hAnsi="Times New Roman" w:cs="Times New Roman"/>
                <w:lang w:val="ru-RU"/>
              </w:rPr>
              <w:t xml:space="preserve">Количество </w:t>
            </w:r>
            <w:r w:rsidR="00ED6FBF">
              <w:rPr>
                <w:rFonts w:ascii="Times New Roman" w:eastAsia="Georgia" w:hAnsi="Times New Roman" w:cs="Times New Roman"/>
                <w:lang w:val="ru-RU"/>
              </w:rPr>
              <w:t>дел</w:t>
            </w:r>
          </w:p>
        </w:tc>
        <w:tc>
          <w:tcPr>
            <w:tcW w:w="1708" w:type="dxa"/>
          </w:tcPr>
          <w:p w14:paraId="070D002E" w14:textId="77777777" w:rsidR="00A25B92" w:rsidRPr="00B24CD7" w:rsidRDefault="00A25B92" w:rsidP="00B24CD7">
            <w:pPr>
              <w:tabs>
                <w:tab w:val="left" w:pos="6386"/>
              </w:tabs>
              <w:spacing w:after="0" w:line="240" w:lineRule="auto"/>
              <w:ind w:left="0"/>
              <w:jc w:val="both"/>
              <w:rPr>
                <w:rFonts w:ascii="Times New Roman" w:eastAsia="Georgia" w:hAnsi="Times New Roman" w:cs="Times New Roman"/>
                <w:lang w:val="ru-RU"/>
              </w:rPr>
            </w:pPr>
          </w:p>
        </w:tc>
        <w:tc>
          <w:tcPr>
            <w:tcW w:w="1709" w:type="dxa"/>
          </w:tcPr>
          <w:p w14:paraId="18CC92A5" w14:textId="77777777" w:rsidR="00A25B92" w:rsidRPr="00B24CD7" w:rsidRDefault="00A25B92" w:rsidP="00B24CD7">
            <w:pPr>
              <w:tabs>
                <w:tab w:val="left" w:pos="6386"/>
              </w:tabs>
              <w:spacing w:after="0" w:line="240" w:lineRule="auto"/>
              <w:ind w:left="0"/>
              <w:jc w:val="both"/>
              <w:rPr>
                <w:rFonts w:ascii="Times New Roman" w:eastAsia="Georgia" w:hAnsi="Times New Roman" w:cs="Times New Roman"/>
                <w:lang w:val="ru-RU"/>
              </w:rPr>
            </w:pPr>
          </w:p>
        </w:tc>
        <w:tc>
          <w:tcPr>
            <w:tcW w:w="1709" w:type="dxa"/>
          </w:tcPr>
          <w:p w14:paraId="7B2284AD" w14:textId="77777777" w:rsidR="00A25B92" w:rsidRPr="00B24CD7" w:rsidRDefault="00A25B92" w:rsidP="00B24CD7">
            <w:pPr>
              <w:tabs>
                <w:tab w:val="left" w:pos="6386"/>
              </w:tabs>
              <w:spacing w:after="0" w:line="240" w:lineRule="auto"/>
              <w:ind w:left="0"/>
              <w:jc w:val="both"/>
              <w:rPr>
                <w:rFonts w:ascii="Times New Roman" w:eastAsia="Georgia" w:hAnsi="Times New Roman" w:cs="Times New Roman"/>
                <w:lang w:val="ru-RU"/>
              </w:rPr>
            </w:pPr>
          </w:p>
        </w:tc>
      </w:tr>
      <w:tr w:rsidR="00A25B92" w:rsidRPr="00B24CD7" w14:paraId="08632300" w14:textId="77777777" w:rsidTr="00B24CD7">
        <w:trPr>
          <w:trHeight w:val="195"/>
        </w:trPr>
        <w:tc>
          <w:tcPr>
            <w:tcW w:w="1708" w:type="dxa"/>
            <w:vMerge/>
          </w:tcPr>
          <w:p w14:paraId="6492859B" w14:textId="77777777" w:rsidR="00A25B92" w:rsidRPr="00B24CD7" w:rsidRDefault="00A25B92" w:rsidP="00B24CD7">
            <w:pPr>
              <w:widowControl w:val="0"/>
              <w:spacing w:after="0" w:line="276" w:lineRule="auto"/>
              <w:ind w:left="0"/>
              <w:rPr>
                <w:rFonts w:ascii="Times New Roman" w:eastAsia="Georgia" w:hAnsi="Times New Roman" w:cs="Times New Roman"/>
                <w:lang w:val="ru-RU"/>
              </w:rPr>
            </w:pPr>
          </w:p>
        </w:tc>
        <w:tc>
          <w:tcPr>
            <w:tcW w:w="1708" w:type="dxa"/>
            <w:vMerge/>
          </w:tcPr>
          <w:p w14:paraId="641C7C86" w14:textId="77777777" w:rsidR="00A25B92" w:rsidRPr="00B24CD7" w:rsidRDefault="00A25B92" w:rsidP="00B24CD7">
            <w:pPr>
              <w:widowControl w:val="0"/>
              <w:spacing w:after="0" w:line="276" w:lineRule="auto"/>
              <w:ind w:left="0"/>
              <w:rPr>
                <w:rFonts w:ascii="Times New Roman" w:eastAsia="Georgia" w:hAnsi="Times New Roman" w:cs="Times New Roman"/>
                <w:lang w:val="ru-RU"/>
              </w:rPr>
            </w:pPr>
          </w:p>
        </w:tc>
        <w:tc>
          <w:tcPr>
            <w:tcW w:w="1708" w:type="dxa"/>
          </w:tcPr>
          <w:p w14:paraId="33E20C21" w14:textId="77777777" w:rsidR="00A25B92" w:rsidRPr="00B24CD7" w:rsidRDefault="00A25B92" w:rsidP="00B24CD7">
            <w:pPr>
              <w:tabs>
                <w:tab w:val="left" w:pos="6386"/>
              </w:tabs>
              <w:spacing w:after="0" w:line="240" w:lineRule="auto"/>
              <w:ind w:left="0"/>
              <w:jc w:val="both"/>
              <w:rPr>
                <w:rFonts w:ascii="Times New Roman" w:eastAsia="Georgia" w:hAnsi="Times New Roman" w:cs="Times New Roman"/>
                <w:lang w:val="ru-RU"/>
              </w:rPr>
            </w:pPr>
            <w:r w:rsidRPr="00B24CD7">
              <w:rPr>
                <w:rFonts w:ascii="Times New Roman" w:eastAsia="Georgia" w:hAnsi="Times New Roman" w:cs="Times New Roman"/>
                <w:lang w:val="ru-RU"/>
              </w:rPr>
              <w:t>Количество физических лиц</w:t>
            </w:r>
          </w:p>
        </w:tc>
        <w:tc>
          <w:tcPr>
            <w:tcW w:w="1708" w:type="dxa"/>
          </w:tcPr>
          <w:p w14:paraId="01F8139A" w14:textId="77777777" w:rsidR="00A25B92" w:rsidRPr="00B24CD7" w:rsidRDefault="00A25B92" w:rsidP="00B24CD7">
            <w:pPr>
              <w:tabs>
                <w:tab w:val="left" w:pos="6386"/>
              </w:tabs>
              <w:spacing w:after="0" w:line="240" w:lineRule="auto"/>
              <w:ind w:left="0"/>
              <w:jc w:val="both"/>
              <w:rPr>
                <w:rFonts w:ascii="Times New Roman" w:eastAsia="Georgia" w:hAnsi="Times New Roman" w:cs="Times New Roman"/>
                <w:lang w:val="ru-RU"/>
              </w:rPr>
            </w:pPr>
          </w:p>
        </w:tc>
        <w:tc>
          <w:tcPr>
            <w:tcW w:w="1709" w:type="dxa"/>
          </w:tcPr>
          <w:p w14:paraId="2514A49B" w14:textId="77777777" w:rsidR="00A25B92" w:rsidRPr="00B24CD7" w:rsidRDefault="00A25B92" w:rsidP="00B24CD7">
            <w:pPr>
              <w:tabs>
                <w:tab w:val="left" w:pos="6386"/>
              </w:tabs>
              <w:spacing w:after="0" w:line="240" w:lineRule="auto"/>
              <w:ind w:left="0"/>
              <w:jc w:val="both"/>
              <w:rPr>
                <w:rFonts w:ascii="Times New Roman" w:eastAsia="Georgia" w:hAnsi="Times New Roman" w:cs="Times New Roman"/>
                <w:lang w:val="ru-RU"/>
              </w:rPr>
            </w:pPr>
          </w:p>
        </w:tc>
        <w:tc>
          <w:tcPr>
            <w:tcW w:w="1709" w:type="dxa"/>
          </w:tcPr>
          <w:p w14:paraId="23FBA7DA" w14:textId="77777777" w:rsidR="00A25B92" w:rsidRPr="00B24CD7" w:rsidRDefault="00A25B92" w:rsidP="00B24CD7">
            <w:pPr>
              <w:tabs>
                <w:tab w:val="left" w:pos="6386"/>
              </w:tabs>
              <w:spacing w:after="0" w:line="240" w:lineRule="auto"/>
              <w:ind w:left="0"/>
              <w:jc w:val="both"/>
              <w:rPr>
                <w:rFonts w:ascii="Times New Roman" w:eastAsia="Georgia" w:hAnsi="Times New Roman" w:cs="Times New Roman"/>
                <w:lang w:val="ru-RU"/>
              </w:rPr>
            </w:pPr>
          </w:p>
        </w:tc>
      </w:tr>
      <w:tr w:rsidR="00A25B92" w:rsidRPr="00B24CD7" w14:paraId="16BE5C87" w14:textId="77777777" w:rsidTr="00B24CD7">
        <w:trPr>
          <w:trHeight w:val="195"/>
        </w:trPr>
        <w:tc>
          <w:tcPr>
            <w:tcW w:w="1708" w:type="dxa"/>
            <w:vMerge/>
          </w:tcPr>
          <w:p w14:paraId="5E427171" w14:textId="77777777" w:rsidR="00A25B92" w:rsidRPr="00B24CD7" w:rsidRDefault="00A25B92" w:rsidP="00B24CD7">
            <w:pPr>
              <w:widowControl w:val="0"/>
              <w:spacing w:after="0" w:line="276" w:lineRule="auto"/>
              <w:ind w:left="0"/>
              <w:rPr>
                <w:rFonts w:ascii="Times New Roman" w:eastAsia="Georgia" w:hAnsi="Times New Roman" w:cs="Times New Roman"/>
                <w:lang w:val="ru-RU"/>
              </w:rPr>
            </w:pPr>
          </w:p>
        </w:tc>
        <w:tc>
          <w:tcPr>
            <w:tcW w:w="1708" w:type="dxa"/>
            <w:vMerge/>
          </w:tcPr>
          <w:p w14:paraId="3606EFF7" w14:textId="77777777" w:rsidR="00A25B92" w:rsidRPr="00B24CD7" w:rsidRDefault="00A25B92" w:rsidP="00B24CD7">
            <w:pPr>
              <w:widowControl w:val="0"/>
              <w:spacing w:after="0" w:line="276" w:lineRule="auto"/>
              <w:ind w:left="0"/>
              <w:rPr>
                <w:rFonts w:ascii="Times New Roman" w:eastAsia="Georgia" w:hAnsi="Times New Roman" w:cs="Times New Roman"/>
                <w:lang w:val="ru-RU"/>
              </w:rPr>
            </w:pPr>
          </w:p>
        </w:tc>
        <w:tc>
          <w:tcPr>
            <w:tcW w:w="1708" w:type="dxa"/>
          </w:tcPr>
          <w:p w14:paraId="4330B07F" w14:textId="77777777" w:rsidR="00A25B92" w:rsidRPr="00B24CD7" w:rsidRDefault="00A25B92" w:rsidP="00B24CD7">
            <w:pPr>
              <w:tabs>
                <w:tab w:val="left" w:pos="6386"/>
              </w:tabs>
              <w:spacing w:after="0" w:line="240" w:lineRule="auto"/>
              <w:ind w:left="0"/>
              <w:jc w:val="both"/>
              <w:rPr>
                <w:rFonts w:ascii="Times New Roman" w:eastAsia="Georgia" w:hAnsi="Times New Roman" w:cs="Times New Roman"/>
                <w:lang w:val="ru-RU"/>
              </w:rPr>
            </w:pPr>
            <w:r w:rsidRPr="00B24CD7">
              <w:rPr>
                <w:rFonts w:ascii="Times New Roman" w:eastAsia="Georgia" w:hAnsi="Times New Roman" w:cs="Times New Roman"/>
                <w:lang w:val="ru-RU"/>
              </w:rPr>
              <w:t>Количество юридических лиц</w:t>
            </w:r>
          </w:p>
        </w:tc>
        <w:tc>
          <w:tcPr>
            <w:tcW w:w="1708" w:type="dxa"/>
          </w:tcPr>
          <w:p w14:paraId="3DEFC2D7" w14:textId="77777777" w:rsidR="00A25B92" w:rsidRPr="00B24CD7" w:rsidRDefault="00A25B92" w:rsidP="00B24CD7">
            <w:pPr>
              <w:tabs>
                <w:tab w:val="left" w:pos="6386"/>
              </w:tabs>
              <w:spacing w:after="0" w:line="240" w:lineRule="auto"/>
              <w:ind w:left="0"/>
              <w:jc w:val="both"/>
              <w:rPr>
                <w:rFonts w:ascii="Times New Roman" w:eastAsia="Georgia" w:hAnsi="Times New Roman" w:cs="Times New Roman"/>
                <w:lang w:val="ru-RU"/>
              </w:rPr>
            </w:pPr>
          </w:p>
        </w:tc>
        <w:tc>
          <w:tcPr>
            <w:tcW w:w="1709" w:type="dxa"/>
          </w:tcPr>
          <w:p w14:paraId="32128F9E" w14:textId="77777777" w:rsidR="00A25B92" w:rsidRPr="00B24CD7" w:rsidRDefault="00A25B92" w:rsidP="00B24CD7">
            <w:pPr>
              <w:tabs>
                <w:tab w:val="left" w:pos="6386"/>
              </w:tabs>
              <w:spacing w:after="0" w:line="240" w:lineRule="auto"/>
              <w:ind w:left="0"/>
              <w:jc w:val="both"/>
              <w:rPr>
                <w:rFonts w:ascii="Times New Roman" w:eastAsia="Georgia" w:hAnsi="Times New Roman" w:cs="Times New Roman"/>
                <w:lang w:val="ru-RU"/>
              </w:rPr>
            </w:pPr>
          </w:p>
        </w:tc>
        <w:tc>
          <w:tcPr>
            <w:tcW w:w="1709" w:type="dxa"/>
          </w:tcPr>
          <w:p w14:paraId="0D1C6E41" w14:textId="77777777" w:rsidR="00A25B92" w:rsidRPr="00B24CD7" w:rsidRDefault="00A25B92" w:rsidP="00B24CD7">
            <w:pPr>
              <w:tabs>
                <w:tab w:val="left" w:pos="6386"/>
              </w:tabs>
              <w:spacing w:after="0" w:line="240" w:lineRule="auto"/>
              <w:ind w:left="0"/>
              <w:jc w:val="both"/>
              <w:rPr>
                <w:rFonts w:ascii="Times New Roman" w:eastAsia="Georgia" w:hAnsi="Times New Roman" w:cs="Times New Roman"/>
                <w:lang w:val="ru-RU"/>
              </w:rPr>
            </w:pPr>
          </w:p>
        </w:tc>
      </w:tr>
      <w:tr w:rsidR="00A25B92" w:rsidRPr="00B24CD7" w14:paraId="5C3C7D22" w14:textId="77777777" w:rsidTr="00B24CD7">
        <w:trPr>
          <w:trHeight w:val="330"/>
        </w:trPr>
        <w:tc>
          <w:tcPr>
            <w:tcW w:w="1708" w:type="dxa"/>
            <w:vMerge/>
          </w:tcPr>
          <w:p w14:paraId="1FF06144" w14:textId="77777777" w:rsidR="00A25B92" w:rsidRPr="00B24CD7" w:rsidRDefault="00A25B92" w:rsidP="00B24CD7">
            <w:pPr>
              <w:widowControl w:val="0"/>
              <w:spacing w:after="0" w:line="276" w:lineRule="auto"/>
              <w:ind w:left="0"/>
              <w:rPr>
                <w:rFonts w:ascii="Times New Roman" w:eastAsia="Georgia" w:hAnsi="Times New Roman" w:cs="Times New Roman"/>
                <w:lang w:val="ru-RU"/>
              </w:rPr>
            </w:pPr>
          </w:p>
        </w:tc>
        <w:tc>
          <w:tcPr>
            <w:tcW w:w="1708" w:type="dxa"/>
            <w:vMerge w:val="restart"/>
          </w:tcPr>
          <w:p w14:paraId="63D02659" w14:textId="77777777" w:rsidR="00A25B92" w:rsidRPr="00B24CD7" w:rsidRDefault="00430FF4" w:rsidP="00B24CD7">
            <w:pPr>
              <w:tabs>
                <w:tab w:val="left" w:pos="6386"/>
              </w:tabs>
              <w:spacing w:after="0" w:line="240" w:lineRule="auto"/>
              <w:ind w:left="0"/>
              <w:jc w:val="both"/>
              <w:rPr>
                <w:rFonts w:ascii="Times New Roman" w:eastAsia="Georgia" w:hAnsi="Times New Roman" w:cs="Times New Roman"/>
                <w:lang w:val="ru-RU"/>
              </w:rPr>
            </w:pPr>
            <w:sdt>
              <w:sdtPr>
                <w:rPr>
                  <w:rFonts w:ascii="Times New Roman" w:hAnsi="Times New Roman" w:cs="Times New Roman"/>
                  <w:lang w:val="ru-RU"/>
                </w:rPr>
                <w:tag w:val="goog_rdk_43"/>
                <w:id w:val="-2023240691"/>
              </w:sdtPr>
              <w:sdtEndPr/>
              <w:sdtContent>
                <w:sdt>
                  <w:sdtPr>
                    <w:rPr>
                      <w:rFonts w:ascii="Times New Roman" w:hAnsi="Times New Roman" w:cs="Times New Roman"/>
                      <w:lang w:val="ru-RU"/>
                    </w:rPr>
                    <w:tag w:val="goog_rdk_41"/>
                    <w:id w:val="1864086713"/>
                  </w:sdtPr>
                  <w:sdtEndPr/>
                  <w:sdtContent>
                    <w:r w:rsidR="00A25B92" w:rsidRPr="00B24CD7">
                      <w:rPr>
                        <w:rFonts w:ascii="Times New Roman" w:hAnsi="Times New Roman" w:cs="Times New Roman"/>
                        <w:lang w:val="ru-RU"/>
                      </w:rPr>
                      <w:t xml:space="preserve">Другие преступления </w:t>
                    </w:r>
                  </w:sdtContent>
                </w:sdt>
              </w:sdtContent>
            </w:sdt>
          </w:p>
        </w:tc>
        <w:tc>
          <w:tcPr>
            <w:tcW w:w="1708" w:type="dxa"/>
          </w:tcPr>
          <w:p w14:paraId="435C0A76" w14:textId="77777777" w:rsidR="00A25B92" w:rsidRPr="00B24CD7" w:rsidRDefault="00A25B92" w:rsidP="00B24CD7">
            <w:pPr>
              <w:tabs>
                <w:tab w:val="left" w:pos="6386"/>
              </w:tabs>
              <w:spacing w:after="0" w:line="240" w:lineRule="auto"/>
              <w:ind w:left="0"/>
              <w:jc w:val="both"/>
              <w:rPr>
                <w:rFonts w:ascii="Times New Roman" w:eastAsia="Georgia" w:hAnsi="Times New Roman" w:cs="Times New Roman"/>
                <w:lang w:val="ru-RU"/>
              </w:rPr>
            </w:pPr>
            <w:r w:rsidRPr="00B24CD7">
              <w:rPr>
                <w:rFonts w:ascii="Times New Roman" w:eastAsia="Georgia" w:hAnsi="Times New Roman" w:cs="Times New Roman"/>
                <w:lang w:val="ru-RU"/>
              </w:rPr>
              <w:t xml:space="preserve">Количество </w:t>
            </w:r>
            <w:r w:rsidR="00ED6FBF">
              <w:rPr>
                <w:rFonts w:ascii="Times New Roman" w:eastAsia="Georgia" w:hAnsi="Times New Roman" w:cs="Times New Roman"/>
                <w:lang w:val="ru-RU"/>
              </w:rPr>
              <w:t>дел</w:t>
            </w:r>
          </w:p>
        </w:tc>
        <w:tc>
          <w:tcPr>
            <w:tcW w:w="1708" w:type="dxa"/>
          </w:tcPr>
          <w:p w14:paraId="3D0A1A73" w14:textId="77777777" w:rsidR="00A25B92" w:rsidRPr="00B24CD7" w:rsidRDefault="00A25B92" w:rsidP="00B24CD7">
            <w:pPr>
              <w:tabs>
                <w:tab w:val="left" w:pos="6386"/>
              </w:tabs>
              <w:spacing w:after="0" w:line="240" w:lineRule="auto"/>
              <w:ind w:left="0"/>
              <w:jc w:val="both"/>
              <w:rPr>
                <w:rFonts w:ascii="Times New Roman" w:eastAsia="Georgia" w:hAnsi="Times New Roman" w:cs="Times New Roman"/>
                <w:lang w:val="ru-RU"/>
              </w:rPr>
            </w:pPr>
          </w:p>
        </w:tc>
        <w:tc>
          <w:tcPr>
            <w:tcW w:w="1709" w:type="dxa"/>
          </w:tcPr>
          <w:p w14:paraId="47A56F7D" w14:textId="77777777" w:rsidR="00A25B92" w:rsidRPr="00B24CD7" w:rsidRDefault="00A25B92" w:rsidP="00B24CD7">
            <w:pPr>
              <w:tabs>
                <w:tab w:val="left" w:pos="6386"/>
              </w:tabs>
              <w:spacing w:after="0" w:line="240" w:lineRule="auto"/>
              <w:ind w:left="0"/>
              <w:jc w:val="both"/>
              <w:rPr>
                <w:rFonts w:ascii="Times New Roman" w:eastAsia="Georgia" w:hAnsi="Times New Roman" w:cs="Times New Roman"/>
                <w:lang w:val="ru-RU"/>
              </w:rPr>
            </w:pPr>
          </w:p>
        </w:tc>
        <w:tc>
          <w:tcPr>
            <w:tcW w:w="1709" w:type="dxa"/>
          </w:tcPr>
          <w:p w14:paraId="30B2F3B7" w14:textId="77777777" w:rsidR="00A25B92" w:rsidRPr="00B24CD7" w:rsidRDefault="00A25B92" w:rsidP="00B24CD7">
            <w:pPr>
              <w:tabs>
                <w:tab w:val="left" w:pos="6386"/>
              </w:tabs>
              <w:spacing w:after="0" w:line="240" w:lineRule="auto"/>
              <w:ind w:left="0"/>
              <w:jc w:val="both"/>
              <w:rPr>
                <w:rFonts w:ascii="Times New Roman" w:eastAsia="Georgia" w:hAnsi="Times New Roman" w:cs="Times New Roman"/>
                <w:lang w:val="ru-RU"/>
              </w:rPr>
            </w:pPr>
          </w:p>
        </w:tc>
      </w:tr>
      <w:tr w:rsidR="00A25B92" w:rsidRPr="00B24CD7" w14:paraId="7E9095A2" w14:textId="77777777" w:rsidTr="00B24CD7">
        <w:trPr>
          <w:trHeight w:val="330"/>
        </w:trPr>
        <w:tc>
          <w:tcPr>
            <w:tcW w:w="1708" w:type="dxa"/>
            <w:vMerge/>
          </w:tcPr>
          <w:p w14:paraId="17997066" w14:textId="77777777" w:rsidR="00A25B92" w:rsidRPr="00B24CD7" w:rsidRDefault="00A25B92" w:rsidP="00B24CD7">
            <w:pPr>
              <w:widowControl w:val="0"/>
              <w:spacing w:after="0" w:line="276" w:lineRule="auto"/>
              <w:ind w:left="0"/>
              <w:rPr>
                <w:rFonts w:ascii="Times New Roman" w:eastAsia="Georgia" w:hAnsi="Times New Roman" w:cs="Times New Roman"/>
                <w:lang w:val="ru-RU"/>
              </w:rPr>
            </w:pPr>
          </w:p>
        </w:tc>
        <w:tc>
          <w:tcPr>
            <w:tcW w:w="1708" w:type="dxa"/>
            <w:vMerge/>
          </w:tcPr>
          <w:p w14:paraId="7479B3DF" w14:textId="77777777" w:rsidR="00A25B92" w:rsidRPr="00B24CD7" w:rsidRDefault="00A25B92" w:rsidP="00B24CD7">
            <w:pPr>
              <w:widowControl w:val="0"/>
              <w:spacing w:after="0" w:line="276" w:lineRule="auto"/>
              <w:ind w:left="0"/>
              <w:rPr>
                <w:rFonts w:ascii="Times New Roman" w:eastAsia="Georgia" w:hAnsi="Times New Roman" w:cs="Times New Roman"/>
                <w:lang w:val="ru-RU"/>
              </w:rPr>
            </w:pPr>
          </w:p>
        </w:tc>
        <w:tc>
          <w:tcPr>
            <w:tcW w:w="1708" w:type="dxa"/>
          </w:tcPr>
          <w:p w14:paraId="7BF66267" w14:textId="77777777" w:rsidR="00A25B92" w:rsidRPr="00B24CD7" w:rsidRDefault="00A25B92" w:rsidP="00B24CD7">
            <w:pPr>
              <w:tabs>
                <w:tab w:val="left" w:pos="6386"/>
              </w:tabs>
              <w:spacing w:after="0" w:line="240" w:lineRule="auto"/>
              <w:ind w:left="0"/>
              <w:jc w:val="both"/>
              <w:rPr>
                <w:rFonts w:ascii="Times New Roman" w:eastAsia="Georgia" w:hAnsi="Times New Roman" w:cs="Times New Roman"/>
                <w:lang w:val="ru-RU"/>
              </w:rPr>
            </w:pPr>
            <w:r w:rsidRPr="00B24CD7">
              <w:rPr>
                <w:rFonts w:ascii="Times New Roman" w:eastAsia="Georgia" w:hAnsi="Times New Roman" w:cs="Times New Roman"/>
                <w:lang w:val="ru-RU"/>
              </w:rPr>
              <w:t>Количество физических лиц</w:t>
            </w:r>
          </w:p>
        </w:tc>
        <w:tc>
          <w:tcPr>
            <w:tcW w:w="1708" w:type="dxa"/>
          </w:tcPr>
          <w:p w14:paraId="3629F4F1" w14:textId="77777777" w:rsidR="00A25B92" w:rsidRPr="00B24CD7" w:rsidRDefault="00A25B92" w:rsidP="00B24CD7">
            <w:pPr>
              <w:tabs>
                <w:tab w:val="left" w:pos="6386"/>
              </w:tabs>
              <w:spacing w:after="0" w:line="240" w:lineRule="auto"/>
              <w:ind w:left="0"/>
              <w:jc w:val="both"/>
              <w:rPr>
                <w:rFonts w:ascii="Times New Roman" w:eastAsia="Georgia" w:hAnsi="Times New Roman" w:cs="Times New Roman"/>
                <w:lang w:val="ru-RU"/>
              </w:rPr>
            </w:pPr>
          </w:p>
        </w:tc>
        <w:tc>
          <w:tcPr>
            <w:tcW w:w="1709" w:type="dxa"/>
          </w:tcPr>
          <w:p w14:paraId="02A68E35" w14:textId="77777777" w:rsidR="00A25B92" w:rsidRPr="00B24CD7" w:rsidRDefault="00A25B92" w:rsidP="00B24CD7">
            <w:pPr>
              <w:tabs>
                <w:tab w:val="left" w:pos="6386"/>
              </w:tabs>
              <w:spacing w:after="0" w:line="240" w:lineRule="auto"/>
              <w:ind w:left="0"/>
              <w:jc w:val="both"/>
              <w:rPr>
                <w:rFonts w:ascii="Times New Roman" w:eastAsia="Georgia" w:hAnsi="Times New Roman" w:cs="Times New Roman"/>
                <w:lang w:val="ru-RU"/>
              </w:rPr>
            </w:pPr>
          </w:p>
        </w:tc>
        <w:tc>
          <w:tcPr>
            <w:tcW w:w="1709" w:type="dxa"/>
          </w:tcPr>
          <w:p w14:paraId="4AAA33C3" w14:textId="77777777" w:rsidR="00A25B92" w:rsidRPr="00B24CD7" w:rsidRDefault="00A25B92" w:rsidP="00B24CD7">
            <w:pPr>
              <w:tabs>
                <w:tab w:val="left" w:pos="6386"/>
              </w:tabs>
              <w:spacing w:after="0" w:line="240" w:lineRule="auto"/>
              <w:ind w:left="0"/>
              <w:jc w:val="both"/>
              <w:rPr>
                <w:rFonts w:ascii="Times New Roman" w:eastAsia="Georgia" w:hAnsi="Times New Roman" w:cs="Times New Roman"/>
                <w:lang w:val="ru-RU"/>
              </w:rPr>
            </w:pPr>
          </w:p>
        </w:tc>
      </w:tr>
      <w:tr w:rsidR="00A25B92" w:rsidRPr="00B24CD7" w14:paraId="1D33B329" w14:textId="77777777" w:rsidTr="00B24CD7">
        <w:trPr>
          <w:trHeight w:val="330"/>
        </w:trPr>
        <w:tc>
          <w:tcPr>
            <w:tcW w:w="1708" w:type="dxa"/>
            <w:vMerge/>
          </w:tcPr>
          <w:p w14:paraId="0BC957DF" w14:textId="77777777" w:rsidR="00A25B92" w:rsidRPr="00B24CD7" w:rsidRDefault="00A25B92" w:rsidP="00B24CD7">
            <w:pPr>
              <w:widowControl w:val="0"/>
              <w:spacing w:after="0" w:line="276" w:lineRule="auto"/>
              <w:ind w:left="0"/>
              <w:rPr>
                <w:rFonts w:ascii="Times New Roman" w:eastAsia="Georgia" w:hAnsi="Times New Roman" w:cs="Times New Roman"/>
                <w:lang w:val="ru-RU"/>
              </w:rPr>
            </w:pPr>
          </w:p>
        </w:tc>
        <w:tc>
          <w:tcPr>
            <w:tcW w:w="1708" w:type="dxa"/>
            <w:vMerge/>
          </w:tcPr>
          <w:p w14:paraId="463CCEC4" w14:textId="77777777" w:rsidR="00A25B92" w:rsidRPr="00B24CD7" w:rsidRDefault="00A25B92" w:rsidP="00B24CD7">
            <w:pPr>
              <w:widowControl w:val="0"/>
              <w:spacing w:after="0" w:line="276" w:lineRule="auto"/>
              <w:ind w:left="0"/>
              <w:rPr>
                <w:rFonts w:ascii="Times New Roman" w:eastAsia="Georgia" w:hAnsi="Times New Roman" w:cs="Times New Roman"/>
                <w:lang w:val="ru-RU"/>
              </w:rPr>
            </w:pPr>
          </w:p>
        </w:tc>
        <w:tc>
          <w:tcPr>
            <w:tcW w:w="1708" w:type="dxa"/>
          </w:tcPr>
          <w:p w14:paraId="25D51D5B" w14:textId="77777777" w:rsidR="00A25B92" w:rsidRPr="00B24CD7" w:rsidRDefault="00A25B92" w:rsidP="00B24CD7">
            <w:pPr>
              <w:tabs>
                <w:tab w:val="left" w:pos="6386"/>
              </w:tabs>
              <w:spacing w:after="0" w:line="240" w:lineRule="auto"/>
              <w:ind w:left="0"/>
              <w:jc w:val="both"/>
              <w:rPr>
                <w:rFonts w:ascii="Times New Roman" w:eastAsia="Georgia" w:hAnsi="Times New Roman" w:cs="Times New Roman"/>
                <w:lang w:val="ru-RU"/>
              </w:rPr>
            </w:pPr>
            <w:r w:rsidRPr="00B24CD7">
              <w:rPr>
                <w:rFonts w:ascii="Times New Roman" w:eastAsia="Georgia" w:hAnsi="Times New Roman" w:cs="Times New Roman"/>
                <w:lang w:val="ru-RU"/>
              </w:rPr>
              <w:t>Количество юридических лиц</w:t>
            </w:r>
          </w:p>
        </w:tc>
        <w:tc>
          <w:tcPr>
            <w:tcW w:w="1708" w:type="dxa"/>
          </w:tcPr>
          <w:p w14:paraId="7BD3F1F7" w14:textId="77777777" w:rsidR="00A25B92" w:rsidRPr="00B24CD7" w:rsidRDefault="00A25B92" w:rsidP="00B24CD7">
            <w:pPr>
              <w:tabs>
                <w:tab w:val="left" w:pos="6386"/>
              </w:tabs>
              <w:spacing w:after="0" w:line="240" w:lineRule="auto"/>
              <w:ind w:left="0"/>
              <w:jc w:val="both"/>
              <w:rPr>
                <w:rFonts w:ascii="Times New Roman" w:eastAsia="Georgia" w:hAnsi="Times New Roman" w:cs="Times New Roman"/>
                <w:lang w:val="ru-RU"/>
              </w:rPr>
            </w:pPr>
          </w:p>
        </w:tc>
        <w:tc>
          <w:tcPr>
            <w:tcW w:w="1709" w:type="dxa"/>
          </w:tcPr>
          <w:p w14:paraId="0CF67CA1" w14:textId="77777777" w:rsidR="00A25B92" w:rsidRPr="00B24CD7" w:rsidRDefault="00A25B92" w:rsidP="00B24CD7">
            <w:pPr>
              <w:tabs>
                <w:tab w:val="left" w:pos="6386"/>
              </w:tabs>
              <w:spacing w:after="0" w:line="240" w:lineRule="auto"/>
              <w:ind w:left="0"/>
              <w:jc w:val="both"/>
              <w:rPr>
                <w:rFonts w:ascii="Times New Roman" w:eastAsia="Georgia" w:hAnsi="Times New Roman" w:cs="Times New Roman"/>
                <w:lang w:val="ru-RU"/>
              </w:rPr>
            </w:pPr>
          </w:p>
        </w:tc>
        <w:tc>
          <w:tcPr>
            <w:tcW w:w="1709" w:type="dxa"/>
          </w:tcPr>
          <w:p w14:paraId="6717F58B" w14:textId="77777777" w:rsidR="00A25B92" w:rsidRPr="00B24CD7" w:rsidRDefault="00A25B92" w:rsidP="00B24CD7">
            <w:pPr>
              <w:tabs>
                <w:tab w:val="left" w:pos="6386"/>
              </w:tabs>
              <w:spacing w:after="0" w:line="240" w:lineRule="auto"/>
              <w:ind w:left="0"/>
              <w:jc w:val="both"/>
              <w:rPr>
                <w:rFonts w:ascii="Times New Roman" w:eastAsia="Georgia" w:hAnsi="Times New Roman" w:cs="Times New Roman"/>
                <w:lang w:val="ru-RU"/>
              </w:rPr>
            </w:pPr>
          </w:p>
        </w:tc>
      </w:tr>
      <w:bookmarkEnd w:id="9"/>
    </w:tbl>
    <w:p w14:paraId="636CE151" w14:textId="77777777" w:rsidR="00A25B92" w:rsidRPr="00B24CD7" w:rsidRDefault="00A25B92" w:rsidP="008D32B9">
      <w:pPr>
        <w:tabs>
          <w:tab w:val="left" w:pos="6386"/>
        </w:tabs>
        <w:spacing w:after="0" w:line="240" w:lineRule="auto"/>
        <w:ind w:firstLine="567"/>
        <w:jc w:val="both"/>
        <w:rPr>
          <w:rFonts w:ascii="Times New Roman" w:hAnsi="Times New Roman" w:cs="Times New Roman"/>
          <w:sz w:val="22"/>
          <w:szCs w:val="22"/>
          <w:lang w:val="ru-RU"/>
        </w:rPr>
      </w:pPr>
    </w:p>
    <w:p w14:paraId="7D40D29E" w14:textId="77777777" w:rsidR="00E30CD5" w:rsidRPr="00B24CD7" w:rsidRDefault="00ED6FBF" w:rsidP="008D32B9">
      <w:pPr>
        <w:tabs>
          <w:tab w:val="left" w:pos="6386"/>
        </w:tabs>
        <w:spacing w:after="0" w:line="240" w:lineRule="auto"/>
        <w:ind w:firstLine="567"/>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Статистика по уголовному преследованию по преступлениям по отмыванию денег и финансированию терроризма </w:t>
      </w:r>
    </w:p>
    <w:tbl>
      <w:tblPr>
        <w:tblW w:w="73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50"/>
        <w:gridCol w:w="1080"/>
        <w:gridCol w:w="1410"/>
        <w:gridCol w:w="1410"/>
      </w:tblGrid>
      <w:tr w:rsidR="00A25B92" w:rsidRPr="00B24CD7" w14:paraId="292B0F44" w14:textId="77777777" w:rsidTr="00B24CD7">
        <w:trPr>
          <w:trHeight w:val="173"/>
          <w:jc w:val="center"/>
        </w:trPr>
        <w:tc>
          <w:tcPr>
            <w:tcW w:w="3450" w:type="dxa"/>
            <w:vMerge w:val="restart"/>
          </w:tcPr>
          <w:p w14:paraId="3ADCF5BA" w14:textId="77777777" w:rsidR="00A25B92" w:rsidRPr="00B24CD7" w:rsidRDefault="00ED6FBF" w:rsidP="00B24CD7">
            <w:pPr>
              <w:tabs>
                <w:tab w:val="left" w:pos="6386"/>
              </w:tabs>
              <w:spacing w:after="0" w:line="240" w:lineRule="auto"/>
              <w:ind w:left="0"/>
              <w:jc w:val="both"/>
              <w:rPr>
                <w:rFonts w:ascii="Times New Roman" w:hAnsi="Times New Roman" w:cs="Times New Roman"/>
                <w:sz w:val="22"/>
                <w:szCs w:val="22"/>
                <w:lang w:val="ru-RU"/>
              </w:rPr>
            </w:pPr>
            <w:r w:rsidRPr="00B24CD7">
              <w:rPr>
                <w:rFonts w:ascii="Times New Roman" w:hAnsi="Times New Roman" w:cs="Times New Roman"/>
                <w:sz w:val="22"/>
                <w:szCs w:val="22"/>
                <w:lang w:val="ru-RU"/>
              </w:rPr>
              <w:t>Компетентный</w:t>
            </w:r>
            <w:r w:rsidR="00A25B92" w:rsidRPr="00B24CD7">
              <w:rPr>
                <w:rFonts w:ascii="Times New Roman" w:hAnsi="Times New Roman" w:cs="Times New Roman"/>
                <w:sz w:val="22"/>
                <w:szCs w:val="22"/>
                <w:lang w:val="ru-RU"/>
              </w:rPr>
              <w:t xml:space="preserve"> орган </w:t>
            </w:r>
          </w:p>
        </w:tc>
        <w:tc>
          <w:tcPr>
            <w:tcW w:w="3900" w:type="dxa"/>
            <w:gridSpan w:val="3"/>
          </w:tcPr>
          <w:p w14:paraId="49CBC400" w14:textId="77777777" w:rsidR="00A25B92" w:rsidRPr="00B24CD7" w:rsidRDefault="00A25B92" w:rsidP="00B24CD7">
            <w:pPr>
              <w:tabs>
                <w:tab w:val="left" w:pos="6386"/>
              </w:tabs>
              <w:spacing w:after="0" w:line="240" w:lineRule="auto"/>
              <w:ind w:left="0"/>
              <w:jc w:val="both"/>
              <w:rPr>
                <w:rFonts w:ascii="Times New Roman" w:hAnsi="Times New Roman" w:cs="Times New Roman"/>
                <w:sz w:val="22"/>
                <w:szCs w:val="22"/>
                <w:lang w:val="ru-RU"/>
              </w:rPr>
            </w:pPr>
            <w:r w:rsidRPr="00B24CD7">
              <w:rPr>
                <w:rFonts w:ascii="Times New Roman" w:hAnsi="Times New Roman" w:cs="Times New Roman"/>
                <w:sz w:val="22"/>
                <w:szCs w:val="22"/>
                <w:lang w:val="ru-RU"/>
              </w:rPr>
              <w:t>Уголовное расследование</w:t>
            </w:r>
          </w:p>
        </w:tc>
      </w:tr>
      <w:tr w:rsidR="00A25B92" w:rsidRPr="00B24CD7" w14:paraId="771AA045" w14:textId="77777777" w:rsidTr="00B24CD7">
        <w:trPr>
          <w:trHeight w:val="172"/>
          <w:jc w:val="center"/>
        </w:trPr>
        <w:tc>
          <w:tcPr>
            <w:tcW w:w="3450" w:type="dxa"/>
            <w:vMerge/>
          </w:tcPr>
          <w:p w14:paraId="73F56051" w14:textId="77777777" w:rsidR="00A25B92" w:rsidRPr="00B24CD7" w:rsidRDefault="00A25B92" w:rsidP="00B24CD7">
            <w:pPr>
              <w:widowControl w:val="0"/>
              <w:spacing w:after="0" w:line="276" w:lineRule="auto"/>
              <w:ind w:left="0"/>
              <w:rPr>
                <w:rFonts w:ascii="Times New Roman" w:hAnsi="Times New Roman" w:cs="Times New Roman"/>
                <w:sz w:val="22"/>
                <w:szCs w:val="22"/>
                <w:lang w:val="ru-RU"/>
              </w:rPr>
            </w:pPr>
          </w:p>
        </w:tc>
        <w:tc>
          <w:tcPr>
            <w:tcW w:w="1080" w:type="dxa"/>
          </w:tcPr>
          <w:p w14:paraId="277D019B" w14:textId="77777777" w:rsidR="00A25B92" w:rsidRPr="00B24CD7" w:rsidRDefault="00A25B92" w:rsidP="00B24CD7">
            <w:pPr>
              <w:tabs>
                <w:tab w:val="left" w:pos="6386"/>
              </w:tabs>
              <w:spacing w:after="0" w:line="240" w:lineRule="auto"/>
              <w:ind w:left="0"/>
              <w:jc w:val="both"/>
              <w:rPr>
                <w:rFonts w:ascii="Times New Roman" w:hAnsi="Times New Roman" w:cs="Times New Roman"/>
                <w:sz w:val="22"/>
                <w:szCs w:val="22"/>
                <w:lang w:val="ru-RU"/>
              </w:rPr>
            </w:pPr>
            <w:r w:rsidRPr="00B24CD7">
              <w:rPr>
                <w:rFonts w:ascii="Times New Roman" w:hAnsi="Times New Roman" w:cs="Times New Roman"/>
                <w:sz w:val="22"/>
                <w:szCs w:val="22"/>
                <w:lang w:val="ru-RU"/>
              </w:rPr>
              <w:t>Количество случаев</w:t>
            </w:r>
          </w:p>
        </w:tc>
        <w:tc>
          <w:tcPr>
            <w:tcW w:w="1410" w:type="dxa"/>
          </w:tcPr>
          <w:p w14:paraId="01B36CA8" w14:textId="77777777" w:rsidR="00A25B92" w:rsidRPr="00B24CD7" w:rsidRDefault="00A25B92" w:rsidP="00B24CD7">
            <w:pPr>
              <w:tabs>
                <w:tab w:val="left" w:pos="6386"/>
              </w:tabs>
              <w:spacing w:after="0" w:line="240" w:lineRule="auto"/>
              <w:ind w:left="0"/>
              <w:jc w:val="both"/>
              <w:rPr>
                <w:rFonts w:ascii="Times New Roman" w:hAnsi="Times New Roman" w:cs="Times New Roman"/>
                <w:sz w:val="22"/>
                <w:szCs w:val="22"/>
                <w:lang w:val="ru-RU"/>
              </w:rPr>
            </w:pPr>
            <w:r w:rsidRPr="00B24CD7">
              <w:rPr>
                <w:rFonts w:ascii="Times New Roman" w:hAnsi="Times New Roman" w:cs="Times New Roman"/>
                <w:sz w:val="22"/>
                <w:szCs w:val="22"/>
                <w:lang w:val="ru-RU"/>
              </w:rPr>
              <w:t>Количество физических лиц</w:t>
            </w:r>
          </w:p>
        </w:tc>
        <w:tc>
          <w:tcPr>
            <w:tcW w:w="1410" w:type="dxa"/>
          </w:tcPr>
          <w:p w14:paraId="5B5C183C" w14:textId="77777777" w:rsidR="00A25B92" w:rsidRPr="00B24CD7" w:rsidRDefault="00A25B92" w:rsidP="00B24CD7">
            <w:pPr>
              <w:tabs>
                <w:tab w:val="left" w:pos="6386"/>
              </w:tabs>
              <w:spacing w:after="0" w:line="240" w:lineRule="auto"/>
              <w:ind w:left="0"/>
              <w:jc w:val="both"/>
              <w:rPr>
                <w:rFonts w:ascii="Times New Roman" w:hAnsi="Times New Roman" w:cs="Times New Roman"/>
                <w:sz w:val="22"/>
                <w:szCs w:val="22"/>
                <w:lang w:val="ru-RU"/>
              </w:rPr>
            </w:pPr>
            <w:r w:rsidRPr="00B24CD7">
              <w:rPr>
                <w:rFonts w:ascii="Times New Roman" w:hAnsi="Times New Roman" w:cs="Times New Roman"/>
                <w:sz w:val="22"/>
                <w:szCs w:val="22"/>
                <w:lang w:val="ru-RU"/>
              </w:rPr>
              <w:t>Количество юридических лиц</w:t>
            </w:r>
          </w:p>
        </w:tc>
      </w:tr>
      <w:tr w:rsidR="00A25B92" w:rsidRPr="00B24CD7" w14:paraId="651AFE5C" w14:textId="77777777" w:rsidTr="00B24CD7">
        <w:trPr>
          <w:jc w:val="center"/>
        </w:trPr>
        <w:tc>
          <w:tcPr>
            <w:tcW w:w="3450" w:type="dxa"/>
          </w:tcPr>
          <w:p w14:paraId="53836C2E" w14:textId="77777777" w:rsidR="00A25B92" w:rsidRPr="00B24CD7" w:rsidRDefault="00A25B92" w:rsidP="00B24CD7">
            <w:pPr>
              <w:tabs>
                <w:tab w:val="left" w:pos="6386"/>
              </w:tabs>
              <w:spacing w:after="0" w:line="240" w:lineRule="auto"/>
              <w:ind w:left="0"/>
              <w:jc w:val="both"/>
              <w:rPr>
                <w:rFonts w:ascii="Times New Roman" w:hAnsi="Times New Roman" w:cs="Times New Roman"/>
                <w:sz w:val="22"/>
                <w:szCs w:val="22"/>
                <w:lang w:val="ru-RU"/>
              </w:rPr>
            </w:pPr>
          </w:p>
        </w:tc>
        <w:tc>
          <w:tcPr>
            <w:tcW w:w="1080" w:type="dxa"/>
          </w:tcPr>
          <w:p w14:paraId="73D9F6F3" w14:textId="77777777" w:rsidR="00A25B92" w:rsidRPr="00B24CD7" w:rsidRDefault="00A25B92" w:rsidP="00B24CD7">
            <w:pPr>
              <w:tabs>
                <w:tab w:val="left" w:pos="6386"/>
              </w:tabs>
              <w:spacing w:after="0" w:line="240" w:lineRule="auto"/>
              <w:ind w:left="0"/>
              <w:jc w:val="both"/>
              <w:rPr>
                <w:rFonts w:ascii="Times New Roman" w:hAnsi="Times New Roman" w:cs="Times New Roman"/>
                <w:sz w:val="22"/>
                <w:szCs w:val="22"/>
                <w:lang w:val="ru-RU"/>
              </w:rPr>
            </w:pPr>
          </w:p>
        </w:tc>
        <w:tc>
          <w:tcPr>
            <w:tcW w:w="1410" w:type="dxa"/>
          </w:tcPr>
          <w:p w14:paraId="0BE3CB1B" w14:textId="77777777" w:rsidR="00A25B92" w:rsidRPr="00B24CD7" w:rsidRDefault="00A25B92" w:rsidP="00B24CD7">
            <w:pPr>
              <w:tabs>
                <w:tab w:val="left" w:pos="6386"/>
              </w:tabs>
              <w:spacing w:after="0" w:line="240" w:lineRule="auto"/>
              <w:ind w:left="0"/>
              <w:jc w:val="both"/>
              <w:rPr>
                <w:rFonts w:ascii="Times New Roman" w:hAnsi="Times New Roman" w:cs="Times New Roman"/>
                <w:sz w:val="22"/>
                <w:szCs w:val="22"/>
                <w:lang w:val="ru-RU"/>
              </w:rPr>
            </w:pPr>
          </w:p>
        </w:tc>
        <w:tc>
          <w:tcPr>
            <w:tcW w:w="1410" w:type="dxa"/>
          </w:tcPr>
          <w:p w14:paraId="3CF383FB" w14:textId="77777777" w:rsidR="00A25B92" w:rsidRPr="00B24CD7" w:rsidRDefault="00A25B92" w:rsidP="00B24CD7">
            <w:pPr>
              <w:tabs>
                <w:tab w:val="left" w:pos="6386"/>
              </w:tabs>
              <w:spacing w:after="0" w:line="240" w:lineRule="auto"/>
              <w:ind w:left="0"/>
              <w:jc w:val="both"/>
              <w:rPr>
                <w:rFonts w:ascii="Times New Roman" w:hAnsi="Times New Roman" w:cs="Times New Roman"/>
                <w:sz w:val="22"/>
                <w:szCs w:val="22"/>
                <w:lang w:val="ru-RU"/>
              </w:rPr>
            </w:pPr>
          </w:p>
        </w:tc>
      </w:tr>
      <w:tr w:rsidR="00A25B92" w:rsidRPr="00B24CD7" w14:paraId="484BB91D" w14:textId="77777777" w:rsidTr="00B24CD7">
        <w:trPr>
          <w:jc w:val="center"/>
        </w:trPr>
        <w:tc>
          <w:tcPr>
            <w:tcW w:w="3450" w:type="dxa"/>
          </w:tcPr>
          <w:p w14:paraId="579D08E1" w14:textId="77777777" w:rsidR="00A25B92" w:rsidRPr="00B24CD7" w:rsidRDefault="00A25B92" w:rsidP="00B24CD7">
            <w:pPr>
              <w:tabs>
                <w:tab w:val="left" w:pos="6386"/>
              </w:tabs>
              <w:spacing w:after="0" w:line="240" w:lineRule="auto"/>
              <w:ind w:left="0"/>
              <w:jc w:val="both"/>
              <w:rPr>
                <w:rFonts w:ascii="Times New Roman" w:hAnsi="Times New Roman" w:cs="Times New Roman"/>
                <w:sz w:val="22"/>
                <w:szCs w:val="22"/>
                <w:lang w:val="ru-RU"/>
              </w:rPr>
            </w:pPr>
          </w:p>
        </w:tc>
        <w:tc>
          <w:tcPr>
            <w:tcW w:w="1080" w:type="dxa"/>
          </w:tcPr>
          <w:p w14:paraId="3E6A8A70" w14:textId="77777777" w:rsidR="00A25B92" w:rsidRPr="00B24CD7" w:rsidRDefault="00A25B92" w:rsidP="00B24CD7">
            <w:pPr>
              <w:tabs>
                <w:tab w:val="left" w:pos="6386"/>
              </w:tabs>
              <w:spacing w:after="0" w:line="240" w:lineRule="auto"/>
              <w:ind w:left="0"/>
              <w:jc w:val="both"/>
              <w:rPr>
                <w:rFonts w:ascii="Times New Roman" w:hAnsi="Times New Roman" w:cs="Times New Roman"/>
                <w:sz w:val="22"/>
                <w:szCs w:val="22"/>
                <w:lang w:val="ru-RU"/>
              </w:rPr>
            </w:pPr>
          </w:p>
        </w:tc>
        <w:tc>
          <w:tcPr>
            <w:tcW w:w="1410" w:type="dxa"/>
          </w:tcPr>
          <w:p w14:paraId="184DB758" w14:textId="77777777" w:rsidR="00A25B92" w:rsidRPr="00B24CD7" w:rsidRDefault="00A25B92" w:rsidP="00B24CD7">
            <w:pPr>
              <w:tabs>
                <w:tab w:val="left" w:pos="6386"/>
              </w:tabs>
              <w:spacing w:after="0" w:line="240" w:lineRule="auto"/>
              <w:ind w:left="0"/>
              <w:jc w:val="both"/>
              <w:rPr>
                <w:rFonts w:ascii="Times New Roman" w:hAnsi="Times New Roman" w:cs="Times New Roman"/>
                <w:sz w:val="22"/>
                <w:szCs w:val="22"/>
                <w:lang w:val="ru-RU"/>
              </w:rPr>
            </w:pPr>
          </w:p>
        </w:tc>
        <w:tc>
          <w:tcPr>
            <w:tcW w:w="1410" w:type="dxa"/>
          </w:tcPr>
          <w:p w14:paraId="787F5779" w14:textId="77777777" w:rsidR="00A25B92" w:rsidRPr="00B24CD7" w:rsidRDefault="00A25B92" w:rsidP="00B24CD7">
            <w:pPr>
              <w:tabs>
                <w:tab w:val="left" w:pos="6386"/>
              </w:tabs>
              <w:spacing w:after="0" w:line="240" w:lineRule="auto"/>
              <w:ind w:left="0"/>
              <w:jc w:val="both"/>
              <w:rPr>
                <w:rFonts w:ascii="Times New Roman" w:hAnsi="Times New Roman" w:cs="Times New Roman"/>
                <w:sz w:val="22"/>
                <w:szCs w:val="22"/>
                <w:lang w:val="ru-RU"/>
              </w:rPr>
            </w:pPr>
          </w:p>
        </w:tc>
      </w:tr>
      <w:tr w:rsidR="00A25B92" w:rsidRPr="00B24CD7" w14:paraId="2650EA89" w14:textId="77777777" w:rsidTr="00B24CD7">
        <w:trPr>
          <w:jc w:val="center"/>
        </w:trPr>
        <w:tc>
          <w:tcPr>
            <w:tcW w:w="3450" w:type="dxa"/>
          </w:tcPr>
          <w:p w14:paraId="1C0966A1" w14:textId="77777777" w:rsidR="00A25B92" w:rsidRPr="00B24CD7" w:rsidRDefault="00A25B92" w:rsidP="00B24CD7">
            <w:pPr>
              <w:tabs>
                <w:tab w:val="left" w:pos="6386"/>
              </w:tabs>
              <w:spacing w:after="0" w:line="240" w:lineRule="auto"/>
              <w:ind w:left="0"/>
              <w:jc w:val="both"/>
              <w:rPr>
                <w:rFonts w:ascii="Times New Roman" w:hAnsi="Times New Roman" w:cs="Times New Roman"/>
                <w:sz w:val="22"/>
                <w:szCs w:val="22"/>
                <w:lang w:val="ru-RU"/>
              </w:rPr>
            </w:pPr>
          </w:p>
        </w:tc>
        <w:tc>
          <w:tcPr>
            <w:tcW w:w="1080" w:type="dxa"/>
          </w:tcPr>
          <w:p w14:paraId="2FB2E0D7" w14:textId="77777777" w:rsidR="00A25B92" w:rsidRPr="00B24CD7" w:rsidRDefault="00A25B92" w:rsidP="00B24CD7">
            <w:pPr>
              <w:tabs>
                <w:tab w:val="left" w:pos="6386"/>
              </w:tabs>
              <w:spacing w:after="0" w:line="240" w:lineRule="auto"/>
              <w:ind w:left="0"/>
              <w:jc w:val="both"/>
              <w:rPr>
                <w:rFonts w:ascii="Times New Roman" w:hAnsi="Times New Roman" w:cs="Times New Roman"/>
                <w:sz w:val="22"/>
                <w:szCs w:val="22"/>
                <w:lang w:val="ru-RU"/>
              </w:rPr>
            </w:pPr>
          </w:p>
        </w:tc>
        <w:tc>
          <w:tcPr>
            <w:tcW w:w="1410" w:type="dxa"/>
          </w:tcPr>
          <w:p w14:paraId="7C687457" w14:textId="77777777" w:rsidR="00A25B92" w:rsidRPr="00B24CD7" w:rsidRDefault="00A25B92" w:rsidP="00B24CD7">
            <w:pPr>
              <w:tabs>
                <w:tab w:val="left" w:pos="6386"/>
              </w:tabs>
              <w:spacing w:after="0" w:line="240" w:lineRule="auto"/>
              <w:ind w:left="0"/>
              <w:jc w:val="both"/>
              <w:rPr>
                <w:rFonts w:ascii="Times New Roman" w:hAnsi="Times New Roman" w:cs="Times New Roman"/>
                <w:sz w:val="22"/>
                <w:szCs w:val="22"/>
                <w:lang w:val="ru-RU"/>
              </w:rPr>
            </w:pPr>
          </w:p>
        </w:tc>
        <w:tc>
          <w:tcPr>
            <w:tcW w:w="1410" w:type="dxa"/>
          </w:tcPr>
          <w:p w14:paraId="4E441E72" w14:textId="77777777" w:rsidR="00A25B92" w:rsidRPr="00B24CD7" w:rsidRDefault="00A25B92" w:rsidP="00B24CD7">
            <w:pPr>
              <w:tabs>
                <w:tab w:val="left" w:pos="6386"/>
              </w:tabs>
              <w:spacing w:after="0" w:line="240" w:lineRule="auto"/>
              <w:ind w:left="0"/>
              <w:jc w:val="both"/>
              <w:rPr>
                <w:rFonts w:ascii="Times New Roman" w:hAnsi="Times New Roman" w:cs="Times New Roman"/>
                <w:sz w:val="22"/>
                <w:szCs w:val="22"/>
                <w:lang w:val="ru-RU"/>
              </w:rPr>
            </w:pPr>
          </w:p>
        </w:tc>
      </w:tr>
    </w:tbl>
    <w:p w14:paraId="09424B8F" w14:textId="77777777" w:rsidR="00E30CD5" w:rsidRPr="00B24CD7" w:rsidRDefault="00E30CD5" w:rsidP="008D32B9">
      <w:pPr>
        <w:tabs>
          <w:tab w:val="left" w:pos="6386"/>
        </w:tabs>
        <w:spacing w:after="0" w:line="240" w:lineRule="auto"/>
        <w:ind w:firstLine="567"/>
        <w:jc w:val="both"/>
        <w:rPr>
          <w:rFonts w:ascii="Times New Roman" w:hAnsi="Times New Roman" w:cs="Times New Roman"/>
          <w:sz w:val="28"/>
          <w:szCs w:val="28"/>
          <w:lang w:val="ru-RU"/>
        </w:rPr>
      </w:pPr>
    </w:p>
    <w:p w14:paraId="4F5972DB" w14:textId="77777777" w:rsidR="00E30CD5" w:rsidRPr="00B24CD7" w:rsidRDefault="00A25B92" w:rsidP="008D32B9">
      <w:pPr>
        <w:tabs>
          <w:tab w:val="left" w:pos="6386"/>
        </w:tabs>
        <w:spacing w:after="0" w:line="240" w:lineRule="auto"/>
        <w:ind w:firstLine="567"/>
        <w:jc w:val="both"/>
        <w:rPr>
          <w:rFonts w:ascii="Times New Roman" w:hAnsi="Times New Roman" w:cs="Times New Roman"/>
          <w:sz w:val="28"/>
          <w:szCs w:val="28"/>
          <w:lang w:val="ru-RU"/>
        </w:rPr>
      </w:pPr>
      <w:bookmarkStart w:id="10" w:name="_heading=h.17dp8vu" w:colFirst="0" w:colLast="0"/>
      <w:bookmarkEnd w:id="10"/>
      <w:r w:rsidRPr="00B24CD7">
        <w:rPr>
          <w:rFonts w:ascii="Times New Roman" w:hAnsi="Times New Roman" w:cs="Times New Roman"/>
          <w:sz w:val="28"/>
          <w:szCs w:val="28"/>
          <w:lang w:val="ru-RU"/>
        </w:rPr>
        <w:t xml:space="preserve">Статистика </w:t>
      </w:r>
      <w:r w:rsidR="00ED6FBF">
        <w:rPr>
          <w:rFonts w:ascii="Times New Roman" w:hAnsi="Times New Roman" w:cs="Times New Roman"/>
          <w:sz w:val="28"/>
          <w:szCs w:val="28"/>
          <w:lang w:val="ru-RU"/>
        </w:rPr>
        <w:t xml:space="preserve">приговоров по </w:t>
      </w:r>
      <w:r w:rsidRPr="00B24CD7">
        <w:rPr>
          <w:rFonts w:ascii="Times New Roman" w:hAnsi="Times New Roman" w:cs="Times New Roman"/>
          <w:sz w:val="28"/>
          <w:szCs w:val="28"/>
          <w:lang w:val="ru-RU"/>
        </w:rPr>
        <w:t xml:space="preserve">уголовным </w:t>
      </w:r>
      <w:r w:rsidR="000E5D27" w:rsidRPr="00B24CD7">
        <w:rPr>
          <w:rFonts w:ascii="Times New Roman" w:hAnsi="Times New Roman" w:cs="Times New Roman"/>
          <w:sz w:val="28"/>
          <w:szCs w:val="28"/>
          <w:lang w:val="ru-RU"/>
        </w:rPr>
        <w:t xml:space="preserve">делам, возбужденным по преступлениям по отмыванию денег и финансированию терроризму </w:t>
      </w:r>
    </w:p>
    <w:p w14:paraId="35982775" w14:textId="77777777" w:rsidR="000E5D27" w:rsidRPr="00B24CD7" w:rsidRDefault="00111847" w:rsidP="000E5D27">
      <w:pPr>
        <w:tabs>
          <w:tab w:val="left" w:pos="6386"/>
        </w:tabs>
        <w:spacing w:after="0" w:line="240" w:lineRule="auto"/>
        <w:ind w:left="0"/>
        <w:jc w:val="both"/>
        <w:rPr>
          <w:sz w:val="28"/>
          <w:szCs w:val="28"/>
          <w:lang w:val="ru-RU"/>
        </w:rPr>
      </w:pPr>
      <w:r w:rsidRPr="00B24CD7">
        <w:rPr>
          <w:rFonts w:ascii="Times New Roman" w:hAnsi="Times New Roman" w:cs="Times New Roman"/>
          <w:sz w:val="28"/>
          <w:szCs w:val="28"/>
          <w:lang w:val="ru-RU"/>
        </w:rPr>
        <w:t xml:space="preserve"> </w:t>
      </w:r>
    </w:p>
    <w:tbl>
      <w:tblPr>
        <w:tblStyle w:val="af3"/>
        <w:tblW w:w="76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35"/>
        <w:gridCol w:w="810"/>
        <w:gridCol w:w="1095"/>
        <w:gridCol w:w="1125"/>
        <w:gridCol w:w="765"/>
        <w:gridCol w:w="1110"/>
        <w:gridCol w:w="1125"/>
      </w:tblGrid>
      <w:tr w:rsidR="000E5D27" w:rsidRPr="00B24CD7" w14:paraId="3F4490F9" w14:textId="77777777" w:rsidTr="00B24CD7">
        <w:trPr>
          <w:trHeight w:val="173"/>
          <w:jc w:val="center"/>
        </w:trPr>
        <w:tc>
          <w:tcPr>
            <w:tcW w:w="1635" w:type="dxa"/>
            <w:vMerge w:val="restart"/>
          </w:tcPr>
          <w:p w14:paraId="292E7C90" w14:textId="77777777" w:rsidR="000E5D27" w:rsidRPr="00B24CD7" w:rsidRDefault="000E5D27" w:rsidP="00B24CD7">
            <w:pPr>
              <w:tabs>
                <w:tab w:val="left" w:pos="6386"/>
              </w:tabs>
              <w:spacing w:after="0" w:line="240" w:lineRule="auto"/>
              <w:ind w:left="0"/>
              <w:jc w:val="both"/>
              <w:rPr>
                <w:rFonts w:ascii="Times New Roman" w:eastAsia="Georgia" w:hAnsi="Times New Roman" w:cs="Times New Roman"/>
                <w:lang w:val="ru-RU"/>
              </w:rPr>
            </w:pPr>
            <w:r w:rsidRPr="00B24CD7">
              <w:rPr>
                <w:rFonts w:ascii="Times New Roman" w:eastAsia="Georgia" w:hAnsi="Times New Roman" w:cs="Times New Roman"/>
                <w:lang w:val="ru-RU"/>
              </w:rPr>
              <w:t xml:space="preserve">Компетентный орган </w:t>
            </w:r>
          </w:p>
        </w:tc>
        <w:tc>
          <w:tcPr>
            <w:tcW w:w="3030" w:type="dxa"/>
            <w:gridSpan w:val="3"/>
          </w:tcPr>
          <w:p w14:paraId="776D579B" w14:textId="77777777" w:rsidR="000E5D27" w:rsidRPr="00B24CD7" w:rsidRDefault="000E5D27" w:rsidP="00B24CD7">
            <w:pPr>
              <w:tabs>
                <w:tab w:val="left" w:pos="6386"/>
              </w:tabs>
              <w:spacing w:after="0" w:line="240" w:lineRule="auto"/>
              <w:ind w:left="0"/>
              <w:jc w:val="both"/>
              <w:rPr>
                <w:rFonts w:ascii="Times New Roman" w:eastAsia="Georgia" w:hAnsi="Times New Roman" w:cs="Times New Roman"/>
                <w:lang w:val="ru-RU"/>
              </w:rPr>
            </w:pPr>
            <w:r w:rsidRPr="00B24CD7">
              <w:rPr>
                <w:rFonts w:ascii="Times New Roman" w:eastAsia="Georgia" w:hAnsi="Times New Roman" w:cs="Times New Roman"/>
                <w:lang w:val="ru-RU"/>
              </w:rPr>
              <w:t xml:space="preserve">Заседания (первая инстанция) </w:t>
            </w:r>
          </w:p>
        </w:tc>
        <w:tc>
          <w:tcPr>
            <w:tcW w:w="3000" w:type="dxa"/>
            <w:gridSpan w:val="3"/>
          </w:tcPr>
          <w:p w14:paraId="38C6D776" w14:textId="77777777" w:rsidR="000E5D27" w:rsidRPr="00B24CD7" w:rsidRDefault="000E5D27" w:rsidP="00B24CD7">
            <w:pPr>
              <w:tabs>
                <w:tab w:val="left" w:pos="6386"/>
              </w:tabs>
              <w:spacing w:after="0" w:line="240" w:lineRule="auto"/>
              <w:ind w:left="0"/>
              <w:jc w:val="both"/>
              <w:rPr>
                <w:rFonts w:ascii="Times New Roman" w:eastAsia="Georgia" w:hAnsi="Times New Roman" w:cs="Times New Roman"/>
                <w:lang w:val="ru-RU"/>
              </w:rPr>
            </w:pPr>
            <w:r w:rsidRPr="00B24CD7">
              <w:rPr>
                <w:rFonts w:ascii="Times New Roman" w:eastAsia="Georgia" w:hAnsi="Times New Roman" w:cs="Times New Roman"/>
                <w:lang w:val="ru-RU"/>
              </w:rPr>
              <w:t xml:space="preserve">Окончательный приговор </w:t>
            </w:r>
          </w:p>
        </w:tc>
      </w:tr>
      <w:tr w:rsidR="000E5D27" w:rsidRPr="00B24CD7" w14:paraId="2C8B07CD" w14:textId="77777777" w:rsidTr="00B24CD7">
        <w:trPr>
          <w:trHeight w:val="172"/>
          <w:jc w:val="center"/>
        </w:trPr>
        <w:tc>
          <w:tcPr>
            <w:tcW w:w="1635" w:type="dxa"/>
            <w:vMerge/>
          </w:tcPr>
          <w:p w14:paraId="447A88C2" w14:textId="77777777" w:rsidR="000E5D27" w:rsidRPr="00B24CD7" w:rsidRDefault="000E5D27" w:rsidP="00B24CD7">
            <w:pPr>
              <w:widowControl w:val="0"/>
              <w:spacing w:after="0" w:line="276" w:lineRule="auto"/>
              <w:ind w:left="0"/>
              <w:rPr>
                <w:rFonts w:ascii="Times New Roman" w:eastAsia="Georgia" w:hAnsi="Times New Roman" w:cs="Times New Roman"/>
                <w:sz w:val="28"/>
                <w:szCs w:val="28"/>
                <w:lang w:val="ru-RU"/>
              </w:rPr>
            </w:pPr>
          </w:p>
        </w:tc>
        <w:tc>
          <w:tcPr>
            <w:tcW w:w="810" w:type="dxa"/>
          </w:tcPr>
          <w:p w14:paraId="2BDD4E53" w14:textId="77777777" w:rsidR="000E5D27" w:rsidRPr="00B24CD7" w:rsidRDefault="000E5D27" w:rsidP="00B24CD7">
            <w:pPr>
              <w:tabs>
                <w:tab w:val="left" w:pos="6386"/>
              </w:tabs>
              <w:spacing w:after="0" w:line="240" w:lineRule="auto"/>
              <w:ind w:left="0" w:right="-108"/>
              <w:jc w:val="both"/>
              <w:rPr>
                <w:rFonts w:ascii="Times New Roman" w:eastAsia="Georgia" w:hAnsi="Times New Roman" w:cs="Times New Roman"/>
                <w:lang w:val="ru-RU"/>
              </w:rPr>
            </w:pPr>
            <w:r w:rsidRPr="00B24CD7">
              <w:rPr>
                <w:rFonts w:ascii="Times New Roman" w:eastAsia="Georgia" w:hAnsi="Times New Roman" w:cs="Times New Roman"/>
                <w:lang w:val="ru-RU"/>
              </w:rPr>
              <w:t xml:space="preserve">Количество </w:t>
            </w:r>
            <w:r w:rsidR="00B24CD7">
              <w:rPr>
                <w:rFonts w:ascii="Times New Roman" w:eastAsia="Georgia" w:hAnsi="Times New Roman" w:cs="Times New Roman"/>
                <w:lang w:val="ru-RU"/>
              </w:rPr>
              <w:t>дел</w:t>
            </w:r>
          </w:p>
        </w:tc>
        <w:tc>
          <w:tcPr>
            <w:tcW w:w="1095" w:type="dxa"/>
          </w:tcPr>
          <w:p w14:paraId="64128371" w14:textId="77777777" w:rsidR="000E5D27" w:rsidRPr="00B24CD7" w:rsidRDefault="000E5D27" w:rsidP="00B24CD7">
            <w:pPr>
              <w:tabs>
                <w:tab w:val="left" w:pos="6386"/>
              </w:tabs>
              <w:spacing w:after="0" w:line="240" w:lineRule="auto"/>
              <w:ind w:left="0" w:right="-137"/>
              <w:jc w:val="both"/>
              <w:rPr>
                <w:rFonts w:ascii="Times New Roman" w:eastAsia="Georgia" w:hAnsi="Times New Roman" w:cs="Times New Roman"/>
                <w:lang w:val="ru-RU"/>
              </w:rPr>
            </w:pPr>
            <w:r w:rsidRPr="00B24CD7">
              <w:rPr>
                <w:rFonts w:ascii="Times New Roman" w:eastAsia="Georgia" w:hAnsi="Times New Roman" w:cs="Times New Roman"/>
                <w:lang w:val="ru-RU"/>
              </w:rPr>
              <w:t>Количество физических лиц</w:t>
            </w:r>
          </w:p>
        </w:tc>
        <w:tc>
          <w:tcPr>
            <w:tcW w:w="1125" w:type="dxa"/>
          </w:tcPr>
          <w:p w14:paraId="35497638" w14:textId="77777777" w:rsidR="000E5D27" w:rsidRPr="00B24CD7" w:rsidRDefault="000E5D27" w:rsidP="00B24CD7">
            <w:pPr>
              <w:tabs>
                <w:tab w:val="left" w:pos="6386"/>
              </w:tabs>
              <w:spacing w:after="0" w:line="240" w:lineRule="auto"/>
              <w:ind w:left="0" w:right="-77"/>
              <w:jc w:val="both"/>
              <w:rPr>
                <w:rFonts w:ascii="Times New Roman" w:eastAsia="Georgia" w:hAnsi="Times New Roman" w:cs="Times New Roman"/>
                <w:lang w:val="ru-RU"/>
              </w:rPr>
            </w:pPr>
            <w:r w:rsidRPr="00B24CD7">
              <w:rPr>
                <w:rFonts w:ascii="Times New Roman" w:eastAsia="Georgia" w:hAnsi="Times New Roman" w:cs="Times New Roman"/>
                <w:lang w:val="ru-RU"/>
              </w:rPr>
              <w:t>Количество юридических лиц</w:t>
            </w:r>
          </w:p>
        </w:tc>
        <w:tc>
          <w:tcPr>
            <w:tcW w:w="765" w:type="dxa"/>
          </w:tcPr>
          <w:p w14:paraId="5E4918F6" w14:textId="77777777" w:rsidR="000E5D27" w:rsidRPr="00B24CD7" w:rsidRDefault="000E5D27" w:rsidP="00B24CD7">
            <w:pPr>
              <w:tabs>
                <w:tab w:val="left" w:pos="6386"/>
              </w:tabs>
              <w:spacing w:after="0" w:line="240" w:lineRule="auto"/>
              <w:ind w:left="0" w:right="-108"/>
              <w:jc w:val="both"/>
              <w:rPr>
                <w:rFonts w:ascii="Times New Roman" w:eastAsia="Georgia" w:hAnsi="Times New Roman" w:cs="Times New Roman"/>
                <w:lang w:val="ru-RU"/>
              </w:rPr>
            </w:pPr>
            <w:r w:rsidRPr="00B24CD7">
              <w:rPr>
                <w:rFonts w:ascii="Times New Roman" w:eastAsia="Georgia" w:hAnsi="Times New Roman" w:cs="Times New Roman"/>
                <w:lang w:val="ru-RU"/>
              </w:rPr>
              <w:t xml:space="preserve">Количество </w:t>
            </w:r>
            <w:r w:rsidR="00B24CD7">
              <w:rPr>
                <w:rFonts w:ascii="Times New Roman" w:eastAsia="Georgia" w:hAnsi="Times New Roman" w:cs="Times New Roman"/>
                <w:lang w:val="ru-RU"/>
              </w:rPr>
              <w:t>дел</w:t>
            </w:r>
          </w:p>
        </w:tc>
        <w:tc>
          <w:tcPr>
            <w:tcW w:w="1110" w:type="dxa"/>
          </w:tcPr>
          <w:p w14:paraId="354F6E4F" w14:textId="77777777" w:rsidR="000E5D27" w:rsidRPr="00B24CD7" w:rsidRDefault="000E5D27" w:rsidP="00B24CD7">
            <w:pPr>
              <w:tabs>
                <w:tab w:val="left" w:pos="6386"/>
              </w:tabs>
              <w:spacing w:after="0" w:line="240" w:lineRule="auto"/>
              <w:ind w:left="0" w:right="-137"/>
              <w:jc w:val="both"/>
              <w:rPr>
                <w:rFonts w:ascii="Times New Roman" w:eastAsia="Georgia" w:hAnsi="Times New Roman" w:cs="Times New Roman"/>
                <w:lang w:val="ru-RU"/>
              </w:rPr>
            </w:pPr>
            <w:r w:rsidRPr="00B24CD7">
              <w:rPr>
                <w:rFonts w:ascii="Times New Roman" w:eastAsia="Georgia" w:hAnsi="Times New Roman" w:cs="Times New Roman"/>
                <w:lang w:val="ru-RU"/>
              </w:rPr>
              <w:t>Количество физических лиц</w:t>
            </w:r>
          </w:p>
        </w:tc>
        <w:tc>
          <w:tcPr>
            <w:tcW w:w="1125" w:type="dxa"/>
          </w:tcPr>
          <w:p w14:paraId="4347977A" w14:textId="77777777" w:rsidR="000E5D27" w:rsidRPr="00B24CD7" w:rsidRDefault="000E5D27" w:rsidP="00B24CD7">
            <w:pPr>
              <w:tabs>
                <w:tab w:val="left" w:pos="6386"/>
              </w:tabs>
              <w:spacing w:after="0" w:line="240" w:lineRule="auto"/>
              <w:ind w:left="0" w:right="-137"/>
              <w:jc w:val="both"/>
              <w:rPr>
                <w:rFonts w:ascii="Times New Roman" w:eastAsia="Georgia" w:hAnsi="Times New Roman" w:cs="Times New Roman"/>
                <w:lang w:val="ru-RU"/>
              </w:rPr>
            </w:pPr>
            <w:r w:rsidRPr="00B24CD7">
              <w:rPr>
                <w:rFonts w:ascii="Times New Roman" w:eastAsia="Georgia" w:hAnsi="Times New Roman" w:cs="Times New Roman"/>
                <w:lang w:val="ru-RU"/>
              </w:rPr>
              <w:t>Количество юридических лиц</w:t>
            </w:r>
          </w:p>
        </w:tc>
      </w:tr>
      <w:tr w:rsidR="000E5D27" w:rsidRPr="00B24CD7" w14:paraId="7D3D4D7B" w14:textId="77777777" w:rsidTr="00B24CD7">
        <w:trPr>
          <w:jc w:val="center"/>
        </w:trPr>
        <w:tc>
          <w:tcPr>
            <w:tcW w:w="1635" w:type="dxa"/>
          </w:tcPr>
          <w:p w14:paraId="6CB70D33" w14:textId="77777777" w:rsidR="000E5D27" w:rsidRPr="00B24CD7" w:rsidRDefault="000E5D27" w:rsidP="00B24CD7">
            <w:pPr>
              <w:tabs>
                <w:tab w:val="left" w:pos="6386"/>
              </w:tabs>
              <w:spacing w:after="0" w:line="240" w:lineRule="auto"/>
              <w:ind w:left="0"/>
              <w:jc w:val="both"/>
              <w:rPr>
                <w:rFonts w:ascii="Times New Roman" w:eastAsia="Georgia" w:hAnsi="Times New Roman" w:cs="Times New Roman"/>
                <w:lang w:val="ru-RU"/>
              </w:rPr>
            </w:pPr>
            <w:r w:rsidRPr="00B24CD7">
              <w:rPr>
                <w:rFonts w:ascii="Times New Roman" w:eastAsia="Georgia" w:hAnsi="Times New Roman" w:cs="Times New Roman"/>
                <w:lang w:val="ru-RU"/>
              </w:rPr>
              <w:t>Агентство по администрированию судебных инстанций</w:t>
            </w:r>
          </w:p>
        </w:tc>
        <w:tc>
          <w:tcPr>
            <w:tcW w:w="810" w:type="dxa"/>
          </w:tcPr>
          <w:p w14:paraId="4582538A" w14:textId="77777777" w:rsidR="000E5D27" w:rsidRPr="00B24CD7" w:rsidRDefault="000E5D27" w:rsidP="00B24CD7">
            <w:pPr>
              <w:tabs>
                <w:tab w:val="left" w:pos="6386"/>
              </w:tabs>
              <w:spacing w:after="0" w:line="240" w:lineRule="auto"/>
              <w:ind w:left="0"/>
              <w:jc w:val="both"/>
              <w:rPr>
                <w:rFonts w:ascii="Times New Roman" w:eastAsia="Georgia" w:hAnsi="Times New Roman" w:cs="Times New Roman"/>
                <w:lang w:val="ru-RU"/>
              </w:rPr>
            </w:pPr>
          </w:p>
        </w:tc>
        <w:tc>
          <w:tcPr>
            <w:tcW w:w="1095" w:type="dxa"/>
          </w:tcPr>
          <w:p w14:paraId="33CBB245" w14:textId="77777777" w:rsidR="000E5D27" w:rsidRPr="00B24CD7" w:rsidRDefault="000E5D27" w:rsidP="00B24CD7">
            <w:pPr>
              <w:tabs>
                <w:tab w:val="left" w:pos="6386"/>
              </w:tabs>
              <w:spacing w:after="0" w:line="240" w:lineRule="auto"/>
              <w:ind w:left="0"/>
              <w:jc w:val="both"/>
              <w:rPr>
                <w:rFonts w:ascii="Times New Roman" w:eastAsia="Georgia" w:hAnsi="Times New Roman" w:cs="Times New Roman"/>
                <w:lang w:val="ru-RU"/>
              </w:rPr>
            </w:pPr>
          </w:p>
        </w:tc>
        <w:tc>
          <w:tcPr>
            <w:tcW w:w="1125" w:type="dxa"/>
          </w:tcPr>
          <w:p w14:paraId="2882D271" w14:textId="77777777" w:rsidR="000E5D27" w:rsidRPr="00B24CD7" w:rsidRDefault="000E5D27" w:rsidP="00B24CD7">
            <w:pPr>
              <w:tabs>
                <w:tab w:val="left" w:pos="6386"/>
              </w:tabs>
              <w:spacing w:after="0" w:line="240" w:lineRule="auto"/>
              <w:ind w:left="0"/>
              <w:jc w:val="both"/>
              <w:rPr>
                <w:rFonts w:ascii="Times New Roman" w:eastAsia="Georgia" w:hAnsi="Times New Roman" w:cs="Times New Roman"/>
                <w:lang w:val="ru-RU"/>
              </w:rPr>
            </w:pPr>
          </w:p>
        </w:tc>
        <w:tc>
          <w:tcPr>
            <w:tcW w:w="765" w:type="dxa"/>
          </w:tcPr>
          <w:p w14:paraId="3DCFF691" w14:textId="77777777" w:rsidR="000E5D27" w:rsidRPr="00B24CD7" w:rsidRDefault="000E5D27" w:rsidP="00B24CD7">
            <w:pPr>
              <w:tabs>
                <w:tab w:val="left" w:pos="6386"/>
              </w:tabs>
              <w:spacing w:after="0" w:line="240" w:lineRule="auto"/>
              <w:ind w:left="0"/>
              <w:jc w:val="both"/>
              <w:rPr>
                <w:rFonts w:ascii="Times New Roman" w:eastAsia="Georgia" w:hAnsi="Times New Roman" w:cs="Times New Roman"/>
                <w:lang w:val="ru-RU"/>
              </w:rPr>
            </w:pPr>
          </w:p>
        </w:tc>
        <w:tc>
          <w:tcPr>
            <w:tcW w:w="1110" w:type="dxa"/>
          </w:tcPr>
          <w:p w14:paraId="6E32F762" w14:textId="77777777" w:rsidR="000E5D27" w:rsidRPr="00B24CD7" w:rsidRDefault="000E5D27" w:rsidP="00B24CD7">
            <w:pPr>
              <w:tabs>
                <w:tab w:val="left" w:pos="6386"/>
              </w:tabs>
              <w:spacing w:after="0" w:line="240" w:lineRule="auto"/>
              <w:ind w:left="0"/>
              <w:jc w:val="both"/>
              <w:rPr>
                <w:rFonts w:ascii="Times New Roman" w:eastAsia="Georgia" w:hAnsi="Times New Roman" w:cs="Times New Roman"/>
                <w:lang w:val="ru-RU"/>
              </w:rPr>
            </w:pPr>
          </w:p>
        </w:tc>
        <w:tc>
          <w:tcPr>
            <w:tcW w:w="1125" w:type="dxa"/>
          </w:tcPr>
          <w:p w14:paraId="34495B38" w14:textId="77777777" w:rsidR="000E5D27" w:rsidRPr="00B24CD7" w:rsidRDefault="000E5D27" w:rsidP="00B24CD7">
            <w:pPr>
              <w:tabs>
                <w:tab w:val="left" w:pos="6386"/>
              </w:tabs>
              <w:spacing w:after="0" w:line="240" w:lineRule="auto"/>
              <w:ind w:left="0"/>
              <w:jc w:val="both"/>
              <w:rPr>
                <w:rFonts w:ascii="Times New Roman" w:eastAsia="Georgia" w:hAnsi="Times New Roman" w:cs="Times New Roman"/>
                <w:lang w:val="ru-RU"/>
              </w:rPr>
            </w:pPr>
          </w:p>
        </w:tc>
      </w:tr>
    </w:tbl>
    <w:p w14:paraId="33D2553B" w14:textId="77777777" w:rsidR="00E30CD5" w:rsidRPr="00B24CD7" w:rsidRDefault="00E30CD5" w:rsidP="008D32B9">
      <w:pPr>
        <w:tabs>
          <w:tab w:val="left" w:pos="6386"/>
        </w:tabs>
        <w:spacing w:after="0" w:line="240" w:lineRule="auto"/>
        <w:ind w:firstLine="567"/>
        <w:jc w:val="both"/>
        <w:rPr>
          <w:rFonts w:ascii="Times New Roman" w:hAnsi="Times New Roman" w:cs="Times New Roman"/>
          <w:sz w:val="28"/>
          <w:szCs w:val="28"/>
          <w:lang w:val="ru-RU"/>
        </w:rPr>
      </w:pPr>
    </w:p>
    <w:p w14:paraId="271C817E" w14:textId="77777777" w:rsidR="00E30CD5" w:rsidRPr="00B24CD7" w:rsidRDefault="000E5D27" w:rsidP="008D32B9">
      <w:pPr>
        <w:tabs>
          <w:tab w:val="left" w:pos="6386"/>
        </w:tabs>
        <w:spacing w:after="0" w:line="240" w:lineRule="auto"/>
        <w:ind w:firstLine="567"/>
        <w:jc w:val="both"/>
        <w:rPr>
          <w:rFonts w:ascii="Times New Roman" w:hAnsi="Times New Roman" w:cs="Times New Roman"/>
          <w:sz w:val="28"/>
          <w:szCs w:val="28"/>
          <w:lang w:val="ru-RU"/>
        </w:rPr>
      </w:pPr>
      <w:r w:rsidRPr="00B24CD7">
        <w:rPr>
          <w:rFonts w:ascii="Times New Roman" w:hAnsi="Times New Roman" w:cs="Times New Roman"/>
          <w:sz w:val="28"/>
          <w:szCs w:val="28"/>
          <w:lang w:val="ru-RU"/>
        </w:rPr>
        <w:t>Статистика</w:t>
      </w:r>
      <w:r w:rsidR="00963120" w:rsidRPr="00B24CD7">
        <w:rPr>
          <w:rFonts w:ascii="Times New Roman" w:hAnsi="Times New Roman" w:cs="Times New Roman"/>
          <w:sz w:val="28"/>
          <w:szCs w:val="28"/>
          <w:lang w:val="ru-RU"/>
        </w:rPr>
        <w:t xml:space="preserve"> осуществленных конфискаций и арест</w:t>
      </w:r>
      <w:r w:rsidR="00E8549B">
        <w:rPr>
          <w:rFonts w:ascii="Times New Roman" w:hAnsi="Times New Roman" w:cs="Times New Roman"/>
          <w:sz w:val="28"/>
          <w:szCs w:val="28"/>
          <w:lang w:val="ru-RU"/>
        </w:rPr>
        <w:t>ов</w:t>
      </w:r>
      <w:r w:rsidR="00963120" w:rsidRPr="00B24CD7">
        <w:rPr>
          <w:rFonts w:ascii="Times New Roman" w:hAnsi="Times New Roman" w:cs="Times New Roman"/>
          <w:sz w:val="28"/>
          <w:szCs w:val="28"/>
          <w:lang w:val="ru-RU"/>
        </w:rPr>
        <w:t xml:space="preserve"> имущества </w:t>
      </w:r>
      <w:r w:rsidR="00111847" w:rsidRPr="00B24CD7">
        <w:rPr>
          <w:rFonts w:ascii="Times New Roman" w:hAnsi="Times New Roman" w:cs="Times New Roman"/>
          <w:sz w:val="28"/>
          <w:szCs w:val="28"/>
          <w:lang w:val="ru-RU"/>
        </w:rPr>
        <w:t>(</w:t>
      </w:r>
      <w:r w:rsidR="00160701" w:rsidRPr="00B24CD7">
        <w:rPr>
          <w:rFonts w:ascii="Times New Roman" w:hAnsi="Times New Roman" w:cs="Times New Roman"/>
          <w:sz w:val="28"/>
          <w:szCs w:val="28"/>
          <w:lang w:val="ru-RU"/>
        </w:rPr>
        <w:t>Прокуратура</w:t>
      </w:r>
      <w:r w:rsidR="00111847" w:rsidRPr="00B24CD7">
        <w:rPr>
          <w:rFonts w:ascii="Times New Roman" w:hAnsi="Times New Roman" w:cs="Times New Roman"/>
          <w:sz w:val="28"/>
          <w:szCs w:val="28"/>
          <w:lang w:val="ru-RU"/>
        </w:rPr>
        <w:t>)</w:t>
      </w:r>
    </w:p>
    <w:tbl>
      <w:tblPr>
        <w:tblStyle w:val="af4"/>
        <w:tblW w:w="7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03"/>
        <w:gridCol w:w="1461"/>
        <w:gridCol w:w="1337"/>
        <w:gridCol w:w="1463"/>
        <w:gridCol w:w="1221"/>
      </w:tblGrid>
      <w:tr w:rsidR="00963120" w:rsidRPr="00B24CD7" w14:paraId="3C857131" w14:textId="77777777" w:rsidTr="00B24CD7">
        <w:trPr>
          <w:jc w:val="center"/>
        </w:trPr>
        <w:tc>
          <w:tcPr>
            <w:tcW w:w="1803" w:type="dxa"/>
            <w:vMerge w:val="restart"/>
          </w:tcPr>
          <w:p w14:paraId="0BA07613" w14:textId="77777777" w:rsidR="00963120" w:rsidRPr="00B24CD7" w:rsidRDefault="00430FF4" w:rsidP="00B24CD7">
            <w:pPr>
              <w:tabs>
                <w:tab w:val="left" w:pos="6386"/>
              </w:tabs>
              <w:spacing w:after="0" w:line="240" w:lineRule="auto"/>
              <w:ind w:left="0"/>
              <w:jc w:val="both"/>
              <w:rPr>
                <w:rFonts w:ascii="Times New Roman" w:eastAsia="Georgia" w:hAnsi="Times New Roman" w:cs="Times New Roman"/>
                <w:lang w:val="ru-RU"/>
              </w:rPr>
            </w:pPr>
            <w:sdt>
              <w:sdtPr>
                <w:rPr>
                  <w:rFonts w:ascii="Times New Roman" w:hAnsi="Times New Roman" w:cs="Times New Roman"/>
                  <w:lang w:val="ru-RU"/>
                </w:rPr>
                <w:tag w:val="goog_rdk_44"/>
                <w:id w:val="1696108908"/>
              </w:sdtPr>
              <w:sdtEndPr/>
              <w:sdtContent>
                <w:r w:rsidR="00963120" w:rsidRPr="00B24CD7">
                  <w:rPr>
                    <w:rFonts w:ascii="Times New Roman" w:eastAsia="Times New Roman" w:hAnsi="Times New Roman" w:cs="Times New Roman"/>
                    <w:lang w:val="ru-RU"/>
                  </w:rPr>
                  <w:t>Преступление</w:t>
                </w:r>
              </w:sdtContent>
            </w:sdt>
          </w:p>
        </w:tc>
        <w:tc>
          <w:tcPr>
            <w:tcW w:w="2798" w:type="dxa"/>
            <w:gridSpan w:val="2"/>
          </w:tcPr>
          <w:p w14:paraId="25DE6C54" w14:textId="77777777" w:rsidR="00963120" w:rsidRPr="00B24CD7" w:rsidRDefault="00963120" w:rsidP="00B24CD7">
            <w:pPr>
              <w:tabs>
                <w:tab w:val="left" w:pos="6386"/>
              </w:tabs>
              <w:spacing w:after="0" w:line="240" w:lineRule="auto"/>
              <w:ind w:left="0"/>
              <w:jc w:val="center"/>
              <w:rPr>
                <w:rFonts w:ascii="Times New Roman" w:eastAsia="Georgia" w:hAnsi="Times New Roman" w:cs="Times New Roman"/>
                <w:lang w:val="ru-RU"/>
              </w:rPr>
            </w:pPr>
            <w:r w:rsidRPr="00B24CD7">
              <w:rPr>
                <w:rFonts w:ascii="Times New Roman" w:eastAsia="Georgia" w:hAnsi="Times New Roman" w:cs="Times New Roman"/>
                <w:lang w:val="ru-RU"/>
              </w:rPr>
              <w:t xml:space="preserve">Конфискованное имущество </w:t>
            </w:r>
          </w:p>
        </w:tc>
        <w:tc>
          <w:tcPr>
            <w:tcW w:w="2684" w:type="dxa"/>
            <w:gridSpan w:val="2"/>
          </w:tcPr>
          <w:p w14:paraId="60EE998C" w14:textId="77777777" w:rsidR="00963120" w:rsidRPr="00B24CD7" w:rsidRDefault="00963120" w:rsidP="00B24CD7">
            <w:pPr>
              <w:tabs>
                <w:tab w:val="left" w:pos="6386"/>
              </w:tabs>
              <w:spacing w:after="0" w:line="240" w:lineRule="auto"/>
              <w:ind w:left="0"/>
              <w:jc w:val="center"/>
              <w:rPr>
                <w:rFonts w:ascii="Times New Roman" w:eastAsia="Georgia" w:hAnsi="Times New Roman" w:cs="Times New Roman"/>
                <w:lang w:val="ru-RU"/>
              </w:rPr>
            </w:pPr>
            <w:r w:rsidRPr="00B24CD7">
              <w:rPr>
                <w:rFonts w:ascii="Times New Roman" w:eastAsia="Georgia" w:hAnsi="Times New Roman" w:cs="Times New Roman"/>
                <w:lang w:val="ru-RU"/>
              </w:rPr>
              <w:t>Возмещенное имущество</w:t>
            </w:r>
          </w:p>
        </w:tc>
      </w:tr>
      <w:tr w:rsidR="00963120" w:rsidRPr="00B24CD7" w14:paraId="1CD5DA2D" w14:textId="77777777" w:rsidTr="00B24CD7">
        <w:trPr>
          <w:jc w:val="center"/>
        </w:trPr>
        <w:tc>
          <w:tcPr>
            <w:tcW w:w="1803" w:type="dxa"/>
            <w:vMerge/>
          </w:tcPr>
          <w:p w14:paraId="66543CC4" w14:textId="77777777" w:rsidR="00963120" w:rsidRPr="00B24CD7" w:rsidRDefault="00963120" w:rsidP="00B24CD7">
            <w:pPr>
              <w:widowControl w:val="0"/>
              <w:spacing w:after="0" w:line="276" w:lineRule="auto"/>
              <w:ind w:left="0"/>
              <w:rPr>
                <w:rFonts w:ascii="Times New Roman" w:eastAsia="Georgia" w:hAnsi="Times New Roman" w:cs="Times New Roman"/>
                <w:sz w:val="28"/>
                <w:szCs w:val="28"/>
                <w:lang w:val="ru-RU"/>
              </w:rPr>
            </w:pPr>
          </w:p>
        </w:tc>
        <w:tc>
          <w:tcPr>
            <w:tcW w:w="1461" w:type="dxa"/>
          </w:tcPr>
          <w:p w14:paraId="48AC0E7C" w14:textId="77777777" w:rsidR="00963120" w:rsidRPr="00B24CD7" w:rsidRDefault="00963120" w:rsidP="00B24CD7">
            <w:pPr>
              <w:tabs>
                <w:tab w:val="left" w:pos="6386"/>
              </w:tabs>
              <w:spacing w:after="0" w:line="240" w:lineRule="auto"/>
              <w:ind w:left="0"/>
              <w:jc w:val="both"/>
              <w:rPr>
                <w:rFonts w:ascii="Times New Roman" w:eastAsia="Georgia" w:hAnsi="Times New Roman" w:cs="Times New Roman"/>
                <w:lang w:val="ru-RU"/>
              </w:rPr>
            </w:pPr>
            <w:r w:rsidRPr="00B24CD7">
              <w:rPr>
                <w:rFonts w:ascii="Times New Roman" w:eastAsia="Georgia" w:hAnsi="Times New Roman" w:cs="Times New Roman"/>
                <w:lang w:val="ru-RU"/>
              </w:rPr>
              <w:t xml:space="preserve">Количество </w:t>
            </w:r>
          </w:p>
        </w:tc>
        <w:tc>
          <w:tcPr>
            <w:tcW w:w="1337" w:type="dxa"/>
          </w:tcPr>
          <w:p w14:paraId="0BB47860" w14:textId="77777777" w:rsidR="00963120" w:rsidRPr="00B24CD7" w:rsidRDefault="00963120" w:rsidP="00B24CD7">
            <w:pPr>
              <w:tabs>
                <w:tab w:val="left" w:pos="6386"/>
              </w:tabs>
              <w:spacing w:after="0" w:line="240" w:lineRule="auto"/>
              <w:ind w:left="0"/>
              <w:jc w:val="both"/>
              <w:rPr>
                <w:rFonts w:ascii="Times New Roman" w:eastAsia="Georgia" w:hAnsi="Times New Roman" w:cs="Times New Roman"/>
                <w:lang w:val="ru-RU"/>
              </w:rPr>
            </w:pPr>
            <w:r w:rsidRPr="00B24CD7">
              <w:rPr>
                <w:rFonts w:ascii="Times New Roman" w:eastAsia="Georgia" w:hAnsi="Times New Roman" w:cs="Times New Roman"/>
                <w:lang w:val="ru-RU"/>
              </w:rPr>
              <w:t xml:space="preserve">Сумма </w:t>
            </w:r>
          </w:p>
        </w:tc>
        <w:tc>
          <w:tcPr>
            <w:tcW w:w="1463" w:type="dxa"/>
          </w:tcPr>
          <w:p w14:paraId="257ABFBC" w14:textId="77777777" w:rsidR="00963120" w:rsidRPr="00B24CD7" w:rsidRDefault="00963120" w:rsidP="00B24CD7">
            <w:pPr>
              <w:tabs>
                <w:tab w:val="left" w:pos="6386"/>
              </w:tabs>
              <w:spacing w:after="0" w:line="240" w:lineRule="auto"/>
              <w:ind w:left="0"/>
              <w:jc w:val="both"/>
              <w:rPr>
                <w:rFonts w:ascii="Times New Roman" w:eastAsia="Georgia" w:hAnsi="Times New Roman" w:cs="Times New Roman"/>
                <w:lang w:val="ru-RU"/>
              </w:rPr>
            </w:pPr>
            <w:r w:rsidRPr="00B24CD7">
              <w:rPr>
                <w:rFonts w:ascii="Times New Roman" w:eastAsia="Georgia" w:hAnsi="Times New Roman" w:cs="Times New Roman"/>
                <w:lang w:val="ru-RU"/>
              </w:rPr>
              <w:t xml:space="preserve">Количество </w:t>
            </w:r>
          </w:p>
        </w:tc>
        <w:tc>
          <w:tcPr>
            <w:tcW w:w="1221" w:type="dxa"/>
          </w:tcPr>
          <w:p w14:paraId="711A665C" w14:textId="77777777" w:rsidR="00963120" w:rsidRPr="00B24CD7" w:rsidRDefault="00963120" w:rsidP="00B24CD7">
            <w:pPr>
              <w:tabs>
                <w:tab w:val="left" w:pos="6386"/>
              </w:tabs>
              <w:spacing w:after="0" w:line="240" w:lineRule="auto"/>
              <w:ind w:left="0"/>
              <w:jc w:val="both"/>
              <w:rPr>
                <w:rFonts w:ascii="Times New Roman" w:eastAsia="Georgia" w:hAnsi="Times New Roman" w:cs="Times New Roman"/>
                <w:lang w:val="ru-RU"/>
              </w:rPr>
            </w:pPr>
            <w:r w:rsidRPr="00B24CD7">
              <w:rPr>
                <w:rFonts w:ascii="Times New Roman" w:eastAsia="Georgia" w:hAnsi="Times New Roman" w:cs="Times New Roman"/>
                <w:lang w:val="ru-RU"/>
              </w:rPr>
              <w:t xml:space="preserve">Сумма </w:t>
            </w:r>
          </w:p>
        </w:tc>
      </w:tr>
      <w:tr w:rsidR="00963120" w:rsidRPr="00B24CD7" w14:paraId="517548EB" w14:textId="77777777" w:rsidTr="00B24CD7">
        <w:trPr>
          <w:jc w:val="center"/>
        </w:trPr>
        <w:tc>
          <w:tcPr>
            <w:tcW w:w="1803" w:type="dxa"/>
          </w:tcPr>
          <w:p w14:paraId="531FA279" w14:textId="77777777" w:rsidR="00963120" w:rsidRPr="00B24CD7" w:rsidRDefault="00963120" w:rsidP="00B24CD7">
            <w:pPr>
              <w:tabs>
                <w:tab w:val="left" w:pos="6386"/>
              </w:tabs>
              <w:spacing w:after="0" w:line="240" w:lineRule="auto"/>
              <w:ind w:left="0"/>
              <w:jc w:val="both"/>
              <w:rPr>
                <w:rFonts w:ascii="Times New Roman" w:eastAsia="Georgia" w:hAnsi="Times New Roman" w:cs="Times New Roman"/>
                <w:color w:val="FF0000"/>
                <w:lang w:val="ru-RU"/>
              </w:rPr>
            </w:pPr>
          </w:p>
        </w:tc>
        <w:tc>
          <w:tcPr>
            <w:tcW w:w="1461" w:type="dxa"/>
          </w:tcPr>
          <w:p w14:paraId="7FA8E9A6" w14:textId="77777777" w:rsidR="00963120" w:rsidRPr="00B24CD7" w:rsidRDefault="00963120" w:rsidP="00B24CD7">
            <w:pPr>
              <w:tabs>
                <w:tab w:val="left" w:pos="6386"/>
              </w:tabs>
              <w:spacing w:after="0" w:line="240" w:lineRule="auto"/>
              <w:ind w:left="0"/>
              <w:jc w:val="both"/>
              <w:rPr>
                <w:rFonts w:ascii="Times New Roman" w:eastAsia="Georgia" w:hAnsi="Times New Roman" w:cs="Times New Roman"/>
                <w:color w:val="FF0000"/>
                <w:lang w:val="ru-RU"/>
              </w:rPr>
            </w:pPr>
          </w:p>
        </w:tc>
        <w:tc>
          <w:tcPr>
            <w:tcW w:w="1337" w:type="dxa"/>
          </w:tcPr>
          <w:p w14:paraId="0E188283" w14:textId="77777777" w:rsidR="00963120" w:rsidRPr="00B24CD7" w:rsidRDefault="00963120" w:rsidP="00B24CD7">
            <w:pPr>
              <w:tabs>
                <w:tab w:val="left" w:pos="6386"/>
              </w:tabs>
              <w:spacing w:after="0" w:line="240" w:lineRule="auto"/>
              <w:ind w:left="0"/>
              <w:jc w:val="both"/>
              <w:rPr>
                <w:rFonts w:ascii="Times New Roman" w:eastAsia="Georgia" w:hAnsi="Times New Roman" w:cs="Times New Roman"/>
                <w:color w:val="FF0000"/>
                <w:lang w:val="ru-RU"/>
              </w:rPr>
            </w:pPr>
          </w:p>
        </w:tc>
        <w:tc>
          <w:tcPr>
            <w:tcW w:w="1463" w:type="dxa"/>
          </w:tcPr>
          <w:p w14:paraId="5D53A325" w14:textId="77777777" w:rsidR="00963120" w:rsidRPr="00B24CD7" w:rsidRDefault="00963120" w:rsidP="00B24CD7">
            <w:pPr>
              <w:tabs>
                <w:tab w:val="left" w:pos="6386"/>
              </w:tabs>
              <w:spacing w:after="0" w:line="240" w:lineRule="auto"/>
              <w:ind w:left="0"/>
              <w:jc w:val="both"/>
              <w:rPr>
                <w:rFonts w:ascii="Times New Roman" w:eastAsia="Georgia" w:hAnsi="Times New Roman" w:cs="Times New Roman"/>
                <w:color w:val="FF0000"/>
                <w:lang w:val="ru-RU"/>
              </w:rPr>
            </w:pPr>
          </w:p>
        </w:tc>
        <w:tc>
          <w:tcPr>
            <w:tcW w:w="1221" w:type="dxa"/>
          </w:tcPr>
          <w:p w14:paraId="6CA6AE30" w14:textId="77777777" w:rsidR="00963120" w:rsidRPr="00B24CD7" w:rsidRDefault="00963120" w:rsidP="00B24CD7">
            <w:pPr>
              <w:tabs>
                <w:tab w:val="left" w:pos="6386"/>
              </w:tabs>
              <w:spacing w:after="0" w:line="240" w:lineRule="auto"/>
              <w:ind w:left="0"/>
              <w:jc w:val="both"/>
              <w:rPr>
                <w:rFonts w:ascii="Times New Roman" w:eastAsia="Georgia" w:hAnsi="Times New Roman" w:cs="Times New Roman"/>
                <w:color w:val="FF0000"/>
                <w:lang w:val="ru-RU"/>
              </w:rPr>
            </w:pPr>
          </w:p>
        </w:tc>
      </w:tr>
    </w:tbl>
    <w:p w14:paraId="1B7B455A" w14:textId="77777777" w:rsidR="00E30CD5" w:rsidRPr="00B24CD7" w:rsidRDefault="00E30CD5" w:rsidP="008D32B9">
      <w:pPr>
        <w:tabs>
          <w:tab w:val="left" w:pos="6386"/>
        </w:tabs>
        <w:spacing w:after="0" w:line="240" w:lineRule="auto"/>
        <w:ind w:firstLine="567"/>
        <w:jc w:val="both"/>
        <w:rPr>
          <w:rFonts w:ascii="Times New Roman" w:hAnsi="Times New Roman" w:cs="Times New Roman"/>
          <w:sz w:val="28"/>
          <w:szCs w:val="28"/>
          <w:lang w:val="ru-RU"/>
        </w:rPr>
      </w:pPr>
    </w:p>
    <w:p w14:paraId="63204956" w14:textId="77777777" w:rsidR="00E30CD5" w:rsidRPr="00B24CD7" w:rsidRDefault="00963120" w:rsidP="008D32B9">
      <w:pPr>
        <w:tabs>
          <w:tab w:val="left" w:pos="6386"/>
        </w:tabs>
        <w:spacing w:after="0" w:line="240" w:lineRule="auto"/>
        <w:ind w:firstLine="567"/>
        <w:jc w:val="both"/>
        <w:rPr>
          <w:rFonts w:ascii="Times New Roman" w:hAnsi="Times New Roman" w:cs="Times New Roman"/>
          <w:sz w:val="28"/>
          <w:szCs w:val="28"/>
          <w:lang w:val="ru-RU"/>
        </w:rPr>
      </w:pPr>
      <w:r w:rsidRPr="00B24CD7">
        <w:rPr>
          <w:rFonts w:ascii="Times New Roman" w:hAnsi="Times New Roman" w:cs="Times New Roman"/>
          <w:sz w:val="28"/>
          <w:szCs w:val="28"/>
          <w:lang w:val="ru-RU"/>
        </w:rPr>
        <w:t xml:space="preserve">Статистика по специальной конфискации </w:t>
      </w:r>
      <w:r w:rsidR="00111847" w:rsidRPr="00B24CD7">
        <w:rPr>
          <w:rFonts w:ascii="Times New Roman" w:hAnsi="Times New Roman" w:cs="Times New Roman"/>
          <w:sz w:val="28"/>
          <w:szCs w:val="28"/>
          <w:lang w:val="ru-RU"/>
        </w:rPr>
        <w:t>(</w:t>
      </w:r>
      <w:r w:rsidR="00160701" w:rsidRPr="00B24CD7">
        <w:rPr>
          <w:rFonts w:ascii="Times New Roman" w:hAnsi="Times New Roman" w:cs="Times New Roman"/>
          <w:sz w:val="28"/>
          <w:szCs w:val="28"/>
          <w:lang w:val="ru-RU"/>
        </w:rPr>
        <w:t>Прокуратура</w:t>
      </w:r>
      <w:r w:rsidR="00111847" w:rsidRPr="00B24CD7">
        <w:rPr>
          <w:rFonts w:ascii="Times New Roman" w:hAnsi="Times New Roman" w:cs="Times New Roman"/>
          <w:sz w:val="28"/>
          <w:szCs w:val="28"/>
          <w:lang w:val="ru-RU"/>
        </w:rPr>
        <w:t>)</w:t>
      </w:r>
    </w:p>
    <w:tbl>
      <w:tblPr>
        <w:tblStyle w:val="af5"/>
        <w:tblW w:w="10125"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0"/>
        <w:gridCol w:w="3315"/>
        <w:gridCol w:w="3420"/>
      </w:tblGrid>
      <w:tr w:rsidR="00963120" w:rsidRPr="00B24CD7" w14:paraId="35DDEAD7" w14:textId="77777777" w:rsidTr="00B24CD7">
        <w:tc>
          <w:tcPr>
            <w:tcW w:w="3390" w:type="dxa"/>
          </w:tcPr>
          <w:p w14:paraId="68AA588F" w14:textId="77777777" w:rsidR="00963120" w:rsidRPr="00B24CD7" w:rsidRDefault="00430FF4" w:rsidP="00B24CD7">
            <w:pPr>
              <w:tabs>
                <w:tab w:val="left" w:pos="6386"/>
              </w:tabs>
              <w:spacing w:after="0" w:line="240" w:lineRule="auto"/>
              <w:ind w:left="0"/>
              <w:jc w:val="both"/>
              <w:rPr>
                <w:rFonts w:ascii="Times New Roman" w:eastAsia="Georgia" w:hAnsi="Times New Roman" w:cs="Times New Roman"/>
                <w:lang w:val="ru-RU"/>
              </w:rPr>
            </w:pPr>
            <w:sdt>
              <w:sdtPr>
                <w:rPr>
                  <w:rFonts w:ascii="Times New Roman" w:hAnsi="Times New Roman" w:cs="Times New Roman"/>
                  <w:lang w:val="ru-RU"/>
                </w:rPr>
                <w:tag w:val="goog_rdk_45"/>
                <w:id w:val="781614686"/>
              </w:sdtPr>
              <w:sdtEndPr/>
              <w:sdtContent>
                <w:r w:rsidR="00ED6FBF">
                  <w:rPr>
                    <w:rFonts w:ascii="Times New Roman" w:eastAsia="Times New Roman" w:hAnsi="Times New Roman" w:cs="Times New Roman"/>
                    <w:lang w:val="ru-RU"/>
                  </w:rPr>
                  <w:t>Преступление</w:t>
                </w:r>
              </w:sdtContent>
            </w:sdt>
          </w:p>
        </w:tc>
        <w:tc>
          <w:tcPr>
            <w:tcW w:w="3315" w:type="dxa"/>
          </w:tcPr>
          <w:p w14:paraId="6A144A80" w14:textId="77777777" w:rsidR="00963120" w:rsidRPr="00B24CD7" w:rsidRDefault="00963120" w:rsidP="00B24CD7">
            <w:pPr>
              <w:tabs>
                <w:tab w:val="left" w:pos="6386"/>
              </w:tabs>
              <w:spacing w:after="0" w:line="240" w:lineRule="auto"/>
              <w:ind w:left="0"/>
              <w:jc w:val="both"/>
              <w:rPr>
                <w:rFonts w:ascii="Times New Roman" w:eastAsia="Georgia" w:hAnsi="Times New Roman" w:cs="Times New Roman"/>
                <w:lang w:val="ru-RU"/>
              </w:rPr>
            </w:pPr>
            <w:r w:rsidRPr="00B24CD7">
              <w:rPr>
                <w:rFonts w:ascii="Times New Roman" w:eastAsia="Georgia" w:hAnsi="Times New Roman" w:cs="Times New Roman"/>
                <w:lang w:val="ru-RU"/>
              </w:rPr>
              <w:t xml:space="preserve">Количество </w:t>
            </w:r>
            <w:r w:rsidR="00B24CD7">
              <w:rPr>
                <w:rFonts w:ascii="Times New Roman" w:eastAsia="Georgia" w:hAnsi="Times New Roman" w:cs="Times New Roman"/>
                <w:lang w:val="ru-RU"/>
              </w:rPr>
              <w:t>дел</w:t>
            </w:r>
            <w:r w:rsidRPr="00B24CD7">
              <w:rPr>
                <w:rFonts w:ascii="Times New Roman" w:eastAsia="Georgia" w:hAnsi="Times New Roman" w:cs="Times New Roman"/>
                <w:lang w:val="ru-RU"/>
              </w:rPr>
              <w:t xml:space="preserve"> </w:t>
            </w:r>
          </w:p>
        </w:tc>
        <w:tc>
          <w:tcPr>
            <w:tcW w:w="3420" w:type="dxa"/>
          </w:tcPr>
          <w:p w14:paraId="277B0790" w14:textId="77777777" w:rsidR="00963120" w:rsidRPr="00B24CD7" w:rsidRDefault="00963120" w:rsidP="00B24CD7">
            <w:pPr>
              <w:tabs>
                <w:tab w:val="left" w:pos="6386"/>
              </w:tabs>
              <w:spacing w:after="0" w:line="240" w:lineRule="auto"/>
              <w:ind w:left="0"/>
              <w:jc w:val="both"/>
              <w:rPr>
                <w:rFonts w:ascii="Times New Roman" w:eastAsia="Georgia" w:hAnsi="Times New Roman" w:cs="Times New Roman"/>
                <w:lang w:val="ru-RU"/>
              </w:rPr>
            </w:pPr>
            <w:r w:rsidRPr="00B24CD7">
              <w:rPr>
                <w:rFonts w:ascii="Times New Roman" w:eastAsia="Georgia" w:hAnsi="Times New Roman" w:cs="Times New Roman"/>
                <w:lang w:val="ru-RU"/>
              </w:rPr>
              <w:t>Стоимость</w:t>
            </w:r>
          </w:p>
        </w:tc>
      </w:tr>
      <w:tr w:rsidR="00963120" w:rsidRPr="00B24CD7" w14:paraId="582AB90F" w14:textId="77777777" w:rsidTr="00B24CD7">
        <w:tc>
          <w:tcPr>
            <w:tcW w:w="3390" w:type="dxa"/>
          </w:tcPr>
          <w:p w14:paraId="1D87178B" w14:textId="77777777" w:rsidR="00963120" w:rsidRPr="00B24CD7" w:rsidRDefault="00963120" w:rsidP="00B24CD7">
            <w:pPr>
              <w:tabs>
                <w:tab w:val="left" w:pos="6386"/>
              </w:tabs>
              <w:spacing w:after="0" w:line="240" w:lineRule="auto"/>
              <w:ind w:left="0"/>
              <w:jc w:val="both"/>
              <w:rPr>
                <w:rFonts w:eastAsia="Georgia" w:cs="Georgia"/>
                <w:lang w:val="ru-RU"/>
              </w:rPr>
            </w:pPr>
          </w:p>
        </w:tc>
        <w:tc>
          <w:tcPr>
            <w:tcW w:w="3315" w:type="dxa"/>
          </w:tcPr>
          <w:p w14:paraId="629EF660" w14:textId="77777777" w:rsidR="00963120" w:rsidRPr="00B24CD7" w:rsidRDefault="00963120" w:rsidP="00B24CD7">
            <w:pPr>
              <w:tabs>
                <w:tab w:val="left" w:pos="6386"/>
              </w:tabs>
              <w:spacing w:after="0" w:line="240" w:lineRule="auto"/>
              <w:ind w:left="0"/>
              <w:jc w:val="both"/>
              <w:rPr>
                <w:rFonts w:eastAsia="Georgia" w:cs="Georgia"/>
                <w:lang w:val="ru-RU"/>
              </w:rPr>
            </w:pPr>
          </w:p>
        </w:tc>
        <w:tc>
          <w:tcPr>
            <w:tcW w:w="3420" w:type="dxa"/>
          </w:tcPr>
          <w:p w14:paraId="075EBAA3" w14:textId="77777777" w:rsidR="00963120" w:rsidRPr="00B24CD7" w:rsidRDefault="00963120" w:rsidP="00B24CD7">
            <w:pPr>
              <w:tabs>
                <w:tab w:val="left" w:pos="6386"/>
              </w:tabs>
              <w:spacing w:after="0" w:line="240" w:lineRule="auto"/>
              <w:ind w:left="0"/>
              <w:jc w:val="both"/>
              <w:rPr>
                <w:rFonts w:eastAsia="Georgia" w:cs="Georgia"/>
                <w:lang w:val="ru-RU"/>
              </w:rPr>
            </w:pPr>
          </w:p>
        </w:tc>
      </w:tr>
    </w:tbl>
    <w:bookmarkStart w:id="11" w:name="_Hlk104282976" w:displacedByCustomXml="next"/>
    <w:sdt>
      <w:sdtPr>
        <w:rPr>
          <w:rFonts w:ascii="Times New Roman" w:hAnsi="Times New Roman" w:cs="Times New Roman"/>
          <w:lang w:val="ru-RU"/>
        </w:rPr>
        <w:tag w:val="goog_rdk_46"/>
        <w:id w:val="954905934"/>
      </w:sdtPr>
      <w:sdtEndPr/>
      <w:sdtContent>
        <w:p w14:paraId="7A0A56FA" w14:textId="77777777" w:rsidR="00B24CD7" w:rsidRPr="00B24CD7" w:rsidRDefault="00B24CD7" w:rsidP="00B24CD7">
          <w:pPr>
            <w:tabs>
              <w:tab w:val="left" w:pos="6386"/>
            </w:tabs>
            <w:spacing w:after="0" w:line="240" w:lineRule="auto"/>
            <w:ind w:left="1134" w:firstLine="284"/>
            <w:jc w:val="both"/>
            <w:rPr>
              <w:rFonts w:ascii="Times New Roman" w:hAnsi="Times New Roman" w:cs="Times New Roman"/>
              <w:lang w:val="ru-RU"/>
            </w:rPr>
          </w:pPr>
        </w:p>
        <w:p w14:paraId="79B7AF8D" w14:textId="77777777" w:rsidR="00B24CD7" w:rsidRPr="00B24CD7" w:rsidRDefault="00B24CD7" w:rsidP="00B24CD7">
          <w:pPr>
            <w:tabs>
              <w:tab w:val="left" w:pos="6386"/>
            </w:tabs>
            <w:spacing w:after="0" w:line="240" w:lineRule="auto"/>
            <w:ind w:left="1134" w:firstLine="284"/>
            <w:jc w:val="both"/>
            <w:rPr>
              <w:rFonts w:ascii="Times New Roman" w:hAnsi="Times New Roman" w:cs="Times New Roman"/>
              <w:sz w:val="28"/>
              <w:szCs w:val="28"/>
              <w:lang w:val="ru-RU"/>
            </w:rPr>
          </w:pPr>
          <w:r>
            <w:rPr>
              <w:rFonts w:ascii="Times New Roman" w:eastAsia="Times New Roman" w:hAnsi="Times New Roman" w:cs="Times New Roman"/>
              <w:sz w:val="28"/>
              <w:szCs w:val="28"/>
              <w:lang w:val="ru-RU"/>
            </w:rPr>
            <w:t>Статистка расследовани</w:t>
          </w:r>
          <w:r w:rsidR="00E8549B">
            <w:rPr>
              <w:rFonts w:ascii="Times New Roman" w:eastAsia="Times New Roman" w:hAnsi="Times New Roman" w:cs="Times New Roman"/>
              <w:sz w:val="28"/>
              <w:szCs w:val="28"/>
              <w:lang w:val="ru-RU"/>
            </w:rPr>
            <w:t>я</w:t>
          </w:r>
          <w:r>
            <w:rPr>
              <w:rFonts w:ascii="Times New Roman" w:eastAsia="Times New Roman" w:hAnsi="Times New Roman" w:cs="Times New Roman"/>
              <w:sz w:val="28"/>
              <w:szCs w:val="28"/>
              <w:lang w:val="ru-RU"/>
            </w:rPr>
            <w:t xml:space="preserve"> дел по финансированию терроризма </w:t>
          </w:r>
          <w:r w:rsidRPr="00B24CD7">
            <w:rPr>
              <w:rFonts w:ascii="Times New Roman" w:eastAsia="Times New Roman" w:hAnsi="Times New Roman" w:cs="Times New Roman"/>
              <w:sz w:val="28"/>
              <w:szCs w:val="28"/>
              <w:lang w:val="ru-RU"/>
            </w:rPr>
            <w:t>(</w:t>
          </w:r>
          <w:r>
            <w:rPr>
              <w:rFonts w:ascii="Times New Roman" w:eastAsia="Times New Roman" w:hAnsi="Times New Roman" w:cs="Times New Roman"/>
              <w:sz w:val="28"/>
              <w:szCs w:val="28"/>
              <w:lang w:val="ru-RU"/>
            </w:rPr>
            <w:t>Прокуратура</w:t>
          </w:r>
          <w:r w:rsidRPr="00B24CD7">
            <w:rPr>
              <w:rFonts w:ascii="Times New Roman" w:eastAsia="Times New Roman" w:hAnsi="Times New Roman" w:cs="Times New Roman"/>
              <w:sz w:val="28"/>
              <w:szCs w:val="28"/>
              <w:lang w:val="ru-RU"/>
            </w:rPr>
            <w:t xml:space="preserve">, </w:t>
          </w:r>
          <w:r>
            <w:rPr>
              <w:rFonts w:ascii="Times New Roman" w:eastAsia="Times New Roman" w:hAnsi="Times New Roman" w:cs="Times New Roman"/>
              <w:sz w:val="28"/>
              <w:szCs w:val="28"/>
              <w:lang w:val="ru-RU"/>
            </w:rPr>
            <w:t>Служба информации и безопасности</w:t>
          </w:r>
          <w:r w:rsidRPr="00B24CD7">
            <w:rPr>
              <w:rFonts w:ascii="Times New Roman" w:eastAsia="Times New Roman" w:hAnsi="Times New Roman" w:cs="Times New Roman"/>
              <w:sz w:val="28"/>
              <w:szCs w:val="28"/>
              <w:lang w:val="ru-RU"/>
            </w:rPr>
            <w:t>)</w:t>
          </w:r>
        </w:p>
      </w:sdtContent>
    </w:sdt>
    <w:tbl>
      <w:tblPr>
        <w:tblStyle w:val="af6"/>
        <w:tblW w:w="10140"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40"/>
        <w:gridCol w:w="2550"/>
        <w:gridCol w:w="2550"/>
      </w:tblGrid>
      <w:tr w:rsidR="00B24CD7" w:rsidRPr="00B24CD7" w14:paraId="2DE622F5" w14:textId="77777777" w:rsidTr="00B24CD7">
        <w:tc>
          <w:tcPr>
            <w:tcW w:w="5040" w:type="dxa"/>
          </w:tcPr>
          <w:p w14:paraId="16D6A272" w14:textId="77777777" w:rsidR="00B24CD7" w:rsidRPr="00B24CD7" w:rsidRDefault="00B24CD7" w:rsidP="00B24CD7">
            <w:pPr>
              <w:tabs>
                <w:tab w:val="left" w:pos="6386"/>
              </w:tabs>
              <w:spacing w:after="0" w:line="240" w:lineRule="auto"/>
              <w:ind w:left="0"/>
              <w:jc w:val="both"/>
              <w:rPr>
                <w:rFonts w:ascii="Times New Roman" w:eastAsia="Georgia" w:hAnsi="Times New Roman" w:cs="Times New Roman"/>
                <w:lang w:val="ru-RU"/>
              </w:rPr>
            </w:pPr>
            <w:r w:rsidRPr="00B24CD7">
              <w:rPr>
                <w:rFonts w:ascii="Times New Roman" w:eastAsia="Georgia" w:hAnsi="Times New Roman" w:cs="Times New Roman"/>
                <w:lang w:val="ru-RU"/>
              </w:rPr>
              <w:t>Террористический акт (статья 278 Уголовного кодекса)</w:t>
            </w:r>
          </w:p>
        </w:tc>
        <w:tc>
          <w:tcPr>
            <w:tcW w:w="2550" w:type="dxa"/>
          </w:tcPr>
          <w:p w14:paraId="4322AA62" w14:textId="77777777" w:rsidR="00B24CD7" w:rsidRPr="00B24CD7" w:rsidRDefault="00B24CD7" w:rsidP="00B24CD7">
            <w:pPr>
              <w:tabs>
                <w:tab w:val="left" w:pos="6386"/>
              </w:tabs>
              <w:spacing w:after="0" w:line="240" w:lineRule="auto"/>
              <w:ind w:left="0"/>
              <w:jc w:val="both"/>
              <w:rPr>
                <w:rFonts w:ascii="Times New Roman" w:eastAsia="Georgia" w:hAnsi="Times New Roman" w:cs="Times New Roman"/>
                <w:lang w:val="ru-RU"/>
              </w:rPr>
            </w:pPr>
            <w:r>
              <w:rPr>
                <w:rFonts w:ascii="Times New Roman" w:eastAsia="Georgia" w:hAnsi="Times New Roman" w:cs="Times New Roman"/>
                <w:lang w:val="ru-RU"/>
              </w:rPr>
              <w:t>Количество расследований</w:t>
            </w:r>
            <w:r w:rsidRPr="00B24CD7">
              <w:rPr>
                <w:rFonts w:ascii="Times New Roman" w:eastAsia="Georgia" w:hAnsi="Times New Roman" w:cs="Times New Roman"/>
                <w:lang w:val="ru-RU"/>
              </w:rPr>
              <w:t xml:space="preserve"> </w:t>
            </w:r>
          </w:p>
        </w:tc>
        <w:tc>
          <w:tcPr>
            <w:tcW w:w="2550" w:type="dxa"/>
          </w:tcPr>
          <w:p w14:paraId="23EF4992" w14:textId="77777777" w:rsidR="00B24CD7" w:rsidRPr="00B24CD7" w:rsidRDefault="00B24CD7" w:rsidP="00B24CD7">
            <w:pPr>
              <w:tabs>
                <w:tab w:val="left" w:pos="6386"/>
              </w:tabs>
              <w:spacing w:after="0" w:line="240" w:lineRule="auto"/>
              <w:ind w:left="0"/>
              <w:jc w:val="both"/>
              <w:rPr>
                <w:rFonts w:ascii="Times New Roman" w:eastAsia="Georgia" w:hAnsi="Times New Roman" w:cs="Times New Roman"/>
                <w:lang w:val="ru-RU"/>
              </w:rPr>
            </w:pPr>
            <w:r>
              <w:rPr>
                <w:rFonts w:ascii="Times New Roman" w:eastAsia="Georgia" w:hAnsi="Times New Roman" w:cs="Times New Roman"/>
                <w:lang w:val="ru-RU"/>
              </w:rPr>
              <w:t>Количество уголовных дел</w:t>
            </w:r>
            <w:r w:rsidRPr="00B24CD7">
              <w:rPr>
                <w:rFonts w:ascii="Times New Roman" w:eastAsia="Georgia" w:hAnsi="Times New Roman" w:cs="Times New Roman"/>
                <w:lang w:val="ru-RU"/>
              </w:rPr>
              <w:t xml:space="preserve"> </w:t>
            </w:r>
          </w:p>
        </w:tc>
      </w:tr>
      <w:tr w:rsidR="00B24CD7" w:rsidRPr="00B24CD7" w14:paraId="43201FD4" w14:textId="77777777" w:rsidTr="00B24CD7">
        <w:tc>
          <w:tcPr>
            <w:tcW w:w="5040" w:type="dxa"/>
          </w:tcPr>
          <w:p w14:paraId="70D7DE54" w14:textId="77777777" w:rsidR="00B24CD7" w:rsidRPr="00B24CD7" w:rsidRDefault="00B24CD7" w:rsidP="00B24CD7">
            <w:pPr>
              <w:tabs>
                <w:tab w:val="left" w:pos="6386"/>
              </w:tabs>
              <w:spacing w:after="0" w:line="240" w:lineRule="auto"/>
              <w:ind w:left="0"/>
              <w:jc w:val="both"/>
              <w:rPr>
                <w:rFonts w:ascii="Times New Roman" w:eastAsia="Georgia" w:hAnsi="Times New Roman" w:cs="Times New Roman"/>
                <w:lang w:val="ru-RU"/>
              </w:rPr>
            </w:pPr>
            <w:r w:rsidRPr="00B24CD7">
              <w:rPr>
                <w:rFonts w:ascii="Times New Roman" w:eastAsia="Georgia" w:hAnsi="Times New Roman" w:cs="Times New Roman"/>
                <w:lang w:val="ru-RU"/>
              </w:rPr>
              <w:t>Финансирование терроризма (</w:t>
            </w:r>
            <w:r>
              <w:rPr>
                <w:rFonts w:ascii="Times New Roman" w:eastAsia="Georgia" w:hAnsi="Times New Roman" w:cs="Times New Roman"/>
                <w:lang w:val="ru-RU"/>
              </w:rPr>
              <w:t>стать</w:t>
            </w:r>
            <w:r w:rsidR="00ED6FBF">
              <w:rPr>
                <w:rFonts w:ascii="Times New Roman" w:eastAsia="Georgia" w:hAnsi="Times New Roman" w:cs="Times New Roman"/>
                <w:lang w:val="ru-RU"/>
              </w:rPr>
              <w:t>я</w:t>
            </w:r>
            <w:r w:rsidRPr="00B24CD7">
              <w:rPr>
                <w:rFonts w:ascii="Times New Roman" w:eastAsia="Georgia" w:hAnsi="Times New Roman" w:cs="Times New Roman"/>
                <w:lang w:val="ru-RU"/>
              </w:rPr>
              <w:t xml:space="preserve"> 279 Уголовного кодекса)</w:t>
            </w:r>
          </w:p>
        </w:tc>
        <w:tc>
          <w:tcPr>
            <w:tcW w:w="2550" w:type="dxa"/>
          </w:tcPr>
          <w:p w14:paraId="247927BD" w14:textId="77777777" w:rsidR="00B24CD7" w:rsidRPr="00B24CD7" w:rsidRDefault="00B24CD7" w:rsidP="00B24CD7">
            <w:pPr>
              <w:tabs>
                <w:tab w:val="left" w:pos="6386"/>
              </w:tabs>
              <w:spacing w:after="0" w:line="240" w:lineRule="auto"/>
              <w:ind w:left="0"/>
              <w:jc w:val="both"/>
              <w:rPr>
                <w:rFonts w:ascii="Times New Roman" w:eastAsia="Georgia" w:hAnsi="Times New Roman" w:cs="Times New Roman"/>
                <w:lang w:val="ru-RU"/>
              </w:rPr>
            </w:pPr>
          </w:p>
        </w:tc>
        <w:tc>
          <w:tcPr>
            <w:tcW w:w="2550" w:type="dxa"/>
          </w:tcPr>
          <w:p w14:paraId="56F654CD" w14:textId="77777777" w:rsidR="00B24CD7" w:rsidRPr="00B24CD7" w:rsidRDefault="00B24CD7" w:rsidP="00B24CD7">
            <w:pPr>
              <w:tabs>
                <w:tab w:val="left" w:pos="6386"/>
              </w:tabs>
              <w:spacing w:after="0" w:line="240" w:lineRule="auto"/>
              <w:ind w:left="0"/>
              <w:jc w:val="both"/>
              <w:rPr>
                <w:rFonts w:ascii="Times New Roman" w:eastAsia="Georgia" w:hAnsi="Times New Roman" w:cs="Times New Roman"/>
                <w:lang w:val="ru-RU"/>
              </w:rPr>
            </w:pPr>
          </w:p>
        </w:tc>
      </w:tr>
      <w:tr w:rsidR="00B24CD7" w:rsidRPr="00B24CD7" w14:paraId="124B8DE0" w14:textId="77777777" w:rsidTr="00B24CD7">
        <w:tc>
          <w:tcPr>
            <w:tcW w:w="5040" w:type="dxa"/>
          </w:tcPr>
          <w:p w14:paraId="4271DC4F" w14:textId="77777777" w:rsidR="00B24CD7" w:rsidRPr="00B24CD7" w:rsidRDefault="00B24CD7" w:rsidP="00B24CD7">
            <w:pPr>
              <w:tabs>
                <w:tab w:val="left" w:pos="6386"/>
              </w:tabs>
              <w:spacing w:after="0" w:line="240" w:lineRule="auto"/>
              <w:ind w:left="0"/>
              <w:jc w:val="both"/>
              <w:rPr>
                <w:rFonts w:ascii="Times New Roman" w:eastAsia="Georgia" w:hAnsi="Times New Roman" w:cs="Times New Roman"/>
                <w:lang w:val="ru-RU"/>
              </w:rPr>
            </w:pPr>
            <w:r w:rsidRPr="00B24CD7">
              <w:rPr>
                <w:rFonts w:ascii="Times New Roman" w:eastAsia="Georgia" w:hAnsi="Times New Roman" w:cs="Times New Roman"/>
                <w:lang w:val="ru-RU"/>
              </w:rPr>
              <w:t>Вербовка, обучение, прохождение обучения или оказание иной поддержки в террористических целях (статья 279</w:t>
            </w:r>
            <w:r w:rsidRPr="00B24CD7">
              <w:rPr>
                <w:rFonts w:ascii="Times New Roman" w:eastAsia="Georgia" w:hAnsi="Times New Roman" w:cs="Times New Roman"/>
                <w:vertAlign w:val="superscript"/>
                <w:lang w:val="ru-RU"/>
              </w:rPr>
              <w:t xml:space="preserve">1 </w:t>
            </w:r>
            <w:r w:rsidRPr="00B24CD7">
              <w:rPr>
                <w:rFonts w:ascii="Times New Roman" w:eastAsia="Georgia" w:hAnsi="Times New Roman" w:cs="Times New Roman"/>
                <w:lang w:val="ru-RU"/>
              </w:rPr>
              <w:t>Уголовного кодекса)</w:t>
            </w:r>
          </w:p>
        </w:tc>
        <w:tc>
          <w:tcPr>
            <w:tcW w:w="2550" w:type="dxa"/>
          </w:tcPr>
          <w:p w14:paraId="251DA9CD" w14:textId="77777777" w:rsidR="00B24CD7" w:rsidRPr="00B24CD7" w:rsidRDefault="00B24CD7" w:rsidP="00B24CD7">
            <w:pPr>
              <w:tabs>
                <w:tab w:val="left" w:pos="6386"/>
              </w:tabs>
              <w:spacing w:after="0" w:line="240" w:lineRule="auto"/>
              <w:ind w:left="0"/>
              <w:jc w:val="both"/>
              <w:rPr>
                <w:rFonts w:ascii="Times New Roman" w:eastAsia="Georgia" w:hAnsi="Times New Roman" w:cs="Times New Roman"/>
                <w:lang w:val="ru-RU"/>
              </w:rPr>
            </w:pPr>
          </w:p>
        </w:tc>
        <w:tc>
          <w:tcPr>
            <w:tcW w:w="2550" w:type="dxa"/>
          </w:tcPr>
          <w:p w14:paraId="7E07F4E9" w14:textId="77777777" w:rsidR="00B24CD7" w:rsidRPr="00B24CD7" w:rsidRDefault="00B24CD7" w:rsidP="00B24CD7">
            <w:pPr>
              <w:tabs>
                <w:tab w:val="left" w:pos="6386"/>
              </w:tabs>
              <w:spacing w:after="0" w:line="240" w:lineRule="auto"/>
              <w:ind w:left="0"/>
              <w:jc w:val="both"/>
              <w:rPr>
                <w:rFonts w:ascii="Times New Roman" w:eastAsia="Georgia" w:hAnsi="Times New Roman" w:cs="Times New Roman"/>
                <w:lang w:val="ru-RU"/>
              </w:rPr>
            </w:pPr>
          </w:p>
        </w:tc>
      </w:tr>
      <w:tr w:rsidR="00B24CD7" w:rsidRPr="00B24CD7" w14:paraId="4690AD35" w14:textId="77777777" w:rsidTr="00B24CD7">
        <w:tc>
          <w:tcPr>
            <w:tcW w:w="5040" w:type="dxa"/>
          </w:tcPr>
          <w:p w14:paraId="778E8E55" w14:textId="77777777" w:rsidR="00B24CD7" w:rsidRPr="00B24CD7" w:rsidRDefault="00B24CD7" w:rsidP="00B24CD7">
            <w:pPr>
              <w:tabs>
                <w:tab w:val="left" w:pos="6386"/>
              </w:tabs>
              <w:spacing w:after="0" w:line="240" w:lineRule="auto"/>
              <w:ind w:left="0"/>
              <w:jc w:val="both"/>
              <w:rPr>
                <w:rFonts w:ascii="Times New Roman" w:eastAsia="Georgia" w:hAnsi="Times New Roman" w:cs="Times New Roman"/>
                <w:lang w:val="ru-RU"/>
              </w:rPr>
            </w:pPr>
            <w:r w:rsidRPr="00B24CD7">
              <w:rPr>
                <w:rFonts w:ascii="Times New Roman" w:eastAsia="Georgia" w:hAnsi="Times New Roman" w:cs="Times New Roman"/>
                <w:lang w:val="ru-RU"/>
              </w:rPr>
              <w:t>Подстрекательство в террористических целях или публичное оправдание терроризма (статья 279</w:t>
            </w:r>
            <w:r w:rsidRPr="00B24CD7">
              <w:rPr>
                <w:rFonts w:ascii="Times New Roman" w:eastAsia="Georgia" w:hAnsi="Times New Roman" w:cs="Times New Roman"/>
                <w:vertAlign w:val="superscript"/>
                <w:lang w:val="ru-RU"/>
              </w:rPr>
              <w:t xml:space="preserve">2 </w:t>
            </w:r>
            <w:r w:rsidRPr="00B24CD7">
              <w:rPr>
                <w:rFonts w:ascii="Times New Roman" w:eastAsia="Georgia" w:hAnsi="Times New Roman" w:cs="Times New Roman"/>
                <w:lang w:val="ru-RU"/>
              </w:rPr>
              <w:t>Уголовного кодекса)</w:t>
            </w:r>
          </w:p>
        </w:tc>
        <w:tc>
          <w:tcPr>
            <w:tcW w:w="2550" w:type="dxa"/>
          </w:tcPr>
          <w:p w14:paraId="32F7496B" w14:textId="77777777" w:rsidR="00B24CD7" w:rsidRPr="00B24CD7" w:rsidRDefault="00B24CD7" w:rsidP="00B24CD7">
            <w:pPr>
              <w:tabs>
                <w:tab w:val="left" w:pos="6386"/>
              </w:tabs>
              <w:spacing w:after="0" w:line="240" w:lineRule="auto"/>
              <w:ind w:left="0"/>
              <w:jc w:val="both"/>
              <w:rPr>
                <w:rFonts w:ascii="Times New Roman" w:eastAsia="Georgia" w:hAnsi="Times New Roman" w:cs="Times New Roman"/>
                <w:lang w:val="ru-RU"/>
              </w:rPr>
            </w:pPr>
          </w:p>
        </w:tc>
        <w:tc>
          <w:tcPr>
            <w:tcW w:w="2550" w:type="dxa"/>
          </w:tcPr>
          <w:p w14:paraId="53C84F22" w14:textId="77777777" w:rsidR="00B24CD7" w:rsidRPr="00B24CD7" w:rsidRDefault="00B24CD7" w:rsidP="00B24CD7">
            <w:pPr>
              <w:tabs>
                <w:tab w:val="left" w:pos="6386"/>
              </w:tabs>
              <w:spacing w:after="0" w:line="240" w:lineRule="auto"/>
              <w:ind w:left="0"/>
              <w:jc w:val="both"/>
              <w:rPr>
                <w:rFonts w:ascii="Times New Roman" w:eastAsia="Georgia" w:hAnsi="Times New Roman" w:cs="Times New Roman"/>
                <w:lang w:val="ru-RU"/>
              </w:rPr>
            </w:pPr>
          </w:p>
        </w:tc>
      </w:tr>
      <w:tr w:rsidR="00B24CD7" w:rsidRPr="00B24CD7" w14:paraId="0ABBE730" w14:textId="77777777" w:rsidTr="00B24CD7">
        <w:tc>
          <w:tcPr>
            <w:tcW w:w="5040" w:type="dxa"/>
          </w:tcPr>
          <w:p w14:paraId="3751ACA3" w14:textId="77777777" w:rsidR="00B24CD7" w:rsidRPr="00B24CD7" w:rsidRDefault="00B24CD7" w:rsidP="00B24CD7">
            <w:pPr>
              <w:tabs>
                <w:tab w:val="left" w:pos="6386"/>
              </w:tabs>
              <w:spacing w:after="0" w:line="240" w:lineRule="auto"/>
              <w:ind w:left="0"/>
              <w:jc w:val="both"/>
              <w:rPr>
                <w:rFonts w:ascii="Times New Roman" w:eastAsia="Georgia" w:hAnsi="Times New Roman" w:cs="Times New Roman"/>
                <w:lang w:val="ru-RU"/>
              </w:rPr>
            </w:pPr>
            <w:r w:rsidRPr="00B24CD7">
              <w:rPr>
                <w:rFonts w:ascii="Times New Roman" w:eastAsia="Georgia" w:hAnsi="Times New Roman" w:cs="Times New Roman"/>
                <w:lang w:val="ru-RU"/>
              </w:rPr>
              <w:lastRenderedPageBreak/>
              <w:t>Поездка за границу в террористических целях (статья 279</w:t>
            </w:r>
            <w:r w:rsidRPr="00B24CD7">
              <w:rPr>
                <w:rFonts w:ascii="Times New Roman" w:eastAsia="Georgia" w:hAnsi="Times New Roman" w:cs="Times New Roman"/>
                <w:vertAlign w:val="superscript"/>
                <w:lang w:val="ru-RU"/>
              </w:rPr>
              <w:t>3</w:t>
            </w:r>
            <w:r w:rsidRPr="00B24CD7">
              <w:rPr>
                <w:rFonts w:ascii="Times New Roman" w:eastAsia="Georgia" w:hAnsi="Times New Roman" w:cs="Times New Roman"/>
                <w:lang w:val="ru-RU"/>
              </w:rPr>
              <w:t xml:space="preserve"> Уголовного кодекса)</w:t>
            </w:r>
          </w:p>
        </w:tc>
        <w:tc>
          <w:tcPr>
            <w:tcW w:w="2550" w:type="dxa"/>
          </w:tcPr>
          <w:p w14:paraId="5358AFA6" w14:textId="77777777" w:rsidR="00B24CD7" w:rsidRPr="00B24CD7" w:rsidRDefault="00B24CD7" w:rsidP="00B24CD7">
            <w:pPr>
              <w:tabs>
                <w:tab w:val="left" w:pos="6386"/>
              </w:tabs>
              <w:spacing w:after="0" w:line="240" w:lineRule="auto"/>
              <w:ind w:left="0"/>
              <w:jc w:val="both"/>
              <w:rPr>
                <w:rFonts w:ascii="Times New Roman" w:eastAsia="Georgia" w:hAnsi="Times New Roman" w:cs="Times New Roman"/>
                <w:lang w:val="ru-RU"/>
              </w:rPr>
            </w:pPr>
          </w:p>
        </w:tc>
        <w:tc>
          <w:tcPr>
            <w:tcW w:w="2550" w:type="dxa"/>
          </w:tcPr>
          <w:p w14:paraId="0C574342" w14:textId="77777777" w:rsidR="00B24CD7" w:rsidRPr="00B24CD7" w:rsidRDefault="00B24CD7" w:rsidP="00B24CD7">
            <w:pPr>
              <w:tabs>
                <w:tab w:val="left" w:pos="6386"/>
              </w:tabs>
              <w:spacing w:after="0" w:line="240" w:lineRule="auto"/>
              <w:ind w:left="0"/>
              <w:jc w:val="both"/>
              <w:rPr>
                <w:rFonts w:ascii="Times New Roman" w:eastAsia="Georgia" w:hAnsi="Times New Roman" w:cs="Times New Roman"/>
                <w:lang w:val="ru-RU"/>
              </w:rPr>
            </w:pPr>
          </w:p>
        </w:tc>
      </w:tr>
      <w:tr w:rsidR="00B24CD7" w:rsidRPr="00B24CD7" w14:paraId="66410C9B" w14:textId="77777777" w:rsidTr="00B24CD7">
        <w:tc>
          <w:tcPr>
            <w:tcW w:w="5040" w:type="dxa"/>
          </w:tcPr>
          <w:p w14:paraId="65A0D65B" w14:textId="77777777" w:rsidR="00B24CD7" w:rsidRPr="00B24CD7" w:rsidRDefault="00B24CD7" w:rsidP="00B24CD7">
            <w:pPr>
              <w:tabs>
                <w:tab w:val="left" w:pos="6386"/>
              </w:tabs>
              <w:spacing w:after="0" w:line="240" w:lineRule="auto"/>
              <w:ind w:left="0"/>
              <w:jc w:val="both"/>
              <w:rPr>
                <w:rFonts w:ascii="Times New Roman" w:eastAsia="Georgia" w:hAnsi="Times New Roman" w:cs="Times New Roman"/>
                <w:lang w:val="ru-RU"/>
              </w:rPr>
            </w:pPr>
            <w:r w:rsidRPr="00B24CD7">
              <w:rPr>
                <w:rFonts w:ascii="Times New Roman" w:eastAsia="Georgia" w:hAnsi="Times New Roman" w:cs="Times New Roman"/>
                <w:lang w:val="ru-RU"/>
              </w:rPr>
              <w:t>Заведомо ложное сообщение о террористическом акте (</w:t>
            </w:r>
            <w:r w:rsidR="00ED6FBF">
              <w:rPr>
                <w:rFonts w:ascii="Times New Roman" w:eastAsia="Georgia" w:hAnsi="Times New Roman" w:cs="Times New Roman"/>
                <w:lang w:val="ru-RU"/>
              </w:rPr>
              <w:t>статья</w:t>
            </w:r>
            <w:r w:rsidRPr="00B24CD7">
              <w:rPr>
                <w:rFonts w:ascii="Times New Roman" w:eastAsia="Georgia" w:hAnsi="Times New Roman" w:cs="Times New Roman"/>
                <w:lang w:val="ru-RU"/>
              </w:rPr>
              <w:t>. 281 Уголовного кодекса)</w:t>
            </w:r>
          </w:p>
        </w:tc>
        <w:tc>
          <w:tcPr>
            <w:tcW w:w="2550" w:type="dxa"/>
          </w:tcPr>
          <w:p w14:paraId="664C4A8E" w14:textId="77777777" w:rsidR="00B24CD7" w:rsidRPr="00B24CD7" w:rsidRDefault="00B24CD7" w:rsidP="00B24CD7">
            <w:pPr>
              <w:tabs>
                <w:tab w:val="left" w:pos="6386"/>
              </w:tabs>
              <w:spacing w:after="0" w:line="240" w:lineRule="auto"/>
              <w:ind w:left="0"/>
              <w:jc w:val="both"/>
              <w:rPr>
                <w:rFonts w:ascii="Times New Roman" w:eastAsia="Georgia" w:hAnsi="Times New Roman" w:cs="Times New Roman"/>
                <w:lang w:val="ru-RU"/>
              </w:rPr>
            </w:pPr>
          </w:p>
        </w:tc>
        <w:tc>
          <w:tcPr>
            <w:tcW w:w="2550" w:type="dxa"/>
          </w:tcPr>
          <w:p w14:paraId="17D52033" w14:textId="77777777" w:rsidR="00B24CD7" w:rsidRPr="00B24CD7" w:rsidRDefault="00B24CD7" w:rsidP="00B24CD7">
            <w:pPr>
              <w:tabs>
                <w:tab w:val="left" w:pos="6386"/>
              </w:tabs>
              <w:spacing w:after="0" w:line="240" w:lineRule="auto"/>
              <w:ind w:left="0"/>
              <w:jc w:val="both"/>
              <w:rPr>
                <w:rFonts w:ascii="Times New Roman" w:eastAsia="Georgia" w:hAnsi="Times New Roman" w:cs="Times New Roman"/>
                <w:lang w:val="ru-RU"/>
              </w:rPr>
            </w:pPr>
          </w:p>
        </w:tc>
      </w:tr>
    </w:tbl>
    <w:p w14:paraId="688D8C78" w14:textId="77777777" w:rsidR="00B24CD7" w:rsidRPr="00B24CD7" w:rsidRDefault="00B24CD7" w:rsidP="00B24CD7">
      <w:pPr>
        <w:tabs>
          <w:tab w:val="left" w:pos="6386"/>
        </w:tabs>
        <w:spacing w:after="0" w:line="240" w:lineRule="auto"/>
        <w:ind w:left="0"/>
        <w:jc w:val="both"/>
        <w:rPr>
          <w:rFonts w:ascii="Times New Roman" w:hAnsi="Times New Roman" w:cs="Times New Roman"/>
          <w:sz w:val="28"/>
          <w:szCs w:val="28"/>
          <w:lang w:val="ru-RU"/>
        </w:rPr>
      </w:pPr>
    </w:p>
    <w:bookmarkEnd w:id="11"/>
    <w:p w14:paraId="552A2933" w14:textId="77777777" w:rsidR="00E30CD5" w:rsidRPr="00B24CD7" w:rsidRDefault="00B24CD7" w:rsidP="008D32B9">
      <w:pPr>
        <w:spacing w:after="0" w:line="240" w:lineRule="auto"/>
        <w:ind w:firstLine="567"/>
        <w:jc w:val="both"/>
        <w:rPr>
          <w:rFonts w:ascii="Times New Roman" w:hAnsi="Times New Roman" w:cs="Times New Roman"/>
          <w:sz w:val="28"/>
          <w:szCs w:val="28"/>
          <w:lang w:val="ru-RU"/>
        </w:rPr>
      </w:pPr>
      <w:r w:rsidRPr="00B24CD7">
        <w:rPr>
          <w:rFonts w:ascii="Times New Roman" w:hAnsi="Times New Roman" w:cs="Times New Roman"/>
          <w:b/>
          <w:sz w:val="28"/>
          <w:szCs w:val="28"/>
          <w:lang w:val="ru-RU"/>
        </w:rPr>
        <w:t>Ст</w:t>
      </w:r>
      <w:r w:rsidR="00111847" w:rsidRPr="00B24CD7">
        <w:rPr>
          <w:rFonts w:ascii="Times New Roman" w:hAnsi="Times New Roman" w:cs="Times New Roman"/>
          <w:b/>
          <w:sz w:val="28"/>
          <w:szCs w:val="28"/>
          <w:lang w:val="ru-RU"/>
        </w:rPr>
        <w:t>.II</w:t>
      </w:r>
      <w:r w:rsidR="00111847" w:rsidRPr="00B24CD7">
        <w:rPr>
          <w:rFonts w:ascii="Times New Roman" w:hAnsi="Times New Roman" w:cs="Times New Roman"/>
          <w:sz w:val="28"/>
          <w:szCs w:val="28"/>
          <w:lang w:val="ru-RU"/>
        </w:rPr>
        <w:t xml:space="preserve">. – </w:t>
      </w:r>
      <w:r w:rsidRPr="00B24CD7">
        <w:rPr>
          <w:rFonts w:ascii="Times New Roman" w:hAnsi="Times New Roman" w:cs="Times New Roman"/>
          <w:sz w:val="28"/>
          <w:szCs w:val="28"/>
          <w:lang w:val="ru-RU"/>
        </w:rPr>
        <w:t>Настоящее постановление вступает в силу со дня опубликования в Официальном мониторе Республики Молдова</w:t>
      </w:r>
      <w:r w:rsidR="00111847" w:rsidRPr="00B24CD7">
        <w:rPr>
          <w:rFonts w:ascii="Times New Roman" w:hAnsi="Times New Roman" w:cs="Times New Roman"/>
          <w:sz w:val="28"/>
          <w:szCs w:val="28"/>
          <w:lang w:val="ru-RU"/>
        </w:rPr>
        <w:t>.</w:t>
      </w:r>
    </w:p>
    <w:p w14:paraId="4D7B7AE5" w14:textId="77777777" w:rsidR="00E30CD5" w:rsidRPr="00B24CD7" w:rsidRDefault="00E30CD5" w:rsidP="008D32B9">
      <w:pPr>
        <w:spacing w:after="0" w:line="240" w:lineRule="auto"/>
        <w:ind w:firstLine="567"/>
        <w:jc w:val="both"/>
        <w:rPr>
          <w:rFonts w:ascii="Times New Roman" w:hAnsi="Times New Roman" w:cs="Times New Roman"/>
          <w:sz w:val="28"/>
          <w:szCs w:val="28"/>
          <w:lang w:val="ru-RU"/>
        </w:rPr>
      </w:pPr>
    </w:p>
    <w:p w14:paraId="15267637" w14:textId="77777777" w:rsidR="00E30CD5" w:rsidRPr="00B24CD7" w:rsidRDefault="00E30CD5" w:rsidP="008D32B9">
      <w:pPr>
        <w:spacing w:after="0" w:line="240" w:lineRule="auto"/>
        <w:ind w:firstLine="567"/>
        <w:jc w:val="both"/>
        <w:rPr>
          <w:rFonts w:ascii="Times New Roman" w:hAnsi="Times New Roman" w:cs="Times New Roman"/>
          <w:sz w:val="28"/>
          <w:szCs w:val="28"/>
          <w:lang w:val="ru-RU"/>
        </w:rPr>
      </w:pPr>
    </w:p>
    <w:p w14:paraId="7F91D958" w14:textId="1C336DBC" w:rsidR="00E30CD5" w:rsidRPr="00430FF4" w:rsidRDefault="00430FF4" w:rsidP="00430FF4">
      <w:pPr>
        <w:spacing w:after="0" w:line="240" w:lineRule="auto"/>
        <w:ind w:firstLine="567"/>
        <w:jc w:val="center"/>
        <w:rPr>
          <w:rFonts w:ascii="Times New Roman" w:hAnsi="Times New Roman" w:cs="Times New Roman"/>
          <w:b/>
          <w:bCs/>
          <w:sz w:val="28"/>
          <w:szCs w:val="28"/>
          <w:lang w:val="ru-RU"/>
        </w:rPr>
      </w:pPr>
      <w:r>
        <w:rPr>
          <w:rFonts w:ascii="Times New Roman" w:hAnsi="Times New Roman" w:cs="Times New Roman"/>
          <w:b/>
          <w:bCs/>
          <w:sz w:val="28"/>
          <w:szCs w:val="28"/>
          <w:lang w:val="ru-RU"/>
        </w:rPr>
        <w:t>ПРЕДСЕДАТЕЛЬ ПАРЛАМЕНТА</w:t>
      </w:r>
    </w:p>
    <w:p w14:paraId="194BFC1C" w14:textId="77777777" w:rsidR="00E30CD5" w:rsidRPr="00B24CD7" w:rsidRDefault="00E30CD5" w:rsidP="008D32B9">
      <w:pPr>
        <w:spacing w:after="0" w:line="240" w:lineRule="auto"/>
        <w:ind w:firstLine="567"/>
        <w:jc w:val="both"/>
        <w:rPr>
          <w:rFonts w:ascii="Times New Roman" w:hAnsi="Times New Roman" w:cs="Times New Roman"/>
          <w:sz w:val="28"/>
          <w:szCs w:val="28"/>
          <w:lang w:val="ru-RU"/>
        </w:rPr>
      </w:pPr>
    </w:p>
    <w:p w14:paraId="13136A75" w14:textId="77777777" w:rsidR="00E30CD5" w:rsidRPr="00B24CD7" w:rsidRDefault="00E30CD5" w:rsidP="008D32B9">
      <w:pPr>
        <w:spacing w:after="0" w:line="240" w:lineRule="auto"/>
        <w:ind w:firstLine="567"/>
        <w:jc w:val="both"/>
        <w:rPr>
          <w:rFonts w:ascii="Times New Roman" w:hAnsi="Times New Roman" w:cs="Times New Roman"/>
          <w:sz w:val="28"/>
          <w:szCs w:val="28"/>
          <w:lang w:val="ru-RU"/>
        </w:rPr>
      </w:pPr>
    </w:p>
    <w:p w14:paraId="6AE7CB64" w14:textId="77777777" w:rsidR="00E30CD5" w:rsidRPr="00B24CD7" w:rsidRDefault="00E30CD5" w:rsidP="008D32B9">
      <w:pPr>
        <w:spacing w:after="0" w:line="240" w:lineRule="auto"/>
        <w:ind w:firstLine="567"/>
        <w:jc w:val="both"/>
        <w:rPr>
          <w:rFonts w:ascii="Times New Roman" w:hAnsi="Times New Roman" w:cs="Times New Roman"/>
          <w:sz w:val="28"/>
          <w:szCs w:val="28"/>
          <w:lang w:val="ru-RU"/>
        </w:rPr>
      </w:pPr>
    </w:p>
    <w:p w14:paraId="5972A0B4" w14:textId="77777777" w:rsidR="00E30CD5" w:rsidRPr="00B24CD7" w:rsidRDefault="00E30CD5" w:rsidP="008D32B9">
      <w:pPr>
        <w:spacing w:after="0" w:line="240" w:lineRule="auto"/>
        <w:ind w:firstLine="567"/>
        <w:jc w:val="both"/>
        <w:rPr>
          <w:rFonts w:ascii="Times New Roman" w:hAnsi="Times New Roman" w:cs="Times New Roman"/>
          <w:sz w:val="28"/>
          <w:szCs w:val="28"/>
          <w:lang w:val="ru-RU"/>
        </w:rPr>
      </w:pPr>
    </w:p>
    <w:p w14:paraId="1D8C1074" w14:textId="77777777" w:rsidR="00E30CD5" w:rsidRPr="00B24CD7" w:rsidRDefault="00E30CD5" w:rsidP="008D32B9">
      <w:pPr>
        <w:spacing w:after="0" w:line="240" w:lineRule="auto"/>
        <w:ind w:firstLine="567"/>
        <w:jc w:val="both"/>
        <w:rPr>
          <w:rFonts w:ascii="Times New Roman" w:hAnsi="Times New Roman" w:cs="Times New Roman"/>
          <w:sz w:val="28"/>
          <w:szCs w:val="28"/>
          <w:lang w:val="ru-RU"/>
        </w:rPr>
      </w:pPr>
    </w:p>
    <w:p w14:paraId="215FFDAC" w14:textId="77777777" w:rsidR="00E30CD5" w:rsidRPr="00B24CD7" w:rsidRDefault="00E30CD5" w:rsidP="008D32B9">
      <w:pPr>
        <w:spacing w:after="0" w:line="240" w:lineRule="auto"/>
        <w:ind w:firstLine="567"/>
        <w:jc w:val="both"/>
        <w:rPr>
          <w:rFonts w:ascii="Times New Roman" w:hAnsi="Times New Roman" w:cs="Times New Roman"/>
          <w:sz w:val="28"/>
          <w:szCs w:val="28"/>
          <w:lang w:val="ru-RU"/>
        </w:rPr>
      </w:pPr>
    </w:p>
    <w:p w14:paraId="7A93668E" w14:textId="77777777" w:rsidR="00E30CD5" w:rsidRPr="00B24CD7" w:rsidRDefault="00E30CD5" w:rsidP="008D32B9">
      <w:pPr>
        <w:spacing w:after="0" w:line="240" w:lineRule="auto"/>
        <w:ind w:firstLine="567"/>
        <w:jc w:val="both"/>
        <w:rPr>
          <w:rFonts w:ascii="Times New Roman" w:hAnsi="Times New Roman" w:cs="Times New Roman"/>
          <w:sz w:val="28"/>
          <w:szCs w:val="28"/>
          <w:lang w:val="ru-RU"/>
        </w:rPr>
      </w:pPr>
    </w:p>
    <w:p w14:paraId="03D242D6" w14:textId="77777777" w:rsidR="00E30CD5" w:rsidRPr="00B24CD7" w:rsidRDefault="00E30CD5" w:rsidP="008D32B9">
      <w:pPr>
        <w:spacing w:before="240" w:after="240"/>
        <w:ind w:firstLine="567"/>
        <w:jc w:val="right"/>
        <w:rPr>
          <w:rFonts w:ascii="Times New Roman" w:hAnsi="Times New Roman" w:cs="Times New Roman"/>
          <w:b/>
          <w:sz w:val="28"/>
          <w:szCs w:val="28"/>
          <w:lang w:val="ru-RU"/>
        </w:rPr>
      </w:pPr>
    </w:p>
    <w:sectPr w:rsidR="00E30CD5" w:rsidRPr="00B24CD7" w:rsidSect="008D32B9">
      <w:headerReference w:type="default" r:id="rId8"/>
      <w:footerReference w:type="default" r:id="rId9"/>
      <w:headerReference w:type="first" r:id="rId10"/>
      <w:footerReference w:type="first" r:id="rId11"/>
      <w:type w:val="continuous"/>
      <w:pgSz w:w="11906" w:h="16838"/>
      <w:pgMar w:top="1133" w:right="566" w:bottom="851" w:left="851" w:header="851" w:footer="455"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93486B" w14:textId="77777777" w:rsidR="00AA3EB4" w:rsidRDefault="00AA3EB4">
      <w:pPr>
        <w:spacing w:after="0" w:line="240" w:lineRule="auto"/>
      </w:pPr>
      <w:r>
        <w:separator/>
      </w:r>
    </w:p>
  </w:endnote>
  <w:endnote w:type="continuationSeparator" w:id="0">
    <w:p w14:paraId="195627E4" w14:textId="77777777" w:rsidR="00AA3EB4" w:rsidRDefault="00AA3E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87B7D" w14:textId="77777777" w:rsidR="00B24CD7" w:rsidRDefault="00B24CD7">
    <w:pPr>
      <w:pBdr>
        <w:top w:val="nil"/>
        <w:left w:val="nil"/>
        <w:bottom w:val="nil"/>
        <w:right w:val="nil"/>
        <w:between w:val="nil"/>
      </w:pBdr>
      <w:tabs>
        <w:tab w:val="left" w:pos="7027"/>
        <w:tab w:val="right" w:pos="9689"/>
      </w:tabs>
      <w:spacing w:after="0" w:line="276" w:lineRule="auto"/>
      <w:ind w:left="1036"/>
      <w:rPr>
        <w:color w:val="000000"/>
        <w:sz w:val="18"/>
        <w:szCs w:val="18"/>
      </w:rPr>
    </w:pPr>
  </w:p>
  <w:p w14:paraId="3B065B07" w14:textId="77777777" w:rsidR="00B24CD7" w:rsidRDefault="00B24CD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99724" w14:textId="77777777" w:rsidR="00B24CD7" w:rsidRDefault="00B24CD7">
    <w:pPr>
      <w:pBdr>
        <w:top w:val="nil"/>
        <w:left w:val="nil"/>
        <w:bottom w:val="nil"/>
        <w:right w:val="nil"/>
        <w:between w:val="nil"/>
      </w:pBdr>
      <w:tabs>
        <w:tab w:val="left" w:pos="7027"/>
        <w:tab w:val="right" w:pos="9689"/>
      </w:tabs>
      <w:spacing w:after="0" w:line="276" w:lineRule="auto"/>
      <w:rPr>
        <w:color w:val="000000"/>
        <w:sz w:val="18"/>
        <w:szCs w:val="18"/>
      </w:rPr>
    </w:pPr>
    <w:r>
      <w:rPr>
        <w:noProof/>
      </w:rPr>
      <mc:AlternateContent>
        <mc:Choice Requires="wps">
          <w:drawing>
            <wp:anchor distT="0" distB="0" distL="114300" distR="114300" simplePos="0" relativeHeight="251659264" behindDoc="0" locked="0" layoutInCell="1" hidden="0" allowOverlap="1" wp14:anchorId="0A03F8D6" wp14:editId="556DE456">
              <wp:simplePos x="0" y="0"/>
              <wp:positionH relativeFrom="column">
                <wp:posOffset>546100</wp:posOffset>
              </wp:positionH>
              <wp:positionV relativeFrom="paragraph">
                <wp:posOffset>9956800</wp:posOffset>
              </wp:positionV>
              <wp:extent cx="0" cy="12700"/>
              <wp:effectExtent l="0" t="0" r="0" b="0"/>
              <wp:wrapNone/>
              <wp:docPr id="77" name="Conector drept cu săgeată 77"/>
              <wp:cNvGraphicFramePr/>
              <a:graphic xmlns:a="http://schemas.openxmlformats.org/drawingml/2006/main">
                <a:graphicData uri="http://schemas.microsoft.com/office/word/2010/wordprocessingShape">
                  <wps:wsp>
                    <wps:cNvCnPr/>
                    <wps:spPr>
                      <a:xfrm>
                        <a:off x="2483738" y="3780000"/>
                        <a:ext cx="5724525" cy="0"/>
                      </a:xfrm>
                      <a:prstGeom prst="straightConnector1">
                        <a:avLst/>
                      </a:prstGeom>
                      <a:noFill/>
                      <a:ln w="9525" cap="flat" cmpd="sng">
                        <a:solidFill>
                          <a:srgbClr val="7F7F7F"/>
                        </a:solidFill>
                        <a:prstDash val="solid"/>
                        <a:miter lim="800000"/>
                        <a:headEnd type="none" w="sm" len="sm"/>
                        <a:tailEnd type="none" w="sm" len="sm"/>
                      </a:ln>
                    </wps:spPr>
                    <wps:bodyPr/>
                  </wps:wsp>
                </a:graphicData>
              </a:graphic>
            </wp:anchor>
          </w:drawing>
        </mc:Choice>
        <mc:Fallback>
          <w:pict>
            <v:shapetype w14:anchorId="0D9D66C0" id="_x0000_t32" coordsize="21600,21600" o:spt="32" o:oned="t" path="m,l21600,21600e" filled="f">
              <v:path arrowok="t" fillok="f" o:connecttype="none"/>
              <o:lock v:ext="edit" shapetype="t"/>
            </v:shapetype>
            <v:shape id="Conector drept cu săgeată 77" o:spid="_x0000_s1026" type="#_x0000_t32" style="position:absolute;margin-left:43pt;margin-top:784pt;width:0;height:1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" strokecolor="#7f7f7f">
              <v:stroke startarrowwidth="narrow" startarrowlength="short" endarrowwidth="narrow" endarrowlength="short" joinstyle="miter"/>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5AB8ED" w14:textId="77777777" w:rsidR="00AA3EB4" w:rsidRDefault="00AA3EB4">
      <w:pPr>
        <w:spacing w:after="0" w:line="240" w:lineRule="auto"/>
      </w:pPr>
      <w:r>
        <w:separator/>
      </w:r>
    </w:p>
  </w:footnote>
  <w:footnote w:type="continuationSeparator" w:id="0">
    <w:p w14:paraId="03EE4908" w14:textId="77777777" w:rsidR="00AA3EB4" w:rsidRDefault="00AA3E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2283391"/>
      <w:docPartObj>
        <w:docPartGallery w:val="Page Numbers (Top of Page)"/>
        <w:docPartUnique/>
      </w:docPartObj>
    </w:sdtPr>
    <w:sdtEndPr>
      <w:rPr>
        <w:rFonts w:ascii="Times New Roman" w:hAnsi="Times New Roman" w:cs="Times New Roman"/>
        <w:noProof/>
        <w:sz w:val="28"/>
        <w:szCs w:val="28"/>
      </w:rPr>
    </w:sdtEndPr>
    <w:sdtContent>
      <w:p w14:paraId="3781F8DF" w14:textId="68F3177B" w:rsidR="00430FF4" w:rsidRPr="00430FF4" w:rsidRDefault="00430FF4">
        <w:pPr>
          <w:pStyle w:val="Antet"/>
          <w:jc w:val="center"/>
          <w:rPr>
            <w:rFonts w:ascii="Times New Roman" w:hAnsi="Times New Roman" w:cs="Times New Roman"/>
            <w:sz w:val="28"/>
            <w:szCs w:val="28"/>
          </w:rPr>
        </w:pPr>
        <w:r w:rsidRPr="00430FF4">
          <w:rPr>
            <w:rFonts w:ascii="Times New Roman" w:hAnsi="Times New Roman" w:cs="Times New Roman"/>
            <w:sz w:val="28"/>
            <w:szCs w:val="28"/>
          </w:rPr>
          <w:fldChar w:fldCharType="begin"/>
        </w:r>
        <w:r w:rsidRPr="00430FF4">
          <w:rPr>
            <w:rFonts w:ascii="Times New Roman" w:hAnsi="Times New Roman" w:cs="Times New Roman"/>
            <w:sz w:val="28"/>
            <w:szCs w:val="28"/>
          </w:rPr>
          <w:instrText xml:space="preserve"> PAGE   \* MERGEFORMAT </w:instrText>
        </w:r>
        <w:r w:rsidRPr="00430FF4">
          <w:rPr>
            <w:rFonts w:ascii="Times New Roman" w:hAnsi="Times New Roman" w:cs="Times New Roman"/>
            <w:sz w:val="28"/>
            <w:szCs w:val="28"/>
          </w:rPr>
          <w:fldChar w:fldCharType="separate"/>
        </w:r>
        <w:r w:rsidRPr="00430FF4">
          <w:rPr>
            <w:rFonts w:ascii="Times New Roman" w:hAnsi="Times New Roman" w:cs="Times New Roman"/>
            <w:noProof/>
            <w:sz w:val="28"/>
            <w:szCs w:val="28"/>
          </w:rPr>
          <w:t>2</w:t>
        </w:r>
        <w:r w:rsidRPr="00430FF4">
          <w:rPr>
            <w:rFonts w:ascii="Times New Roman" w:hAnsi="Times New Roman" w:cs="Times New Roman"/>
            <w:noProof/>
            <w:sz w:val="28"/>
            <w:szCs w:val="28"/>
          </w:rPr>
          <w:fldChar w:fldCharType="end"/>
        </w:r>
      </w:p>
    </w:sdtContent>
  </w:sdt>
  <w:p w14:paraId="6045EBA8" w14:textId="77777777" w:rsidR="00430FF4" w:rsidRDefault="00430FF4">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8401C1" w14:textId="77777777" w:rsidR="00B24CD7" w:rsidRDefault="00B24CD7">
    <w:pPr>
      <w:pBdr>
        <w:top w:val="nil"/>
        <w:left w:val="nil"/>
        <w:bottom w:val="nil"/>
        <w:right w:val="nil"/>
        <w:between w:val="nil"/>
      </w:pBdr>
      <w:tabs>
        <w:tab w:val="center" w:pos="4844"/>
        <w:tab w:val="right" w:pos="9689"/>
      </w:tabs>
      <w:spacing w:after="0" w:line="240" w:lineRule="auto"/>
      <w:ind w:left="0"/>
      <w:rPr>
        <w:rFonts w:ascii="Calibri" w:eastAsia="Calibri" w:hAnsi="Calibri" w:cs="Calibri"/>
        <w:color w:val="000000"/>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47C7B"/>
    <w:multiLevelType w:val="multilevel"/>
    <w:tmpl w:val="8BDE334E"/>
    <w:lvl w:ilvl="0">
      <w:start w:val="1"/>
      <w:numFmt w:val="decimal"/>
      <w:lvlText w:val="%1."/>
      <w:lvlJc w:val="left"/>
      <w:pPr>
        <w:ind w:left="1069" w:hanging="360"/>
      </w:pPr>
      <w:rPr>
        <w:rFonts w:ascii="Times New Roman" w:eastAsia="Times New Roman" w:hAnsi="Times New Roman" w:cs="Times New Roman"/>
      </w:rPr>
    </w:lvl>
    <w:lvl w:ilvl="1">
      <w:start w:val="1"/>
      <w:numFmt w:val="decimal"/>
      <w:lvlText w:val="%1.%2."/>
      <w:lvlJc w:val="left"/>
      <w:pPr>
        <w:ind w:left="1429" w:hanging="720"/>
      </w:pPr>
    </w:lvl>
    <w:lvl w:ilvl="2">
      <w:start w:val="1"/>
      <w:numFmt w:val="decimal"/>
      <w:lvlText w:val="%1.%2.%3."/>
      <w:lvlJc w:val="left"/>
      <w:pPr>
        <w:ind w:left="1429" w:hanging="720"/>
      </w:pPr>
    </w:lvl>
    <w:lvl w:ilvl="3">
      <w:start w:val="1"/>
      <w:numFmt w:val="decimal"/>
      <w:lvlText w:val="%1.%2.%3.%4."/>
      <w:lvlJc w:val="left"/>
      <w:pPr>
        <w:ind w:left="1789" w:hanging="1080"/>
      </w:pPr>
    </w:lvl>
    <w:lvl w:ilvl="4">
      <w:start w:val="1"/>
      <w:numFmt w:val="decimal"/>
      <w:lvlText w:val="%1.%2.%3.%4.%5."/>
      <w:lvlJc w:val="left"/>
      <w:pPr>
        <w:ind w:left="1789" w:hanging="1080"/>
      </w:pPr>
    </w:lvl>
    <w:lvl w:ilvl="5">
      <w:start w:val="1"/>
      <w:numFmt w:val="decimal"/>
      <w:lvlText w:val="%1.%2.%3.%4.%5.%6."/>
      <w:lvlJc w:val="left"/>
      <w:pPr>
        <w:ind w:left="2149" w:hanging="1440"/>
      </w:pPr>
    </w:lvl>
    <w:lvl w:ilvl="6">
      <w:start w:val="1"/>
      <w:numFmt w:val="decimal"/>
      <w:lvlText w:val="%1.%2.%3.%4.%5.%6.%7."/>
      <w:lvlJc w:val="left"/>
      <w:pPr>
        <w:ind w:left="2509" w:hanging="1800"/>
      </w:pPr>
    </w:lvl>
    <w:lvl w:ilvl="7">
      <w:start w:val="1"/>
      <w:numFmt w:val="decimal"/>
      <w:lvlText w:val="%1.%2.%3.%4.%5.%6.%7.%8."/>
      <w:lvlJc w:val="left"/>
      <w:pPr>
        <w:ind w:left="2509" w:hanging="1800"/>
      </w:pPr>
    </w:lvl>
    <w:lvl w:ilvl="8">
      <w:start w:val="1"/>
      <w:numFmt w:val="decimal"/>
      <w:lvlText w:val="%1.%2.%3.%4.%5.%6.%7.%8.%9."/>
      <w:lvlJc w:val="left"/>
      <w:pPr>
        <w:ind w:left="2869" w:hanging="21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CD5"/>
    <w:rsid w:val="000B1D10"/>
    <w:rsid w:val="000E3AC4"/>
    <w:rsid w:val="000E5D27"/>
    <w:rsid w:val="000E7972"/>
    <w:rsid w:val="00107682"/>
    <w:rsid w:val="00111847"/>
    <w:rsid w:val="00160701"/>
    <w:rsid w:val="00272DCD"/>
    <w:rsid w:val="00280021"/>
    <w:rsid w:val="002A74BC"/>
    <w:rsid w:val="003649F0"/>
    <w:rsid w:val="00430FF4"/>
    <w:rsid w:val="004543AE"/>
    <w:rsid w:val="0046162A"/>
    <w:rsid w:val="00476368"/>
    <w:rsid w:val="004E7EC2"/>
    <w:rsid w:val="0059791E"/>
    <w:rsid w:val="005E3157"/>
    <w:rsid w:val="00602A41"/>
    <w:rsid w:val="0069699D"/>
    <w:rsid w:val="006B2171"/>
    <w:rsid w:val="006E0A30"/>
    <w:rsid w:val="006E7DDD"/>
    <w:rsid w:val="0072721D"/>
    <w:rsid w:val="00790D20"/>
    <w:rsid w:val="007D7010"/>
    <w:rsid w:val="007F06F6"/>
    <w:rsid w:val="007F3B58"/>
    <w:rsid w:val="00801348"/>
    <w:rsid w:val="0081508A"/>
    <w:rsid w:val="00837665"/>
    <w:rsid w:val="00890216"/>
    <w:rsid w:val="008A4B8B"/>
    <w:rsid w:val="008D32B9"/>
    <w:rsid w:val="008D472C"/>
    <w:rsid w:val="008F17B0"/>
    <w:rsid w:val="00911EB3"/>
    <w:rsid w:val="00915591"/>
    <w:rsid w:val="00917F47"/>
    <w:rsid w:val="00963120"/>
    <w:rsid w:val="009C0EDC"/>
    <w:rsid w:val="00A25B92"/>
    <w:rsid w:val="00AA08CE"/>
    <w:rsid w:val="00AA3EB4"/>
    <w:rsid w:val="00AA47B4"/>
    <w:rsid w:val="00AB7139"/>
    <w:rsid w:val="00B24CD7"/>
    <w:rsid w:val="00C01D14"/>
    <w:rsid w:val="00C45549"/>
    <w:rsid w:val="00C65CD8"/>
    <w:rsid w:val="00C72AD8"/>
    <w:rsid w:val="00C95134"/>
    <w:rsid w:val="00DE7D69"/>
    <w:rsid w:val="00E30CD5"/>
    <w:rsid w:val="00E8549B"/>
    <w:rsid w:val="00ED6FBF"/>
    <w:rsid w:val="00EE1F2F"/>
    <w:rsid w:val="00EE4FBC"/>
    <w:rsid w:val="00F12B66"/>
    <w:rsid w:val="00F415B2"/>
    <w:rsid w:val="00F4191C"/>
    <w:rsid w:val="00F41EA4"/>
    <w:rsid w:val="00FE0F1C"/>
    <w:rsid w:val="00FE4F02"/>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2E175"/>
  <w15:docId w15:val="{F80C2E49-CD89-4063-8B12-1BA738452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eorgia" w:eastAsia="Georgia" w:hAnsi="Georgia" w:cs="Georgia"/>
        <w:sz w:val="24"/>
        <w:szCs w:val="24"/>
        <w:lang w:val="ro-RO" w:eastAsia="ro-MD" w:bidi="ar-SA"/>
      </w:rPr>
    </w:rPrDefault>
    <w:pPrDefault>
      <w:pPr>
        <w:spacing w:after="120" w:line="360" w:lineRule="auto"/>
        <w:ind w:left="85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51C60"/>
  </w:style>
  <w:style w:type="paragraph" w:styleId="Titlu1">
    <w:name w:val="heading 1"/>
    <w:basedOn w:val="Normal"/>
    <w:next w:val="Normal"/>
    <w:pPr>
      <w:keepNext/>
      <w:keepLines/>
      <w:spacing w:before="480"/>
      <w:outlineLvl w:val="0"/>
    </w:pPr>
    <w:rPr>
      <w:b/>
      <w:sz w:val="48"/>
      <w:szCs w:val="48"/>
    </w:rPr>
  </w:style>
  <w:style w:type="paragraph" w:styleId="Titlu2">
    <w:name w:val="heading 2"/>
    <w:basedOn w:val="Normal"/>
    <w:next w:val="Normal"/>
    <w:pPr>
      <w:keepNext/>
      <w:keepLines/>
      <w:spacing w:before="360" w:after="80"/>
      <w:outlineLvl w:val="1"/>
    </w:pPr>
    <w:rPr>
      <w:b/>
      <w:sz w:val="36"/>
      <w:szCs w:val="36"/>
    </w:rPr>
  </w:style>
  <w:style w:type="paragraph" w:styleId="Titlu3">
    <w:name w:val="heading 3"/>
    <w:basedOn w:val="Normal"/>
    <w:next w:val="Normal"/>
    <w:pPr>
      <w:keepNext/>
      <w:keepLines/>
      <w:spacing w:before="280" w:after="80"/>
      <w:outlineLvl w:val="2"/>
    </w:pPr>
    <w:rPr>
      <w:b/>
      <w:sz w:val="28"/>
      <w:szCs w:val="28"/>
    </w:rPr>
  </w:style>
  <w:style w:type="paragraph" w:styleId="Titlu4">
    <w:name w:val="heading 4"/>
    <w:basedOn w:val="Normal"/>
    <w:next w:val="Normal"/>
    <w:pPr>
      <w:keepNext/>
      <w:keepLines/>
      <w:spacing w:before="240" w:after="40"/>
      <w:outlineLvl w:val="3"/>
    </w:pPr>
    <w:rPr>
      <w:b/>
    </w:rPr>
  </w:style>
  <w:style w:type="paragraph" w:styleId="Titlu5">
    <w:name w:val="heading 5"/>
    <w:basedOn w:val="Normal"/>
    <w:next w:val="Normal"/>
    <w:pPr>
      <w:keepNext/>
      <w:keepLines/>
      <w:spacing w:before="220" w:after="40"/>
      <w:outlineLvl w:val="4"/>
    </w:pPr>
    <w:rPr>
      <w:b/>
      <w:sz w:val="22"/>
      <w:szCs w:val="22"/>
    </w:rPr>
  </w:style>
  <w:style w:type="paragraph" w:styleId="Titlu6">
    <w:name w:val="heading 6"/>
    <w:basedOn w:val="Normal"/>
    <w:next w:val="Normal"/>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lu">
    <w:name w:val="Title"/>
    <w:basedOn w:val="Normal"/>
    <w:next w:val="Normal"/>
    <w:pPr>
      <w:keepNext/>
      <w:keepLines/>
      <w:spacing w:before="480"/>
    </w:pPr>
    <w:rPr>
      <w:b/>
      <w:sz w:val="72"/>
      <w:szCs w:val="72"/>
    </w:rPr>
  </w:style>
  <w:style w:type="paragraph" w:styleId="Subsol">
    <w:name w:val="footer"/>
    <w:link w:val="SubsolCaracter"/>
    <w:uiPriority w:val="99"/>
    <w:unhideWhenUsed/>
    <w:rsid w:val="00B51C60"/>
    <w:pPr>
      <w:tabs>
        <w:tab w:val="left" w:pos="7027"/>
        <w:tab w:val="right" w:pos="9689"/>
      </w:tabs>
      <w:spacing w:after="0" w:line="276" w:lineRule="auto"/>
      <w:ind w:left="1036"/>
    </w:pPr>
    <w:rPr>
      <w:sz w:val="18"/>
      <w:szCs w:val="18"/>
      <w:lang w:val="en-US"/>
    </w:rPr>
  </w:style>
  <w:style w:type="character" w:customStyle="1" w:styleId="SubsolCaracter">
    <w:name w:val="Subsol Caracter"/>
    <w:basedOn w:val="Fontdeparagrafimplicit"/>
    <w:link w:val="Subsol"/>
    <w:uiPriority w:val="99"/>
    <w:rsid w:val="00B51C60"/>
    <w:rPr>
      <w:rFonts w:ascii="Georgia" w:hAnsi="Georgia"/>
      <w:sz w:val="18"/>
      <w:szCs w:val="18"/>
      <w:lang w:val="en-US"/>
    </w:rPr>
  </w:style>
  <w:style w:type="paragraph" w:customStyle="1" w:styleId="Titlustinga">
    <w:name w:val="Titlu stinga"/>
    <w:qFormat/>
    <w:rsid w:val="00B51C60"/>
    <w:pPr>
      <w:spacing w:after="560" w:line="252" w:lineRule="auto"/>
    </w:pPr>
    <w:rPr>
      <w:b/>
      <w:color w:val="303741"/>
      <w:sz w:val="30"/>
      <w:szCs w:val="30"/>
    </w:rPr>
  </w:style>
  <w:style w:type="paragraph" w:customStyle="1" w:styleId="nr">
    <w:name w:val="nr."/>
    <w:qFormat/>
    <w:rsid w:val="00B51C60"/>
    <w:pPr>
      <w:tabs>
        <w:tab w:val="right" w:pos="9072"/>
      </w:tabs>
      <w:spacing w:after="400" w:line="252" w:lineRule="auto"/>
      <w:jc w:val="right"/>
    </w:pPr>
    <w:rPr>
      <w:color w:val="303741"/>
    </w:rPr>
  </w:style>
  <w:style w:type="paragraph" w:styleId="Antet">
    <w:name w:val="header"/>
    <w:link w:val="AntetCaracter"/>
    <w:uiPriority w:val="99"/>
    <w:unhideWhenUsed/>
    <w:rsid w:val="00B51C60"/>
    <w:pPr>
      <w:tabs>
        <w:tab w:val="center" w:pos="4844"/>
        <w:tab w:val="right" w:pos="9689"/>
      </w:tabs>
      <w:spacing w:after="0" w:line="240" w:lineRule="auto"/>
    </w:pPr>
    <w:rPr>
      <w:lang w:val="en-US"/>
    </w:rPr>
  </w:style>
  <w:style w:type="character" w:customStyle="1" w:styleId="AntetCaracter">
    <w:name w:val="Antet Caracter"/>
    <w:basedOn w:val="Fontdeparagrafimplicit"/>
    <w:link w:val="Antet"/>
    <w:uiPriority w:val="99"/>
    <w:rsid w:val="00B51C60"/>
    <w:rPr>
      <w:lang w:val="en-US"/>
    </w:rPr>
  </w:style>
  <w:style w:type="paragraph" w:styleId="NormalWeb">
    <w:name w:val="Normal (Web)"/>
    <w:basedOn w:val="Normal"/>
    <w:uiPriority w:val="99"/>
    <w:unhideWhenUsed/>
    <w:rsid w:val="008B2A5A"/>
    <w:pPr>
      <w:spacing w:before="100" w:beforeAutospacing="1" w:after="100" w:afterAutospacing="1" w:line="240" w:lineRule="auto"/>
      <w:ind w:left="0"/>
    </w:pPr>
    <w:rPr>
      <w:rFonts w:ascii="Times New Roman" w:eastAsia="Times New Roman" w:hAnsi="Times New Roman" w:cs="Times New Roman"/>
      <w:lang w:val="ro-MD"/>
    </w:rPr>
  </w:style>
  <w:style w:type="character" w:styleId="Robust">
    <w:name w:val="Strong"/>
    <w:basedOn w:val="Fontdeparagrafimplicit"/>
    <w:uiPriority w:val="22"/>
    <w:qFormat/>
    <w:rsid w:val="008B2A5A"/>
    <w:rPr>
      <w:b/>
      <w:bCs/>
    </w:rPr>
  </w:style>
  <w:style w:type="paragraph" w:styleId="Textnotdesubsol">
    <w:name w:val="footnote text"/>
    <w:basedOn w:val="Normal"/>
    <w:link w:val="TextnotdesubsolCaracter"/>
    <w:uiPriority w:val="99"/>
    <w:semiHidden/>
    <w:unhideWhenUsed/>
    <w:rsid w:val="006E32DC"/>
    <w:pPr>
      <w:spacing w:after="0" w:line="240" w:lineRule="auto"/>
    </w:pPr>
    <w:rPr>
      <w:sz w:val="20"/>
      <w:szCs w:val="20"/>
    </w:rPr>
  </w:style>
  <w:style w:type="character" w:customStyle="1" w:styleId="TextnotdesubsolCaracter">
    <w:name w:val="Text notă de subsol Caracter"/>
    <w:basedOn w:val="Fontdeparagrafimplicit"/>
    <w:link w:val="Textnotdesubsol"/>
    <w:uiPriority w:val="99"/>
    <w:semiHidden/>
    <w:rsid w:val="006E32DC"/>
    <w:rPr>
      <w:rFonts w:ascii="Georgia" w:hAnsi="Georgia"/>
      <w:sz w:val="20"/>
      <w:szCs w:val="20"/>
      <w:lang w:val="ro-RO"/>
    </w:rPr>
  </w:style>
  <w:style w:type="character" w:styleId="Referinnotdesubsol">
    <w:name w:val="footnote reference"/>
    <w:basedOn w:val="Fontdeparagrafimplicit"/>
    <w:uiPriority w:val="99"/>
    <w:unhideWhenUsed/>
    <w:rsid w:val="006E32DC"/>
    <w:rPr>
      <w:vertAlign w:val="superscript"/>
    </w:rPr>
  </w:style>
  <w:style w:type="paragraph" w:styleId="TextnBalon">
    <w:name w:val="Balloon Text"/>
    <w:basedOn w:val="Normal"/>
    <w:link w:val="TextnBalonCaracter"/>
    <w:uiPriority w:val="99"/>
    <w:semiHidden/>
    <w:unhideWhenUsed/>
    <w:rsid w:val="008C277F"/>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8C277F"/>
    <w:rPr>
      <w:rFonts w:ascii="Segoe UI" w:hAnsi="Segoe UI" w:cs="Segoe UI"/>
      <w:sz w:val="18"/>
      <w:szCs w:val="18"/>
      <w:lang w:val="ro-RO"/>
    </w:rPr>
  </w:style>
  <w:style w:type="character" w:styleId="Hyperlink">
    <w:name w:val="Hyperlink"/>
    <w:basedOn w:val="Fontdeparagrafimplicit"/>
    <w:uiPriority w:val="99"/>
    <w:unhideWhenUsed/>
    <w:rsid w:val="00223AF3"/>
    <w:rPr>
      <w:color w:val="0563C1" w:themeColor="hyperlink"/>
      <w:u w:val="single"/>
    </w:rPr>
  </w:style>
  <w:style w:type="character" w:styleId="MeniuneNerezolvat">
    <w:name w:val="Unresolved Mention"/>
    <w:basedOn w:val="Fontdeparagrafimplicit"/>
    <w:uiPriority w:val="99"/>
    <w:semiHidden/>
    <w:unhideWhenUsed/>
    <w:rsid w:val="00223AF3"/>
    <w:rPr>
      <w:color w:val="605E5C"/>
      <w:shd w:val="clear" w:color="auto" w:fill="E1DFDD"/>
    </w:rPr>
  </w:style>
  <w:style w:type="character" w:customStyle="1" w:styleId="apple-tab-span">
    <w:name w:val="apple-tab-span"/>
    <w:basedOn w:val="Fontdeparagrafimplicit"/>
    <w:rsid w:val="005E071A"/>
  </w:style>
  <w:style w:type="paragraph" w:styleId="Listparagraf">
    <w:name w:val="List Paragraph"/>
    <w:basedOn w:val="Normal"/>
    <w:uiPriority w:val="34"/>
    <w:qFormat/>
    <w:rsid w:val="00746FE3"/>
    <w:pPr>
      <w:ind w:left="720"/>
      <w:contextualSpacing/>
    </w:pPr>
  </w:style>
  <w:style w:type="paragraph" w:styleId="Subtitlu">
    <w:name w:val="Subtitle"/>
    <w:basedOn w:val="Normal"/>
    <w:next w:val="Normal"/>
    <w:pPr>
      <w:keepNext/>
      <w:keepLines/>
      <w:spacing w:before="360" w:after="80"/>
    </w:pPr>
    <w:rPr>
      <w:i/>
      <w:color w:val="666666"/>
      <w:sz w:val="48"/>
      <w:szCs w:val="48"/>
    </w:rPr>
  </w:style>
  <w:style w:type="table" w:customStyle="1" w:styleId="a">
    <w:basedOn w:val="TabelNormal"/>
    <w:tblPr>
      <w:tblStyleRowBandSize w:val="1"/>
      <w:tblStyleColBandSize w:val="1"/>
      <w:tblCellMar>
        <w:top w:w="15" w:type="dxa"/>
        <w:left w:w="15" w:type="dxa"/>
        <w:bottom w:w="15" w:type="dxa"/>
        <w:right w:w="15" w:type="dxa"/>
      </w:tblCellMar>
    </w:tblPr>
  </w:style>
  <w:style w:type="table" w:customStyle="1" w:styleId="a0">
    <w:basedOn w:val="TabelNormal"/>
    <w:tblPr>
      <w:tblStyleRowBandSize w:val="1"/>
      <w:tblStyleColBandSize w:val="1"/>
      <w:tblCellMar>
        <w:top w:w="15" w:type="dxa"/>
        <w:left w:w="15" w:type="dxa"/>
        <w:bottom w:w="15" w:type="dxa"/>
        <w:right w:w="15" w:type="dxa"/>
      </w:tblCellMar>
    </w:tblPr>
  </w:style>
  <w:style w:type="table" w:customStyle="1" w:styleId="a1">
    <w:basedOn w:val="TabelNormal"/>
    <w:tblPr>
      <w:tblStyleRowBandSize w:val="1"/>
      <w:tblStyleColBandSize w:val="1"/>
      <w:tblCellMar>
        <w:top w:w="15" w:type="dxa"/>
        <w:left w:w="15" w:type="dxa"/>
        <w:bottom w:w="15" w:type="dxa"/>
        <w:right w:w="15" w:type="dxa"/>
      </w:tblCellMar>
    </w:tblPr>
  </w:style>
  <w:style w:type="table" w:customStyle="1" w:styleId="a2">
    <w:basedOn w:val="TabelNormal"/>
    <w:rPr>
      <w:rFonts w:ascii="Calibri" w:eastAsia="Calibri" w:hAnsi="Calibri" w:cs="Calibri"/>
      <w:sz w:val="22"/>
      <w:szCs w:val="22"/>
    </w:rPr>
    <w:tblPr>
      <w:tblStyleRowBandSize w:val="1"/>
      <w:tblStyleColBandSize w:val="1"/>
    </w:tblPr>
  </w:style>
  <w:style w:type="table" w:customStyle="1" w:styleId="a3">
    <w:basedOn w:val="TabelNormal"/>
    <w:rPr>
      <w:rFonts w:ascii="Calibri" w:eastAsia="Calibri" w:hAnsi="Calibri" w:cs="Calibri"/>
      <w:sz w:val="22"/>
      <w:szCs w:val="22"/>
    </w:rPr>
    <w:tblPr>
      <w:tblStyleRowBandSize w:val="1"/>
      <w:tblStyleColBandSize w:val="1"/>
    </w:tblPr>
  </w:style>
  <w:style w:type="table" w:customStyle="1" w:styleId="a4">
    <w:basedOn w:val="TabelNormal"/>
    <w:rPr>
      <w:rFonts w:ascii="Calibri" w:eastAsia="Calibri" w:hAnsi="Calibri" w:cs="Calibri"/>
      <w:sz w:val="22"/>
      <w:szCs w:val="22"/>
    </w:rPr>
    <w:tblPr>
      <w:tblStyleRowBandSize w:val="1"/>
      <w:tblStyleColBandSize w:val="1"/>
    </w:tblPr>
  </w:style>
  <w:style w:type="table" w:customStyle="1" w:styleId="a5">
    <w:basedOn w:val="TabelNormal"/>
    <w:rPr>
      <w:rFonts w:ascii="Calibri" w:eastAsia="Calibri" w:hAnsi="Calibri" w:cs="Calibri"/>
      <w:sz w:val="22"/>
      <w:szCs w:val="22"/>
    </w:rPr>
    <w:tblPr>
      <w:tblStyleRowBandSize w:val="1"/>
      <w:tblStyleColBandSize w:val="1"/>
    </w:tblPr>
  </w:style>
  <w:style w:type="table" w:customStyle="1" w:styleId="a6">
    <w:basedOn w:val="TabelNormal"/>
    <w:rPr>
      <w:rFonts w:ascii="Calibri" w:eastAsia="Calibri" w:hAnsi="Calibri" w:cs="Calibri"/>
      <w:sz w:val="22"/>
      <w:szCs w:val="22"/>
    </w:rPr>
    <w:tblPr>
      <w:tblStyleRowBandSize w:val="1"/>
      <w:tblStyleColBandSize w:val="1"/>
    </w:tblPr>
  </w:style>
  <w:style w:type="table" w:customStyle="1" w:styleId="a7">
    <w:basedOn w:val="TabelNormal"/>
    <w:rPr>
      <w:rFonts w:ascii="Calibri" w:eastAsia="Calibri" w:hAnsi="Calibri" w:cs="Calibri"/>
      <w:sz w:val="22"/>
      <w:szCs w:val="22"/>
    </w:rPr>
    <w:tblPr>
      <w:tblStyleRowBandSize w:val="1"/>
      <w:tblStyleColBandSize w:val="1"/>
    </w:tblPr>
  </w:style>
  <w:style w:type="table" w:customStyle="1" w:styleId="a8">
    <w:basedOn w:val="TabelNormal"/>
    <w:rPr>
      <w:rFonts w:ascii="Calibri" w:eastAsia="Calibri" w:hAnsi="Calibri" w:cs="Calibri"/>
      <w:sz w:val="22"/>
      <w:szCs w:val="22"/>
    </w:rPr>
    <w:tblPr>
      <w:tblStyleRowBandSize w:val="1"/>
      <w:tblStyleColBandSize w:val="1"/>
    </w:tblPr>
  </w:style>
  <w:style w:type="table" w:customStyle="1" w:styleId="a9">
    <w:basedOn w:val="TabelNormal"/>
    <w:rPr>
      <w:rFonts w:ascii="Calibri" w:eastAsia="Calibri" w:hAnsi="Calibri" w:cs="Calibri"/>
      <w:sz w:val="22"/>
      <w:szCs w:val="22"/>
    </w:rPr>
    <w:tblPr>
      <w:tblStyleRowBandSize w:val="1"/>
      <w:tblStyleColBandSize w:val="1"/>
    </w:tblPr>
  </w:style>
  <w:style w:type="table" w:customStyle="1" w:styleId="aa">
    <w:basedOn w:val="TabelNormal"/>
    <w:rPr>
      <w:rFonts w:ascii="Calibri" w:eastAsia="Calibri" w:hAnsi="Calibri" w:cs="Calibri"/>
      <w:sz w:val="22"/>
      <w:szCs w:val="22"/>
    </w:rPr>
    <w:tblPr>
      <w:tblStyleRowBandSize w:val="1"/>
      <w:tblStyleColBandSize w:val="1"/>
    </w:tblPr>
  </w:style>
  <w:style w:type="table" w:customStyle="1" w:styleId="ab">
    <w:basedOn w:val="TabelNormal"/>
    <w:rPr>
      <w:rFonts w:ascii="Calibri" w:eastAsia="Calibri" w:hAnsi="Calibri" w:cs="Calibri"/>
      <w:sz w:val="22"/>
      <w:szCs w:val="22"/>
    </w:rPr>
    <w:tblPr>
      <w:tblStyleRowBandSize w:val="1"/>
      <w:tblStyleColBandSize w:val="1"/>
    </w:tblPr>
  </w:style>
  <w:style w:type="table" w:customStyle="1" w:styleId="ac">
    <w:basedOn w:val="TabelNormal"/>
    <w:rPr>
      <w:rFonts w:ascii="Calibri" w:eastAsia="Calibri" w:hAnsi="Calibri" w:cs="Calibri"/>
      <w:sz w:val="22"/>
      <w:szCs w:val="22"/>
    </w:rPr>
    <w:tblPr>
      <w:tblStyleRowBandSize w:val="1"/>
      <w:tblStyleColBandSize w:val="1"/>
    </w:tblPr>
  </w:style>
  <w:style w:type="table" w:customStyle="1" w:styleId="ad">
    <w:basedOn w:val="TabelNormal"/>
    <w:rPr>
      <w:rFonts w:ascii="Calibri" w:eastAsia="Calibri" w:hAnsi="Calibri" w:cs="Calibri"/>
      <w:sz w:val="22"/>
      <w:szCs w:val="22"/>
    </w:rPr>
    <w:tblPr>
      <w:tblStyleRowBandSize w:val="1"/>
      <w:tblStyleColBandSize w:val="1"/>
    </w:tblPr>
  </w:style>
  <w:style w:type="table" w:customStyle="1" w:styleId="ae">
    <w:basedOn w:val="TabelNormal"/>
    <w:rPr>
      <w:rFonts w:ascii="Calibri" w:eastAsia="Calibri" w:hAnsi="Calibri" w:cs="Calibri"/>
      <w:sz w:val="22"/>
      <w:szCs w:val="22"/>
    </w:rPr>
    <w:tblPr>
      <w:tblStyleRowBandSize w:val="1"/>
      <w:tblStyleColBandSize w:val="1"/>
    </w:tblPr>
  </w:style>
  <w:style w:type="table" w:customStyle="1" w:styleId="af">
    <w:basedOn w:val="TabelNormal"/>
    <w:rPr>
      <w:rFonts w:ascii="Calibri" w:eastAsia="Calibri" w:hAnsi="Calibri" w:cs="Calibri"/>
      <w:sz w:val="22"/>
      <w:szCs w:val="22"/>
    </w:rPr>
    <w:tblPr>
      <w:tblStyleRowBandSize w:val="1"/>
      <w:tblStyleColBandSize w:val="1"/>
    </w:tblPr>
  </w:style>
  <w:style w:type="table" w:customStyle="1" w:styleId="af0">
    <w:basedOn w:val="TabelNormal"/>
    <w:rPr>
      <w:rFonts w:ascii="Calibri" w:eastAsia="Calibri" w:hAnsi="Calibri" w:cs="Calibri"/>
      <w:sz w:val="22"/>
      <w:szCs w:val="22"/>
    </w:rPr>
    <w:tblPr>
      <w:tblStyleRowBandSize w:val="1"/>
      <w:tblStyleColBandSize w:val="1"/>
    </w:tblPr>
  </w:style>
  <w:style w:type="table" w:customStyle="1" w:styleId="af1">
    <w:basedOn w:val="TabelNormal"/>
    <w:rPr>
      <w:rFonts w:ascii="Calibri" w:eastAsia="Calibri" w:hAnsi="Calibri" w:cs="Calibri"/>
      <w:sz w:val="22"/>
      <w:szCs w:val="22"/>
    </w:rPr>
    <w:tblPr>
      <w:tblStyleRowBandSize w:val="1"/>
      <w:tblStyleColBandSize w:val="1"/>
    </w:tblPr>
  </w:style>
  <w:style w:type="table" w:customStyle="1" w:styleId="af2">
    <w:basedOn w:val="TabelNormal"/>
    <w:rPr>
      <w:rFonts w:ascii="Calibri" w:eastAsia="Calibri" w:hAnsi="Calibri" w:cs="Calibri"/>
      <w:sz w:val="22"/>
      <w:szCs w:val="22"/>
    </w:rPr>
    <w:tblPr>
      <w:tblStyleRowBandSize w:val="1"/>
      <w:tblStyleColBandSize w:val="1"/>
    </w:tblPr>
  </w:style>
  <w:style w:type="table" w:customStyle="1" w:styleId="af3">
    <w:basedOn w:val="TabelNormal"/>
    <w:rPr>
      <w:rFonts w:ascii="Calibri" w:eastAsia="Calibri" w:hAnsi="Calibri" w:cs="Calibri"/>
      <w:sz w:val="22"/>
      <w:szCs w:val="22"/>
    </w:rPr>
    <w:tblPr>
      <w:tblStyleRowBandSize w:val="1"/>
      <w:tblStyleColBandSize w:val="1"/>
    </w:tblPr>
  </w:style>
  <w:style w:type="table" w:customStyle="1" w:styleId="af4">
    <w:basedOn w:val="TabelNormal"/>
    <w:rPr>
      <w:rFonts w:ascii="Calibri" w:eastAsia="Calibri" w:hAnsi="Calibri" w:cs="Calibri"/>
      <w:sz w:val="22"/>
      <w:szCs w:val="22"/>
    </w:rPr>
    <w:tblPr>
      <w:tblStyleRowBandSize w:val="1"/>
      <w:tblStyleColBandSize w:val="1"/>
    </w:tblPr>
  </w:style>
  <w:style w:type="table" w:customStyle="1" w:styleId="af5">
    <w:basedOn w:val="TabelNormal"/>
    <w:rPr>
      <w:rFonts w:ascii="Calibri" w:eastAsia="Calibri" w:hAnsi="Calibri" w:cs="Calibri"/>
      <w:sz w:val="22"/>
      <w:szCs w:val="22"/>
    </w:rPr>
    <w:tblPr>
      <w:tblStyleRowBandSize w:val="1"/>
      <w:tblStyleColBandSize w:val="1"/>
    </w:tblPr>
  </w:style>
  <w:style w:type="table" w:customStyle="1" w:styleId="af6">
    <w:basedOn w:val="TabelNormal"/>
    <w:rPr>
      <w:rFonts w:ascii="Calibri" w:eastAsia="Calibri" w:hAnsi="Calibri" w:cs="Calibri"/>
      <w:sz w:val="22"/>
      <w:szCs w:val="22"/>
    </w:rPr>
    <w:tblPr>
      <w:tblStyleRowBandSize w:val="1"/>
      <w:tblStyleColBandSize w:val="1"/>
    </w:tblPr>
  </w:style>
  <w:style w:type="table" w:customStyle="1" w:styleId="af7">
    <w:basedOn w:val="Tabel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700757">
      <w:bodyDiv w:val="1"/>
      <w:marLeft w:val="0"/>
      <w:marRight w:val="0"/>
      <w:marTop w:val="0"/>
      <w:marBottom w:val="0"/>
      <w:divBdr>
        <w:top w:val="none" w:sz="0" w:space="0" w:color="auto"/>
        <w:left w:val="none" w:sz="0" w:space="0" w:color="auto"/>
        <w:bottom w:val="none" w:sz="0" w:space="0" w:color="auto"/>
        <w:right w:val="none" w:sz="0" w:space="0" w:color="auto"/>
      </w:divBdr>
    </w:div>
    <w:div w:id="20532635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HJkjp0ruwUwkXL3P/3RIWs5cZBQ==">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</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1111111-1234-1234-1234-123412341234}"/>
</file>

<file path=customXml/itemProps2.xml><?xml version="1.0" encoding="utf-8"?>
<ds:datastoreItem xmlns:ds="http://schemas.openxmlformats.org/officeDocument/2006/customXml" ds:itemID="{31215DA6-2F2D-4E61-9D26-4E6B9548E73F}"/>
</file>

<file path=customXml/itemProps3.xml><?xml version="1.0" encoding="utf-8"?>
<ds:datastoreItem xmlns:ds="http://schemas.openxmlformats.org/officeDocument/2006/customXml" ds:itemID="{C1AF90D9-EB28-41FB-8DC6-154360A006AC}"/>
</file>

<file path=customXml/itemProps4.xml><?xml version="1.0" encoding="utf-8"?>
<ds:datastoreItem xmlns:ds="http://schemas.openxmlformats.org/officeDocument/2006/customXml" ds:itemID="{B8BB096C-C73F-4C25-BBA6-4112C6AF304F}"/>
</file>

<file path=docProps/app.xml><?xml version="1.0" encoding="utf-8"?>
<Properties xmlns="http://schemas.openxmlformats.org/officeDocument/2006/extended-properties" xmlns:vt="http://schemas.openxmlformats.org/officeDocument/2006/docPropsVTypes">
  <Template>Normal</Template>
  <TotalTime>4</TotalTime>
  <Pages>18</Pages>
  <Words>4501</Words>
  <Characters>25661</Characters>
  <Application>Microsoft Office Word</Application>
  <DocSecurity>0</DocSecurity>
  <Lines>213</Lines>
  <Paragraphs>60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30102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183.2022.ru</dc:title>
  <dc:creator>Veronica Roșca</dc:creator>
  <cp:lastModifiedBy>Aliona Galaico</cp:lastModifiedBy>
  <cp:revision>5</cp:revision>
  <dcterms:created xsi:type="dcterms:W3CDTF">2022-05-24T08:35:00Z</dcterms:created>
  <dcterms:modified xsi:type="dcterms:W3CDTF">2022-05-24T08:40:00Z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