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B701A" w14:textId="10FB2515" w:rsidR="00E84944" w:rsidRDefault="00E84944" w:rsidP="00E84944">
      <w:pPr>
        <w:widowControl w:val="0"/>
        <w:autoSpaceDE w:val="0"/>
        <w:autoSpaceDN w:val="0"/>
        <w:ind w:firstLine="0"/>
        <w:jc w:val="center"/>
        <w:rPr>
          <w:b/>
          <w:bCs/>
          <w:sz w:val="28"/>
          <w:szCs w:val="28"/>
          <w:lang w:val="ro-RO"/>
        </w:rPr>
      </w:pPr>
    </w:p>
    <w:p w14:paraId="0DCA4191" w14:textId="77777777" w:rsidR="00AF3F71" w:rsidRPr="0073597F" w:rsidRDefault="00AF3F71" w:rsidP="00E84944">
      <w:pPr>
        <w:widowControl w:val="0"/>
        <w:autoSpaceDE w:val="0"/>
        <w:autoSpaceDN w:val="0"/>
        <w:ind w:firstLine="0"/>
        <w:jc w:val="center"/>
        <w:rPr>
          <w:b/>
          <w:bCs/>
          <w:sz w:val="28"/>
          <w:szCs w:val="28"/>
          <w:lang w:val="ro-RO"/>
        </w:rPr>
      </w:pPr>
    </w:p>
    <w:p w14:paraId="36DA29C5" w14:textId="77777777" w:rsidR="00E84944" w:rsidRPr="0073597F" w:rsidRDefault="00E84944" w:rsidP="00E84944">
      <w:pPr>
        <w:widowControl w:val="0"/>
        <w:autoSpaceDE w:val="0"/>
        <w:autoSpaceDN w:val="0"/>
        <w:ind w:firstLine="0"/>
        <w:jc w:val="center"/>
        <w:rPr>
          <w:b/>
          <w:bCs/>
          <w:sz w:val="28"/>
          <w:szCs w:val="28"/>
          <w:lang w:val="ro-RO"/>
        </w:rPr>
      </w:pPr>
    </w:p>
    <w:p w14:paraId="7D8E8B6A" w14:textId="2F9688F9" w:rsidR="00E84944" w:rsidRDefault="00E84944" w:rsidP="00E84944">
      <w:pPr>
        <w:widowControl w:val="0"/>
        <w:autoSpaceDE w:val="0"/>
        <w:autoSpaceDN w:val="0"/>
        <w:ind w:firstLine="0"/>
        <w:jc w:val="center"/>
        <w:rPr>
          <w:b/>
          <w:bCs/>
          <w:sz w:val="28"/>
          <w:szCs w:val="28"/>
          <w:lang w:val="ro-RO"/>
        </w:rPr>
      </w:pPr>
    </w:p>
    <w:p w14:paraId="3D1191EC" w14:textId="77777777" w:rsidR="00117667" w:rsidRPr="0073597F" w:rsidRDefault="00117667" w:rsidP="00E84944">
      <w:pPr>
        <w:widowControl w:val="0"/>
        <w:autoSpaceDE w:val="0"/>
        <w:autoSpaceDN w:val="0"/>
        <w:ind w:firstLine="0"/>
        <w:jc w:val="center"/>
        <w:rPr>
          <w:b/>
          <w:bCs/>
          <w:sz w:val="28"/>
          <w:szCs w:val="28"/>
          <w:lang w:val="ro-RO"/>
        </w:rPr>
      </w:pPr>
    </w:p>
    <w:p w14:paraId="42D3AAD9" w14:textId="77777777" w:rsidR="00E84944" w:rsidRPr="0073597F" w:rsidRDefault="00E84944" w:rsidP="00E84944">
      <w:pPr>
        <w:widowControl w:val="0"/>
        <w:autoSpaceDE w:val="0"/>
        <w:autoSpaceDN w:val="0"/>
        <w:ind w:firstLine="0"/>
        <w:jc w:val="center"/>
        <w:rPr>
          <w:b/>
          <w:bCs/>
          <w:sz w:val="28"/>
          <w:szCs w:val="28"/>
          <w:lang w:val="ro-RO"/>
        </w:rPr>
      </w:pPr>
    </w:p>
    <w:p w14:paraId="7D81CC33" w14:textId="79A795EB" w:rsidR="00F06D48" w:rsidRPr="0073597F" w:rsidRDefault="00F06D48" w:rsidP="00E84944">
      <w:pPr>
        <w:widowControl w:val="0"/>
        <w:autoSpaceDE w:val="0"/>
        <w:autoSpaceDN w:val="0"/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73597F">
        <w:rPr>
          <w:b/>
          <w:bCs/>
          <w:spacing w:val="80"/>
          <w:sz w:val="28"/>
          <w:szCs w:val="28"/>
          <w:lang w:val="ro-RO"/>
        </w:rPr>
        <w:t>LEGE</w:t>
      </w:r>
    </w:p>
    <w:p w14:paraId="2D2F5667" w14:textId="77777777" w:rsidR="00E84944" w:rsidRPr="0073597F" w:rsidRDefault="00E84944" w:rsidP="00E84944">
      <w:pPr>
        <w:widowControl w:val="0"/>
        <w:autoSpaceDE w:val="0"/>
        <w:autoSpaceDN w:val="0"/>
        <w:ind w:left="567" w:right="1985" w:firstLine="0"/>
        <w:jc w:val="center"/>
        <w:rPr>
          <w:i/>
          <w:sz w:val="28"/>
          <w:szCs w:val="28"/>
          <w:lang w:val="ro-RO"/>
        </w:rPr>
      </w:pPr>
    </w:p>
    <w:p w14:paraId="553BE002" w14:textId="77777777" w:rsidR="00E84944" w:rsidRPr="0073597F" w:rsidRDefault="00F06D48" w:rsidP="00E84944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  <w:r w:rsidRPr="0073597F">
        <w:rPr>
          <w:b/>
          <w:sz w:val="28"/>
          <w:szCs w:val="28"/>
          <w:lang w:val="ro-RO"/>
        </w:rPr>
        <w:t xml:space="preserve">pentru modificarea Legii nr. 179/2016 </w:t>
      </w:r>
    </w:p>
    <w:p w14:paraId="153D8F68" w14:textId="6AC1E70E" w:rsidR="00F06D48" w:rsidRPr="0073597F" w:rsidRDefault="00F06D48" w:rsidP="00E84944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  <w:r w:rsidRPr="0073597F">
        <w:rPr>
          <w:b/>
          <w:sz w:val="28"/>
          <w:szCs w:val="28"/>
          <w:lang w:val="ro-RO"/>
        </w:rPr>
        <w:t xml:space="preserve">cu privire la întreprinderile mici </w:t>
      </w:r>
      <w:proofErr w:type="spellStart"/>
      <w:r w:rsidRPr="0073597F">
        <w:rPr>
          <w:b/>
          <w:sz w:val="28"/>
          <w:szCs w:val="28"/>
          <w:lang w:val="ro-RO"/>
        </w:rPr>
        <w:t>şi</w:t>
      </w:r>
      <w:proofErr w:type="spellEnd"/>
      <w:r w:rsidRPr="0073597F">
        <w:rPr>
          <w:b/>
          <w:sz w:val="28"/>
          <w:szCs w:val="28"/>
          <w:lang w:val="ro-RO"/>
        </w:rPr>
        <w:t xml:space="preserve"> mijlocii </w:t>
      </w:r>
    </w:p>
    <w:p w14:paraId="75B347A5" w14:textId="6A942AAC" w:rsidR="00F06D48" w:rsidRPr="0073597F" w:rsidRDefault="00117667" w:rsidP="00F06D48">
      <w:pPr>
        <w:widowControl w:val="0"/>
        <w:autoSpaceDE w:val="0"/>
        <w:autoSpaceDN w:val="0"/>
        <w:ind w:firstLine="0"/>
        <w:jc w:val="left"/>
        <w:rPr>
          <w:bCs/>
          <w:sz w:val="28"/>
          <w:szCs w:val="28"/>
          <w:lang w:val="ro-RO"/>
        </w:rPr>
      </w:pPr>
      <w:r>
        <w:rPr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35ED90" wp14:editId="294D77A1">
                <wp:simplePos x="0" y="0"/>
                <wp:positionH relativeFrom="column">
                  <wp:posOffset>919054</wp:posOffset>
                </wp:positionH>
                <wp:positionV relativeFrom="paragraph">
                  <wp:posOffset>29802</wp:posOffset>
                </wp:positionV>
                <wp:extent cx="3269293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692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E4F59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35pt,2.35pt" to="329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34972424" w14:textId="77777777" w:rsidR="00AF4B6E" w:rsidRPr="0073597F" w:rsidRDefault="00AF4B6E" w:rsidP="00F06D48">
      <w:pPr>
        <w:widowControl w:val="0"/>
        <w:autoSpaceDE w:val="0"/>
        <w:autoSpaceDN w:val="0"/>
        <w:ind w:firstLine="0"/>
        <w:jc w:val="left"/>
        <w:rPr>
          <w:bCs/>
          <w:sz w:val="28"/>
          <w:szCs w:val="28"/>
          <w:lang w:val="ro-RO"/>
        </w:rPr>
      </w:pPr>
    </w:p>
    <w:p w14:paraId="79D06DFD" w14:textId="77777777" w:rsidR="00F06D48" w:rsidRPr="0073597F" w:rsidRDefault="00F06D48" w:rsidP="00F06D48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73597F">
        <w:rPr>
          <w:sz w:val="28"/>
          <w:szCs w:val="28"/>
          <w:lang w:val="ro-RO"/>
        </w:rPr>
        <w:t>Parlamentul</w:t>
      </w:r>
      <w:r w:rsidRPr="0073597F">
        <w:rPr>
          <w:spacing w:val="-3"/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adoptă</w:t>
      </w:r>
      <w:r w:rsidRPr="0073597F">
        <w:rPr>
          <w:spacing w:val="-5"/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prezenta</w:t>
      </w:r>
      <w:r w:rsidRPr="0073597F">
        <w:rPr>
          <w:spacing w:val="-6"/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lege</w:t>
      </w:r>
      <w:r w:rsidRPr="0073597F">
        <w:rPr>
          <w:spacing w:val="-3"/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organică.</w:t>
      </w:r>
    </w:p>
    <w:p w14:paraId="4C187639" w14:textId="77777777" w:rsidR="00F06D48" w:rsidRPr="0073597F" w:rsidRDefault="00F06D48" w:rsidP="00F06D48">
      <w:pPr>
        <w:widowControl w:val="0"/>
        <w:autoSpaceDE w:val="0"/>
        <w:autoSpaceDN w:val="0"/>
        <w:jc w:val="left"/>
        <w:rPr>
          <w:sz w:val="28"/>
          <w:szCs w:val="28"/>
          <w:lang w:val="ro-RO"/>
        </w:rPr>
      </w:pPr>
    </w:p>
    <w:p w14:paraId="617C5786" w14:textId="2CD91FA1" w:rsidR="00F06D48" w:rsidRPr="0073597F" w:rsidRDefault="00F06D48" w:rsidP="00F06D48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73597F">
        <w:rPr>
          <w:b/>
          <w:bCs/>
          <w:sz w:val="28"/>
          <w:szCs w:val="28"/>
          <w:lang w:val="ro-RO"/>
        </w:rPr>
        <w:t>Ar</w:t>
      </w:r>
      <w:r w:rsidRPr="0073597F">
        <w:rPr>
          <w:b/>
          <w:bCs/>
          <w:spacing w:val="-3"/>
          <w:sz w:val="28"/>
          <w:szCs w:val="28"/>
          <w:lang w:val="ro-RO"/>
        </w:rPr>
        <w:t>t.</w:t>
      </w:r>
      <w:r w:rsidRPr="0073597F">
        <w:rPr>
          <w:b/>
          <w:bCs/>
          <w:spacing w:val="14"/>
          <w:sz w:val="28"/>
          <w:szCs w:val="28"/>
          <w:lang w:val="ro-RO"/>
        </w:rPr>
        <w:t xml:space="preserve"> </w:t>
      </w:r>
      <w:r w:rsidRPr="0073597F">
        <w:rPr>
          <w:b/>
          <w:bCs/>
          <w:spacing w:val="3"/>
          <w:sz w:val="28"/>
          <w:szCs w:val="28"/>
          <w:lang w:val="ro-RO"/>
        </w:rPr>
        <w:t>I.</w:t>
      </w:r>
      <w:r w:rsidRPr="0073597F">
        <w:rPr>
          <w:spacing w:val="11"/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–</w:t>
      </w:r>
      <w:r w:rsidRPr="0073597F">
        <w:rPr>
          <w:spacing w:val="12"/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L</w:t>
      </w:r>
      <w:r w:rsidRPr="0073597F">
        <w:rPr>
          <w:spacing w:val="-3"/>
          <w:sz w:val="28"/>
          <w:szCs w:val="28"/>
          <w:lang w:val="ro-RO"/>
        </w:rPr>
        <w:t>e</w:t>
      </w:r>
      <w:r w:rsidRPr="0073597F">
        <w:rPr>
          <w:sz w:val="28"/>
          <w:szCs w:val="28"/>
          <w:lang w:val="ro-RO"/>
        </w:rPr>
        <w:t>gea</w:t>
      </w:r>
      <w:r w:rsidRPr="0073597F">
        <w:rPr>
          <w:spacing w:val="11"/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 xml:space="preserve">nr. 179/2016 cu privire la întreprinderile mici </w:t>
      </w:r>
      <w:proofErr w:type="spellStart"/>
      <w:r w:rsidRPr="0073597F">
        <w:rPr>
          <w:sz w:val="28"/>
          <w:szCs w:val="28"/>
          <w:lang w:val="ro-RO"/>
        </w:rPr>
        <w:t>şi</w:t>
      </w:r>
      <w:proofErr w:type="spellEnd"/>
      <w:r w:rsidRPr="0073597F">
        <w:rPr>
          <w:sz w:val="28"/>
          <w:szCs w:val="28"/>
          <w:lang w:val="ro-RO"/>
        </w:rPr>
        <w:t xml:space="preserve"> mijlocii (Monitorul Oficial al Republicii Moldova, 2016, nr. 306</w:t>
      </w:r>
      <w:r w:rsidR="00AF4B6E" w:rsidRPr="0073597F">
        <w:rPr>
          <w:sz w:val="28"/>
          <w:szCs w:val="28"/>
          <w:lang w:val="ro-RO"/>
        </w:rPr>
        <w:t>–</w:t>
      </w:r>
      <w:r w:rsidRPr="0073597F">
        <w:rPr>
          <w:sz w:val="28"/>
          <w:szCs w:val="28"/>
          <w:lang w:val="ro-RO"/>
        </w:rPr>
        <w:t>313</w:t>
      </w:r>
      <w:r w:rsidR="00AF4B6E" w:rsidRPr="0073597F">
        <w:rPr>
          <w:sz w:val="28"/>
          <w:szCs w:val="28"/>
          <w:lang w:val="ro-RO"/>
        </w:rPr>
        <w:t>,</w:t>
      </w:r>
      <w:r w:rsidRPr="0073597F">
        <w:rPr>
          <w:sz w:val="28"/>
          <w:szCs w:val="28"/>
          <w:lang w:val="ro-RO"/>
        </w:rPr>
        <w:t xml:space="preserve"> art. 651),</w:t>
      </w:r>
      <w:r w:rsidRPr="0073597F">
        <w:rPr>
          <w:spacing w:val="-2"/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cu</w:t>
      </w:r>
      <w:r w:rsidRPr="0073597F">
        <w:rPr>
          <w:spacing w:val="1"/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modificările</w:t>
      </w:r>
      <w:r w:rsidRPr="0073597F">
        <w:rPr>
          <w:spacing w:val="-1"/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ulterioare,</w:t>
      </w:r>
      <w:r w:rsidRPr="0073597F">
        <w:rPr>
          <w:spacing w:val="-5"/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se modifică</w:t>
      </w:r>
      <w:r w:rsidRPr="0073597F">
        <w:rPr>
          <w:spacing w:val="-4"/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după</w:t>
      </w:r>
      <w:r w:rsidRPr="0073597F">
        <w:rPr>
          <w:spacing w:val="-1"/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cum</w:t>
      </w:r>
      <w:r w:rsidRPr="0073597F">
        <w:rPr>
          <w:spacing w:val="-3"/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urmează:</w:t>
      </w:r>
    </w:p>
    <w:p w14:paraId="15F288DB" w14:textId="77777777" w:rsidR="00AF4B6E" w:rsidRPr="0073597F" w:rsidRDefault="00AF4B6E" w:rsidP="00F06D48">
      <w:pPr>
        <w:widowControl w:val="0"/>
        <w:tabs>
          <w:tab w:val="left" w:pos="1560"/>
        </w:tabs>
        <w:autoSpaceDE w:val="0"/>
        <w:autoSpaceDN w:val="0"/>
        <w:rPr>
          <w:sz w:val="28"/>
          <w:szCs w:val="28"/>
          <w:lang w:val="ro-RO" w:eastAsia="ru-RU"/>
        </w:rPr>
      </w:pPr>
    </w:p>
    <w:p w14:paraId="7A36A251" w14:textId="16EC13B4" w:rsidR="00F06D48" w:rsidRPr="0073597F" w:rsidRDefault="00F06D48" w:rsidP="00F06D48">
      <w:pPr>
        <w:widowControl w:val="0"/>
        <w:tabs>
          <w:tab w:val="left" w:pos="1560"/>
        </w:tabs>
        <w:autoSpaceDE w:val="0"/>
        <w:autoSpaceDN w:val="0"/>
        <w:rPr>
          <w:sz w:val="28"/>
          <w:szCs w:val="28"/>
          <w:lang w:val="ro-RO" w:eastAsia="ru-RU"/>
        </w:rPr>
      </w:pPr>
      <w:r w:rsidRPr="0073597F">
        <w:rPr>
          <w:sz w:val="28"/>
          <w:szCs w:val="28"/>
          <w:lang w:val="ro-RO" w:eastAsia="ru-RU"/>
        </w:rPr>
        <w:t>1. La articolul 3</w:t>
      </w:r>
      <w:r w:rsidR="0052427A" w:rsidRPr="0073597F">
        <w:rPr>
          <w:sz w:val="28"/>
          <w:szCs w:val="28"/>
          <w:lang w:val="ro-RO" w:eastAsia="ru-RU"/>
        </w:rPr>
        <w:t xml:space="preserve"> </w:t>
      </w:r>
      <w:r w:rsidRPr="0073597F">
        <w:rPr>
          <w:sz w:val="28"/>
          <w:szCs w:val="28"/>
          <w:lang w:val="ro-RO" w:eastAsia="ru-RU"/>
        </w:rPr>
        <w:t>noțiunea „garanție financiară pentru credite”, textul „/împrumuturilor” se exclude.</w:t>
      </w:r>
    </w:p>
    <w:p w14:paraId="01E1B923" w14:textId="77777777" w:rsidR="00AF4B6E" w:rsidRPr="0073597F" w:rsidRDefault="00AF4B6E" w:rsidP="00F06D48">
      <w:pPr>
        <w:widowControl w:val="0"/>
        <w:tabs>
          <w:tab w:val="left" w:pos="1560"/>
        </w:tabs>
        <w:autoSpaceDE w:val="0"/>
        <w:autoSpaceDN w:val="0"/>
        <w:rPr>
          <w:sz w:val="28"/>
          <w:szCs w:val="28"/>
          <w:lang w:val="ro-RO" w:eastAsia="ru-RU"/>
        </w:rPr>
      </w:pPr>
    </w:p>
    <w:p w14:paraId="1CFDFA2F" w14:textId="72F12924" w:rsidR="00F06D48" w:rsidRPr="0073597F" w:rsidRDefault="00F06D48" w:rsidP="00F06D48">
      <w:pPr>
        <w:widowControl w:val="0"/>
        <w:tabs>
          <w:tab w:val="left" w:pos="1560"/>
        </w:tabs>
        <w:autoSpaceDE w:val="0"/>
        <w:autoSpaceDN w:val="0"/>
        <w:rPr>
          <w:sz w:val="28"/>
          <w:szCs w:val="28"/>
          <w:lang w:val="ro-RO" w:eastAsia="ru-RU"/>
        </w:rPr>
      </w:pPr>
      <w:r w:rsidRPr="0073597F">
        <w:rPr>
          <w:sz w:val="28"/>
          <w:szCs w:val="28"/>
          <w:lang w:val="ro-RO" w:eastAsia="ru-RU"/>
        </w:rPr>
        <w:t>2. La articolul 12 alin</w:t>
      </w:r>
      <w:r w:rsidR="001A5B36" w:rsidRPr="0073597F">
        <w:rPr>
          <w:sz w:val="28"/>
          <w:szCs w:val="28"/>
          <w:lang w:val="ro-RO" w:eastAsia="ru-RU"/>
        </w:rPr>
        <w:t>e</w:t>
      </w:r>
      <w:r w:rsidRPr="0073597F">
        <w:rPr>
          <w:sz w:val="28"/>
          <w:szCs w:val="28"/>
          <w:lang w:val="ro-RO" w:eastAsia="ru-RU"/>
        </w:rPr>
        <w:t>atul (3), literele f) și h) vor avea următorul cuprins:</w:t>
      </w:r>
    </w:p>
    <w:p w14:paraId="43CF97E5" w14:textId="77777777" w:rsidR="00AF4B6E" w:rsidRPr="0073597F" w:rsidRDefault="00AF4B6E" w:rsidP="00F06D48">
      <w:pPr>
        <w:widowControl w:val="0"/>
        <w:tabs>
          <w:tab w:val="left" w:pos="1560"/>
        </w:tabs>
        <w:autoSpaceDE w:val="0"/>
        <w:autoSpaceDN w:val="0"/>
        <w:rPr>
          <w:sz w:val="28"/>
          <w:szCs w:val="28"/>
          <w:lang w:val="ro-RO" w:eastAsia="ru-RU"/>
        </w:rPr>
      </w:pPr>
    </w:p>
    <w:p w14:paraId="5673A12F" w14:textId="25DD2751" w:rsidR="00F06D48" w:rsidRPr="0073597F" w:rsidRDefault="00F06D48" w:rsidP="00F06D48">
      <w:pPr>
        <w:widowControl w:val="0"/>
        <w:tabs>
          <w:tab w:val="left" w:pos="1560"/>
        </w:tabs>
        <w:autoSpaceDE w:val="0"/>
        <w:autoSpaceDN w:val="0"/>
        <w:rPr>
          <w:sz w:val="28"/>
          <w:szCs w:val="28"/>
          <w:lang w:val="ro-RO" w:eastAsia="ru-RU"/>
        </w:rPr>
      </w:pPr>
      <w:r w:rsidRPr="0073597F">
        <w:rPr>
          <w:sz w:val="28"/>
          <w:szCs w:val="28"/>
          <w:lang w:val="ro-RO" w:eastAsia="ru-RU"/>
        </w:rPr>
        <w:t>„f) băncile;</w:t>
      </w:r>
      <w:r w:rsidR="001A5B36" w:rsidRPr="0073597F">
        <w:rPr>
          <w:sz w:val="28"/>
          <w:szCs w:val="28"/>
          <w:lang w:val="ro-RO" w:eastAsia="ru-RU"/>
        </w:rPr>
        <w:t>”</w:t>
      </w:r>
    </w:p>
    <w:p w14:paraId="4016A22C" w14:textId="77777777" w:rsidR="001A5B36" w:rsidRPr="0073597F" w:rsidRDefault="001A5B36" w:rsidP="00F06D48">
      <w:pPr>
        <w:widowControl w:val="0"/>
        <w:tabs>
          <w:tab w:val="left" w:pos="1560"/>
        </w:tabs>
        <w:autoSpaceDE w:val="0"/>
        <w:autoSpaceDN w:val="0"/>
        <w:rPr>
          <w:sz w:val="28"/>
          <w:szCs w:val="28"/>
          <w:lang w:val="ro-RO" w:eastAsia="ru-RU"/>
        </w:rPr>
      </w:pPr>
    </w:p>
    <w:p w14:paraId="2CFB6630" w14:textId="3F584262" w:rsidR="00F06D48" w:rsidRPr="0073597F" w:rsidRDefault="001A5B36" w:rsidP="00F06D48">
      <w:pPr>
        <w:widowControl w:val="0"/>
        <w:tabs>
          <w:tab w:val="left" w:pos="1560"/>
        </w:tabs>
        <w:autoSpaceDE w:val="0"/>
        <w:autoSpaceDN w:val="0"/>
        <w:rPr>
          <w:sz w:val="28"/>
          <w:szCs w:val="28"/>
          <w:lang w:val="ro-RO" w:eastAsia="ru-RU"/>
        </w:rPr>
      </w:pPr>
      <w:r w:rsidRPr="0073597F">
        <w:rPr>
          <w:sz w:val="28"/>
          <w:szCs w:val="28"/>
          <w:lang w:val="ro-RO" w:eastAsia="ru-RU"/>
        </w:rPr>
        <w:t>„</w:t>
      </w:r>
      <w:r w:rsidR="00F06D48" w:rsidRPr="0073597F">
        <w:rPr>
          <w:sz w:val="28"/>
          <w:szCs w:val="28"/>
          <w:lang w:val="ro-RO" w:eastAsia="ru-RU"/>
        </w:rPr>
        <w:t>h) lombardurile și unitățile de schimb valutar, altele decât băncile;”.</w:t>
      </w:r>
    </w:p>
    <w:p w14:paraId="242AFCAB" w14:textId="77777777" w:rsidR="00AF4B6E" w:rsidRPr="0073597F" w:rsidRDefault="00AF4B6E" w:rsidP="00F06D48">
      <w:pPr>
        <w:widowControl w:val="0"/>
        <w:autoSpaceDE w:val="0"/>
        <w:autoSpaceDN w:val="0"/>
        <w:rPr>
          <w:bCs/>
          <w:sz w:val="28"/>
          <w:szCs w:val="28"/>
          <w:lang w:val="ro-RO"/>
        </w:rPr>
      </w:pPr>
    </w:p>
    <w:p w14:paraId="438BF84F" w14:textId="0487956F" w:rsidR="00F06D48" w:rsidRPr="0073597F" w:rsidRDefault="00F06D48" w:rsidP="00F06D48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73597F">
        <w:rPr>
          <w:bCs/>
          <w:sz w:val="28"/>
          <w:szCs w:val="28"/>
          <w:lang w:val="ro-RO"/>
        </w:rPr>
        <w:t>3.</w:t>
      </w:r>
      <w:r w:rsidRPr="0073597F">
        <w:rPr>
          <w:sz w:val="28"/>
          <w:szCs w:val="28"/>
          <w:lang w:val="ro-RO"/>
        </w:rPr>
        <w:t xml:space="preserve"> </w:t>
      </w:r>
      <w:r w:rsidR="00044ABE" w:rsidRPr="0073597F">
        <w:rPr>
          <w:sz w:val="28"/>
          <w:szCs w:val="28"/>
          <w:lang w:val="ro-RO"/>
        </w:rPr>
        <w:t xml:space="preserve">Legea se </w:t>
      </w:r>
      <w:r w:rsidRPr="0073597F">
        <w:rPr>
          <w:sz w:val="28"/>
          <w:szCs w:val="28"/>
          <w:lang w:val="ro-RO"/>
        </w:rPr>
        <w:t>completează cu articolul 13</w:t>
      </w:r>
      <w:r w:rsidRPr="0073597F">
        <w:rPr>
          <w:sz w:val="28"/>
          <w:szCs w:val="28"/>
          <w:vertAlign w:val="superscript"/>
          <w:lang w:val="ro-RO"/>
        </w:rPr>
        <w:t xml:space="preserve">1 </w:t>
      </w:r>
      <w:r w:rsidRPr="0073597F">
        <w:rPr>
          <w:sz w:val="28"/>
          <w:szCs w:val="28"/>
          <w:lang w:val="ro-RO"/>
        </w:rPr>
        <w:t>cu următorul cuprins:</w:t>
      </w:r>
    </w:p>
    <w:p w14:paraId="504A29F1" w14:textId="77777777" w:rsidR="00AF4B6E" w:rsidRPr="0073597F" w:rsidRDefault="00AF4B6E" w:rsidP="00F06D48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B235F11" w14:textId="77777777" w:rsidR="0073597F" w:rsidRDefault="00F06D48" w:rsidP="0073597F">
      <w:pPr>
        <w:widowControl w:val="0"/>
        <w:autoSpaceDE w:val="0"/>
        <w:autoSpaceDN w:val="0"/>
        <w:ind w:left="2694" w:hanging="1985"/>
        <w:rPr>
          <w:sz w:val="28"/>
          <w:szCs w:val="28"/>
          <w:lang w:val="ro-RO"/>
        </w:rPr>
      </w:pPr>
      <w:r w:rsidRPr="0073597F">
        <w:rPr>
          <w:sz w:val="28"/>
          <w:szCs w:val="28"/>
          <w:lang w:val="ro-RO"/>
        </w:rPr>
        <w:t>„</w:t>
      </w:r>
      <w:r w:rsidRPr="0073597F">
        <w:rPr>
          <w:b/>
          <w:bCs/>
          <w:sz w:val="28"/>
          <w:szCs w:val="28"/>
          <w:lang w:val="ro-RO"/>
        </w:rPr>
        <w:t>Articolul 13</w:t>
      </w:r>
      <w:r w:rsidRPr="0073597F">
        <w:rPr>
          <w:b/>
          <w:bCs/>
          <w:sz w:val="28"/>
          <w:szCs w:val="28"/>
          <w:vertAlign w:val="superscript"/>
          <w:lang w:val="ro-RO"/>
        </w:rPr>
        <w:t>1</w:t>
      </w:r>
      <w:r w:rsidRPr="0073597F">
        <w:rPr>
          <w:b/>
          <w:bCs/>
          <w:sz w:val="28"/>
          <w:szCs w:val="28"/>
          <w:lang w:val="ro-RO"/>
        </w:rPr>
        <w:t xml:space="preserve">. </w:t>
      </w:r>
      <w:r w:rsidRPr="0073597F">
        <w:rPr>
          <w:sz w:val="28"/>
          <w:szCs w:val="28"/>
          <w:lang w:val="ro-RO"/>
        </w:rPr>
        <w:t xml:space="preserve">Fondul pentru </w:t>
      </w:r>
      <w:proofErr w:type="spellStart"/>
      <w:r w:rsidRPr="0073597F">
        <w:rPr>
          <w:sz w:val="28"/>
          <w:szCs w:val="28"/>
          <w:lang w:val="ro-RO"/>
        </w:rPr>
        <w:t>antrepr</w:t>
      </w:r>
      <w:r w:rsidR="0073597F">
        <w:rPr>
          <w:sz w:val="28"/>
          <w:szCs w:val="28"/>
          <w:lang w:val="ro-RO"/>
        </w:rPr>
        <w:t>enoriat</w:t>
      </w:r>
      <w:proofErr w:type="spellEnd"/>
      <w:r w:rsidR="0073597F">
        <w:rPr>
          <w:sz w:val="28"/>
          <w:szCs w:val="28"/>
          <w:lang w:val="ro-RO"/>
        </w:rPr>
        <w:t xml:space="preserve"> și creștere economică </w:t>
      </w:r>
    </w:p>
    <w:p w14:paraId="6BC1C35E" w14:textId="49FD0282" w:rsidR="00F06D48" w:rsidRPr="0073597F" w:rsidRDefault="0073597F" w:rsidP="0073597F">
      <w:pPr>
        <w:widowControl w:val="0"/>
        <w:autoSpaceDE w:val="0"/>
        <w:autoSpaceDN w:val="0"/>
        <w:ind w:left="2552" w:hanging="1843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a M</w:t>
      </w:r>
      <w:r w:rsidR="00F06D48" w:rsidRPr="0073597F">
        <w:rPr>
          <w:sz w:val="28"/>
          <w:szCs w:val="28"/>
          <w:lang w:val="ro-RO"/>
        </w:rPr>
        <w:t xml:space="preserve">oldovei </w:t>
      </w:r>
    </w:p>
    <w:p w14:paraId="20DE07B6" w14:textId="77777777" w:rsidR="00AF4B6E" w:rsidRPr="0073597F" w:rsidRDefault="00AF4B6E" w:rsidP="00F06D48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0370D0BB" w14:textId="2E6C8874" w:rsidR="00F06D48" w:rsidRPr="0073597F" w:rsidRDefault="00F06D48" w:rsidP="00F06D48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73597F">
        <w:rPr>
          <w:sz w:val="28"/>
          <w:szCs w:val="28"/>
          <w:lang w:val="ro-RO"/>
        </w:rPr>
        <w:t xml:space="preserve">(1) Fondul pentru </w:t>
      </w:r>
      <w:proofErr w:type="spellStart"/>
      <w:r w:rsidRPr="0073597F">
        <w:rPr>
          <w:sz w:val="28"/>
          <w:szCs w:val="28"/>
          <w:lang w:val="ro-RO"/>
        </w:rPr>
        <w:t>antreprenoriat</w:t>
      </w:r>
      <w:proofErr w:type="spellEnd"/>
      <w:r w:rsidRPr="0073597F">
        <w:rPr>
          <w:sz w:val="28"/>
          <w:szCs w:val="28"/>
          <w:lang w:val="ro-RO"/>
        </w:rPr>
        <w:t xml:space="preserve"> și creștere economică a Moldovei este creat în cadrul </w:t>
      </w:r>
      <w:r w:rsidR="00404BC5" w:rsidRPr="0073597F">
        <w:rPr>
          <w:sz w:val="28"/>
          <w:szCs w:val="28"/>
          <w:lang w:val="ro-RO"/>
        </w:rPr>
        <w:t>i</w:t>
      </w:r>
      <w:r w:rsidRPr="0073597F">
        <w:rPr>
          <w:sz w:val="28"/>
          <w:szCs w:val="28"/>
          <w:lang w:val="ro-RO"/>
        </w:rPr>
        <w:t xml:space="preserve">nstituției </w:t>
      </w:r>
      <w:r w:rsidR="00404BC5" w:rsidRPr="0073597F">
        <w:rPr>
          <w:sz w:val="28"/>
          <w:szCs w:val="28"/>
          <w:lang w:val="ro-RO"/>
        </w:rPr>
        <w:t>p</w:t>
      </w:r>
      <w:r w:rsidRPr="0073597F">
        <w:rPr>
          <w:sz w:val="28"/>
          <w:szCs w:val="28"/>
          <w:lang w:val="ro-RO"/>
        </w:rPr>
        <w:t xml:space="preserve">ublice </w:t>
      </w:r>
      <w:r w:rsidR="00404BC5" w:rsidRPr="0073597F">
        <w:rPr>
          <w:sz w:val="28"/>
          <w:szCs w:val="28"/>
          <w:lang w:val="ro-RO"/>
        </w:rPr>
        <w:t>„</w:t>
      </w:r>
      <w:r w:rsidRPr="0073597F">
        <w:rPr>
          <w:sz w:val="28"/>
          <w:szCs w:val="28"/>
          <w:lang w:val="ro-RO"/>
        </w:rPr>
        <w:t xml:space="preserve">Organizația pentru Dezvoltarea </w:t>
      </w:r>
      <w:proofErr w:type="spellStart"/>
      <w:r w:rsidRPr="0073597F">
        <w:rPr>
          <w:sz w:val="28"/>
          <w:szCs w:val="28"/>
          <w:lang w:val="ro-RO"/>
        </w:rPr>
        <w:t>Antreprenoriatului</w:t>
      </w:r>
      <w:proofErr w:type="spellEnd"/>
      <w:r w:rsidR="00404BC5" w:rsidRPr="0073597F">
        <w:rPr>
          <w:sz w:val="28"/>
          <w:szCs w:val="28"/>
          <w:lang w:val="ro-RO"/>
        </w:rPr>
        <w:t>”</w:t>
      </w:r>
      <w:r w:rsidRPr="0073597F">
        <w:rPr>
          <w:sz w:val="28"/>
          <w:szCs w:val="28"/>
          <w:lang w:val="ro-RO"/>
        </w:rPr>
        <w:t xml:space="preserve"> cu statut de subdiviziune internă</w:t>
      </w:r>
      <w:r w:rsidR="002209C7" w:rsidRPr="0073597F">
        <w:rPr>
          <w:sz w:val="28"/>
          <w:szCs w:val="28"/>
          <w:lang w:val="ro-RO"/>
        </w:rPr>
        <w:t xml:space="preserve"> autonomă</w:t>
      </w:r>
      <w:r w:rsidRPr="0073597F">
        <w:rPr>
          <w:sz w:val="28"/>
          <w:szCs w:val="28"/>
          <w:lang w:val="ro-RO"/>
        </w:rPr>
        <w:t>, fără personalitate juridică.</w:t>
      </w:r>
    </w:p>
    <w:p w14:paraId="5C45740F" w14:textId="77777777" w:rsidR="00AF4B6E" w:rsidRPr="0073597F" w:rsidRDefault="00AF4B6E" w:rsidP="00F06D48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1A0458D9" w14:textId="0C4264D1" w:rsidR="00F06D48" w:rsidRPr="0073597F" w:rsidRDefault="00F06D48" w:rsidP="00F06D48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73597F">
        <w:rPr>
          <w:sz w:val="28"/>
          <w:szCs w:val="28"/>
          <w:lang w:val="ro-RO"/>
        </w:rPr>
        <w:t xml:space="preserve">(2) Fondul pentru </w:t>
      </w:r>
      <w:proofErr w:type="spellStart"/>
      <w:r w:rsidRPr="0073597F">
        <w:rPr>
          <w:sz w:val="28"/>
          <w:szCs w:val="28"/>
          <w:lang w:val="ro-RO"/>
        </w:rPr>
        <w:t>antreprenoriat</w:t>
      </w:r>
      <w:proofErr w:type="spellEnd"/>
      <w:r w:rsidRPr="0073597F">
        <w:rPr>
          <w:sz w:val="28"/>
          <w:szCs w:val="28"/>
          <w:lang w:val="ro-RO"/>
        </w:rPr>
        <w:t xml:space="preserve"> și creștere economică a Moldovei are drept scop </w:t>
      </w:r>
      <w:r w:rsidR="00717867" w:rsidRPr="0073597F">
        <w:rPr>
          <w:sz w:val="28"/>
          <w:szCs w:val="28"/>
          <w:lang w:val="ro-RO"/>
        </w:rPr>
        <w:t>finanțarea ac</w:t>
      </w:r>
      <w:r w:rsidR="007622A2" w:rsidRPr="0073597F">
        <w:rPr>
          <w:sz w:val="28"/>
          <w:szCs w:val="28"/>
          <w:lang w:val="ro-RO"/>
        </w:rPr>
        <w:t>cesibilă</w:t>
      </w:r>
      <w:r w:rsidR="00717867" w:rsidRPr="0073597F">
        <w:rPr>
          <w:sz w:val="28"/>
          <w:szCs w:val="28"/>
          <w:lang w:val="ro-RO"/>
        </w:rPr>
        <w:t xml:space="preserve"> a </w:t>
      </w:r>
      <w:r w:rsidR="007622A2" w:rsidRPr="0073597F">
        <w:rPr>
          <w:sz w:val="28"/>
          <w:szCs w:val="28"/>
          <w:lang w:val="ro-RO"/>
        </w:rPr>
        <w:t>în</w:t>
      </w:r>
      <w:r w:rsidRPr="0073597F">
        <w:rPr>
          <w:sz w:val="28"/>
          <w:szCs w:val="28"/>
          <w:lang w:val="ro-RO"/>
        </w:rPr>
        <w:t>treprinderilor</w:t>
      </w:r>
      <w:r w:rsidR="00404BC5" w:rsidRPr="0073597F">
        <w:rPr>
          <w:sz w:val="28"/>
          <w:szCs w:val="28"/>
          <w:lang w:val="ro-RO"/>
        </w:rPr>
        <w:t xml:space="preserve"> mici și mijlocii</w:t>
      </w:r>
      <w:r w:rsidRPr="0073597F">
        <w:rPr>
          <w:sz w:val="28"/>
          <w:szCs w:val="28"/>
          <w:lang w:val="ro-RO"/>
        </w:rPr>
        <w:t xml:space="preserve"> </w:t>
      </w:r>
      <w:r w:rsidR="007622A2" w:rsidRPr="0073597F">
        <w:rPr>
          <w:sz w:val="28"/>
          <w:szCs w:val="28"/>
          <w:lang w:val="ro-RO"/>
        </w:rPr>
        <w:t>p</w:t>
      </w:r>
      <w:r w:rsidRPr="0073597F">
        <w:rPr>
          <w:sz w:val="28"/>
          <w:szCs w:val="28"/>
          <w:lang w:val="ro-RO"/>
        </w:rPr>
        <w:t>rin intermediul băncilor și organizațiilor de creditare nebancară eligibile.</w:t>
      </w:r>
    </w:p>
    <w:p w14:paraId="748CC4F6" w14:textId="77777777" w:rsidR="00AF4B6E" w:rsidRPr="0073597F" w:rsidRDefault="00AF4B6E" w:rsidP="00F06D48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33D1382D" w14:textId="3B226813" w:rsidR="00F06D48" w:rsidRPr="0073597F" w:rsidRDefault="00F06D48" w:rsidP="00F06D48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73597F">
        <w:rPr>
          <w:sz w:val="28"/>
          <w:szCs w:val="28"/>
          <w:lang w:val="ro-RO"/>
        </w:rPr>
        <w:t xml:space="preserve">(3) Instituția </w:t>
      </w:r>
      <w:r w:rsidR="00B9485F" w:rsidRPr="0073597F">
        <w:rPr>
          <w:sz w:val="28"/>
          <w:szCs w:val="28"/>
          <w:lang w:val="ro-RO"/>
        </w:rPr>
        <w:t>p</w:t>
      </w:r>
      <w:r w:rsidRPr="0073597F">
        <w:rPr>
          <w:sz w:val="28"/>
          <w:szCs w:val="28"/>
          <w:lang w:val="ro-RO"/>
        </w:rPr>
        <w:t xml:space="preserve">ublică </w:t>
      </w:r>
      <w:r w:rsidR="00B9485F" w:rsidRPr="0073597F">
        <w:rPr>
          <w:sz w:val="28"/>
          <w:szCs w:val="28"/>
          <w:lang w:val="ro-RO"/>
        </w:rPr>
        <w:t>„</w:t>
      </w:r>
      <w:r w:rsidRPr="0073597F">
        <w:rPr>
          <w:sz w:val="28"/>
          <w:szCs w:val="28"/>
          <w:lang w:val="ro-RO"/>
        </w:rPr>
        <w:t xml:space="preserve">Organizația pentru Dezvoltarea </w:t>
      </w:r>
      <w:proofErr w:type="spellStart"/>
      <w:r w:rsidRPr="0073597F">
        <w:rPr>
          <w:sz w:val="28"/>
          <w:szCs w:val="28"/>
          <w:lang w:val="ro-RO"/>
        </w:rPr>
        <w:t>Antreprenoriatului</w:t>
      </w:r>
      <w:proofErr w:type="spellEnd"/>
      <w:r w:rsidR="00B9485F" w:rsidRPr="0073597F">
        <w:rPr>
          <w:sz w:val="28"/>
          <w:szCs w:val="28"/>
          <w:lang w:val="ro-RO"/>
        </w:rPr>
        <w:t>”</w:t>
      </w:r>
      <w:r w:rsidRPr="0073597F">
        <w:rPr>
          <w:sz w:val="28"/>
          <w:szCs w:val="28"/>
          <w:lang w:val="ro-RO"/>
        </w:rPr>
        <w:t xml:space="preserve"> oferă băncilor și organizațiilor de creditare nebancară eligibile </w:t>
      </w:r>
      <w:r w:rsidR="00FA7B9E" w:rsidRPr="0073597F">
        <w:rPr>
          <w:sz w:val="28"/>
          <w:szCs w:val="28"/>
          <w:lang w:val="ro-RO"/>
        </w:rPr>
        <w:t xml:space="preserve">mijloace financiare </w:t>
      </w:r>
      <w:r w:rsidRPr="0073597F">
        <w:rPr>
          <w:sz w:val="28"/>
          <w:szCs w:val="28"/>
          <w:lang w:val="ro-RO"/>
        </w:rPr>
        <w:t>din resursele financiare ale Fondul</w:t>
      </w:r>
      <w:r w:rsidR="007622A2" w:rsidRPr="0073597F">
        <w:rPr>
          <w:sz w:val="28"/>
          <w:szCs w:val="28"/>
          <w:lang w:val="ro-RO"/>
        </w:rPr>
        <w:t>ui</w:t>
      </w:r>
      <w:r w:rsidRPr="0073597F">
        <w:rPr>
          <w:sz w:val="28"/>
          <w:szCs w:val="28"/>
          <w:lang w:val="ro-RO"/>
        </w:rPr>
        <w:t xml:space="preserve"> pentru </w:t>
      </w:r>
      <w:proofErr w:type="spellStart"/>
      <w:r w:rsidRPr="0073597F">
        <w:rPr>
          <w:sz w:val="28"/>
          <w:szCs w:val="28"/>
          <w:lang w:val="ro-RO"/>
        </w:rPr>
        <w:t>antreprenoriat</w:t>
      </w:r>
      <w:proofErr w:type="spellEnd"/>
      <w:r w:rsidRPr="0073597F">
        <w:rPr>
          <w:sz w:val="28"/>
          <w:szCs w:val="28"/>
          <w:lang w:val="ro-RO"/>
        </w:rPr>
        <w:t xml:space="preserve"> și creștere economică a </w:t>
      </w:r>
      <w:r w:rsidRPr="0073597F">
        <w:rPr>
          <w:sz w:val="28"/>
          <w:szCs w:val="28"/>
          <w:lang w:val="ro-RO"/>
        </w:rPr>
        <w:lastRenderedPageBreak/>
        <w:t>Moldovei în baza contractelor încheiate cu acestea și în conformitate cu limitele de finanțare stabilite.</w:t>
      </w:r>
    </w:p>
    <w:p w14:paraId="0D22ACFB" w14:textId="77777777" w:rsidR="00AF4B6E" w:rsidRPr="0073597F" w:rsidRDefault="00AF4B6E" w:rsidP="00F06D48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7C64EACA" w14:textId="564A63AD" w:rsidR="00F06D48" w:rsidRPr="0073597F" w:rsidRDefault="00F06D48" w:rsidP="00F06D48">
      <w:pPr>
        <w:widowControl w:val="0"/>
        <w:autoSpaceDE w:val="0"/>
        <w:autoSpaceDN w:val="0"/>
        <w:rPr>
          <w:sz w:val="28"/>
          <w:szCs w:val="28"/>
          <w:lang w:val="ro-RO"/>
        </w:rPr>
      </w:pPr>
      <w:bookmarkStart w:id="0" w:name="_Hlk119653508"/>
      <w:r w:rsidRPr="0073597F">
        <w:rPr>
          <w:sz w:val="28"/>
          <w:szCs w:val="28"/>
          <w:lang w:val="ro-RO"/>
        </w:rPr>
        <w:t xml:space="preserve">(4) </w:t>
      </w:r>
      <w:bookmarkStart w:id="1" w:name="_Hlk106545777"/>
      <w:r w:rsidRPr="0073597F">
        <w:rPr>
          <w:sz w:val="28"/>
          <w:szCs w:val="28"/>
          <w:lang w:val="ro-RO"/>
        </w:rPr>
        <w:t xml:space="preserve">Fondul pentru </w:t>
      </w:r>
      <w:proofErr w:type="spellStart"/>
      <w:r w:rsidRPr="0073597F">
        <w:rPr>
          <w:sz w:val="28"/>
          <w:szCs w:val="28"/>
          <w:lang w:val="ro-RO"/>
        </w:rPr>
        <w:t>antreprenoriat</w:t>
      </w:r>
      <w:proofErr w:type="spellEnd"/>
      <w:r w:rsidRPr="0073597F">
        <w:rPr>
          <w:sz w:val="28"/>
          <w:szCs w:val="28"/>
          <w:lang w:val="ro-RO"/>
        </w:rPr>
        <w:t xml:space="preserve"> și creștere economică a Moldovei este finanțat</w:t>
      </w:r>
      <w:r w:rsidR="007622A2" w:rsidRPr="0073597F">
        <w:rPr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din alocările de la bugetul de stat,</w:t>
      </w:r>
      <w:r w:rsidR="00DA313D" w:rsidRPr="0073597F">
        <w:rPr>
          <w:sz w:val="28"/>
          <w:szCs w:val="28"/>
          <w:lang w:val="ro-RO"/>
        </w:rPr>
        <w:t xml:space="preserve"> din</w:t>
      </w:r>
      <w:r w:rsidRPr="0073597F">
        <w:rPr>
          <w:sz w:val="28"/>
          <w:szCs w:val="28"/>
          <w:lang w:val="ro-RO"/>
        </w:rPr>
        <w:t xml:space="preserve"> mijloacele financiare alocate de către </w:t>
      </w:r>
      <w:bookmarkStart w:id="2" w:name="_Hlk105162274"/>
      <w:r w:rsidRPr="0073597F">
        <w:rPr>
          <w:sz w:val="28"/>
          <w:szCs w:val="28"/>
          <w:lang w:val="ro-RO"/>
        </w:rPr>
        <w:t xml:space="preserve">partenerii de dezvoltare și/sau donatori </w:t>
      </w:r>
      <w:bookmarkEnd w:id="2"/>
      <w:r w:rsidRPr="0073597F">
        <w:rPr>
          <w:sz w:val="28"/>
          <w:szCs w:val="28"/>
          <w:lang w:val="ro-RO"/>
        </w:rPr>
        <w:t xml:space="preserve">(credite/împrumuturi, asistență financiară și tehnică, granturi), </w:t>
      </w:r>
      <w:r w:rsidR="00DA313D" w:rsidRPr="0073597F">
        <w:rPr>
          <w:sz w:val="28"/>
          <w:szCs w:val="28"/>
          <w:lang w:val="ro-RO"/>
        </w:rPr>
        <w:t xml:space="preserve">din </w:t>
      </w:r>
      <w:r w:rsidRPr="0073597F">
        <w:rPr>
          <w:sz w:val="28"/>
          <w:szCs w:val="28"/>
          <w:lang w:val="ro-RO"/>
        </w:rPr>
        <w:t xml:space="preserve">veniturile obținute </w:t>
      </w:r>
      <w:r w:rsidR="00914746" w:rsidRPr="0073597F">
        <w:rPr>
          <w:sz w:val="28"/>
          <w:szCs w:val="28"/>
          <w:lang w:val="ro-RO"/>
        </w:rPr>
        <w:t xml:space="preserve">de la </w:t>
      </w:r>
      <w:r w:rsidRPr="0073597F">
        <w:rPr>
          <w:sz w:val="28"/>
          <w:szCs w:val="28"/>
          <w:lang w:val="ro-RO"/>
        </w:rPr>
        <w:t>creditare și</w:t>
      </w:r>
      <w:r w:rsidR="001F0D45" w:rsidRPr="0073597F">
        <w:rPr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recreditare</w:t>
      </w:r>
      <w:r w:rsidR="007622A2" w:rsidRPr="0073597F">
        <w:rPr>
          <w:sz w:val="28"/>
          <w:szCs w:val="28"/>
          <w:lang w:val="ro-RO"/>
        </w:rPr>
        <w:t xml:space="preserve">, din </w:t>
      </w:r>
      <w:r w:rsidRPr="0073597F">
        <w:rPr>
          <w:sz w:val="28"/>
          <w:szCs w:val="28"/>
          <w:lang w:val="ro-RO"/>
        </w:rPr>
        <w:t>uzufructul obținut din investirea mijloacelor financiare disponibile</w:t>
      </w:r>
      <w:r w:rsidR="007622A2" w:rsidRPr="0073597F">
        <w:rPr>
          <w:sz w:val="28"/>
          <w:szCs w:val="28"/>
          <w:lang w:val="ro-RO"/>
        </w:rPr>
        <w:t>,</w:t>
      </w:r>
      <w:r w:rsidRPr="0073597F">
        <w:rPr>
          <w:sz w:val="28"/>
          <w:szCs w:val="28"/>
          <w:lang w:val="ro-RO"/>
        </w:rPr>
        <w:t xml:space="preserve"> din alte surse legale</w:t>
      </w:r>
      <w:bookmarkEnd w:id="1"/>
      <w:r w:rsidRPr="0073597F">
        <w:rPr>
          <w:sz w:val="28"/>
          <w:szCs w:val="28"/>
          <w:lang w:val="ro-RO"/>
        </w:rPr>
        <w:t>.</w:t>
      </w:r>
    </w:p>
    <w:bookmarkEnd w:id="0"/>
    <w:p w14:paraId="323D18A9" w14:textId="77777777" w:rsidR="00AF4B6E" w:rsidRPr="0073597F" w:rsidRDefault="00AF4B6E" w:rsidP="00F06D48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46903C6C" w14:textId="204589ED" w:rsidR="00F06D48" w:rsidRPr="0073597F" w:rsidRDefault="00F06D48" w:rsidP="00F06D48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73597F">
        <w:rPr>
          <w:sz w:val="28"/>
          <w:szCs w:val="28"/>
          <w:lang w:val="ro-RO"/>
        </w:rPr>
        <w:t xml:space="preserve">(5) </w:t>
      </w:r>
      <w:r w:rsidR="00EF5F18" w:rsidRPr="0073597F">
        <w:rPr>
          <w:sz w:val="28"/>
          <w:szCs w:val="28"/>
          <w:lang w:val="ro-RO"/>
        </w:rPr>
        <w:t>Modul de o</w:t>
      </w:r>
      <w:r w:rsidRPr="0073597F">
        <w:rPr>
          <w:sz w:val="28"/>
          <w:szCs w:val="28"/>
          <w:lang w:val="ro-RO"/>
        </w:rPr>
        <w:t xml:space="preserve">rganizare și </w:t>
      </w:r>
      <w:r w:rsidR="0059170D" w:rsidRPr="0073597F">
        <w:rPr>
          <w:sz w:val="28"/>
          <w:szCs w:val="28"/>
          <w:lang w:val="ro-RO"/>
        </w:rPr>
        <w:t xml:space="preserve">de </w:t>
      </w:r>
      <w:r w:rsidRPr="0073597F">
        <w:rPr>
          <w:sz w:val="28"/>
          <w:szCs w:val="28"/>
          <w:lang w:val="ro-RO"/>
        </w:rPr>
        <w:t>funcționare</w:t>
      </w:r>
      <w:r w:rsidR="0059170D" w:rsidRPr="0073597F">
        <w:rPr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 xml:space="preserve">a Fondului pentru </w:t>
      </w:r>
      <w:proofErr w:type="spellStart"/>
      <w:r w:rsidRPr="0073597F">
        <w:rPr>
          <w:sz w:val="28"/>
          <w:szCs w:val="28"/>
          <w:lang w:val="ro-RO"/>
        </w:rPr>
        <w:t>antreprenoriat</w:t>
      </w:r>
      <w:proofErr w:type="spellEnd"/>
      <w:r w:rsidRPr="0073597F">
        <w:rPr>
          <w:sz w:val="28"/>
          <w:szCs w:val="28"/>
          <w:lang w:val="ro-RO"/>
        </w:rPr>
        <w:t xml:space="preserve"> și creștere economică a Moldovei, precum și </w:t>
      </w:r>
      <w:r w:rsidR="0059170D" w:rsidRPr="0073597F">
        <w:rPr>
          <w:sz w:val="28"/>
          <w:szCs w:val="28"/>
          <w:lang w:val="ro-RO"/>
        </w:rPr>
        <w:t xml:space="preserve">de </w:t>
      </w:r>
      <w:r w:rsidRPr="0073597F">
        <w:rPr>
          <w:sz w:val="28"/>
          <w:szCs w:val="28"/>
          <w:lang w:val="ro-RO"/>
        </w:rPr>
        <w:t>utilizare</w:t>
      </w:r>
      <w:r w:rsidR="0059170D" w:rsidRPr="0073597F">
        <w:rPr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a mijloacelor financiare</w:t>
      </w:r>
      <w:r w:rsidR="0059170D" w:rsidRPr="0073597F">
        <w:rPr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ale acestuia</w:t>
      </w:r>
      <w:r w:rsidR="0059170D" w:rsidRPr="0073597F">
        <w:rPr>
          <w:sz w:val="28"/>
          <w:szCs w:val="28"/>
          <w:lang w:val="ro-RO"/>
        </w:rPr>
        <w:t>,</w:t>
      </w:r>
      <w:r w:rsidRPr="0073597F">
        <w:rPr>
          <w:sz w:val="28"/>
          <w:szCs w:val="28"/>
          <w:lang w:val="ro-RO"/>
        </w:rPr>
        <w:t xml:space="preserve"> se stabile</w:t>
      </w:r>
      <w:r w:rsidR="00EF5F18" w:rsidRPr="0073597F">
        <w:rPr>
          <w:sz w:val="28"/>
          <w:szCs w:val="28"/>
          <w:lang w:val="ro-RO"/>
        </w:rPr>
        <w:t>ște</w:t>
      </w:r>
      <w:r w:rsidRPr="0073597F">
        <w:rPr>
          <w:sz w:val="28"/>
          <w:szCs w:val="28"/>
          <w:lang w:val="ro-RO"/>
        </w:rPr>
        <w:t xml:space="preserve"> în</w:t>
      </w:r>
      <w:r w:rsidR="00904395" w:rsidRPr="0073597F">
        <w:rPr>
          <w:sz w:val="28"/>
          <w:szCs w:val="28"/>
          <w:lang w:val="ro-RO"/>
        </w:rPr>
        <w:t>tr-un</w:t>
      </w:r>
      <w:r w:rsidRPr="0073597F">
        <w:rPr>
          <w:sz w:val="28"/>
          <w:szCs w:val="28"/>
          <w:lang w:val="ro-RO"/>
        </w:rPr>
        <w:t xml:space="preserve"> regulament aprobat de Guvern.</w:t>
      </w:r>
      <w:r w:rsidR="00C255F9" w:rsidRPr="0073597F">
        <w:rPr>
          <w:sz w:val="28"/>
          <w:szCs w:val="28"/>
          <w:lang w:val="ro-RO"/>
        </w:rPr>
        <w:t>”</w:t>
      </w:r>
      <w:r w:rsidRPr="0073597F">
        <w:rPr>
          <w:sz w:val="28"/>
          <w:szCs w:val="28"/>
          <w:lang w:val="ro-RO"/>
        </w:rPr>
        <w:t xml:space="preserve"> </w:t>
      </w:r>
    </w:p>
    <w:p w14:paraId="266ACA96" w14:textId="77777777" w:rsidR="00F06D48" w:rsidRPr="0073597F" w:rsidRDefault="00F06D48" w:rsidP="00F06D48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22171544" w14:textId="223F4832" w:rsidR="0059170D" w:rsidRPr="0073597F" w:rsidRDefault="00F06D48" w:rsidP="0059170D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73597F">
        <w:rPr>
          <w:b/>
          <w:bCs/>
          <w:sz w:val="28"/>
          <w:szCs w:val="28"/>
          <w:lang w:val="ro-RO"/>
        </w:rPr>
        <w:t>Ar</w:t>
      </w:r>
      <w:r w:rsidRPr="0073597F">
        <w:rPr>
          <w:b/>
          <w:bCs/>
          <w:spacing w:val="-3"/>
          <w:sz w:val="28"/>
          <w:szCs w:val="28"/>
          <w:lang w:val="ro-RO"/>
        </w:rPr>
        <w:t>t</w:t>
      </w:r>
      <w:r w:rsidRPr="0073597F">
        <w:rPr>
          <w:b/>
          <w:bCs/>
          <w:sz w:val="28"/>
          <w:szCs w:val="28"/>
          <w:lang w:val="ro-RO"/>
        </w:rPr>
        <w:t>.</w:t>
      </w:r>
      <w:r w:rsidRPr="0073597F">
        <w:rPr>
          <w:b/>
          <w:spacing w:val="37"/>
          <w:sz w:val="28"/>
          <w:szCs w:val="28"/>
          <w:lang w:val="ro-RO"/>
        </w:rPr>
        <w:t xml:space="preserve"> </w:t>
      </w:r>
      <w:r w:rsidRPr="0073597F">
        <w:rPr>
          <w:b/>
          <w:sz w:val="28"/>
          <w:szCs w:val="28"/>
          <w:lang w:val="ro-RO"/>
        </w:rPr>
        <w:t>II.</w:t>
      </w:r>
      <w:r w:rsidRPr="0073597F">
        <w:rPr>
          <w:b/>
          <w:spacing w:val="40"/>
          <w:sz w:val="28"/>
          <w:szCs w:val="28"/>
          <w:lang w:val="ro-RO"/>
        </w:rPr>
        <w:t xml:space="preserve"> </w:t>
      </w:r>
      <w:r w:rsidRPr="0073597F">
        <w:rPr>
          <w:sz w:val="28"/>
          <w:szCs w:val="28"/>
          <w:lang w:val="ro-RO"/>
        </w:rPr>
        <w:t>–</w:t>
      </w:r>
      <w:r w:rsidRPr="0073597F">
        <w:rPr>
          <w:spacing w:val="38"/>
          <w:sz w:val="28"/>
          <w:szCs w:val="28"/>
          <w:lang w:val="ro-RO"/>
        </w:rPr>
        <w:t xml:space="preserve"> </w:t>
      </w:r>
      <w:r w:rsidR="0059170D" w:rsidRPr="0073597F">
        <w:rPr>
          <w:sz w:val="28"/>
          <w:szCs w:val="28"/>
          <w:lang w:val="ro-RO"/>
        </w:rPr>
        <w:t>(1) Prezenta lege intră în vigoare la data publicării în Monitorul Oficial al Republicii Moldova.</w:t>
      </w:r>
    </w:p>
    <w:p w14:paraId="1E4CCC7C" w14:textId="77777777" w:rsidR="0059170D" w:rsidRPr="0073597F" w:rsidRDefault="0059170D" w:rsidP="0059170D">
      <w:pPr>
        <w:widowControl w:val="0"/>
        <w:autoSpaceDE w:val="0"/>
        <w:autoSpaceDN w:val="0"/>
        <w:rPr>
          <w:sz w:val="28"/>
          <w:szCs w:val="28"/>
          <w:lang w:val="ro-RO"/>
        </w:rPr>
      </w:pPr>
    </w:p>
    <w:p w14:paraId="7B77642B" w14:textId="0C07AEC8" w:rsidR="001A5B36" w:rsidRPr="0073597F" w:rsidRDefault="0059170D" w:rsidP="001A5B36">
      <w:pPr>
        <w:widowControl w:val="0"/>
        <w:autoSpaceDE w:val="0"/>
        <w:autoSpaceDN w:val="0"/>
        <w:rPr>
          <w:sz w:val="28"/>
          <w:szCs w:val="28"/>
          <w:lang w:val="ro-RO"/>
        </w:rPr>
      </w:pPr>
      <w:r w:rsidRPr="0073597F">
        <w:rPr>
          <w:sz w:val="28"/>
          <w:szCs w:val="28"/>
          <w:lang w:val="ro-RO"/>
        </w:rPr>
        <w:t>(2) Guvernul, în termen de 3 luni de la data intrării în vigoare a prezentei legi</w:t>
      </w:r>
      <w:r w:rsidR="0052427A" w:rsidRPr="0073597F">
        <w:rPr>
          <w:sz w:val="28"/>
          <w:szCs w:val="28"/>
          <w:lang w:val="ro-RO"/>
        </w:rPr>
        <w:t>,</w:t>
      </w:r>
      <w:r w:rsidRPr="0073597F">
        <w:rPr>
          <w:sz w:val="28"/>
          <w:szCs w:val="28"/>
          <w:lang w:val="ro-RO"/>
        </w:rPr>
        <w:t xml:space="preserve"> va aproba regulamentul </w:t>
      </w:r>
      <w:r w:rsidR="0052427A" w:rsidRPr="0073597F">
        <w:rPr>
          <w:sz w:val="28"/>
          <w:szCs w:val="28"/>
          <w:lang w:val="ro-RO"/>
        </w:rPr>
        <w:t>cu privire la</w:t>
      </w:r>
      <w:r w:rsidRPr="0073597F">
        <w:rPr>
          <w:sz w:val="28"/>
          <w:szCs w:val="28"/>
          <w:lang w:val="ro-RO"/>
        </w:rPr>
        <w:t xml:space="preserve"> </w:t>
      </w:r>
      <w:r w:rsidR="00191AD0" w:rsidRPr="0073597F">
        <w:rPr>
          <w:sz w:val="28"/>
          <w:szCs w:val="28"/>
          <w:lang w:val="ro-RO"/>
        </w:rPr>
        <w:t>Fondul</w:t>
      </w:r>
      <w:r w:rsidRPr="0073597F">
        <w:rPr>
          <w:sz w:val="28"/>
          <w:szCs w:val="28"/>
          <w:lang w:val="ro-RO"/>
        </w:rPr>
        <w:t xml:space="preserve"> pentru </w:t>
      </w:r>
      <w:proofErr w:type="spellStart"/>
      <w:r w:rsidRPr="0073597F">
        <w:rPr>
          <w:sz w:val="28"/>
          <w:szCs w:val="28"/>
          <w:lang w:val="ro-RO"/>
        </w:rPr>
        <w:t>antreprenoriat</w:t>
      </w:r>
      <w:proofErr w:type="spellEnd"/>
      <w:r w:rsidRPr="0073597F">
        <w:rPr>
          <w:sz w:val="28"/>
          <w:szCs w:val="28"/>
          <w:lang w:val="ro-RO"/>
        </w:rPr>
        <w:t xml:space="preserve"> și creștere economică a Moldovei</w:t>
      </w:r>
      <w:r w:rsidR="0052427A" w:rsidRPr="0073597F">
        <w:rPr>
          <w:sz w:val="28"/>
          <w:szCs w:val="28"/>
          <w:lang w:val="ro-RO"/>
        </w:rPr>
        <w:t>.</w:t>
      </w:r>
    </w:p>
    <w:p w14:paraId="71B76BEB" w14:textId="77777777" w:rsidR="00117667" w:rsidRDefault="00117667" w:rsidP="00AF3F71">
      <w:pPr>
        <w:ind w:left="567" w:right="1985"/>
        <w:jc w:val="center"/>
        <w:rPr>
          <w:b/>
          <w:sz w:val="28"/>
          <w:szCs w:val="28"/>
        </w:rPr>
      </w:pPr>
    </w:p>
    <w:p w14:paraId="27664A1B" w14:textId="77777777" w:rsidR="00117667" w:rsidRDefault="00117667" w:rsidP="00AF3F71">
      <w:pPr>
        <w:ind w:left="567" w:right="1985"/>
        <w:jc w:val="center"/>
        <w:rPr>
          <w:b/>
          <w:sz w:val="28"/>
          <w:szCs w:val="28"/>
        </w:rPr>
      </w:pPr>
    </w:p>
    <w:p w14:paraId="546C7DA9" w14:textId="24B3F90E" w:rsidR="00AF3F71" w:rsidRPr="004476DC" w:rsidRDefault="00AF3F71" w:rsidP="00AF3F71">
      <w:pPr>
        <w:ind w:left="567" w:right="1985"/>
        <w:jc w:val="center"/>
        <w:rPr>
          <w:b/>
          <w:sz w:val="28"/>
          <w:szCs w:val="28"/>
        </w:rPr>
      </w:pPr>
      <w:proofErr w:type="gramStart"/>
      <w:r w:rsidRPr="004476DC">
        <w:rPr>
          <w:b/>
          <w:sz w:val="28"/>
          <w:szCs w:val="28"/>
        </w:rPr>
        <w:t>PREȘEDINTELE  PARLAMENTULUI</w:t>
      </w:r>
      <w:proofErr w:type="gramEnd"/>
    </w:p>
    <w:p w14:paraId="611DAE35" w14:textId="77777777" w:rsidR="00AF3F71" w:rsidRPr="004476DC" w:rsidRDefault="00AF3F71" w:rsidP="00AF3F71">
      <w:pPr>
        <w:tabs>
          <w:tab w:val="left" w:pos="6386"/>
        </w:tabs>
        <w:ind w:left="567" w:right="1985"/>
        <w:jc w:val="center"/>
        <w:rPr>
          <w:b/>
          <w:sz w:val="28"/>
          <w:szCs w:val="28"/>
        </w:rPr>
      </w:pPr>
    </w:p>
    <w:p w14:paraId="4AB12416" w14:textId="77777777" w:rsidR="00AF3F71" w:rsidRPr="004476DC" w:rsidRDefault="00AF3F71" w:rsidP="00AF3F71">
      <w:pPr>
        <w:tabs>
          <w:tab w:val="left" w:pos="6386"/>
        </w:tabs>
        <w:ind w:left="567" w:right="1985"/>
        <w:jc w:val="center"/>
        <w:rPr>
          <w:b/>
          <w:sz w:val="28"/>
          <w:szCs w:val="28"/>
        </w:rPr>
      </w:pPr>
    </w:p>
    <w:p w14:paraId="08C22B00" w14:textId="77777777" w:rsidR="00AF3F71" w:rsidRPr="004476DC" w:rsidRDefault="00AF3F71" w:rsidP="00AF3F71">
      <w:pPr>
        <w:tabs>
          <w:tab w:val="left" w:pos="6386"/>
        </w:tabs>
        <w:ind w:left="567" w:right="1985"/>
        <w:jc w:val="center"/>
        <w:rPr>
          <w:b/>
          <w:sz w:val="28"/>
          <w:szCs w:val="28"/>
        </w:rPr>
      </w:pPr>
    </w:p>
    <w:p w14:paraId="1BF84BA9" w14:textId="77777777" w:rsidR="00AF3F71" w:rsidRDefault="00AF3F71" w:rsidP="00AF3F71">
      <w:pPr>
        <w:tabs>
          <w:tab w:val="left" w:pos="6386"/>
        </w:tabs>
        <w:ind w:left="567" w:right="1985"/>
        <w:jc w:val="center"/>
        <w:rPr>
          <w:sz w:val="28"/>
          <w:szCs w:val="28"/>
        </w:rPr>
      </w:pPr>
      <w:proofErr w:type="gramStart"/>
      <w:r w:rsidRPr="004476DC">
        <w:rPr>
          <w:b/>
          <w:sz w:val="28"/>
          <w:szCs w:val="28"/>
        </w:rPr>
        <w:t>IGOR  GROSU</w:t>
      </w:r>
      <w:proofErr w:type="gramEnd"/>
    </w:p>
    <w:p w14:paraId="1F7B4FC3" w14:textId="77777777" w:rsidR="00AF3F71" w:rsidRDefault="00AF3F71" w:rsidP="00AF3F71">
      <w:pPr>
        <w:tabs>
          <w:tab w:val="left" w:pos="6386"/>
        </w:tabs>
        <w:ind w:right="1985"/>
        <w:rPr>
          <w:rFonts w:eastAsia="Calibri"/>
          <w:b/>
          <w:sz w:val="28"/>
          <w:szCs w:val="28"/>
        </w:rPr>
      </w:pPr>
    </w:p>
    <w:p w14:paraId="5B51D4B2" w14:textId="77777777" w:rsidR="00117667" w:rsidRDefault="00117667" w:rsidP="00AF3F71">
      <w:pPr>
        <w:tabs>
          <w:tab w:val="left" w:pos="6386"/>
        </w:tabs>
        <w:ind w:right="1985" w:firstLine="0"/>
        <w:rPr>
          <w:rFonts w:eastAsia="Calibri"/>
          <w:b/>
          <w:sz w:val="28"/>
          <w:szCs w:val="28"/>
        </w:rPr>
      </w:pPr>
    </w:p>
    <w:p w14:paraId="224B0432" w14:textId="77777777" w:rsidR="00117667" w:rsidRDefault="00117667" w:rsidP="00AF3F71">
      <w:pPr>
        <w:tabs>
          <w:tab w:val="left" w:pos="6386"/>
        </w:tabs>
        <w:ind w:right="1985" w:firstLine="0"/>
        <w:rPr>
          <w:rFonts w:eastAsia="Calibri"/>
          <w:b/>
          <w:sz w:val="28"/>
          <w:szCs w:val="28"/>
        </w:rPr>
      </w:pPr>
    </w:p>
    <w:p w14:paraId="403BA0F8" w14:textId="77777777" w:rsidR="00117667" w:rsidRDefault="00117667" w:rsidP="00AF3F71">
      <w:pPr>
        <w:tabs>
          <w:tab w:val="left" w:pos="6386"/>
        </w:tabs>
        <w:ind w:right="1985" w:firstLine="0"/>
        <w:rPr>
          <w:rFonts w:eastAsia="Calibri"/>
          <w:b/>
          <w:sz w:val="28"/>
          <w:szCs w:val="28"/>
        </w:rPr>
      </w:pPr>
    </w:p>
    <w:p w14:paraId="3B31AB58" w14:textId="77777777" w:rsidR="00117667" w:rsidRDefault="00117667" w:rsidP="00AF3F71">
      <w:pPr>
        <w:tabs>
          <w:tab w:val="left" w:pos="6386"/>
        </w:tabs>
        <w:ind w:right="1985" w:firstLine="0"/>
        <w:rPr>
          <w:rFonts w:eastAsia="Calibri"/>
          <w:b/>
          <w:sz w:val="28"/>
          <w:szCs w:val="28"/>
        </w:rPr>
      </w:pPr>
    </w:p>
    <w:p w14:paraId="0A216B4A" w14:textId="77777777" w:rsidR="00117667" w:rsidRDefault="00117667" w:rsidP="00AF3F71">
      <w:pPr>
        <w:tabs>
          <w:tab w:val="left" w:pos="6386"/>
        </w:tabs>
        <w:ind w:right="1985" w:firstLine="0"/>
        <w:rPr>
          <w:rFonts w:eastAsia="Calibri"/>
          <w:b/>
          <w:sz w:val="28"/>
          <w:szCs w:val="28"/>
        </w:rPr>
      </w:pPr>
    </w:p>
    <w:p w14:paraId="58AFBC9D" w14:textId="7B87219D" w:rsidR="00AF3F71" w:rsidRPr="004476DC" w:rsidRDefault="00AF3F71" w:rsidP="00AF3F71">
      <w:pPr>
        <w:tabs>
          <w:tab w:val="left" w:pos="6386"/>
        </w:tabs>
        <w:ind w:right="1985" w:firstLine="0"/>
        <w:rPr>
          <w:sz w:val="28"/>
          <w:szCs w:val="28"/>
        </w:rPr>
      </w:pPr>
      <w:proofErr w:type="spellStart"/>
      <w:r w:rsidRPr="004476DC">
        <w:rPr>
          <w:rFonts w:eastAsia="Calibri"/>
          <w:b/>
          <w:sz w:val="28"/>
          <w:szCs w:val="28"/>
        </w:rPr>
        <w:t>Chișinău</w:t>
      </w:r>
      <w:proofErr w:type="spellEnd"/>
      <w:r w:rsidRPr="004476DC">
        <w:rPr>
          <w:rFonts w:eastAsia="Calibri"/>
          <w:b/>
          <w:sz w:val="28"/>
          <w:szCs w:val="28"/>
        </w:rPr>
        <w:t xml:space="preserve">, </w:t>
      </w:r>
      <w:r>
        <w:rPr>
          <w:rFonts w:eastAsia="Calibri"/>
          <w:b/>
          <w:sz w:val="28"/>
          <w:szCs w:val="28"/>
        </w:rPr>
        <w:t>24</w:t>
      </w:r>
      <w:r w:rsidRPr="004476DC">
        <w:rPr>
          <w:rFonts w:eastAsia="Calibri"/>
          <w:b/>
          <w:sz w:val="28"/>
          <w:szCs w:val="28"/>
        </w:rPr>
        <w:t xml:space="preserve"> </w:t>
      </w:r>
      <w:proofErr w:type="spellStart"/>
      <w:r w:rsidRPr="004476DC">
        <w:rPr>
          <w:rFonts w:eastAsia="Calibri"/>
          <w:b/>
          <w:sz w:val="28"/>
          <w:szCs w:val="28"/>
        </w:rPr>
        <w:t>noiembrie</w:t>
      </w:r>
      <w:proofErr w:type="spellEnd"/>
      <w:r w:rsidRPr="004476DC">
        <w:rPr>
          <w:rFonts w:eastAsia="Calibri"/>
          <w:b/>
          <w:sz w:val="28"/>
          <w:szCs w:val="28"/>
        </w:rPr>
        <w:t xml:space="preserve"> 2022.</w:t>
      </w:r>
    </w:p>
    <w:p w14:paraId="77B3633F" w14:textId="5F302DCC" w:rsidR="0060683C" w:rsidRPr="0073597F" w:rsidRDefault="00AF3F71" w:rsidP="00AF3F71">
      <w:pPr>
        <w:widowControl w:val="0"/>
        <w:autoSpaceDE w:val="0"/>
        <w:autoSpaceDN w:val="0"/>
        <w:ind w:firstLine="0"/>
        <w:rPr>
          <w:sz w:val="28"/>
          <w:szCs w:val="28"/>
          <w:lang w:val="ro-RO"/>
        </w:rPr>
      </w:pPr>
      <w:r w:rsidRPr="004476DC">
        <w:rPr>
          <w:b/>
          <w:sz w:val="28"/>
          <w:szCs w:val="28"/>
        </w:rPr>
        <w:t>Nr. 3</w:t>
      </w:r>
      <w:r>
        <w:rPr>
          <w:b/>
          <w:sz w:val="28"/>
          <w:szCs w:val="28"/>
        </w:rPr>
        <w:t>20</w:t>
      </w:r>
      <w:r w:rsidRPr="004476DC">
        <w:rPr>
          <w:b/>
          <w:sz w:val="28"/>
          <w:szCs w:val="28"/>
        </w:rPr>
        <w:t>.</w:t>
      </w:r>
    </w:p>
    <w:sectPr w:rsidR="0060683C" w:rsidRPr="0073597F" w:rsidSect="00E84944">
      <w:head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EA6DE" w14:textId="77777777" w:rsidR="00B2428F" w:rsidRDefault="00B2428F" w:rsidP="00F06D48">
      <w:r>
        <w:separator/>
      </w:r>
    </w:p>
  </w:endnote>
  <w:endnote w:type="continuationSeparator" w:id="0">
    <w:p w14:paraId="5FC2424D" w14:textId="77777777" w:rsidR="00B2428F" w:rsidRDefault="00B2428F" w:rsidP="00F06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C6AA5" w14:textId="77777777" w:rsidR="00B2428F" w:rsidRDefault="00B2428F" w:rsidP="00F06D48">
      <w:r>
        <w:separator/>
      </w:r>
    </w:p>
  </w:footnote>
  <w:footnote w:type="continuationSeparator" w:id="0">
    <w:p w14:paraId="4F3A5694" w14:textId="77777777" w:rsidR="00B2428F" w:rsidRDefault="00B2428F" w:rsidP="00F06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3DAD9" w14:textId="77777777" w:rsidR="000D7A09" w:rsidRPr="00AF4B6E" w:rsidRDefault="00353BFB">
    <w:pPr>
      <w:pStyle w:val="Header"/>
      <w:jc w:val="center"/>
      <w:rPr>
        <w:sz w:val="28"/>
        <w:szCs w:val="28"/>
      </w:rPr>
    </w:pPr>
    <w:r w:rsidRPr="00AF4B6E">
      <w:rPr>
        <w:sz w:val="28"/>
        <w:szCs w:val="28"/>
      </w:rPr>
      <w:fldChar w:fldCharType="begin"/>
    </w:r>
    <w:r w:rsidRPr="00AF4B6E">
      <w:rPr>
        <w:sz w:val="28"/>
        <w:szCs w:val="28"/>
      </w:rPr>
      <w:instrText>PAGE   \* MERGEFORMAT</w:instrText>
    </w:r>
    <w:r w:rsidRPr="00AF4B6E">
      <w:rPr>
        <w:sz w:val="28"/>
        <w:szCs w:val="28"/>
      </w:rPr>
      <w:fldChar w:fldCharType="separate"/>
    </w:r>
    <w:r w:rsidR="00D60813" w:rsidRPr="00D60813">
      <w:rPr>
        <w:noProof/>
        <w:sz w:val="28"/>
        <w:szCs w:val="28"/>
        <w:lang w:val="ro-RO"/>
      </w:rPr>
      <w:t>2</w:t>
    </w:r>
    <w:r w:rsidRPr="00AF4B6E">
      <w:rPr>
        <w:sz w:val="28"/>
        <w:szCs w:val="28"/>
      </w:rPr>
      <w:fldChar w:fldCharType="end"/>
    </w:r>
  </w:p>
  <w:p w14:paraId="1CDF9ADD" w14:textId="77777777" w:rsidR="000D7A09" w:rsidRDefault="009818CD" w:rsidP="00AF4B6E">
    <w:pPr>
      <w:pStyle w:val="Header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D3FAD" w14:textId="4E01FA86" w:rsidR="00AF4B6E" w:rsidRDefault="00AF4B6E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6D48"/>
    <w:rsid w:val="0001165C"/>
    <w:rsid w:val="00044ABE"/>
    <w:rsid w:val="00063B38"/>
    <w:rsid w:val="000709CB"/>
    <w:rsid w:val="000D15CF"/>
    <w:rsid w:val="00117667"/>
    <w:rsid w:val="00191AD0"/>
    <w:rsid w:val="001A5B36"/>
    <w:rsid w:val="001B15B8"/>
    <w:rsid w:val="001E00E1"/>
    <w:rsid w:val="001F0D45"/>
    <w:rsid w:val="001F6CB5"/>
    <w:rsid w:val="002209C7"/>
    <w:rsid w:val="00227C96"/>
    <w:rsid w:val="00353BFB"/>
    <w:rsid w:val="00372D4A"/>
    <w:rsid w:val="003A293B"/>
    <w:rsid w:val="003C3423"/>
    <w:rsid w:val="00404BC5"/>
    <w:rsid w:val="004213F9"/>
    <w:rsid w:val="00436173"/>
    <w:rsid w:val="004E4B0D"/>
    <w:rsid w:val="004F24D6"/>
    <w:rsid w:val="0050621C"/>
    <w:rsid w:val="0052427A"/>
    <w:rsid w:val="005669F2"/>
    <w:rsid w:val="00570871"/>
    <w:rsid w:val="0058156A"/>
    <w:rsid w:val="0059170D"/>
    <w:rsid w:val="005D1D05"/>
    <w:rsid w:val="005F56BE"/>
    <w:rsid w:val="0060683C"/>
    <w:rsid w:val="006357AB"/>
    <w:rsid w:val="006F0DE3"/>
    <w:rsid w:val="00717867"/>
    <w:rsid w:val="0073597F"/>
    <w:rsid w:val="007622A2"/>
    <w:rsid w:val="008675C9"/>
    <w:rsid w:val="008832B3"/>
    <w:rsid w:val="00904395"/>
    <w:rsid w:val="00914746"/>
    <w:rsid w:val="00922CB3"/>
    <w:rsid w:val="0094438A"/>
    <w:rsid w:val="009818CD"/>
    <w:rsid w:val="009B52BB"/>
    <w:rsid w:val="00AA2EE2"/>
    <w:rsid w:val="00AF3F71"/>
    <w:rsid w:val="00AF4B6E"/>
    <w:rsid w:val="00B2428F"/>
    <w:rsid w:val="00B32D01"/>
    <w:rsid w:val="00B7520A"/>
    <w:rsid w:val="00B87633"/>
    <w:rsid w:val="00B9485F"/>
    <w:rsid w:val="00C255F9"/>
    <w:rsid w:val="00C37A9B"/>
    <w:rsid w:val="00CA678A"/>
    <w:rsid w:val="00D24A54"/>
    <w:rsid w:val="00D60813"/>
    <w:rsid w:val="00D60848"/>
    <w:rsid w:val="00DA313D"/>
    <w:rsid w:val="00DF5B94"/>
    <w:rsid w:val="00E07E9E"/>
    <w:rsid w:val="00E2420F"/>
    <w:rsid w:val="00E46AB0"/>
    <w:rsid w:val="00E84944"/>
    <w:rsid w:val="00EA29FC"/>
    <w:rsid w:val="00ED6E5C"/>
    <w:rsid w:val="00EF5F18"/>
    <w:rsid w:val="00F06D48"/>
    <w:rsid w:val="00F726E4"/>
    <w:rsid w:val="00F90900"/>
    <w:rsid w:val="00FA7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130E18"/>
  <w15:docId w15:val="{5BAB852C-3E3B-42F0-B96E-41A87C924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6D4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F06D48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F06D48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F06D4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6D4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F06D4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F06D48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F06D48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209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09C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09C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09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09C7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220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3B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B38"/>
    <w:rPr>
      <w:rFonts w:ascii="Segoe UI" w:eastAsia="Times New Roman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063B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0C6D0D4-8815-4528-9913-548F0D6168DC}"/>
</file>

<file path=customXml/itemProps2.xml><?xml version="1.0" encoding="utf-8"?>
<ds:datastoreItem xmlns:ds="http://schemas.openxmlformats.org/officeDocument/2006/customXml" ds:itemID="{9FEDB152-C339-4638-9BFE-48CAC43B7CA9}"/>
</file>

<file path=customXml/itemProps3.xml><?xml version="1.0" encoding="utf-8"?>
<ds:datastoreItem xmlns:ds="http://schemas.openxmlformats.org/officeDocument/2006/customXml" ds:itemID="{A7170BA8-8140-4722-859B-6A427A1AA92F}"/>
</file>

<file path=customXml/itemProps4.xml><?xml version="1.0" encoding="utf-8"?>
<ds:datastoreItem xmlns:ds="http://schemas.openxmlformats.org/officeDocument/2006/customXml" ds:itemID="{00D22859-3829-4F9B-B14F-89E2E495CA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386</Words>
  <Characters>2242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L_320.2022.ro</dc:title>
  <dc:creator>Svetlana Sagaidac</dc:creator>
  <cp:lastModifiedBy>Inga Rusnac</cp:lastModifiedBy>
  <cp:revision>6</cp:revision>
  <cp:lastPrinted>2022-11-25T07:25:00Z</cp:lastPrinted>
  <dcterms:created xsi:type="dcterms:W3CDTF">2022-11-25T06:40:00Z</dcterms:created>
  <dcterms:modified xsi:type="dcterms:W3CDTF">2022-11-25T07:25:00Z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