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0597" w:rsidRDefault="00500597" w:rsidP="00972404">
      <w:pPr>
        <w:rPr>
          <w:color w:val="000080"/>
          <w:sz w:val="28"/>
          <w:szCs w:val="28"/>
          <w:lang w:val="ro-RO"/>
        </w:rPr>
      </w:pPr>
    </w:p>
    <w:p w:rsidR="00C620AD" w:rsidRPr="00C620AD" w:rsidRDefault="00C620AD" w:rsidP="00A86F92">
      <w:pPr>
        <w:tabs>
          <w:tab w:val="left" w:pos="0"/>
        </w:tabs>
        <w:ind w:firstLine="0"/>
        <w:jc w:val="center"/>
        <w:rPr>
          <w:rFonts w:eastAsia="Calibri"/>
          <w:b/>
          <w:sz w:val="28"/>
          <w:szCs w:val="28"/>
          <w:lang w:val="ro-RO"/>
        </w:rPr>
      </w:pPr>
      <w:r w:rsidRPr="00C620AD">
        <w:rPr>
          <w:rFonts w:eastAsia="Calibri"/>
          <w:b/>
          <w:sz w:val="28"/>
          <w:szCs w:val="28"/>
          <w:lang w:val="ro-RO"/>
        </w:rPr>
        <w:t xml:space="preserve">Privind aprobarea proiectului de </w:t>
      </w:r>
      <w:r>
        <w:rPr>
          <w:rFonts w:eastAsia="Calibri"/>
          <w:b/>
          <w:sz w:val="28"/>
          <w:szCs w:val="28"/>
          <w:lang w:val="ro-RO"/>
        </w:rPr>
        <w:t>l</w:t>
      </w:r>
      <w:r w:rsidRPr="00C620AD">
        <w:rPr>
          <w:rFonts w:eastAsia="Calibri"/>
          <w:b/>
          <w:sz w:val="28"/>
          <w:szCs w:val="28"/>
          <w:lang w:val="ro-RO"/>
        </w:rPr>
        <w:t>ege pentru</w:t>
      </w:r>
    </w:p>
    <w:p w:rsidR="00C620AD" w:rsidRPr="00C620AD" w:rsidRDefault="00C620AD" w:rsidP="00A86F92">
      <w:pPr>
        <w:tabs>
          <w:tab w:val="left" w:pos="0"/>
        </w:tabs>
        <w:ind w:firstLine="0"/>
        <w:jc w:val="center"/>
        <w:rPr>
          <w:rFonts w:eastAsia="Calibri"/>
          <w:b/>
          <w:sz w:val="28"/>
          <w:szCs w:val="28"/>
          <w:lang w:val="ro-RO"/>
        </w:rPr>
      </w:pPr>
      <w:r w:rsidRPr="00C620AD">
        <w:rPr>
          <w:rFonts w:eastAsia="Calibri"/>
          <w:b/>
          <w:sz w:val="28"/>
          <w:szCs w:val="28"/>
          <w:lang w:val="ro-RO"/>
        </w:rPr>
        <w:t>modificarea și completarea unor acte legislative</w:t>
      </w:r>
    </w:p>
    <w:p w:rsidR="00C620AD" w:rsidRPr="00C620AD" w:rsidRDefault="00C620AD" w:rsidP="00A86F92">
      <w:pPr>
        <w:tabs>
          <w:tab w:val="left" w:pos="0"/>
        </w:tabs>
        <w:ind w:firstLine="0"/>
        <w:jc w:val="center"/>
        <w:rPr>
          <w:rFonts w:eastAsia="Calibri"/>
          <w:b/>
          <w:sz w:val="28"/>
          <w:szCs w:val="28"/>
          <w:lang w:val="ro-RO"/>
        </w:rPr>
      </w:pPr>
      <w:r w:rsidRPr="00C620AD">
        <w:rPr>
          <w:rFonts w:eastAsia="Calibri"/>
          <w:b/>
          <w:sz w:val="28"/>
          <w:szCs w:val="28"/>
          <w:lang w:val="ro-RO"/>
        </w:rPr>
        <w:t>------------------------------------------------------------------------</w:t>
      </w:r>
    </w:p>
    <w:p w:rsidR="00C620AD" w:rsidRDefault="00C620AD" w:rsidP="00972404">
      <w:pPr>
        <w:tabs>
          <w:tab w:val="left" w:pos="0"/>
        </w:tabs>
        <w:jc w:val="center"/>
        <w:rPr>
          <w:rFonts w:eastAsia="Calibri"/>
          <w:b/>
          <w:sz w:val="28"/>
          <w:szCs w:val="28"/>
          <w:lang w:val="ro-RO"/>
        </w:rPr>
      </w:pPr>
    </w:p>
    <w:p w:rsidR="00C620AD" w:rsidRPr="00C620AD" w:rsidRDefault="00C620AD" w:rsidP="00972404">
      <w:pPr>
        <w:tabs>
          <w:tab w:val="left" w:pos="0"/>
        </w:tabs>
        <w:rPr>
          <w:rFonts w:eastAsia="Calibri"/>
          <w:b/>
          <w:sz w:val="28"/>
          <w:szCs w:val="28"/>
          <w:lang w:val="ro-RO"/>
        </w:rPr>
      </w:pPr>
    </w:p>
    <w:p w:rsidR="00C620AD" w:rsidRPr="00C620AD" w:rsidRDefault="00C620AD" w:rsidP="00972404">
      <w:pPr>
        <w:tabs>
          <w:tab w:val="left" w:pos="2977"/>
        </w:tabs>
        <w:rPr>
          <w:rFonts w:eastAsia="Calibri"/>
          <w:sz w:val="28"/>
          <w:szCs w:val="28"/>
          <w:lang w:val="ro-RO"/>
        </w:rPr>
      </w:pPr>
      <w:r w:rsidRPr="00C620AD">
        <w:rPr>
          <w:rFonts w:eastAsia="Calibri"/>
          <w:sz w:val="28"/>
          <w:szCs w:val="28"/>
          <w:lang w:val="ro-RO"/>
        </w:rPr>
        <w:t>Guvernul HOTĂRĂŞTE:</w:t>
      </w:r>
    </w:p>
    <w:p w:rsidR="00C620AD" w:rsidRPr="00C620AD" w:rsidRDefault="00C620AD" w:rsidP="00972404">
      <w:pPr>
        <w:tabs>
          <w:tab w:val="left" w:pos="2977"/>
        </w:tabs>
        <w:rPr>
          <w:rFonts w:eastAsia="Calibri"/>
          <w:b/>
          <w:sz w:val="28"/>
          <w:szCs w:val="28"/>
          <w:lang w:val="ro-RO"/>
        </w:rPr>
      </w:pPr>
    </w:p>
    <w:p w:rsidR="00C620AD" w:rsidRPr="00C620AD" w:rsidRDefault="00C620AD" w:rsidP="00972404">
      <w:pPr>
        <w:tabs>
          <w:tab w:val="left" w:pos="2977"/>
        </w:tabs>
        <w:rPr>
          <w:rFonts w:eastAsia="Calibri"/>
          <w:sz w:val="28"/>
          <w:szCs w:val="28"/>
          <w:lang w:val="ro-RO"/>
        </w:rPr>
      </w:pPr>
      <w:r w:rsidRPr="00C620AD">
        <w:rPr>
          <w:rFonts w:eastAsia="Calibri"/>
          <w:sz w:val="28"/>
          <w:szCs w:val="28"/>
          <w:lang w:val="ro-RO"/>
        </w:rPr>
        <w:t xml:space="preserve">Se aprobă și se prezintă Parlamentului spre examinare proiectul de </w:t>
      </w:r>
      <w:r>
        <w:rPr>
          <w:rFonts w:eastAsia="Calibri"/>
          <w:sz w:val="28"/>
          <w:szCs w:val="28"/>
          <w:lang w:val="ro-RO"/>
        </w:rPr>
        <w:t>l</w:t>
      </w:r>
      <w:r w:rsidRPr="00C620AD">
        <w:rPr>
          <w:rFonts w:eastAsia="Calibri"/>
          <w:sz w:val="28"/>
          <w:szCs w:val="28"/>
          <w:lang w:val="ro-RO"/>
        </w:rPr>
        <w:t xml:space="preserve">ege </w:t>
      </w:r>
      <w:r>
        <w:rPr>
          <w:rFonts w:eastAsia="Calibri"/>
          <w:sz w:val="28"/>
          <w:szCs w:val="28"/>
          <w:lang w:val="ro-RO"/>
        </w:rPr>
        <w:t>pentru</w:t>
      </w:r>
      <w:r w:rsidRPr="00C620AD">
        <w:rPr>
          <w:rFonts w:eastAsia="Calibri"/>
          <w:sz w:val="28"/>
          <w:szCs w:val="28"/>
          <w:lang w:val="ro-RO"/>
        </w:rPr>
        <w:t xml:space="preserve"> modificarea și completarea unor acte legislative</w:t>
      </w:r>
      <w:r w:rsidRPr="00C620AD">
        <w:rPr>
          <w:rFonts w:eastAsia="Calibri"/>
          <w:color w:val="000000"/>
          <w:sz w:val="28"/>
          <w:szCs w:val="28"/>
          <w:lang w:val="ro-RO"/>
        </w:rPr>
        <w:t>.</w:t>
      </w:r>
    </w:p>
    <w:p w:rsidR="008C1EB3" w:rsidRDefault="008C1EB3" w:rsidP="00972404">
      <w:pPr>
        <w:tabs>
          <w:tab w:val="left" w:pos="993"/>
        </w:tabs>
        <w:rPr>
          <w:color w:val="000080"/>
          <w:sz w:val="28"/>
          <w:szCs w:val="28"/>
          <w:lang w:val="ro-RO"/>
        </w:rPr>
      </w:pPr>
    </w:p>
    <w:p w:rsidR="00C620AD" w:rsidRDefault="00C620AD" w:rsidP="00972404">
      <w:pPr>
        <w:tabs>
          <w:tab w:val="left" w:pos="993"/>
        </w:tabs>
        <w:rPr>
          <w:color w:val="000080"/>
          <w:sz w:val="28"/>
          <w:szCs w:val="28"/>
          <w:lang w:val="ro-RO"/>
        </w:rPr>
      </w:pPr>
    </w:p>
    <w:p w:rsidR="00C620AD" w:rsidRDefault="00C620AD" w:rsidP="00972404">
      <w:pPr>
        <w:tabs>
          <w:tab w:val="left" w:pos="993"/>
        </w:tabs>
        <w:rPr>
          <w:color w:val="000080"/>
          <w:sz w:val="28"/>
          <w:szCs w:val="28"/>
          <w:lang w:val="ro-RO"/>
        </w:rPr>
      </w:pPr>
    </w:p>
    <w:p w:rsidR="00CF2559" w:rsidRPr="00C97309" w:rsidRDefault="00CF2559" w:rsidP="00972404">
      <w:pPr>
        <w:rPr>
          <w:b/>
          <w:sz w:val="28"/>
          <w:szCs w:val="28"/>
          <w:lang w:val="ro-RO" w:eastAsia="ru-RU"/>
        </w:rPr>
      </w:pPr>
      <w:r w:rsidRPr="00C97309">
        <w:rPr>
          <w:b/>
          <w:sz w:val="28"/>
          <w:szCs w:val="28"/>
          <w:lang w:val="ro-RO" w:eastAsia="ru-RU"/>
        </w:rPr>
        <w:t xml:space="preserve">Prim-ministru </w:t>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r>
      <w:r w:rsidRPr="00C97309">
        <w:rPr>
          <w:b/>
          <w:sz w:val="28"/>
          <w:szCs w:val="28"/>
          <w:lang w:val="ro-RO" w:eastAsia="ru-RU"/>
        </w:rPr>
        <w:tab/>
        <w:t>PAVEL FILIP</w:t>
      </w:r>
    </w:p>
    <w:p w:rsidR="00CF2559" w:rsidRPr="00C97309" w:rsidRDefault="00CF2559" w:rsidP="00972404">
      <w:pPr>
        <w:rPr>
          <w:b/>
          <w:sz w:val="28"/>
          <w:szCs w:val="28"/>
          <w:lang w:val="ro-RO" w:eastAsia="ru-RU"/>
        </w:rPr>
      </w:pPr>
    </w:p>
    <w:p w:rsidR="00077246" w:rsidRDefault="00077246" w:rsidP="00972404">
      <w:pPr>
        <w:rPr>
          <w:b/>
          <w:sz w:val="28"/>
          <w:szCs w:val="28"/>
          <w:lang w:val="ro-RO" w:eastAsia="ru-RU"/>
        </w:rPr>
      </w:pPr>
    </w:p>
    <w:p w:rsidR="00CF2559" w:rsidRPr="00077246" w:rsidRDefault="00077246" w:rsidP="00972404">
      <w:pPr>
        <w:rPr>
          <w:sz w:val="28"/>
          <w:szCs w:val="28"/>
          <w:lang w:val="ro-RO" w:eastAsia="ru-RU"/>
        </w:rPr>
      </w:pPr>
      <w:r w:rsidRPr="00077246">
        <w:rPr>
          <w:sz w:val="28"/>
          <w:szCs w:val="28"/>
          <w:lang w:val="ro-RO" w:eastAsia="ru-RU"/>
        </w:rPr>
        <w:t>Contrasemnează:</w:t>
      </w:r>
    </w:p>
    <w:p w:rsidR="00CF2559" w:rsidRPr="00C97309" w:rsidRDefault="00CF2559" w:rsidP="00972404">
      <w:pPr>
        <w:rPr>
          <w:sz w:val="28"/>
          <w:szCs w:val="28"/>
          <w:lang w:val="ro-RO" w:eastAsia="ru-RU"/>
        </w:rPr>
      </w:pPr>
    </w:p>
    <w:p w:rsidR="00C620AD" w:rsidRDefault="00C620AD" w:rsidP="00972404">
      <w:pPr>
        <w:pStyle w:val="news"/>
        <w:ind w:firstLine="720"/>
        <w:jc w:val="both"/>
        <w:rPr>
          <w:rFonts w:ascii="Times New Roman" w:hAnsi="Times New Roman" w:cs="Times New Roman"/>
          <w:sz w:val="28"/>
          <w:szCs w:val="28"/>
          <w:lang w:val="ro-RO"/>
        </w:rPr>
      </w:pPr>
      <w:r w:rsidRPr="00A5634E">
        <w:rPr>
          <w:rFonts w:ascii="Times New Roman" w:hAnsi="Times New Roman" w:cs="Times New Roman"/>
          <w:color w:val="000000"/>
          <w:sz w:val="28"/>
          <w:szCs w:val="28"/>
          <w:lang w:val="ro-RO"/>
        </w:rPr>
        <w:t xml:space="preserve">Ministrul justiţiei </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sz w:val="28"/>
          <w:szCs w:val="28"/>
          <w:lang w:val="ro-RO"/>
        </w:rPr>
        <w:t>Vladimir Cebotari</w:t>
      </w: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Default="00CF2559"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Pr="00C97309" w:rsidRDefault="00085DA8" w:rsidP="00972404">
      <w:pPr>
        <w:rPr>
          <w:sz w:val="28"/>
          <w:szCs w:val="28"/>
          <w:lang w:val="ro-RO" w:eastAsia="ru-RU"/>
        </w:rPr>
      </w:pPr>
    </w:p>
    <w:p w:rsidR="003852B4" w:rsidRPr="00C97309" w:rsidRDefault="003852B4" w:rsidP="00972404">
      <w:pPr>
        <w:rPr>
          <w:sz w:val="28"/>
          <w:szCs w:val="28"/>
          <w:lang w:val="ro-RO" w:eastAsia="ru-RU"/>
        </w:rPr>
      </w:pPr>
    </w:p>
    <w:p w:rsidR="003852B4" w:rsidRPr="00C97309" w:rsidRDefault="003852B4" w:rsidP="00972404">
      <w:pPr>
        <w:rPr>
          <w:sz w:val="28"/>
          <w:szCs w:val="28"/>
          <w:lang w:val="ro-RO" w:eastAsia="ru-RU"/>
        </w:rPr>
      </w:pPr>
    </w:p>
    <w:p w:rsidR="008C1EB3" w:rsidRDefault="008C1EB3" w:rsidP="00972404">
      <w:pPr>
        <w:rPr>
          <w:sz w:val="28"/>
          <w:szCs w:val="28"/>
          <w:lang w:val="ro-RO" w:eastAsia="ru-RU"/>
        </w:rPr>
      </w:pPr>
    </w:p>
    <w:p w:rsidR="008C1EB3" w:rsidRDefault="008C1EB3" w:rsidP="00972404">
      <w:pPr>
        <w:rPr>
          <w:sz w:val="28"/>
          <w:szCs w:val="28"/>
          <w:lang w:val="ro-RO" w:eastAsia="ru-RU"/>
        </w:rPr>
      </w:pPr>
    </w:p>
    <w:p w:rsidR="008C1EB3" w:rsidRDefault="008C1EB3" w:rsidP="00972404">
      <w:pPr>
        <w:rPr>
          <w:sz w:val="28"/>
          <w:szCs w:val="28"/>
          <w:lang w:val="ro-RO" w:eastAsia="ru-RU"/>
        </w:rPr>
      </w:pPr>
    </w:p>
    <w:p w:rsidR="008C1EB3" w:rsidRDefault="008C1EB3" w:rsidP="00972404">
      <w:pPr>
        <w:rPr>
          <w:sz w:val="28"/>
          <w:szCs w:val="28"/>
          <w:lang w:val="ro-RO" w:eastAsia="ru-RU"/>
        </w:rPr>
      </w:pPr>
    </w:p>
    <w:p w:rsidR="00CF2559" w:rsidRPr="00C97309" w:rsidRDefault="00CF2559" w:rsidP="00972404">
      <w:pPr>
        <w:rPr>
          <w:sz w:val="28"/>
          <w:szCs w:val="28"/>
          <w:lang w:val="ro-RO" w:eastAsia="ru-RU"/>
        </w:rPr>
      </w:pPr>
      <w:r w:rsidRPr="00C97309">
        <w:rPr>
          <w:sz w:val="28"/>
          <w:szCs w:val="28"/>
          <w:lang w:val="ro-RO" w:eastAsia="ru-RU"/>
        </w:rPr>
        <w:t>Vizează:</w:t>
      </w: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r w:rsidRPr="00C97309">
        <w:rPr>
          <w:sz w:val="28"/>
          <w:szCs w:val="28"/>
          <w:lang w:val="ro-RO" w:eastAsia="ru-RU"/>
        </w:rPr>
        <w:t>Secretar general al Guvernului</w:t>
      </w:r>
      <w:r w:rsidRPr="00C97309">
        <w:rPr>
          <w:sz w:val="28"/>
          <w:szCs w:val="28"/>
          <w:lang w:val="ro-RO" w:eastAsia="ru-RU"/>
        </w:rPr>
        <w:tab/>
      </w:r>
      <w:r w:rsidRPr="00C97309">
        <w:rPr>
          <w:sz w:val="28"/>
          <w:szCs w:val="28"/>
          <w:lang w:val="ro-RO" w:eastAsia="ru-RU"/>
        </w:rPr>
        <w:tab/>
      </w:r>
      <w:r w:rsidRPr="00C97309">
        <w:rPr>
          <w:sz w:val="28"/>
          <w:szCs w:val="28"/>
          <w:lang w:val="ro-RO" w:eastAsia="ru-RU"/>
        </w:rPr>
        <w:tab/>
      </w:r>
      <w:r w:rsidRPr="00C97309">
        <w:rPr>
          <w:sz w:val="28"/>
          <w:szCs w:val="28"/>
          <w:lang w:val="ro-RO" w:eastAsia="ru-RU"/>
        </w:rPr>
        <w:tab/>
        <w:t xml:space="preserve">Tudor COPACI </w:t>
      </w: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p>
    <w:p w:rsidR="00CF2559" w:rsidRPr="00C97309" w:rsidRDefault="00CF2559" w:rsidP="00972404">
      <w:pPr>
        <w:rPr>
          <w:sz w:val="28"/>
          <w:szCs w:val="28"/>
          <w:lang w:val="ro-RO" w:eastAsia="ru-RU"/>
        </w:rPr>
      </w:pPr>
      <w:r w:rsidRPr="00C97309">
        <w:rPr>
          <w:sz w:val="28"/>
          <w:szCs w:val="28"/>
          <w:lang w:val="ro-RO" w:eastAsia="ru-RU"/>
        </w:rPr>
        <w:t>Aprobată în şedinţa Guvernului</w:t>
      </w:r>
    </w:p>
    <w:p w:rsidR="009E20E6" w:rsidRPr="00C97309" w:rsidRDefault="00CF2559" w:rsidP="00972404">
      <w:pPr>
        <w:rPr>
          <w:sz w:val="28"/>
          <w:szCs w:val="28"/>
          <w:lang w:val="ro-RO" w:eastAsia="ru-RU"/>
        </w:rPr>
      </w:pPr>
      <w:r w:rsidRPr="00C97309">
        <w:rPr>
          <w:sz w:val="28"/>
          <w:szCs w:val="28"/>
          <w:lang w:val="ro-RO" w:eastAsia="ru-RU"/>
        </w:rPr>
        <w:t>din</w:t>
      </w:r>
      <w:r w:rsidRPr="00C97309">
        <w:rPr>
          <w:sz w:val="28"/>
          <w:szCs w:val="28"/>
          <w:lang w:val="ro-RO" w:eastAsia="ru-RU"/>
        </w:rPr>
        <w:tab/>
      </w:r>
      <w:r w:rsidR="00A01EDA">
        <w:rPr>
          <w:sz w:val="28"/>
          <w:szCs w:val="28"/>
          <w:lang w:val="ro-RO" w:eastAsia="ru-RU"/>
        </w:rPr>
        <w:t xml:space="preserve">     </w:t>
      </w:r>
      <w:r w:rsidRPr="00C97309">
        <w:rPr>
          <w:sz w:val="28"/>
          <w:szCs w:val="28"/>
          <w:lang w:val="ro-RO" w:eastAsia="ru-RU"/>
        </w:rPr>
        <w:t xml:space="preserve"> </w:t>
      </w:r>
    </w:p>
    <w:p w:rsidR="009E20E6" w:rsidRPr="00C97309" w:rsidRDefault="009E20E6" w:rsidP="00972404">
      <w:pPr>
        <w:rPr>
          <w:sz w:val="28"/>
          <w:szCs w:val="28"/>
          <w:lang w:val="ro-RO" w:eastAsia="ru-RU"/>
        </w:rPr>
      </w:pPr>
    </w:p>
    <w:p w:rsidR="009E20E6" w:rsidRPr="00C97309" w:rsidRDefault="009E20E6" w:rsidP="00972404">
      <w:pPr>
        <w:rPr>
          <w:sz w:val="28"/>
          <w:szCs w:val="28"/>
          <w:lang w:val="ro-RO" w:eastAsia="ru-RU"/>
        </w:rPr>
      </w:pPr>
    </w:p>
    <w:p w:rsidR="009E20E6" w:rsidRDefault="009E20E6"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085DA8" w:rsidRDefault="00085DA8" w:rsidP="00972404">
      <w:pPr>
        <w:rPr>
          <w:sz w:val="28"/>
          <w:szCs w:val="28"/>
          <w:lang w:val="ro-RO" w:eastAsia="ru-RU"/>
        </w:rPr>
      </w:pPr>
    </w:p>
    <w:p w:rsidR="00972404" w:rsidRDefault="00972404" w:rsidP="00972404">
      <w:pPr>
        <w:rPr>
          <w:sz w:val="28"/>
          <w:szCs w:val="28"/>
          <w:lang w:val="ro-RO" w:eastAsia="ru-RU"/>
        </w:rPr>
      </w:pPr>
    </w:p>
    <w:p w:rsidR="00972404" w:rsidRPr="00972404" w:rsidRDefault="00972404" w:rsidP="00972404">
      <w:pPr>
        <w:rPr>
          <w:sz w:val="28"/>
          <w:szCs w:val="28"/>
          <w:lang w:val="ro-RO" w:eastAsia="ru-RU"/>
        </w:rPr>
      </w:pPr>
    </w:p>
    <w:p w:rsidR="00972404" w:rsidRPr="00972404" w:rsidRDefault="00972404" w:rsidP="00972404">
      <w:pPr>
        <w:rPr>
          <w:sz w:val="28"/>
          <w:szCs w:val="28"/>
          <w:lang w:val="ro-RO" w:eastAsia="ru-RU"/>
        </w:rPr>
      </w:pPr>
    </w:p>
    <w:p w:rsidR="00972404" w:rsidRDefault="00972404" w:rsidP="00972404">
      <w:pPr>
        <w:rPr>
          <w:sz w:val="28"/>
          <w:szCs w:val="28"/>
          <w:lang w:val="ro-RO" w:eastAsia="ru-RU"/>
        </w:rPr>
      </w:pPr>
    </w:p>
    <w:p w:rsidR="00085DA8" w:rsidRDefault="00972404" w:rsidP="00972404">
      <w:pPr>
        <w:tabs>
          <w:tab w:val="left" w:pos="3495"/>
        </w:tabs>
        <w:rPr>
          <w:sz w:val="28"/>
          <w:szCs w:val="28"/>
          <w:lang w:val="ro-RO" w:eastAsia="ru-RU"/>
        </w:rPr>
      </w:pPr>
      <w:r>
        <w:rPr>
          <w:sz w:val="28"/>
          <w:szCs w:val="28"/>
          <w:lang w:val="ro-RO" w:eastAsia="ru-RU"/>
        </w:rPr>
        <w:tab/>
      </w: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972404" w:rsidRDefault="00972404" w:rsidP="00972404">
      <w:pPr>
        <w:tabs>
          <w:tab w:val="left" w:pos="3495"/>
        </w:tabs>
        <w:rPr>
          <w:sz w:val="28"/>
          <w:szCs w:val="28"/>
          <w:lang w:val="ro-RO" w:eastAsia="ru-RU"/>
        </w:rPr>
      </w:pPr>
    </w:p>
    <w:p w:rsidR="0029392F" w:rsidRPr="0029392F" w:rsidRDefault="0029392F" w:rsidP="0029392F">
      <w:pPr>
        <w:tabs>
          <w:tab w:val="left" w:pos="2977"/>
        </w:tabs>
        <w:ind w:firstLine="709"/>
        <w:jc w:val="right"/>
        <w:rPr>
          <w:rFonts w:eastAsia="Calibri"/>
          <w:sz w:val="28"/>
          <w:szCs w:val="28"/>
          <w:lang w:val="ro-RO"/>
        </w:rPr>
      </w:pPr>
      <w:r w:rsidRPr="0029392F">
        <w:rPr>
          <w:rFonts w:eastAsia="Calibri"/>
          <w:sz w:val="28"/>
          <w:szCs w:val="28"/>
          <w:lang w:val="ro-RO"/>
        </w:rPr>
        <w:t>Proiect</w:t>
      </w:r>
    </w:p>
    <w:p w:rsidR="0029392F" w:rsidRPr="0029392F" w:rsidRDefault="0029392F" w:rsidP="0029392F">
      <w:pPr>
        <w:tabs>
          <w:tab w:val="left" w:pos="2977"/>
        </w:tabs>
        <w:ind w:firstLine="709"/>
        <w:rPr>
          <w:rFonts w:eastAsia="Calibri"/>
          <w:sz w:val="28"/>
          <w:szCs w:val="28"/>
          <w:lang w:val="ro-RO"/>
        </w:rPr>
      </w:pPr>
    </w:p>
    <w:p w:rsidR="0029392F" w:rsidRPr="0029392F" w:rsidRDefault="0029392F" w:rsidP="0029392F">
      <w:pPr>
        <w:tabs>
          <w:tab w:val="left" w:pos="2977"/>
        </w:tabs>
        <w:ind w:firstLine="0"/>
        <w:jc w:val="center"/>
        <w:rPr>
          <w:rFonts w:eastAsia="Calibri"/>
          <w:b/>
          <w:sz w:val="28"/>
          <w:szCs w:val="28"/>
          <w:lang w:val="ro-RO"/>
        </w:rPr>
      </w:pPr>
      <w:r w:rsidRPr="0029392F">
        <w:rPr>
          <w:rFonts w:eastAsia="Calibri"/>
          <w:b/>
          <w:sz w:val="28"/>
          <w:szCs w:val="28"/>
          <w:lang w:val="ro-RO"/>
        </w:rPr>
        <w:t>PARLAMENTUL REPUBLICII MOLDOVA</w:t>
      </w:r>
    </w:p>
    <w:p w:rsidR="0029392F" w:rsidRPr="0029392F" w:rsidRDefault="0029392F" w:rsidP="0029392F">
      <w:pPr>
        <w:tabs>
          <w:tab w:val="left" w:pos="2977"/>
        </w:tabs>
        <w:ind w:firstLine="0"/>
        <w:jc w:val="center"/>
        <w:rPr>
          <w:rFonts w:eastAsia="Calibri"/>
          <w:sz w:val="28"/>
          <w:szCs w:val="28"/>
          <w:lang w:val="ro-RO"/>
        </w:rPr>
      </w:pPr>
    </w:p>
    <w:p w:rsidR="0029392F" w:rsidRDefault="0029392F" w:rsidP="0029392F">
      <w:pPr>
        <w:tabs>
          <w:tab w:val="left" w:pos="2977"/>
        </w:tabs>
        <w:ind w:firstLine="0"/>
        <w:jc w:val="center"/>
        <w:rPr>
          <w:rFonts w:eastAsia="Calibri"/>
          <w:b/>
          <w:sz w:val="28"/>
          <w:szCs w:val="28"/>
          <w:lang w:val="ro-RO"/>
        </w:rPr>
      </w:pPr>
      <w:r w:rsidRPr="0029392F">
        <w:rPr>
          <w:rFonts w:eastAsia="Calibri"/>
          <w:b/>
          <w:sz w:val="28"/>
          <w:szCs w:val="28"/>
          <w:lang w:val="ro-RO"/>
        </w:rPr>
        <w:t>LEGE</w:t>
      </w:r>
    </w:p>
    <w:p w:rsidR="0029392F" w:rsidRPr="0029392F" w:rsidRDefault="0029392F" w:rsidP="0029392F">
      <w:pPr>
        <w:tabs>
          <w:tab w:val="left" w:pos="2977"/>
        </w:tabs>
        <w:ind w:firstLine="0"/>
        <w:jc w:val="center"/>
        <w:rPr>
          <w:rFonts w:eastAsia="Calibri"/>
          <w:b/>
          <w:sz w:val="28"/>
          <w:szCs w:val="28"/>
          <w:lang w:val="ro-RO"/>
        </w:rPr>
      </w:pPr>
    </w:p>
    <w:p w:rsidR="0029392F" w:rsidRPr="0029392F" w:rsidRDefault="0029392F" w:rsidP="0029392F">
      <w:pPr>
        <w:tabs>
          <w:tab w:val="left" w:pos="2977"/>
        </w:tabs>
        <w:ind w:firstLine="0"/>
        <w:jc w:val="center"/>
        <w:rPr>
          <w:rFonts w:eastAsia="Calibri"/>
          <w:b/>
          <w:sz w:val="28"/>
          <w:szCs w:val="28"/>
          <w:lang w:val="ro-RO"/>
        </w:rPr>
      </w:pPr>
      <w:r w:rsidRPr="0029392F">
        <w:rPr>
          <w:rFonts w:eastAsia="Calibri"/>
          <w:b/>
          <w:sz w:val="28"/>
          <w:szCs w:val="28"/>
          <w:lang w:val="ro-RO"/>
        </w:rPr>
        <w:lastRenderedPageBreak/>
        <w:t>pentru modificarea și completarea unor acte legislative</w:t>
      </w:r>
    </w:p>
    <w:p w:rsidR="0029392F" w:rsidRPr="0029392F" w:rsidRDefault="0029392F" w:rsidP="0029392F">
      <w:pPr>
        <w:tabs>
          <w:tab w:val="left" w:pos="2977"/>
        </w:tabs>
        <w:ind w:firstLine="709"/>
        <w:rPr>
          <w:rFonts w:eastAsia="Calibri"/>
          <w:b/>
          <w:sz w:val="28"/>
          <w:szCs w:val="28"/>
          <w:lang w:val="ro-RO"/>
        </w:rPr>
      </w:pPr>
    </w:p>
    <w:p w:rsidR="0029392F" w:rsidRPr="0029392F" w:rsidRDefault="0029392F" w:rsidP="0029392F">
      <w:pPr>
        <w:tabs>
          <w:tab w:val="left" w:pos="2977"/>
        </w:tabs>
        <w:ind w:firstLine="709"/>
        <w:rPr>
          <w:rFonts w:eastAsia="Calibri"/>
          <w:sz w:val="28"/>
          <w:szCs w:val="28"/>
          <w:lang w:val="ro-RO"/>
        </w:rPr>
      </w:pPr>
      <w:r w:rsidRPr="0029392F">
        <w:rPr>
          <w:rFonts w:eastAsia="Calibri"/>
          <w:sz w:val="28"/>
          <w:szCs w:val="28"/>
          <w:lang w:val="ro-RO"/>
        </w:rPr>
        <w:t>Parlamentul adoptă prezenta lege organică.</w:t>
      </w:r>
    </w:p>
    <w:p w:rsidR="0029392F" w:rsidRPr="0029392F" w:rsidRDefault="0029392F" w:rsidP="0029392F">
      <w:pPr>
        <w:tabs>
          <w:tab w:val="left" w:pos="2977"/>
        </w:tabs>
        <w:ind w:firstLine="709"/>
        <w:rPr>
          <w:rFonts w:eastAsia="Calibri"/>
          <w:b/>
          <w:sz w:val="28"/>
          <w:szCs w:val="28"/>
          <w:lang w:val="ro-RO"/>
        </w:rPr>
      </w:pPr>
    </w:p>
    <w:p w:rsidR="0029392F" w:rsidRPr="0029392F" w:rsidRDefault="0029392F" w:rsidP="0029392F">
      <w:pPr>
        <w:tabs>
          <w:tab w:val="left" w:pos="2977"/>
        </w:tabs>
        <w:ind w:firstLine="709"/>
        <w:rPr>
          <w:sz w:val="28"/>
          <w:szCs w:val="28"/>
          <w:lang w:val="ro-RO"/>
        </w:rPr>
      </w:pPr>
      <w:r w:rsidRPr="0029392F">
        <w:rPr>
          <w:b/>
          <w:sz w:val="28"/>
          <w:szCs w:val="28"/>
          <w:lang w:val="ro-RO"/>
        </w:rPr>
        <w:t xml:space="preserve">Articolul I. – </w:t>
      </w:r>
      <w:r w:rsidRPr="0029392F">
        <w:rPr>
          <w:sz w:val="28"/>
          <w:szCs w:val="28"/>
          <w:lang w:val="ro-RO"/>
        </w:rPr>
        <w:t>Codul penal al Republicii Moldova nr. 985-XV din 18 aprilie 2002 (Monitorul Oficial al Republicii Moldova, 2009, nr. 72-74, art. 195), cu modificările și completările ulterioare, se modifică după cum urmează:</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 La articolul 55 alineatul (2) litera a), cifra „150” se substituie cu cifra „500”.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 </w:t>
      </w:r>
      <w:r w:rsidR="00A86F92">
        <w:rPr>
          <w:sz w:val="28"/>
          <w:szCs w:val="28"/>
          <w:lang w:val="ro-RO"/>
        </w:rPr>
        <w:t>A</w:t>
      </w:r>
      <w:r w:rsidRPr="0029392F">
        <w:rPr>
          <w:sz w:val="28"/>
          <w:szCs w:val="28"/>
          <w:lang w:val="ro-RO"/>
        </w:rPr>
        <w:t>rticolul 64:</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alineatul (2), </w:t>
      </w:r>
      <w:r>
        <w:rPr>
          <w:sz w:val="28"/>
          <w:szCs w:val="28"/>
          <w:lang w:val="ro-RO"/>
        </w:rPr>
        <w:t>sintagma</w:t>
      </w:r>
      <w:r w:rsidR="0029392F" w:rsidRPr="0029392F">
        <w:rPr>
          <w:sz w:val="28"/>
          <w:szCs w:val="28"/>
          <w:lang w:val="ro-RO"/>
        </w:rPr>
        <w:t xml:space="preserve"> „20 de lei” se substituie cu </w:t>
      </w:r>
      <w:r w:rsidR="00862FF9">
        <w:rPr>
          <w:sz w:val="28"/>
          <w:szCs w:val="28"/>
          <w:lang w:val="ro-RO"/>
        </w:rPr>
        <w:t>textul</w:t>
      </w:r>
      <w:r w:rsidR="00A01EDA">
        <w:rPr>
          <w:sz w:val="28"/>
          <w:szCs w:val="28"/>
          <w:lang w:val="ro-RO"/>
        </w:rPr>
        <w:t xml:space="preserve"> </w:t>
      </w:r>
      <w:r w:rsidR="0029392F" w:rsidRPr="0029392F">
        <w:rPr>
          <w:sz w:val="28"/>
          <w:szCs w:val="28"/>
          <w:lang w:val="ro-RO"/>
        </w:rPr>
        <w:t>„1 % din salariul mediu lunar pe economie prognozat, stabilit prin hotărîrea de Guvern în vigoare la momentul săvîrșirii faptei”;</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alineatul (3), cifra „150” se substituie cu cifra „500”, </w:t>
      </w:r>
      <w:r w:rsidR="00A01EDA">
        <w:rPr>
          <w:sz w:val="28"/>
          <w:szCs w:val="28"/>
          <w:lang w:val="ro-RO"/>
        </w:rPr>
        <w:t xml:space="preserve">iar </w:t>
      </w:r>
      <w:r w:rsidR="0029392F" w:rsidRPr="0029392F">
        <w:rPr>
          <w:sz w:val="28"/>
          <w:szCs w:val="28"/>
          <w:lang w:val="ro-RO"/>
        </w:rPr>
        <w:t xml:space="preserve">cifra „1000” se substituie cu cifra „3000”, </w:t>
      </w:r>
      <w:r w:rsidR="00A01EDA">
        <w:rPr>
          <w:sz w:val="28"/>
          <w:szCs w:val="28"/>
          <w:lang w:val="ro-RO"/>
        </w:rPr>
        <w:t xml:space="preserve">iar </w:t>
      </w:r>
      <w:r w:rsidR="0029392F" w:rsidRPr="0029392F">
        <w:rPr>
          <w:sz w:val="28"/>
          <w:szCs w:val="28"/>
          <w:lang w:val="ro-RO"/>
        </w:rPr>
        <w:t>cifra „10000” se substituie cu cifra „20000”;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alineatul (4), cifra „500” se substituie cu cifra „1500”, </w:t>
      </w:r>
      <w:r w:rsidR="00A01EDA">
        <w:rPr>
          <w:sz w:val="28"/>
          <w:szCs w:val="28"/>
          <w:lang w:val="ro-RO"/>
        </w:rPr>
        <w:t xml:space="preserve">iar </w:t>
      </w:r>
      <w:r w:rsidR="0029392F" w:rsidRPr="0029392F">
        <w:rPr>
          <w:sz w:val="28"/>
          <w:szCs w:val="28"/>
          <w:lang w:val="ro-RO"/>
        </w:rPr>
        <w:t>cifra „20000” se substituie cu cifra „60000”;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alineatul (5), cifra „50” se substituie cu cifra „100”;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alineatul (7), cifra „50” se substituie cu cifra „100”.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2. Articolul 126:</w:t>
      </w:r>
    </w:p>
    <w:p w:rsidR="0029392F" w:rsidRPr="0029392F" w:rsidRDefault="0029392F" w:rsidP="0029392F">
      <w:pPr>
        <w:tabs>
          <w:tab w:val="left" w:pos="2977"/>
        </w:tabs>
        <w:ind w:firstLine="709"/>
        <w:rPr>
          <w:sz w:val="28"/>
          <w:szCs w:val="28"/>
          <w:lang w:val="ro-RO"/>
        </w:rPr>
      </w:pPr>
      <w:r w:rsidRPr="0029392F">
        <w:rPr>
          <w:sz w:val="28"/>
          <w:szCs w:val="28"/>
          <w:lang w:val="ro-RO"/>
        </w:rPr>
        <w:t>alineat</w:t>
      </w:r>
      <w:r w:rsidR="00A86F92">
        <w:rPr>
          <w:sz w:val="28"/>
          <w:szCs w:val="28"/>
          <w:lang w:val="ro-RO"/>
        </w:rPr>
        <w:t>ul</w:t>
      </w:r>
      <w:r w:rsidRPr="0029392F">
        <w:rPr>
          <w:sz w:val="28"/>
          <w:szCs w:val="28"/>
          <w:lang w:val="ro-RO"/>
        </w:rPr>
        <w:t xml:space="preserve"> (1) va avea următorul cuprins:</w:t>
      </w: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 Se consideră proporţii mari valoarea bunurilor sustrase, dobîndite, primite, fabricate, distruse, utilizate, transportate, păstrate, comercializate, trecute peste frontiera vamală, valoarea pagubei pricinuite de o persoană sau de un grup de persoane, care depăşeşte 20 salarii medii lunare pe economie prognozate, stabilite prin hotărîrea de Guvern în vigoare </w:t>
      </w:r>
      <w:r w:rsidR="00A86F92">
        <w:rPr>
          <w:sz w:val="28"/>
          <w:szCs w:val="28"/>
          <w:lang w:val="ro-RO"/>
        </w:rPr>
        <w:t>la momentul săvîrșirii faptei.”;</w:t>
      </w:r>
    </w:p>
    <w:p w:rsidR="0029392F" w:rsidRPr="0029392F" w:rsidRDefault="0029392F" w:rsidP="0029392F">
      <w:pPr>
        <w:tabs>
          <w:tab w:val="left" w:pos="2977"/>
        </w:tabs>
        <w:ind w:firstLine="709"/>
        <w:rPr>
          <w:sz w:val="28"/>
          <w:szCs w:val="28"/>
          <w:lang w:val="ro-RO"/>
        </w:rPr>
      </w:pPr>
      <w:r w:rsidRPr="0029392F">
        <w:rPr>
          <w:sz w:val="28"/>
          <w:szCs w:val="28"/>
          <w:lang w:val="ro-RO"/>
        </w:rPr>
        <w:t>se completează cu alineatul (1</w:t>
      </w:r>
      <w:r w:rsidRPr="0029392F">
        <w:rPr>
          <w:sz w:val="28"/>
          <w:szCs w:val="28"/>
          <w:vertAlign w:val="superscript"/>
          <w:lang w:val="ro-RO"/>
        </w:rPr>
        <w:t>1</w:t>
      </w:r>
      <w:r w:rsidRPr="0029392F">
        <w:rPr>
          <w:sz w:val="28"/>
          <w:szCs w:val="28"/>
          <w:lang w:val="ro-RO"/>
        </w:rPr>
        <w:t>) cu următorul cuprins:</w:t>
      </w:r>
    </w:p>
    <w:p w:rsidR="0029392F" w:rsidRPr="0029392F" w:rsidRDefault="0029392F" w:rsidP="0029392F">
      <w:pPr>
        <w:tabs>
          <w:tab w:val="left" w:pos="2977"/>
        </w:tabs>
        <w:ind w:firstLine="709"/>
        <w:rPr>
          <w:sz w:val="28"/>
          <w:szCs w:val="28"/>
          <w:lang w:val="ro-RO"/>
        </w:rPr>
      </w:pPr>
      <w:r w:rsidRPr="0029392F">
        <w:rPr>
          <w:sz w:val="28"/>
          <w:szCs w:val="28"/>
          <w:lang w:val="ro-RO"/>
        </w:rPr>
        <w:t>„(1</w:t>
      </w:r>
      <w:r w:rsidRPr="0029392F">
        <w:rPr>
          <w:sz w:val="28"/>
          <w:szCs w:val="28"/>
          <w:vertAlign w:val="superscript"/>
          <w:lang w:val="ro-RO"/>
        </w:rPr>
        <w:t>1</w:t>
      </w:r>
      <w:r w:rsidRPr="0029392F">
        <w:rPr>
          <w:sz w:val="28"/>
          <w:szCs w:val="28"/>
          <w:lang w:val="ro-RO"/>
        </w:rPr>
        <w:t xml:space="preserve">) Se consideră proporţii deosebit de mari valoarea bunurilor sustrase, dobîndite, primite, fabricate, distruse, utilizate, transportate, păstrate, comercializate, trecute peste frontiera vamală, valoarea pagubei pricinuite de o persoană sau de un grup de persoane, care depăşeşte 40 salarii medii lunare pe economie prognozate, stabilite prin hotărîrea de Guvern în vigoare </w:t>
      </w:r>
      <w:r w:rsidR="00A86F92">
        <w:rPr>
          <w:sz w:val="28"/>
          <w:szCs w:val="28"/>
          <w:lang w:val="ro-RO"/>
        </w:rPr>
        <w:t>la momentul săvîrșirii faptei.”</w:t>
      </w:r>
    </w:p>
    <w:p w:rsidR="0029392F" w:rsidRDefault="0029392F" w:rsidP="0029392F">
      <w:pPr>
        <w:tabs>
          <w:tab w:val="left" w:pos="2977"/>
        </w:tabs>
        <w:ind w:firstLine="709"/>
        <w:rPr>
          <w:sz w:val="28"/>
          <w:szCs w:val="28"/>
          <w:lang w:val="ro-RO"/>
        </w:rPr>
      </w:pPr>
    </w:p>
    <w:p w:rsid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 </w:t>
      </w:r>
      <w:r w:rsidR="00A86F92">
        <w:rPr>
          <w:sz w:val="28"/>
          <w:szCs w:val="28"/>
          <w:lang w:val="ro-RO"/>
        </w:rPr>
        <w:t>A</w:t>
      </w:r>
      <w:r w:rsidRPr="0029392F">
        <w:rPr>
          <w:sz w:val="28"/>
          <w:szCs w:val="28"/>
          <w:lang w:val="ro-RO"/>
        </w:rPr>
        <w:t>rticolul 134</w:t>
      </w:r>
      <w:r w:rsidRPr="0029392F">
        <w:rPr>
          <w:sz w:val="28"/>
          <w:szCs w:val="28"/>
          <w:vertAlign w:val="superscript"/>
          <w:lang w:val="ro-RO"/>
        </w:rPr>
        <w:t>12</w:t>
      </w:r>
      <w:r w:rsidRPr="0029392F">
        <w:rPr>
          <w:sz w:val="28"/>
          <w:szCs w:val="28"/>
          <w:lang w:val="ro-RO"/>
        </w:rPr>
        <w:t>:</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alineatul (2), cifra „1,0” se substituie cu cifra „0,5”, </w:t>
      </w:r>
      <w:r w:rsidR="00A01EDA">
        <w:rPr>
          <w:sz w:val="28"/>
          <w:szCs w:val="28"/>
          <w:lang w:val="ro-RO"/>
        </w:rPr>
        <w:t xml:space="preserve">iar </w:t>
      </w:r>
      <w:r w:rsidR="0029392F" w:rsidRPr="0029392F">
        <w:rPr>
          <w:sz w:val="28"/>
          <w:szCs w:val="28"/>
          <w:lang w:val="ro-RO"/>
        </w:rPr>
        <w:t>cifra „0,5” se substituie cu cifra „0,3”;</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alineatul (3), cifra „1,0” se substituie cu cifra „0,5”, </w:t>
      </w:r>
      <w:r w:rsidR="00A01EDA">
        <w:rPr>
          <w:sz w:val="28"/>
          <w:szCs w:val="28"/>
          <w:lang w:val="ro-RO"/>
        </w:rPr>
        <w:t xml:space="preserve">iar </w:t>
      </w:r>
      <w:r w:rsidR="0029392F" w:rsidRPr="0029392F">
        <w:rPr>
          <w:sz w:val="28"/>
          <w:szCs w:val="28"/>
          <w:lang w:val="ro-RO"/>
        </w:rPr>
        <w:t>cifra „0,5” se substituie cu cifra „0,3”.</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 </w:t>
      </w:r>
      <w:r w:rsidR="00A86F92">
        <w:rPr>
          <w:sz w:val="28"/>
          <w:szCs w:val="28"/>
          <w:lang w:val="ro-RO"/>
        </w:rPr>
        <w:t>A</w:t>
      </w:r>
      <w:r w:rsidRPr="0029392F">
        <w:rPr>
          <w:sz w:val="28"/>
          <w:szCs w:val="28"/>
          <w:lang w:val="ro-RO"/>
        </w:rPr>
        <w:t>rticolul 140: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 cifra „500” se substituie cu cifra „1500”;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cifra „500” se substituie cu cifra „1500”, </w:t>
      </w:r>
      <w:r w:rsidR="00A01EDA">
        <w:rPr>
          <w:sz w:val="28"/>
          <w:szCs w:val="28"/>
          <w:lang w:val="ro-RO"/>
        </w:rPr>
        <w:t xml:space="preserve">iar </w:t>
      </w:r>
      <w:r w:rsidR="0029392F" w:rsidRPr="0029392F">
        <w:rPr>
          <w:sz w:val="28"/>
          <w:szCs w:val="28"/>
          <w:lang w:val="ro-RO"/>
        </w:rPr>
        <w:t>cifra „1000” se substituie cu cifra „2000”.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 La articolul 155, </w:t>
      </w:r>
      <w:r w:rsidR="00A86F92">
        <w:rPr>
          <w:sz w:val="28"/>
          <w:szCs w:val="28"/>
          <w:lang w:val="ro-RO"/>
        </w:rPr>
        <w:t>sintagma</w:t>
      </w:r>
      <w:r w:rsidRPr="0029392F">
        <w:rPr>
          <w:sz w:val="28"/>
          <w:szCs w:val="28"/>
          <w:lang w:val="ro-RO"/>
        </w:rPr>
        <w:t xml:space="preserve"> „de la 200 la 400” se substituie cu </w:t>
      </w:r>
      <w:r w:rsidR="00A86F92">
        <w:rPr>
          <w:sz w:val="28"/>
          <w:szCs w:val="28"/>
          <w:lang w:val="ro-RO"/>
        </w:rPr>
        <w:t>sintagma</w:t>
      </w:r>
      <w:r w:rsidRPr="0029392F">
        <w:rPr>
          <w:sz w:val="28"/>
          <w:szCs w:val="28"/>
          <w:lang w:val="ro-RO"/>
        </w:rPr>
        <w:t xml:space="preserve"> „de la 550 la 750”.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6. La articolul 156, </w:t>
      </w:r>
      <w:r w:rsidR="00A86F92">
        <w:rPr>
          <w:sz w:val="28"/>
          <w:szCs w:val="28"/>
          <w:lang w:val="ro-RO"/>
        </w:rPr>
        <w:t>sintagma</w:t>
      </w:r>
      <w:r w:rsidRPr="0029392F">
        <w:rPr>
          <w:sz w:val="28"/>
          <w:szCs w:val="28"/>
          <w:lang w:val="ro-RO"/>
        </w:rPr>
        <w:t xml:space="preserve"> „de la 200 la 500” se substituie cu </w:t>
      </w:r>
      <w:r w:rsidR="00A86F92">
        <w:rPr>
          <w:sz w:val="28"/>
          <w:szCs w:val="28"/>
          <w:lang w:val="ro-RO"/>
        </w:rPr>
        <w:t>sintagma</w:t>
      </w:r>
      <w:r w:rsidRPr="0029392F">
        <w:rPr>
          <w:sz w:val="28"/>
          <w:szCs w:val="28"/>
          <w:lang w:val="ro-RO"/>
        </w:rPr>
        <w:t xml:space="preserve"> „de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7. La articolul 157, cifra „300” se substituie cu cifra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 </w:t>
      </w:r>
      <w:r w:rsidR="00A86F92">
        <w:rPr>
          <w:sz w:val="28"/>
          <w:szCs w:val="28"/>
          <w:lang w:val="ro-RO"/>
        </w:rPr>
        <w:t>A</w:t>
      </w:r>
      <w:r w:rsidRPr="0029392F">
        <w:rPr>
          <w:sz w:val="28"/>
          <w:szCs w:val="28"/>
          <w:lang w:val="ro-RO"/>
        </w:rPr>
        <w:t>rticolul 158:</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Pr>
          <w:sz w:val="28"/>
          <w:szCs w:val="28"/>
          <w:lang w:val="ro-RO"/>
        </w:rPr>
        <w:t>sintagma</w:t>
      </w:r>
      <w:r w:rsidR="0029392F" w:rsidRPr="0029392F">
        <w:rPr>
          <w:sz w:val="28"/>
          <w:szCs w:val="28"/>
          <w:lang w:val="ro-RO"/>
        </w:rPr>
        <w:t xml:space="preserve"> „de la 1000 la 3000” se substituie cu </w:t>
      </w:r>
      <w:r>
        <w:rPr>
          <w:sz w:val="28"/>
          <w:szCs w:val="28"/>
          <w:lang w:val="ro-RO"/>
        </w:rPr>
        <w:t>sintagma</w:t>
      </w:r>
      <w:r w:rsidR="0029392F" w:rsidRPr="0029392F">
        <w:rPr>
          <w:sz w:val="28"/>
          <w:szCs w:val="28"/>
          <w:lang w:val="ro-RO"/>
        </w:rPr>
        <w:t xml:space="preserve"> „de la 2000 la 4000”;</w:t>
      </w:r>
    </w:p>
    <w:p w:rsidR="0029392F" w:rsidRPr="0029392F" w:rsidRDefault="00A86F92" w:rsidP="0029392F">
      <w:pPr>
        <w:tabs>
          <w:tab w:val="left" w:pos="2977"/>
        </w:tabs>
        <w:ind w:firstLine="709"/>
        <w:rPr>
          <w:sz w:val="28"/>
          <w:szCs w:val="28"/>
          <w:lang w:val="ro-RO"/>
        </w:rPr>
      </w:pPr>
      <w:r>
        <w:rPr>
          <w:sz w:val="28"/>
          <w:szCs w:val="28"/>
          <w:lang w:val="ro-RO"/>
        </w:rPr>
        <w:t>la</w:t>
      </w:r>
      <w:r w:rsidR="0029392F" w:rsidRPr="0029392F">
        <w:rPr>
          <w:sz w:val="28"/>
          <w:szCs w:val="28"/>
          <w:lang w:val="ro-RO"/>
        </w:rPr>
        <w:t xml:space="preserve"> sancțiunea alineatului (2), </w:t>
      </w:r>
      <w:r>
        <w:rPr>
          <w:sz w:val="28"/>
          <w:szCs w:val="28"/>
          <w:lang w:val="ro-RO"/>
        </w:rPr>
        <w:t>sintagma</w:t>
      </w:r>
      <w:r w:rsidR="0029392F" w:rsidRPr="0029392F">
        <w:rPr>
          <w:sz w:val="28"/>
          <w:szCs w:val="28"/>
          <w:lang w:val="ro-RO"/>
        </w:rPr>
        <w:t xml:space="preserve"> „de la 3000 la 5000” se substituie cu </w:t>
      </w:r>
      <w:r>
        <w:rPr>
          <w:sz w:val="28"/>
          <w:szCs w:val="28"/>
          <w:lang w:val="ro-RO"/>
        </w:rPr>
        <w:t>sintagma</w:t>
      </w:r>
      <w:r w:rsidR="0029392F" w:rsidRPr="0029392F">
        <w:rPr>
          <w:sz w:val="28"/>
          <w:szCs w:val="28"/>
          <w:lang w:val="ro-RO"/>
        </w:rPr>
        <w:t xml:space="preserve"> „de la 4000 la 6000”;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Pr>
          <w:sz w:val="28"/>
          <w:szCs w:val="28"/>
          <w:lang w:val="ro-RO"/>
        </w:rPr>
        <w:t>sintagma</w:t>
      </w:r>
      <w:r w:rsidR="0029392F" w:rsidRPr="0029392F">
        <w:rPr>
          <w:sz w:val="28"/>
          <w:szCs w:val="28"/>
          <w:lang w:val="ro-RO"/>
        </w:rPr>
        <w:t xml:space="preserve"> „de la 5000 la 7000” se substituie cu </w:t>
      </w:r>
      <w:r>
        <w:rPr>
          <w:sz w:val="28"/>
          <w:szCs w:val="28"/>
          <w:lang w:val="ro-RO"/>
        </w:rPr>
        <w:t>sintagma</w:t>
      </w:r>
      <w:r w:rsidRPr="0029392F">
        <w:rPr>
          <w:sz w:val="28"/>
          <w:szCs w:val="28"/>
          <w:lang w:val="ro-RO"/>
        </w:rPr>
        <w:t xml:space="preserve"> </w:t>
      </w:r>
      <w:r w:rsidR="0029392F" w:rsidRPr="0029392F">
        <w:rPr>
          <w:sz w:val="28"/>
          <w:szCs w:val="28"/>
          <w:lang w:val="ro-RO"/>
        </w:rPr>
        <w:t>„de la 6000 la 8000”;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Pr>
          <w:sz w:val="28"/>
          <w:szCs w:val="28"/>
          <w:lang w:val="ro-RO"/>
        </w:rPr>
        <w:t>sintagma</w:t>
      </w:r>
      <w:r w:rsidRPr="0029392F">
        <w:rPr>
          <w:sz w:val="28"/>
          <w:szCs w:val="28"/>
          <w:lang w:val="ro-RO"/>
        </w:rPr>
        <w:t xml:space="preserve"> </w:t>
      </w:r>
      <w:r w:rsidR="0029392F" w:rsidRPr="0029392F">
        <w:rPr>
          <w:sz w:val="28"/>
          <w:szCs w:val="28"/>
          <w:lang w:val="ro-RO"/>
        </w:rPr>
        <w:t xml:space="preserve">„de la 7000 la 9000” se substituie cu </w:t>
      </w:r>
      <w:r>
        <w:rPr>
          <w:sz w:val="28"/>
          <w:szCs w:val="28"/>
          <w:lang w:val="ro-RO"/>
        </w:rPr>
        <w:t>sintagma</w:t>
      </w:r>
      <w:r w:rsidRPr="0029392F">
        <w:rPr>
          <w:sz w:val="28"/>
          <w:szCs w:val="28"/>
          <w:lang w:val="ro-RO"/>
        </w:rPr>
        <w:t xml:space="preserve"> </w:t>
      </w:r>
      <w:r w:rsidR="0029392F" w:rsidRPr="0029392F">
        <w:rPr>
          <w:sz w:val="28"/>
          <w:szCs w:val="28"/>
          <w:lang w:val="ro-RO"/>
        </w:rPr>
        <w:t>„de la 8000 la 10000”.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 La articolul 159 </w:t>
      </w:r>
      <w:r w:rsidR="00A86F92">
        <w:rPr>
          <w:sz w:val="28"/>
          <w:szCs w:val="28"/>
          <w:lang w:val="ro-RO"/>
        </w:rPr>
        <w:t xml:space="preserve">sancţiunea </w:t>
      </w:r>
      <w:r w:rsidRPr="0029392F">
        <w:rPr>
          <w:sz w:val="28"/>
          <w:szCs w:val="28"/>
          <w:lang w:val="ro-RO"/>
        </w:rPr>
        <w:t>alineat</w:t>
      </w:r>
      <w:r w:rsidR="00A86F92">
        <w:rPr>
          <w:sz w:val="28"/>
          <w:szCs w:val="28"/>
          <w:lang w:val="ro-RO"/>
        </w:rPr>
        <w:t>ului</w:t>
      </w:r>
      <w:r w:rsidRPr="0029392F">
        <w:rPr>
          <w:sz w:val="28"/>
          <w:szCs w:val="28"/>
          <w:lang w:val="ro-RO"/>
        </w:rPr>
        <w:t xml:space="preserve"> (1), </w:t>
      </w:r>
      <w:r w:rsidR="00A86F92">
        <w:rPr>
          <w:sz w:val="28"/>
          <w:szCs w:val="28"/>
          <w:lang w:val="ro-RO"/>
        </w:rPr>
        <w:t>sintagma</w:t>
      </w:r>
      <w:r w:rsidRPr="0029392F">
        <w:rPr>
          <w:sz w:val="28"/>
          <w:szCs w:val="28"/>
          <w:lang w:val="ro-RO"/>
        </w:rPr>
        <w:t xml:space="preserve"> „de la 200 la 500” se substituie cu </w:t>
      </w:r>
      <w:r w:rsidR="00A86F92">
        <w:rPr>
          <w:sz w:val="28"/>
          <w:szCs w:val="28"/>
          <w:lang w:val="ro-RO"/>
        </w:rPr>
        <w:t>sintagma</w:t>
      </w:r>
      <w:r w:rsidRPr="0029392F">
        <w:rPr>
          <w:sz w:val="28"/>
          <w:szCs w:val="28"/>
          <w:lang w:val="ro-RO"/>
        </w:rPr>
        <w:t xml:space="preserve"> „de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 </w:t>
      </w:r>
      <w:r w:rsidR="00A86F92">
        <w:rPr>
          <w:sz w:val="28"/>
          <w:szCs w:val="28"/>
          <w:lang w:val="ro-RO"/>
        </w:rPr>
        <w:t>A</w:t>
      </w:r>
      <w:r w:rsidRPr="0029392F">
        <w:rPr>
          <w:sz w:val="28"/>
          <w:szCs w:val="28"/>
          <w:lang w:val="ro-RO"/>
        </w:rPr>
        <w:t>rticolul 160:</w:t>
      </w:r>
    </w:p>
    <w:p w:rsidR="0029392F" w:rsidRPr="0029392F" w:rsidRDefault="00A86F92"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 cifra „200” se substituie cu cifra „550”;</w:t>
      </w:r>
    </w:p>
    <w:p w:rsidR="0029392F" w:rsidRPr="0029392F" w:rsidRDefault="00A86F92" w:rsidP="0029392F">
      <w:pPr>
        <w:tabs>
          <w:tab w:val="left" w:pos="2977"/>
        </w:tabs>
        <w:ind w:firstLine="709"/>
        <w:rPr>
          <w:sz w:val="28"/>
          <w:szCs w:val="28"/>
          <w:lang w:val="ro-RO"/>
        </w:rPr>
      </w:pPr>
      <w:r>
        <w:rPr>
          <w:sz w:val="28"/>
          <w:szCs w:val="28"/>
          <w:lang w:val="ro-RO"/>
        </w:rPr>
        <w:t>la</w:t>
      </w:r>
      <w:r w:rsidRPr="0029392F">
        <w:rPr>
          <w:sz w:val="28"/>
          <w:szCs w:val="28"/>
          <w:lang w:val="ro-RO"/>
        </w:rPr>
        <w:t xml:space="preserve"> </w:t>
      </w:r>
      <w:r w:rsidR="0029392F" w:rsidRPr="0029392F">
        <w:rPr>
          <w:sz w:val="28"/>
          <w:szCs w:val="28"/>
          <w:lang w:val="ro-RO"/>
        </w:rPr>
        <w:t xml:space="preserve">sancțiunea alineatului (2), </w:t>
      </w:r>
      <w:r>
        <w:rPr>
          <w:sz w:val="28"/>
          <w:szCs w:val="28"/>
          <w:lang w:val="ro-RO"/>
        </w:rPr>
        <w:t>sintagma</w:t>
      </w:r>
      <w:r w:rsidR="0029392F" w:rsidRPr="0029392F">
        <w:rPr>
          <w:sz w:val="28"/>
          <w:szCs w:val="28"/>
          <w:lang w:val="ro-RO"/>
        </w:rPr>
        <w:t xml:space="preserve"> „de pînă la 500” se substituie cu </w:t>
      </w:r>
      <w:r>
        <w:rPr>
          <w:sz w:val="28"/>
          <w:szCs w:val="28"/>
          <w:lang w:val="ro-RO"/>
        </w:rPr>
        <w:t>sintagma</w:t>
      </w:r>
      <w:r w:rsidRPr="0029392F">
        <w:rPr>
          <w:sz w:val="28"/>
          <w:szCs w:val="28"/>
          <w:lang w:val="ro-RO"/>
        </w:rPr>
        <w:t xml:space="preserve"> </w:t>
      </w:r>
      <w:r w:rsidR="0029392F" w:rsidRPr="0029392F">
        <w:rPr>
          <w:sz w:val="28"/>
          <w:szCs w:val="28"/>
          <w:lang w:val="ro-RO"/>
        </w:rPr>
        <w:t>„de la 550 pînă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11. </w:t>
      </w:r>
      <w:r w:rsidR="00A86F92">
        <w:rPr>
          <w:sz w:val="28"/>
          <w:szCs w:val="28"/>
          <w:lang w:val="ro-RO"/>
        </w:rPr>
        <w:t>A</w:t>
      </w:r>
      <w:r w:rsidRPr="0029392F">
        <w:rPr>
          <w:sz w:val="28"/>
          <w:szCs w:val="28"/>
          <w:lang w:val="ro-RO"/>
        </w:rPr>
        <w:t>rticolul 161, cifra „300” se substituie cu cifra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 La articolul 162 </w:t>
      </w:r>
      <w:r w:rsidR="00A86F92">
        <w:rPr>
          <w:sz w:val="28"/>
          <w:szCs w:val="28"/>
          <w:lang w:val="ro-RO"/>
        </w:rPr>
        <w:t xml:space="preserve">sancţiunea </w:t>
      </w:r>
      <w:r w:rsidRPr="0029392F">
        <w:rPr>
          <w:sz w:val="28"/>
          <w:szCs w:val="28"/>
          <w:lang w:val="ro-RO"/>
        </w:rPr>
        <w:t>alineat</w:t>
      </w:r>
      <w:r w:rsidR="00A86F92">
        <w:rPr>
          <w:sz w:val="28"/>
          <w:szCs w:val="28"/>
          <w:lang w:val="ro-RO"/>
        </w:rPr>
        <w:t xml:space="preserve">ului </w:t>
      </w:r>
      <w:r w:rsidRPr="0029392F">
        <w:rPr>
          <w:sz w:val="28"/>
          <w:szCs w:val="28"/>
          <w:lang w:val="ro-RO"/>
        </w:rPr>
        <w:t xml:space="preserve">(1), </w:t>
      </w:r>
      <w:r w:rsidR="00A86F92">
        <w:rPr>
          <w:sz w:val="28"/>
          <w:szCs w:val="28"/>
          <w:lang w:val="ro-RO"/>
        </w:rPr>
        <w:t>sintagma</w:t>
      </w:r>
      <w:r w:rsidRPr="0029392F">
        <w:rPr>
          <w:sz w:val="28"/>
          <w:szCs w:val="28"/>
          <w:lang w:val="ro-RO"/>
        </w:rPr>
        <w:t xml:space="preserve"> „de la 200 la 500” se substituie cu </w:t>
      </w:r>
      <w:r w:rsidR="00A86F92">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13. La articolul 163 </w:t>
      </w:r>
      <w:r w:rsidR="00974EFC">
        <w:rPr>
          <w:sz w:val="28"/>
          <w:szCs w:val="28"/>
          <w:lang w:val="ro-RO"/>
        </w:rPr>
        <w:t xml:space="preserve">sancţiunea </w:t>
      </w:r>
      <w:r w:rsidRPr="0029392F">
        <w:rPr>
          <w:sz w:val="28"/>
          <w:szCs w:val="28"/>
          <w:lang w:val="ro-RO"/>
        </w:rPr>
        <w:t>alineat</w:t>
      </w:r>
      <w:r w:rsidR="00974EFC">
        <w:rPr>
          <w:sz w:val="28"/>
          <w:szCs w:val="28"/>
          <w:lang w:val="ro-RO"/>
        </w:rPr>
        <w:t>ului</w:t>
      </w:r>
      <w:r w:rsidRPr="0029392F">
        <w:rPr>
          <w:sz w:val="28"/>
          <w:szCs w:val="28"/>
          <w:lang w:val="ro-RO"/>
        </w:rPr>
        <w:t xml:space="preserve"> (1), cifra „200” se substituie cu cifra „550”.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14. La articolul 164</w:t>
      </w:r>
      <w:r w:rsidRPr="0029392F">
        <w:rPr>
          <w:sz w:val="28"/>
          <w:szCs w:val="28"/>
          <w:vertAlign w:val="superscript"/>
          <w:lang w:val="ro-RO"/>
        </w:rPr>
        <w:t>1</w:t>
      </w:r>
      <w:r w:rsidR="00974EFC">
        <w:rPr>
          <w:sz w:val="28"/>
          <w:szCs w:val="28"/>
          <w:vertAlign w:val="superscript"/>
          <w:lang w:val="ro-RO"/>
        </w:rPr>
        <w:t xml:space="preserve"> </w:t>
      </w:r>
      <w:r w:rsidR="00974EFC">
        <w:rPr>
          <w:sz w:val="28"/>
          <w:szCs w:val="28"/>
          <w:lang w:val="ro-RO"/>
        </w:rPr>
        <w:t>sancţ</w:t>
      </w:r>
      <w:r w:rsidR="00974EFC" w:rsidRPr="00974EFC">
        <w:rPr>
          <w:sz w:val="28"/>
          <w:szCs w:val="28"/>
          <w:lang w:val="ro-RO"/>
        </w:rPr>
        <w:t>iunea</w:t>
      </w:r>
      <w:r w:rsidR="00974EFC">
        <w:rPr>
          <w:sz w:val="28"/>
          <w:szCs w:val="28"/>
          <w:lang w:val="ro-RO"/>
        </w:rPr>
        <w:t>,</w:t>
      </w:r>
      <w:r w:rsidRPr="0029392F">
        <w:rPr>
          <w:sz w:val="28"/>
          <w:szCs w:val="28"/>
          <w:lang w:val="ro-RO"/>
        </w:rPr>
        <w:t xml:space="preserve"> cifra „300” se substituie cu cifra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 </w:t>
      </w:r>
      <w:r w:rsidR="00974EFC">
        <w:rPr>
          <w:sz w:val="28"/>
          <w:szCs w:val="28"/>
          <w:lang w:val="ro-RO"/>
        </w:rPr>
        <w:t>A</w:t>
      </w:r>
      <w:r w:rsidRPr="0029392F">
        <w:rPr>
          <w:sz w:val="28"/>
          <w:szCs w:val="28"/>
          <w:lang w:val="ro-RO"/>
        </w:rPr>
        <w:t>rticolul 165:</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5000 la 7000”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6000 la 8000”;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7000 la 9000”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8000 la 10000”</w:t>
      </w:r>
      <w:r>
        <w:rPr>
          <w:sz w:val="28"/>
          <w:szCs w:val="28"/>
          <w:lang w:val="ro-RO"/>
        </w:rPr>
        <w:t>.</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16. La articolul 165</w:t>
      </w:r>
      <w:r w:rsidRPr="0029392F">
        <w:rPr>
          <w:sz w:val="28"/>
          <w:szCs w:val="28"/>
          <w:vertAlign w:val="superscript"/>
          <w:lang w:val="ro-RO"/>
        </w:rPr>
        <w:t>1</w:t>
      </w:r>
      <w:r w:rsidRPr="0029392F">
        <w:rPr>
          <w:sz w:val="28"/>
          <w:szCs w:val="28"/>
          <w:lang w:val="ro-RO"/>
        </w:rPr>
        <w:t xml:space="preserve"> </w:t>
      </w:r>
      <w:r w:rsidR="00974EFC">
        <w:rPr>
          <w:sz w:val="28"/>
          <w:szCs w:val="28"/>
          <w:lang w:val="ro-RO"/>
        </w:rPr>
        <w:t xml:space="preserve">sancţiunea </w:t>
      </w:r>
      <w:r w:rsidRPr="0029392F">
        <w:rPr>
          <w:sz w:val="28"/>
          <w:szCs w:val="28"/>
          <w:lang w:val="ro-RO"/>
        </w:rPr>
        <w:t>alineat</w:t>
      </w:r>
      <w:r w:rsidR="00974EFC">
        <w:rPr>
          <w:sz w:val="28"/>
          <w:szCs w:val="28"/>
          <w:lang w:val="ro-RO"/>
        </w:rPr>
        <w:t>ului</w:t>
      </w:r>
      <w:r w:rsidRPr="0029392F">
        <w:rPr>
          <w:sz w:val="28"/>
          <w:szCs w:val="28"/>
          <w:lang w:val="ro-RO"/>
        </w:rPr>
        <w:t xml:space="preserve"> (1), </w:t>
      </w:r>
      <w:r w:rsidR="00A86F92">
        <w:rPr>
          <w:sz w:val="28"/>
          <w:szCs w:val="28"/>
          <w:lang w:val="ro-RO"/>
        </w:rPr>
        <w:t>sintagma</w:t>
      </w:r>
      <w:r w:rsidR="00A01EDA">
        <w:rPr>
          <w:sz w:val="28"/>
          <w:szCs w:val="28"/>
          <w:lang w:val="ro-RO"/>
        </w:rPr>
        <w:t xml:space="preserve"> </w:t>
      </w:r>
      <w:r w:rsidRPr="0029392F">
        <w:rPr>
          <w:sz w:val="28"/>
          <w:szCs w:val="28"/>
          <w:lang w:val="ro-RO"/>
        </w:rPr>
        <w:t xml:space="preserve">„de la 1000 la 3000” se substituie cu </w:t>
      </w:r>
      <w:r w:rsidR="00A86F92">
        <w:rPr>
          <w:sz w:val="28"/>
          <w:szCs w:val="28"/>
          <w:lang w:val="ro-RO"/>
        </w:rPr>
        <w:t>sintagma</w:t>
      </w:r>
      <w:r w:rsidR="00A01EDA">
        <w:rPr>
          <w:sz w:val="28"/>
          <w:szCs w:val="28"/>
          <w:lang w:val="ro-RO"/>
        </w:rPr>
        <w:t xml:space="preserve"> </w:t>
      </w:r>
      <w:r w:rsidRPr="0029392F">
        <w:rPr>
          <w:sz w:val="28"/>
          <w:szCs w:val="28"/>
          <w:lang w:val="ro-RO"/>
        </w:rPr>
        <w:t>„de la 2000 la 4000”</w:t>
      </w:r>
      <w:r w:rsidR="00974EFC">
        <w:rPr>
          <w:sz w:val="28"/>
          <w:szCs w:val="28"/>
          <w:lang w:val="ro-RO"/>
        </w:rPr>
        <w:t>.</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 </w:t>
      </w:r>
      <w:r w:rsidR="00974EFC" w:rsidRPr="0029392F">
        <w:rPr>
          <w:sz w:val="28"/>
          <w:szCs w:val="28"/>
          <w:lang w:val="ro-RO"/>
        </w:rPr>
        <w:t xml:space="preserve">Articolul </w:t>
      </w:r>
      <w:r w:rsidRPr="0029392F">
        <w:rPr>
          <w:sz w:val="28"/>
          <w:szCs w:val="28"/>
          <w:lang w:val="ro-RO"/>
        </w:rPr>
        <w:t>166</w:t>
      </w:r>
      <w:r w:rsidRPr="0029392F">
        <w:rPr>
          <w:sz w:val="28"/>
          <w:szCs w:val="28"/>
          <w:vertAlign w:val="superscript"/>
          <w:lang w:val="ro-RO"/>
        </w:rPr>
        <w:t>1</w:t>
      </w:r>
      <w:r w:rsidRPr="0029392F">
        <w:rPr>
          <w:sz w:val="28"/>
          <w:szCs w:val="28"/>
          <w:lang w:val="ro-RO"/>
        </w:rPr>
        <w:t>:</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1350 la 1600”.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18. </w:t>
      </w:r>
      <w:r w:rsidR="00974EFC" w:rsidRPr="0029392F">
        <w:rPr>
          <w:sz w:val="28"/>
          <w:szCs w:val="28"/>
          <w:lang w:val="ro-RO"/>
        </w:rPr>
        <w:t xml:space="preserve">Articolul </w:t>
      </w:r>
      <w:r w:rsidRPr="0029392F">
        <w:rPr>
          <w:sz w:val="28"/>
          <w:szCs w:val="28"/>
          <w:lang w:val="ro-RO"/>
        </w:rPr>
        <w:t>168:</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1000 la 2500”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2000 la 3500”;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1500 la 3000” se substituie cu </w:t>
      </w:r>
      <w:r w:rsidR="00A86F92">
        <w:rPr>
          <w:sz w:val="28"/>
          <w:szCs w:val="28"/>
          <w:lang w:val="ro-RO"/>
        </w:rPr>
        <w:t>sintagma</w:t>
      </w:r>
      <w:r w:rsidR="00A01EDA">
        <w:rPr>
          <w:sz w:val="28"/>
          <w:szCs w:val="28"/>
          <w:lang w:val="ro-RO"/>
        </w:rPr>
        <w:t xml:space="preserve"> </w:t>
      </w:r>
      <w:r>
        <w:rPr>
          <w:sz w:val="28"/>
          <w:szCs w:val="28"/>
          <w:lang w:val="ro-RO"/>
        </w:rPr>
        <w:t>„de la 2500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 La articolul 173, </w:t>
      </w:r>
      <w:r w:rsidR="00A86F92">
        <w:rPr>
          <w:sz w:val="28"/>
          <w:szCs w:val="28"/>
          <w:lang w:val="ro-RO"/>
        </w:rPr>
        <w:t>sintagma</w:t>
      </w:r>
      <w:r w:rsidR="00A01EDA">
        <w:rPr>
          <w:sz w:val="28"/>
          <w:szCs w:val="28"/>
          <w:lang w:val="ro-RO"/>
        </w:rPr>
        <w:t xml:space="preserve"> </w:t>
      </w:r>
      <w:r w:rsidRPr="0029392F">
        <w:rPr>
          <w:sz w:val="28"/>
          <w:szCs w:val="28"/>
          <w:lang w:val="ro-RO"/>
        </w:rPr>
        <w:t xml:space="preserve">„de la 300 la 500” se substituie cu </w:t>
      </w:r>
      <w:r w:rsidR="00A86F92">
        <w:rPr>
          <w:sz w:val="28"/>
          <w:szCs w:val="28"/>
          <w:lang w:val="ro-RO"/>
        </w:rPr>
        <w:t>sintagma</w:t>
      </w:r>
      <w:r w:rsidR="00A01EDA">
        <w:rPr>
          <w:sz w:val="28"/>
          <w:szCs w:val="28"/>
          <w:lang w:val="ro-RO"/>
        </w:rPr>
        <w:t xml:space="preserve"> </w:t>
      </w:r>
      <w:r w:rsidRPr="0029392F">
        <w:rPr>
          <w:sz w:val="28"/>
          <w:szCs w:val="28"/>
          <w:lang w:val="ro-RO"/>
        </w:rPr>
        <w:t>„de la 650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 </w:t>
      </w:r>
      <w:r w:rsidR="00974EFC">
        <w:rPr>
          <w:sz w:val="28"/>
          <w:szCs w:val="28"/>
          <w:lang w:val="ro-RO"/>
        </w:rPr>
        <w:t>A</w:t>
      </w:r>
      <w:r w:rsidRPr="0029392F">
        <w:rPr>
          <w:sz w:val="28"/>
          <w:szCs w:val="28"/>
          <w:lang w:val="ro-RO"/>
        </w:rPr>
        <w:t>rticolul 176:</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400 la 600”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750 la 950”;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600 la 800”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950 la 1200</w:t>
      </w:r>
      <w:r w:rsidR="00A01EDA">
        <w:rPr>
          <w:sz w:val="28"/>
          <w:szCs w:val="28"/>
          <w:lang w:val="ro-RO"/>
        </w:rPr>
        <w:t xml:space="preserve">”, iar sintagma </w:t>
      </w:r>
      <w:r w:rsidR="0029392F" w:rsidRPr="0029392F">
        <w:rPr>
          <w:sz w:val="28"/>
          <w:szCs w:val="28"/>
          <w:lang w:val="ro-RO"/>
        </w:rPr>
        <w:t xml:space="preserve">„de la 1000 la 3000” se substituie </w:t>
      </w:r>
      <w:r w:rsidR="007B2CE1">
        <w:rPr>
          <w:sz w:val="28"/>
          <w:szCs w:val="28"/>
          <w:lang w:val="ro-RO"/>
        </w:rPr>
        <w:t xml:space="preserve">cu sintagma </w:t>
      </w:r>
      <w:r w:rsidR="0029392F" w:rsidRPr="0029392F">
        <w:rPr>
          <w:sz w:val="28"/>
          <w:szCs w:val="28"/>
          <w:lang w:val="ro-RO"/>
        </w:rPr>
        <w:t>„de la 2000 la 4000”;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A86F92">
        <w:rPr>
          <w:sz w:val="28"/>
          <w:szCs w:val="28"/>
          <w:lang w:val="ro-RO"/>
        </w:rPr>
        <w:t>sintagma</w:t>
      </w:r>
      <w:r w:rsidR="00A01EDA">
        <w:rPr>
          <w:sz w:val="28"/>
          <w:szCs w:val="28"/>
          <w:lang w:val="ro-RO"/>
        </w:rPr>
        <w:t xml:space="preserve"> </w:t>
      </w:r>
      <w:r>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21. </w:t>
      </w:r>
      <w:r w:rsidR="00974EFC">
        <w:rPr>
          <w:sz w:val="28"/>
          <w:szCs w:val="28"/>
          <w:lang w:val="ro-RO"/>
        </w:rPr>
        <w:t>A</w:t>
      </w:r>
      <w:r w:rsidRPr="0029392F">
        <w:rPr>
          <w:sz w:val="28"/>
          <w:szCs w:val="28"/>
          <w:lang w:val="ro-RO"/>
        </w:rPr>
        <w:t>rticolul 177:</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 cifra „300” se substituie cu cifra „650”;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w:t>
      </w:r>
      <w:r w:rsidR="0029392F" w:rsidRPr="0029392F">
        <w:rPr>
          <w:sz w:val="28"/>
          <w:szCs w:val="28"/>
          <w:vertAlign w:val="superscript"/>
          <w:lang w:val="ro-RO"/>
        </w:rPr>
        <w:t>1</w:t>
      </w:r>
      <w:r w:rsidR="0029392F" w:rsidRPr="0029392F">
        <w:rPr>
          <w:sz w:val="28"/>
          <w:szCs w:val="28"/>
          <w:lang w:val="ro-RO"/>
        </w:rPr>
        <w:t xml:space="preserve">),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w:t>
      </w:r>
      <w:r w:rsidR="007B2CE1">
        <w:rPr>
          <w:sz w:val="28"/>
          <w:szCs w:val="28"/>
          <w:lang w:val="ro-RO"/>
        </w:rPr>
        <w:t xml:space="preserve">cu sintagma </w:t>
      </w:r>
      <w:r w:rsidR="0029392F" w:rsidRPr="0029392F">
        <w:rPr>
          <w:sz w:val="28"/>
          <w:szCs w:val="28"/>
          <w:lang w:val="ro-RO"/>
        </w:rPr>
        <w:t>„de la 550 la 750”;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850</w:t>
      </w:r>
      <w:r w:rsidR="00A01EDA">
        <w:rPr>
          <w:sz w:val="28"/>
          <w:szCs w:val="28"/>
          <w:lang w:val="ro-RO"/>
        </w:rPr>
        <w:t xml:space="preserve">”, iar sintagma </w:t>
      </w:r>
      <w:r w:rsidR="0029392F" w:rsidRPr="0029392F">
        <w:rPr>
          <w:sz w:val="28"/>
          <w:szCs w:val="28"/>
          <w:lang w:val="ro-RO"/>
        </w:rPr>
        <w:t xml:space="preserve">„de la 1000 la 2000”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2000 la 3000”.</w:t>
      </w:r>
    </w:p>
    <w:p w:rsid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22. </w:t>
      </w:r>
      <w:r w:rsidR="00974EFC" w:rsidRPr="0029392F">
        <w:rPr>
          <w:sz w:val="28"/>
          <w:szCs w:val="28"/>
          <w:lang w:val="ro-RO"/>
        </w:rPr>
        <w:t xml:space="preserve">Articolul </w:t>
      </w:r>
      <w:r w:rsidRPr="0029392F">
        <w:rPr>
          <w:sz w:val="28"/>
          <w:szCs w:val="28"/>
          <w:lang w:val="ro-RO"/>
        </w:rPr>
        <w:t>178:</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 cifra „200” se substituie cu cifra „550”;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750”.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23. </w:t>
      </w:r>
      <w:r w:rsidR="00974EFC">
        <w:rPr>
          <w:sz w:val="28"/>
          <w:szCs w:val="28"/>
          <w:lang w:val="ro-RO"/>
        </w:rPr>
        <w:t>A</w:t>
      </w:r>
      <w:r w:rsidRPr="0029392F">
        <w:rPr>
          <w:sz w:val="28"/>
          <w:szCs w:val="28"/>
          <w:lang w:val="ro-RO"/>
        </w:rPr>
        <w:t>rticolul 179:</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 cifra „300” se substituie cu cifra „650”;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24. La articolul 180 , </w:t>
      </w:r>
      <w:r w:rsidR="00A86F92">
        <w:rPr>
          <w:sz w:val="28"/>
          <w:szCs w:val="28"/>
          <w:lang w:val="ro-RO"/>
        </w:rPr>
        <w:t>sintagma</w:t>
      </w:r>
      <w:r w:rsidR="00A01EDA">
        <w:rPr>
          <w:sz w:val="28"/>
          <w:szCs w:val="28"/>
          <w:lang w:val="ro-RO"/>
        </w:rPr>
        <w:t xml:space="preserve"> </w:t>
      </w:r>
      <w:r w:rsidRPr="0029392F">
        <w:rPr>
          <w:sz w:val="28"/>
          <w:szCs w:val="28"/>
          <w:lang w:val="ro-RO"/>
        </w:rPr>
        <w:t xml:space="preserve">„de la 150 la 300” se substituie cu </w:t>
      </w:r>
      <w:r w:rsidR="00A86F92">
        <w:rPr>
          <w:sz w:val="28"/>
          <w:szCs w:val="28"/>
          <w:lang w:val="ro-RO"/>
        </w:rPr>
        <w:t>sintagma</w:t>
      </w:r>
      <w:r w:rsidR="00A01EDA">
        <w:rPr>
          <w:sz w:val="28"/>
          <w:szCs w:val="28"/>
          <w:lang w:val="ro-RO"/>
        </w:rPr>
        <w:t xml:space="preserve"> </w:t>
      </w:r>
      <w:r w:rsidRPr="0029392F">
        <w:rPr>
          <w:sz w:val="28"/>
          <w:szCs w:val="28"/>
          <w:lang w:val="ro-RO"/>
        </w:rPr>
        <w:t>„de la 500 la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25. </w:t>
      </w:r>
      <w:r w:rsidR="00974EFC">
        <w:rPr>
          <w:sz w:val="28"/>
          <w:szCs w:val="28"/>
          <w:lang w:val="ro-RO"/>
        </w:rPr>
        <w:t>A</w:t>
      </w:r>
      <w:r w:rsidRPr="0029392F">
        <w:rPr>
          <w:sz w:val="28"/>
          <w:szCs w:val="28"/>
          <w:lang w:val="ro-RO"/>
        </w:rPr>
        <w:t>rticolul 180</w:t>
      </w:r>
      <w:r w:rsidRPr="0029392F">
        <w:rPr>
          <w:sz w:val="28"/>
          <w:szCs w:val="28"/>
          <w:vertAlign w:val="superscript"/>
          <w:lang w:val="ro-RO"/>
        </w:rPr>
        <w:t>1</w:t>
      </w:r>
      <w:r w:rsidRPr="0029392F">
        <w:rPr>
          <w:sz w:val="28"/>
          <w:szCs w:val="28"/>
          <w:lang w:val="ro-RO"/>
        </w:rPr>
        <w:t>:</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150 la 300”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500 la 650”;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650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400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750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26. </w:t>
      </w:r>
      <w:r w:rsidR="00974EFC">
        <w:rPr>
          <w:sz w:val="28"/>
          <w:szCs w:val="28"/>
          <w:lang w:val="ro-RO"/>
        </w:rPr>
        <w:t>A</w:t>
      </w:r>
      <w:r w:rsidRPr="0029392F">
        <w:rPr>
          <w:sz w:val="28"/>
          <w:szCs w:val="28"/>
          <w:lang w:val="ro-RO"/>
        </w:rPr>
        <w:t>rticolul 180</w:t>
      </w:r>
      <w:r w:rsidRPr="0029392F">
        <w:rPr>
          <w:sz w:val="28"/>
          <w:szCs w:val="28"/>
          <w:vertAlign w:val="superscript"/>
          <w:lang w:val="ro-RO"/>
        </w:rPr>
        <w:t>2</w:t>
      </w:r>
      <w:r w:rsidRPr="0029392F">
        <w:rPr>
          <w:sz w:val="28"/>
          <w:szCs w:val="28"/>
          <w:lang w:val="ro-RO"/>
        </w:rPr>
        <w:t>:</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650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 la 1000” se substituie cu </w:t>
      </w:r>
      <w:r w:rsidR="00A86F92">
        <w:rPr>
          <w:sz w:val="28"/>
          <w:szCs w:val="28"/>
          <w:lang w:val="ro-RO"/>
        </w:rPr>
        <w:t>sintagma</w:t>
      </w:r>
      <w:r w:rsidR="00A01EDA">
        <w:rPr>
          <w:sz w:val="28"/>
          <w:szCs w:val="28"/>
          <w:lang w:val="ro-RO"/>
        </w:rPr>
        <w:t xml:space="preserve"> </w:t>
      </w:r>
      <w:r>
        <w:rPr>
          <w:sz w:val="28"/>
          <w:szCs w:val="28"/>
          <w:lang w:val="ro-RO"/>
        </w:rPr>
        <w:t>„de la 650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27. La articolul 181, </w:t>
      </w:r>
      <w:r w:rsidR="00A86F92">
        <w:rPr>
          <w:sz w:val="28"/>
          <w:szCs w:val="28"/>
          <w:lang w:val="ro-RO"/>
        </w:rPr>
        <w:t>sintagma</w:t>
      </w:r>
      <w:r w:rsidR="00A01EDA">
        <w:rPr>
          <w:sz w:val="28"/>
          <w:szCs w:val="28"/>
          <w:lang w:val="ro-RO"/>
        </w:rPr>
        <w:t xml:space="preserve"> </w:t>
      </w:r>
      <w:r w:rsidRPr="0029392F">
        <w:rPr>
          <w:sz w:val="28"/>
          <w:szCs w:val="28"/>
          <w:lang w:val="ro-RO"/>
        </w:rPr>
        <w:t xml:space="preserve">„de la 200 la 400” se substituie cu </w:t>
      </w:r>
      <w:r w:rsidR="00A86F92">
        <w:rPr>
          <w:sz w:val="28"/>
          <w:szCs w:val="28"/>
          <w:lang w:val="ro-RO"/>
        </w:rPr>
        <w:t>sintagma</w:t>
      </w:r>
      <w:r w:rsidR="00A01EDA">
        <w:rPr>
          <w:sz w:val="28"/>
          <w:szCs w:val="28"/>
          <w:lang w:val="ro-RO"/>
        </w:rPr>
        <w:t xml:space="preserve"> </w:t>
      </w:r>
      <w:r w:rsidR="00974EFC">
        <w:rPr>
          <w:sz w:val="28"/>
          <w:szCs w:val="28"/>
          <w:lang w:val="ro-RO"/>
        </w:rPr>
        <w:t>„de la 550 la 750”.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28. La articolul 181</w:t>
      </w:r>
      <w:r w:rsidRPr="0029392F">
        <w:rPr>
          <w:sz w:val="28"/>
          <w:szCs w:val="28"/>
          <w:vertAlign w:val="superscript"/>
          <w:lang w:val="ro-RO"/>
        </w:rPr>
        <w:t xml:space="preserve">1 </w:t>
      </w:r>
      <w:r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A86F92">
        <w:rPr>
          <w:sz w:val="28"/>
          <w:szCs w:val="28"/>
          <w:lang w:val="ro-RO"/>
        </w:rPr>
        <w:t>sintagma</w:t>
      </w:r>
      <w:r w:rsidR="00A01EDA">
        <w:rPr>
          <w:sz w:val="28"/>
          <w:szCs w:val="28"/>
          <w:lang w:val="ro-RO"/>
        </w:rPr>
        <w:t xml:space="preserve"> </w:t>
      </w:r>
      <w:r w:rsidRPr="0029392F">
        <w:rPr>
          <w:sz w:val="28"/>
          <w:szCs w:val="28"/>
          <w:lang w:val="ro-RO"/>
        </w:rPr>
        <w:t>„de la 550 la 850</w:t>
      </w:r>
      <w:r w:rsidR="00A01EDA">
        <w:rPr>
          <w:sz w:val="28"/>
          <w:szCs w:val="28"/>
          <w:lang w:val="ro-RO"/>
        </w:rPr>
        <w:t xml:space="preserve">”, iar sintagma </w:t>
      </w:r>
      <w:r w:rsidRPr="0029392F">
        <w:rPr>
          <w:sz w:val="28"/>
          <w:szCs w:val="28"/>
          <w:lang w:val="ro-RO"/>
        </w:rPr>
        <w:t xml:space="preserve">„de la 3000 la 5000” se substituie cu </w:t>
      </w:r>
      <w:r w:rsidR="00A86F92">
        <w:rPr>
          <w:sz w:val="28"/>
          <w:szCs w:val="28"/>
          <w:lang w:val="ro-RO"/>
        </w:rPr>
        <w:t>sintagma</w:t>
      </w:r>
      <w:r w:rsidR="00A01EDA">
        <w:rPr>
          <w:sz w:val="28"/>
          <w:szCs w:val="28"/>
          <w:lang w:val="ro-RO"/>
        </w:rPr>
        <w:t xml:space="preserve"> </w:t>
      </w:r>
      <w:r w:rsidRPr="0029392F">
        <w:rPr>
          <w:sz w:val="28"/>
          <w:szCs w:val="28"/>
          <w:lang w:val="ro-RO"/>
        </w:rPr>
        <w:t>„de la 4000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29. </w:t>
      </w:r>
      <w:r w:rsidR="00974EFC" w:rsidRPr="0029392F">
        <w:rPr>
          <w:sz w:val="28"/>
          <w:szCs w:val="28"/>
          <w:lang w:val="ro-RO"/>
        </w:rPr>
        <w:t xml:space="preserve">Articolul </w:t>
      </w:r>
      <w:r w:rsidRPr="0029392F">
        <w:rPr>
          <w:sz w:val="28"/>
          <w:szCs w:val="28"/>
          <w:lang w:val="ro-RO"/>
        </w:rPr>
        <w:t>181</w:t>
      </w:r>
      <w:r w:rsidRPr="0029392F">
        <w:rPr>
          <w:sz w:val="28"/>
          <w:szCs w:val="28"/>
          <w:vertAlign w:val="superscript"/>
          <w:lang w:val="ro-RO"/>
        </w:rPr>
        <w:t>2</w:t>
      </w:r>
      <w:r w:rsidRPr="0029392F">
        <w:rPr>
          <w:sz w:val="28"/>
          <w:szCs w:val="28"/>
          <w:lang w:val="ro-RO"/>
        </w:rPr>
        <w:t>:</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w:t>
      </w:r>
      <w:r w:rsidR="007B2CE1">
        <w:rPr>
          <w:sz w:val="28"/>
          <w:szCs w:val="28"/>
          <w:lang w:val="ro-RO"/>
        </w:rPr>
        <w:t xml:space="preserve">cu sintagma </w:t>
      </w:r>
      <w:r w:rsidR="0029392F" w:rsidRPr="0029392F">
        <w:rPr>
          <w:sz w:val="28"/>
          <w:szCs w:val="28"/>
          <w:lang w:val="ro-RO"/>
        </w:rPr>
        <w:t>„de la 4000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(5),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r w:rsidRPr="0029392F">
        <w:rPr>
          <w:sz w:val="28"/>
          <w:szCs w:val="28"/>
          <w:lang w:val="ro-RO"/>
        </w:rPr>
        <w:t xml:space="preserve"> </w:t>
      </w:r>
    </w:p>
    <w:p w:rsidR="0029392F" w:rsidRPr="0029392F" w:rsidRDefault="0029392F" w:rsidP="0029392F">
      <w:pPr>
        <w:tabs>
          <w:tab w:val="left" w:pos="2977"/>
        </w:tabs>
        <w:ind w:firstLine="709"/>
        <w:rPr>
          <w:sz w:val="28"/>
          <w:szCs w:val="28"/>
          <w:lang w:val="ro-RO"/>
        </w:rPr>
      </w:pPr>
      <w:r w:rsidRPr="0029392F">
        <w:rPr>
          <w:sz w:val="28"/>
          <w:szCs w:val="28"/>
          <w:lang w:val="ro-RO"/>
        </w:rPr>
        <w:t xml:space="preserve">30. </w:t>
      </w:r>
      <w:r w:rsidR="00974EFC">
        <w:rPr>
          <w:sz w:val="28"/>
          <w:szCs w:val="28"/>
          <w:lang w:val="ro-RO"/>
        </w:rPr>
        <w:t>A</w:t>
      </w:r>
      <w:r w:rsidRPr="0029392F">
        <w:rPr>
          <w:sz w:val="28"/>
          <w:szCs w:val="28"/>
          <w:lang w:val="ro-RO"/>
        </w:rPr>
        <w:t>rticolul 182:</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750”;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650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31. La articolul 183 sancțiunea alineatului (1), </w:t>
      </w:r>
      <w:r w:rsidR="00A86F92">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A86F92">
        <w:rPr>
          <w:sz w:val="28"/>
          <w:szCs w:val="28"/>
          <w:lang w:val="ro-RO"/>
        </w:rPr>
        <w:t>sintagma</w:t>
      </w:r>
      <w:r w:rsidR="00A01EDA">
        <w:rPr>
          <w:sz w:val="28"/>
          <w:szCs w:val="28"/>
          <w:lang w:val="ro-RO"/>
        </w:rPr>
        <w:t xml:space="preserve"> </w:t>
      </w:r>
      <w:r w:rsidR="00974EFC">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32. La articolul 184 sancțiunea alineatului (1), </w:t>
      </w:r>
      <w:r w:rsidR="00A86F92">
        <w:rPr>
          <w:sz w:val="28"/>
          <w:szCs w:val="28"/>
          <w:lang w:val="ro-RO"/>
        </w:rPr>
        <w:t>sintagma</w:t>
      </w:r>
      <w:r w:rsidR="00A01EDA">
        <w:rPr>
          <w:sz w:val="28"/>
          <w:szCs w:val="28"/>
          <w:lang w:val="ro-RO"/>
        </w:rPr>
        <w:t xml:space="preserve"> </w:t>
      </w:r>
      <w:r w:rsidRPr="0029392F">
        <w:rPr>
          <w:sz w:val="28"/>
          <w:szCs w:val="28"/>
          <w:lang w:val="ro-RO"/>
        </w:rPr>
        <w:t xml:space="preserve">„de la 200 la 400” se substituie cu </w:t>
      </w:r>
      <w:r w:rsidR="00A86F92">
        <w:rPr>
          <w:sz w:val="28"/>
          <w:szCs w:val="28"/>
          <w:lang w:val="ro-RO"/>
        </w:rPr>
        <w:t>sintagma</w:t>
      </w:r>
      <w:r w:rsidR="00A01EDA">
        <w:rPr>
          <w:sz w:val="28"/>
          <w:szCs w:val="28"/>
          <w:lang w:val="ro-RO"/>
        </w:rPr>
        <w:t xml:space="preserve"> </w:t>
      </w:r>
      <w:r w:rsidRPr="0029392F">
        <w:rPr>
          <w:sz w:val="28"/>
          <w:szCs w:val="28"/>
          <w:lang w:val="ro-RO"/>
        </w:rPr>
        <w:t>„de la 550 la 750”.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33. La articolul 185 sancțiunea alineatului (1), </w:t>
      </w:r>
      <w:r w:rsidR="00A86F92">
        <w:rPr>
          <w:sz w:val="28"/>
          <w:szCs w:val="28"/>
          <w:lang w:val="ro-RO"/>
        </w:rPr>
        <w:t>sintagma</w:t>
      </w:r>
      <w:r w:rsidR="00A01EDA">
        <w:rPr>
          <w:sz w:val="28"/>
          <w:szCs w:val="28"/>
          <w:lang w:val="ro-RO"/>
        </w:rPr>
        <w:t xml:space="preserve"> </w:t>
      </w:r>
      <w:r w:rsidRPr="0029392F">
        <w:rPr>
          <w:sz w:val="28"/>
          <w:szCs w:val="28"/>
          <w:lang w:val="ro-RO"/>
        </w:rPr>
        <w:t xml:space="preserve">„de la 300 la 700” se substituie cu </w:t>
      </w:r>
      <w:r w:rsidR="00A86F92">
        <w:rPr>
          <w:sz w:val="28"/>
          <w:szCs w:val="28"/>
          <w:lang w:val="ro-RO"/>
        </w:rPr>
        <w:t>sintagma</w:t>
      </w:r>
      <w:r w:rsidR="00A01EDA">
        <w:rPr>
          <w:sz w:val="28"/>
          <w:szCs w:val="28"/>
          <w:lang w:val="ro-RO"/>
        </w:rPr>
        <w:t xml:space="preserve"> </w:t>
      </w:r>
      <w:r w:rsidRPr="0029392F">
        <w:rPr>
          <w:sz w:val="28"/>
          <w:szCs w:val="28"/>
          <w:lang w:val="ro-RO"/>
        </w:rPr>
        <w:t>„de la 650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34. </w:t>
      </w:r>
      <w:r w:rsidR="00974EFC">
        <w:rPr>
          <w:sz w:val="28"/>
          <w:szCs w:val="28"/>
          <w:lang w:val="ro-RO"/>
        </w:rPr>
        <w:t>A</w:t>
      </w:r>
      <w:r w:rsidRPr="0029392F">
        <w:rPr>
          <w:sz w:val="28"/>
          <w:szCs w:val="28"/>
          <w:lang w:val="ro-RO"/>
        </w:rPr>
        <w:t>rticolul 185</w:t>
      </w:r>
      <w:r w:rsidRPr="0029392F">
        <w:rPr>
          <w:sz w:val="28"/>
          <w:szCs w:val="28"/>
          <w:vertAlign w:val="superscript"/>
          <w:lang w:val="ro-RO"/>
        </w:rPr>
        <w:t>1</w:t>
      </w:r>
      <w:r w:rsidRPr="0029392F">
        <w:rPr>
          <w:sz w:val="28"/>
          <w:szCs w:val="28"/>
          <w:lang w:val="ro-RO"/>
        </w:rPr>
        <w:t>:</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2000 la 4000”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3000 la 4000”;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2000 la 4000”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3000 la 5000</w:t>
      </w:r>
      <w:r w:rsidR="00A01EDA">
        <w:rPr>
          <w:sz w:val="28"/>
          <w:szCs w:val="28"/>
          <w:lang w:val="ro-RO"/>
        </w:rPr>
        <w:t xml:space="preserve">”, iar sintagma </w:t>
      </w:r>
      <w:r w:rsidR="0029392F" w:rsidRPr="0029392F">
        <w:rPr>
          <w:sz w:val="28"/>
          <w:szCs w:val="28"/>
          <w:lang w:val="ro-RO"/>
        </w:rPr>
        <w:t xml:space="preserve">„de la 2000 la 6000”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3000 la 7000”;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4000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5000 la 6000</w:t>
      </w:r>
      <w:r w:rsidR="00A01EDA">
        <w:rPr>
          <w:sz w:val="28"/>
          <w:szCs w:val="28"/>
          <w:lang w:val="ro-RO"/>
        </w:rPr>
        <w:t xml:space="preserve">”, iar sintagma </w:t>
      </w:r>
      <w:r w:rsidR="0029392F" w:rsidRPr="0029392F">
        <w:rPr>
          <w:sz w:val="28"/>
          <w:szCs w:val="28"/>
          <w:lang w:val="ro-RO"/>
        </w:rPr>
        <w:t xml:space="preserve">„de la 8000 la 10000”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9000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35. </w:t>
      </w:r>
      <w:r w:rsidR="00974EFC">
        <w:rPr>
          <w:sz w:val="28"/>
          <w:szCs w:val="28"/>
          <w:lang w:val="ro-RO"/>
        </w:rPr>
        <w:t>A</w:t>
      </w:r>
      <w:r w:rsidRPr="0029392F">
        <w:rPr>
          <w:sz w:val="28"/>
          <w:szCs w:val="28"/>
          <w:lang w:val="ro-RO"/>
        </w:rPr>
        <w:t>rticolul 185</w:t>
      </w:r>
      <w:r w:rsidRPr="0029392F">
        <w:rPr>
          <w:sz w:val="28"/>
          <w:szCs w:val="28"/>
          <w:vertAlign w:val="superscript"/>
          <w:lang w:val="ro-RO"/>
        </w:rPr>
        <w:t>2</w:t>
      </w:r>
      <w:r w:rsidRPr="0029392F">
        <w:rPr>
          <w:sz w:val="28"/>
          <w:szCs w:val="28"/>
          <w:lang w:val="ro-RO"/>
        </w:rPr>
        <w:t>:</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sancțiunea alineatului (2</w:t>
      </w:r>
      <w:r w:rsidR="0029392F" w:rsidRPr="0029392F">
        <w:rPr>
          <w:sz w:val="28"/>
          <w:szCs w:val="28"/>
          <w:vertAlign w:val="superscript"/>
          <w:lang w:val="ro-RO"/>
        </w:rPr>
        <w:t>1</w:t>
      </w:r>
      <w:r w:rsidR="0029392F" w:rsidRPr="0029392F">
        <w:rPr>
          <w:sz w:val="28"/>
          <w:szCs w:val="28"/>
          <w:lang w:val="ro-RO"/>
        </w:rPr>
        <w:t xml:space="preserve">),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(2</w:t>
      </w:r>
      <w:r w:rsidR="0029392F" w:rsidRPr="0029392F">
        <w:rPr>
          <w:sz w:val="28"/>
          <w:szCs w:val="28"/>
          <w:vertAlign w:val="superscript"/>
          <w:lang w:val="ro-RO"/>
        </w:rPr>
        <w:t>2</w:t>
      </w:r>
      <w:r w:rsidR="0029392F" w:rsidRPr="0029392F">
        <w:rPr>
          <w:sz w:val="28"/>
          <w:szCs w:val="28"/>
          <w:lang w:val="ro-RO"/>
        </w:rPr>
        <w:t xml:space="preserve">),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(2</w:t>
      </w:r>
      <w:r w:rsidR="0029392F" w:rsidRPr="0029392F">
        <w:rPr>
          <w:sz w:val="28"/>
          <w:szCs w:val="28"/>
          <w:vertAlign w:val="superscript"/>
          <w:lang w:val="ro-RO"/>
        </w:rPr>
        <w:t>3</w:t>
      </w:r>
      <w:r w:rsidR="0029392F" w:rsidRPr="0029392F">
        <w:rPr>
          <w:sz w:val="28"/>
          <w:szCs w:val="28"/>
          <w:lang w:val="ro-RO"/>
        </w:rPr>
        <w:t xml:space="preserve">),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(5),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(6),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(7),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4000 la 6000</w:t>
      </w:r>
      <w:r w:rsidR="00A01EDA">
        <w:rPr>
          <w:sz w:val="28"/>
          <w:szCs w:val="28"/>
          <w:lang w:val="ro-RO"/>
        </w:rPr>
        <w:t xml:space="preserve">”, iar sintagma </w:t>
      </w:r>
      <w:r w:rsidR="0029392F" w:rsidRPr="0029392F">
        <w:rPr>
          <w:sz w:val="28"/>
          <w:szCs w:val="28"/>
          <w:lang w:val="ro-RO"/>
        </w:rPr>
        <w:t xml:space="preserve">„de la 7000 la 10000”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8000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36. La articolul 185</w:t>
      </w:r>
      <w:r w:rsidRPr="0029392F">
        <w:rPr>
          <w:sz w:val="28"/>
          <w:szCs w:val="28"/>
          <w:vertAlign w:val="superscript"/>
          <w:lang w:val="ro-RO"/>
        </w:rPr>
        <w:t>3</w:t>
      </w:r>
      <w:r w:rsidR="007B2CE1">
        <w:rPr>
          <w:sz w:val="28"/>
          <w:szCs w:val="28"/>
          <w:lang w:val="ro-RO"/>
        </w:rPr>
        <w:t>,</w:t>
      </w:r>
      <w:r w:rsidRPr="0029392F">
        <w:rPr>
          <w:sz w:val="28"/>
          <w:szCs w:val="28"/>
          <w:vertAlign w:val="superscript"/>
          <w:lang w:val="ro-RO"/>
        </w:rPr>
        <w:t xml:space="preserve"> </w:t>
      </w:r>
      <w:r w:rsidR="00A86F92">
        <w:rPr>
          <w:sz w:val="28"/>
          <w:szCs w:val="28"/>
          <w:lang w:val="ro-RO"/>
        </w:rPr>
        <w:t>sintagma</w:t>
      </w:r>
      <w:r w:rsidR="00A01EDA">
        <w:rPr>
          <w:sz w:val="28"/>
          <w:szCs w:val="28"/>
          <w:lang w:val="ro-RO"/>
        </w:rPr>
        <w:t xml:space="preserve"> </w:t>
      </w:r>
      <w:r w:rsidRPr="0029392F">
        <w:rPr>
          <w:sz w:val="28"/>
          <w:szCs w:val="28"/>
          <w:lang w:val="ro-RO"/>
        </w:rPr>
        <w:t xml:space="preserve">„de la 800 la 1000” se substituie cu </w:t>
      </w:r>
      <w:r w:rsidR="00A86F92">
        <w:rPr>
          <w:sz w:val="28"/>
          <w:szCs w:val="28"/>
          <w:lang w:val="ro-RO"/>
        </w:rPr>
        <w:t>sintagma</w:t>
      </w:r>
      <w:r w:rsidR="00A01EDA">
        <w:rPr>
          <w:sz w:val="28"/>
          <w:szCs w:val="28"/>
          <w:lang w:val="ro-RO"/>
        </w:rPr>
        <w:t xml:space="preserve"> </w:t>
      </w:r>
      <w:r w:rsidRPr="0029392F">
        <w:rPr>
          <w:sz w:val="28"/>
          <w:szCs w:val="28"/>
          <w:lang w:val="ro-RO"/>
        </w:rPr>
        <w:t>„de la 1150 la 1350</w:t>
      </w:r>
      <w:r w:rsidR="00A01EDA">
        <w:rPr>
          <w:sz w:val="28"/>
          <w:szCs w:val="28"/>
          <w:lang w:val="ro-RO"/>
        </w:rPr>
        <w:t xml:space="preserve">”, iar sintagma </w:t>
      </w:r>
      <w:r w:rsidRPr="0029392F">
        <w:rPr>
          <w:sz w:val="28"/>
          <w:szCs w:val="28"/>
          <w:lang w:val="ro-RO"/>
        </w:rPr>
        <w:t xml:space="preserve">„de la 3500 la 5000” se substituie cu </w:t>
      </w:r>
      <w:r w:rsidR="00A86F92">
        <w:rPr>
          <w:sz w:val="28"/>
          <w:szCs w:val="28"/>
          <w:lang w:val="ro-RO"/>
        </w:rPr>
        <w:t>sintagma</w:t>
      </w:r>
      <w:r w:rsidR="00A01EDA">
        <w:rPr>
          <w:sz w:val="28"/>
          <w:szCs w:val="28"/>
          <w:lang w:val="ro-RO"/>
        </w:rPr>
        <w:t xml:space="preserve"> </w:t>
      </w:r>
      <w:r w:rsidRPr="0029392F">
        <w:rPr>
          <w:sz w:val="28"/>
          <w:szCs w:val="28"/>
          <w:lang w:val="ro-RO"/>
        </w:rPr>
        <w:t>„de la 4500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37. </w:t>
      </w:r>
      <w:r w:rsidR="00974EFC">
        <w:rPr>
          <w:sz w:val="28"/>
          <w:szCs w:val="28"/>
          <w:lang w:val="ro-RO"/>
        </w:rPr>
        <w:t>A</w:t>
      </w:r>
      <w:r w:rsidRPr="0029392F">
        <w:rPr>
          <w:sz w:val="28"/>
          <w:szCs w:val="28"/>
          <w:lang w:val="ro-RO"/>
        </w:rPr>
        <w:t>rticolul 186:</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300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650 la 1350”;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1350 la 3350”.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38. </w:t>
      </w:r>
      <w:r w:rsidR="00974EFC">
        <w:rPr>
          <w:sz w:val="28"/>
          <w:szCs w:val="28"/>
          <w:lang w:val="ro-RO"/>
        </w:rPr>
        <w:t>A</w:t>
      </w:r>
      <w:r w:rsidRPr="0029392F">
        <w:rPr>
          <w:sz w:val="28"/>
          <w:szCs w:val="28"/>
          <w:lang w:val="ro-RO"/>
        </w:rPr>
        <w:t>rticolul 187:</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39. La articolul 188 sancțiunea alineatului (1), </w:t>
      </w:r>
      <w:r w:rsidR="00A86F92">
        <w:rPr>
          <w:sz w:val="28"/>
          <w:szCs w:val="28"/>
          <w:lang w:val="ro-RO"/>
        </w:rPr>
        <w:t>sintagma</w:t>
      </w:r>
      <w:r w:rsidR="00A01EDA">
        <w:rPr>
          <w:sz w:val="28"/>
          <w:szCs w:val="28"/>
          <w:lang w:val="ro-RO"/>
        </w:rPr>
        <w:t xml:space="preserve"> </w:t>
      </w:r>
      <w:r w:rsidRPr="0029392F">
        <w:rPr>
          <w:sz w:val="28"/>
          <w:szCs w:val="28"/>
          <w:lang w:val="ro-RO"/>
        </w:rPr>
        <w:t xml:space="preserve">„de la 600 la 1000” se substituie cu </w:t>
      </w:r>
      <w:r w:rsidR="00A86F92">
        <w:rPr>
          <w:sz w:val="28"/>
          <w:szCs w:val="28"/>
          <w:lang w:val="ro-RO"/>
        </w:rPr>
        <w:t>sintagma</w:t>
      </w:r>
      <w:r w:rsidR="00A01EDA">
        <w:rPr>
          <w:sz w:val="28"/>
          <w:szCs w:val="28"/>
          <w:lang w:val="ro-RO"/>
        </w:rPr>
        <w:t xml:space="preserve"> </w:t>
      </w:r>
      <w:r w:rsidRPr="0029392F">
        <w:rPr>
          <w:sz w:val="28"/>
          <w:szCs w:val="28"/>
          <w:lang w:val="ro-RO"/>
        </w:rPr>
        <w:t>„de la 950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40. </w:t>
      </w:r>
      <w:r w:rsidR="00974EFC">
        <w:rPr>
          <w:sz w:val="28"/>
          <w:szCs w:val="28"/>
          <w:lang w:val="ro-RO"/>
        </w:rPr>
        <w:t>A</w:t>
      </w:r>
      <w:r w:rsidRPr="0029392F">
        <w:rPr>
          <w:sz w:val="28"/>
          <w:szCs w:val="28"/>
          <w:lang w:val="ro-RO"/>
        </w:rPr>
        <w:t>rticolul 189:</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400 la 600”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750 la 950”;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1500 la 2000”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1850 la 2350”.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41. </w:t>
      </w:r>
      <w:r w:rsidR="00974EFC">
        <w:rPr>
          <w:sz w:val="28"/>
          <w:szCs w:val="28"/>
          <w:lang w:val="ro-RO"/>
        </w:rPr>
        <w:t>A</w:t>
      </w:r>
      <w:r w:rsidRPr="0029392F">
        <w:rPr>
          <w:sz w:val="28"/>
          <w:szCs w:val="28"/>
          <w:lang w:val="ro-RO"/>
        </w:rPr>
        <w:t>rticolul 190:</w:t>
      </w:r>
    </w:p>
    <w:p w:rsidR="0029392F" w:rsidRPr="0029392F" w:rsidRDefault="00974EFC"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1350 la 3350”.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42. </w:t>
      </w:r>
      <w:r w:rsidR="00974EFC">
        <w:rPr>
          <w:sz w:val="28"/>
          <w:szCs w:val="28"/>
          <w:lang w:val="ro-RO"/>
        </w:rPr>
        <w:t>A</w:t>
      </w:r>
      <w:r w:rsidRPr="0029392F">
        <w:rPr>
          <w:sz w:val="28"/>
          <w:szCs w:val="28"/>
          <w:lang w:val="ro-RO"/>
        </w:rPr>
        <w:t>rticolul 191:</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„pînă la 500”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„pînă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(2</w:t>
      </w:r>
      <w:r w:rsidR="0029392F" w:rsidRPr="0029392F">
        <w:rPr>
          <w:sz w:val="28"/>
          <w:szCs w:val="28"/>
          <w:vertAlign w:val="superscript"/>
          <w:lang w:val="ro-RO"/>
        </w:rPr>
        <w:t>1</w:t>
      </w:r>
      <w:r w:rsidR="0029392F" w:rsidRPr="0029392F">
        <w:rPr>
          <w:sz w:val="28"/>
          <w:szCs w:val="28"/>
          <w:lang w:val="ro-RO"/>
        </w:rPr>
        <w:t xml:space="preserve">), </w:t>
      </w:r>
      <w:r w:rsidR="00A86F92">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A86F92">
        <w:rPr>
          <w:sz w:val="28"/>
          <w:szCs w:val="28"/>
          <w:lang w:val="ro-RO"/>
        </w:rPr>
        <w:t>sintagma</w:t>
      </w:r>
      <w:r w:rsidR="00A01EDA">
        <w:rPr>
          <w:sz w:val="28"/>
          <w:szCs w:val="28"/>
          <w:lang w:val="ro-RO"/>
        </w:rPr>
        <w:t xml:space="preserve"> </w:t>
      </w:r>
      <w:r w:rsidR="0029392F" w:rsidRPr="0029392F">
        <w:rPr>
          <w:sz w:val="28"/>
          <w:szCs w:val="28"/>
          <w:lang w:val="ro-RO"/>
        </w:rPr>
        <w:t>„de la 1350 la 2350”.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43. </w:t>
      </w:r>
      <w:r w:rsidR="00974EFC">
        <w:rPr>
          <w:sz w:val="28"/>
          <w:szCs w:val="28"/>
          <w:lang w:val="ro-RO"/>
        </w:rPr>
        <w:t>A</w:t>
      </w:r>
      <w:r w:rsidRPr="0029392F">
        <w:rPr>
          <w:sz w:val="28"/>
          <w:szCs w:val="28"/>
          <w:lang w:val="ro-RO"/>
        </w:rPr>
        <w:t>rticolul 192:</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Pr>
          <w:sz w:val="28"/>
          <w:szCs w:val="28"/>
          <w:lang w:val="ro-RO"/>
        </w:rPr>
        <w:t>sintagma</w:t>
      </w:r>
      <w:r w:rsidR="00A01EDA">
        <w:rPr>
          <w:sz w:val="28"/>
          <w:szCs w:val="28"/>
          <w:lang w:val="ro-RO"/>
        </w:rPr>
        <w:t xml:space="preserve"> </w:t>
      </w:r>
      <w:r w:rsidR="0029392F" w:rsidRPr="0029392F">
        <w:rPr>
          <w:sz w:val="28"/>
          <w:szCs w:val="28"/>
          <w:lang w:val="ro-RO"/>
        </w:rPr>
        <w:t xml:space="preserve">„de la 300 la 500” se substituie cu </w:t>
      </w:r>
      <w:r>
        <w:rPr>
          <w:sz w:val="28"/>
          <w:szCs w:val="28"/>
          <w:lang w:val="ro-RO"/>
        </w:rPr>
        <w:t>sintagma</w:t>
      </w:r>
      <w:r w:rsidR="00A01EDA">
        <w:rPr>
          <w:sz w:val="28"/>
          <w:szCs w:val="28"/>
          <w:lang w:val="ro-RO"/>
        </w:rPr>
        <w:t xml:space="preserve"> </w:t>
      </w:r>
      <w:r w:rsidR="0029392F" w:rsidRPr="0029392F">
        <w:rPr>
          <w:sz w:val="28"/>
          <w:szCs w:val="28"/>
          <w:lang w:val="ro-RO"/>
        </w:rPr>
        <w:t>„de la 650 la 850”;</w:t>
      </w:r>
    </w:p>
    <w:p w:rsidR="0029392F" w:rsidRPr="0029392F" w:rsidRDefault="00974EFC"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Pr>
          <w:sz w:val="28"/>
          <w:szCs w:val="28"/>
          <w:lang w:val="ro-RO"/>
        </w:rPr>
        <w:t>sintagma</w:t>
      </w:r>
      <w:r w:rsidR="00A01EDA">
        <w:rPr>
          <w:sz w:val="28"/>
          <w:szCs w:val="28"/>
          <w:lang w:val="ro-RO"/>
        </w:rPr>
        <w:t xml:space="preserve"> </w:t>
      </w:r>
      <w:r w:rsidR="0029392F" w:rsidRPr="0029392F">
        <w:rPr>
          <w:sz w:val="28"/>
          <w:szCs w:val="28"/>
          <w:lang w:val="ro-RO"/>
        </w:rPr>
        <w:t xml:space="preserve">„de la 200 la 1000” se substituie cu </w:t>
      </w:r>
      <w:r>
        <w:rPr>
          <w:sz w:val="28"/>
          <w:szCs w:val="28"/>
          <w:lang w:val="ro-RO"/>
        </w:rPr>
        <w:t>sintagma</w:t>
      </w:r>
      <w:r w:rsidR="00A01EDA">
        <w:rPr>
          <w:sz w:val="28"/>
          <w:szCs w:val="28"/>
          <w:lang w:val="ro-RO"/>
        </w:rPr>
        <w:t xml:space="preserve"> </w:t>
      </w:r>
      <w:r w:rsidR="0029392F" w:rsidRPr="0029392F">
        <w:rPr>
          <w:sz w:val="28"/>
          <w:szCs w:val="28"/>
          <w:lang w:val="ro-RO"/>
        </w:rPr>
        <w:t>„de la 550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44. La articolul 192</w:t>
      </w:r>
      <w:r w:rsidRPr="0029392F">
        <w:rPr>
          <w:sz w:val="28"/>
          <w:szCs w:val="28"/>
          <w:vertAlign w:val="superscript"/>
          <w:lang w:val="ro-RO"/>
        </w:rPr>
        <w:t xml:space="preserve">1 </w:t>
      </w:r>
      <w:r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 xml:space="preserve">„de la 850 la 1350”.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45. La articolul 192</w:t>
      </w:r>
      <w:r w:rsidRPr="0029392F">
        <w:rPr>
          <w:sz w:val="28"/>
          <w:szCs w:val="28"/>
          <w:vertAlign w:val="superscript"/>
          <w:lang w:val="ro-RO"/>
        </w:rPr>
        <w:t>2</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700” se substituie cu </w:t>
      </w:r>
      <w:r w:rsidR="00974EFC">
        <w:rPr>
          <w:sz w:val="28"/>
          <w:szCs w:val="28"/>
          <w:lang w:val="ro-RO"/>
        </w:rPr>
        <w:t>sintagma</w:t>
      </w:r>
      <w:r w:rsidR="00A01EDA">
        <w:rPr>
          <w:sz w:val="28"/>
          <w:szCs w:val="28"/>
          <w:lang w:val="ro-RO"/>
        </w:rPr>
        <w:t xml:space="preserve"> </w:t>
      </w:r>
      <w:r w:rsidRPr="0029392F">
        <w:rPr>
          <w:sz w:val="28"/>
          <w:szCs w:val="28"/>
          <w:lang w:val="ro-RO"/>
        </w:rPr>
        <w:t xml:space="preserve">„de la 650 la 1050”.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46. La articolul 193,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1000”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47. </w:t>
      </w:r>
      <w:r w:rsidR="007614D8" w:rsidRPr="0029392F">
        <w:rPr>
          <w:sz w:val="28"/>
          <w:szCs w:val="28"/>
          <w:lang w:val="ro-RO"/>
        </w:rPr>
        <w:t xml:space="preserve">Articolul </w:t>
      </w:r>
      <w:r w:rsidRPr="0029392F">
        <w:rPr>
          <w:sz w:val="28"/>
          <w:szCs w:val="28"/>
          <w:lang w:val="ro-RO"/>
        </w:rPr>
        <w:t>194:</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1850”;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1500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1850 la 3350”.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48. </w:t>
      </w:r>
      <w:r w:rsidR="007614D8">
        <w:rPr>
          <w:sz w:val="28"/>
          <w:szCs w:val="28"/>
          <w:lang w:val="ro-RO"/>
        </w:rPr>
        <w:t>A</w:t>
      </w:r>
      <w:r w:rsidRPr="0029392F">
        <w:rPr>
          <w:sz w:val="28"/>
          <w:szCs w:val="28"/>
          <w:lang w:val="ro-RO"/>
        </w:rPr>
        <w:t>rticolul 196:</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200”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550”;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p>
    <w:p w:rsid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49. </w:t>
      </w:r>
      <w:r w:rsidR="007614D8">
        <w:rPr>
          <w:sz w:val="28"/>
          <w:szCs w:val="28"/>
          <w:lang w:val="ro-RO"/>
        </w:rPr>
        <w:t>A</w:t>
      </w:r>
      <w:r w:rsidRPr="0029392F">
        <w:rPr>
          <w:sz w:val="28"/>
          <w:szCs w:val="28"/>
          <w:lang w:val="ro-RO"/>
        </w:rPr>
        <w:t>rticolul 197:</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1350”;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50. </w:t>
      </w:r>
      <w:r w:rsidR="007614D8">
        <w:rPr>
          <w:sz w:val="28"/>
          <w:szCs w:val="28"/>
          <w:lang w:val="ro-RO"/>
        </w:rPr>
        <w:t>A</w:t>
      </w:r>
      <w:r w:rsidRPr="0029392F">
        <w:rPr>
          <w:sz w:val="28"/>
          <w:szCs w:val="28"/>
          <w:lang w:val="ro-RO"/>
        </w:rPr>
        <w:t>rticolul 199:</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750”;</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950”;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51. La articolul 204,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52. </w:t>
      </w:r>
      <w:r w:rsidR="007614D8" w:rsidRPr="0029392F">
        <w:rPr>
          <w:sz w:val="28"/>
          <w:szCs w:val="28"/>
          <w:lang w:val="ro-RO"/>
        </w:rPr>
        <w:t xml:space="preserve">Articolul </w:t>
      </w:r>
      <w:r w:rsidRPr="0029392F">
        <w:rPr>
          <w:sz w:val="28"/>
          <w:szCs w:val="28"/>
          <w:lang w:val="ro-RO"/>
        </w:rPr>
        <w:t>205:</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150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 la 750”;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750</w:t>
      </w:r>
      <w:r w:rsidR="00A01EDA">
        <w:rPr>
          <w:sz w:val="28"/>
          <w:szCs w:val="28"/>
          <w:lang w:val="ro-RO"/>
        </w:rPr>
        <w:t xml:space="preserve">”, iar sintagma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250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 la 750</w:t>
      </w:r>
      <w:r w:rsidR="00A01EDA">
        <w:rPr>
          <w:sz w:val="28"/>
          <w:szCs w:val="28"/>
          <w:lang w:val="ro-RO"/>
        </w:rPr>
        <w:t xml:space="preserve">”, iar sintagma </w:t>
      </w:r>
      <w:r w:rsidR="0029392F" w:rsidRPr="0029392F">
        <w:rPr>
          <w:sz w:val="28"/>
          <w:szCs w:val="28"/>
          <w:lang w:val="ro-RO"/>
        </w:rPr>
        <w:t xml:space="preserve">„de la 2500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3500 la 5500”.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53. </w:t>
      </w:r>
      <w:r w:rsidR="007614D8">
        <w:rPr>
          <w:sz w:val="28"/>
          <w:szCs w:val="28"/>
          <w:lang w:val="ro-RO"/>
        </w:rPr>
        <w:t>A</w:t>
      </w:r>
      <w:r w:rsidRPr="0029392F">
        <w:rPr>
          <w:sz w:val="28"/>
          <w:szCs w:val="28"/>
          <w:lang w:val="ro-RO"/>
        </w:rPr>
        <w:t>rticolul 206:</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5000 la 7000”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8000”;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7000 la 9000”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8000 la 10000”.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54. </w:t>
      </w:r>
      <w:r w:rsidR="007614D8">
        <w:rPr>
          <w:sz w:val="28"/>
          <w:szCs w:val="28"/>
          <w:lang w:val="ro-RO"/>
        </w:rPr>
        <w:t>A</w:t>
      </w:r>
      <w:r w:rsidRPr="0029392F">
        <w:rPr>
          <w:sz w:val="28"/>
          <w:szCs w:val="28"/>
          <w:lang w:val="ro-RO"/>
        </w:rPr>
        <w:t>rticolul 208:</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650 la 1050”.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55. La articolul 208</w:t>
      </w:r>
      <w:r w:rsidRPr="0029392F">
        <w:rPr>
          <w:sz w:val="28"/>
          <w:szCs w:val="28"/>
          <w:vertAlign w:val="superscript"/>
          <w:lang w:val="ro-RO"/>
        </w:rPr>
        <w:t>1</w:t>
      </w:r>
      <w:r w:rsidRPr="0029392F">
        <w:rPr>
          <w:sz w:val="28"/>
          <w:szCs w:val="28"/>
          <w:lang w:val="ro-RO"/>
        </w:rPr>
        <w:t>,</w:t>
      </w:r>
      <w:r w:rsidR="00A01EDA">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3000 la 5000”.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56. </w:t>
      </w:r>
      <w:r w:rsidR="007614D8">
        <w:rPr>
          <w:sz w:val="28"/>
          <w:szCs w:val="28"/>
          <w:lang w:val="ro-RO"/>
        </w:rPr>
        <w:t>A</w:t>
      </w:r>
      <w:r w:rsidRPr="0029392F">
        <w:rPr>
          <w:sz w:val="28"/>
          <w:szCs w:val="28"/>
          <w:lang w:val="ro-RO"/>
        </w:rPr>
        <w:t>rticolul 209:</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950”;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57. </w:t>
      </w:r>
      <w:r w:rsidR="007614D8">
        <w:rPr>
          <w:sz w:val="28"/>
          <w:szCs w:val="28"/>
          <w:lang w:val="ro-RO"/>
        </w:rPr>
        <w:t>A</w:t>
      </w:r>
      <w:r w:rsidRPr="0029392F">
        <w:rPr>
          <w:sz w:val="28"/>
          <w:szCs w:val="28"/>
          <w:lang w:val="ro-RO"/>
        </w:rPr>
        <w:t>rticolul 211:</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150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 la 850”;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550 la 1050”.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58. La articolul 213</w:t>
      </w:r>
      <w:r w:rsidRPr="0029392F">
        <w:rPr>
          <w:sz w:val="28"/>
          <w:szCs w:val="28"/>
          <w:vertAlign w:val="superscript"/>
          <w:lang w:val="ro-RO"/>
        </w:rPr>
        <w:t>1</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 la 300”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500 la 750</w:t>
      </w:r>
      <w:r w:rsidR="00A01EDA">
        <w:rPr>
          <w:sz w:val="28"/>
          <w:szCs w:val="28"/>
          <w:lang w:val="ro-RO"/>
        </w:rPr>
        <w:t xml:space="preserve">”, iar sintagma </w:t>
      </w:r>
      <w:r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1300 la 1600”.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59. La articolul 214 sancțiunea alineatului (1),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60. </w:t>
      </w:r>
      <w:r w:rsidR="007614D8">
        <w:rPr>
          <w:sz w:val="28"/>
          <w:szCs w:val="28"/>
          <w:lang w:val="ro-RO"/>
        </w:rPr>
        <w:t>A</w:t>
      </w:r>
      <w:r w:rsidRPr="0029392F">
        <w:rPr>
          <w:sz w:val="28"/>
          <w:szCs w:val="28"/>
          <w:lang w:val="ro-RO"/>
        </w:rPr>
        <w:t>rticolul 214</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61. </w:t>
      </w:r>
      <w:r w:rsidR="007614D8" w:rsidRPr="0029392F">
        <w:rPr>
          <w:sz w:val="28"/>
          <w:szCs w:val="28"/>
          <w:lang w:val="ro-RO"/>
        </w:rPr>
        <w:t xml:space="preserve">Articolul </w:t>
      </w:r>
      <w:r w:rsidRPr="0029392F">
        <w:rPr>
          <w:sz w:val="28"/>
          <w:szCs w:val="28"/>
          <w:lang w:val="ro-RO"/>
        </w:rPr>
        <w:t>215:</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750</w:t>
      </w:r>
      <w:r w:rsidR="00A01EDA">
        <w:rPr>
          <w:sz w:val="28"/>
          <w:szCs w:val="28"/>
          <w:lang w:val="ro-RO"/>
        </w:rPr>
        <w:t xml:space="preserve">”, iar sintagma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3000”;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3000”.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62. </w:t>
      </w:r>
      <w:r w:rsidR="007614D8">
        <w:rPr>
          <w:sz w:val="28"/>
          <w:szCs w:val="28"/>
          <w:lang w:val="ro-RO"/>
        </w:rPr>
        <w:t>A</w:t>
      </w:r>
      <w:r w:rsidRPr="0029392F">
        <w:rPr>
          <w:sz w:val="28"/>
          <w:szCs w:val="28"/>
          <w:lang w:val="ro-RO"/>
        </w:rPr>
        <w:t>rticolul 216:</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950 la 1150</w:t>
      </w:r>
      <w:r w:rsidR="00A01EDA">
        <w:rPr>
          <w:sz w:val="28"/>
          <w:szCs w:val="28"/>
          <w:lang w:val="ro-RO"/>
        </w:rPr>
        <w:t xml:space="preserve">”, iar sintagma </w:t>
      </w:r>
      <w:r w:rsidR="0029392F" w:rsidRPr="0029392F">
        <w:rPr>
          <w:sz w:val="28"/>
          <w:szCs w:val="28"/>
          <w:lang w:val="ro-RO"/>
        </w:rPr>
        <w:t xml:space="preserve">„de la 1000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800 la 100”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5000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9000”;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1500”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1850</w:t>
      </w:r>
      <w:r w:rsidR="00A01EDA">
        <w:rPr>
          <w:sz w:val="28"/>
          <w:szCs w:val="28"/>
          <w:lang w:val="ro-RO"/>
        </w:rPr>
        <w:t xml:space="preserve">”, iar sintagma </w:t>
      </w:r>
      <w:r w:rsidR="0029392F" w:rsidRPr="0029392F">
        <w:rPr>
          <w:sz w:val="28"/>
          <w:szCs w:val="28"/>
          <w:lang w:val="ro-RO"/>
        </w:rPr>
        <w:t xml:space="preserve">„de la 8000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63. </w:t>
      </w:r>
      <w:r w:rsidR="007614D8">
        <w:rPr>
          <w:sz w:val="28"/>
          <w:szCs w:val="28"/>
          <w:lang w:val="ro-RO"/>
        </w:rPr>
        <w:t>A</w:t>
      </w:r>
      <w:r w:rsidRPr="0029392F">
        <w:rPr>
          <w:sz w:val="28"/>
          <w:szCs w:val="28"/>
          <w:lang w:val="ro-RO"/>
        </w:rPr>
        <w:t>rticolul 217:</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5000”;</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64. </w:t>
      </w:r>
      <w:r w:rsidR="007614D8">
        <w:rPr>
          <w:sz w:val="28"/>
          <w:szCs w:val="28"/>
          <w:lang w:val="ro-RO"/>
        </w:rPr>
        <w:t>A</w:t>
      </w:r>
      <w:r w:rsidRPr="0029392F">
        <w:rPr>
          <w:sz w:val="28"/>
          <w:szCs w:val="28"/>
          <w:lang w:val="ro-RO"/>
        </w:rPr>
        <w:t>rticolul 217</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 la 900”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950 la 1250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5000 la 7000”;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7000 la 9000”.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8000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65. La articolul 217</w:t>
      </w:r>
      <w:r w:rsidRPr="0029392F">
        <w:rPr>
          <w:sz w:val="28"/>
          <w:szCs w:val="28"/>
          <w:vertAlign w:val="superscript"/>
          <w:lang w:val="ro-RO"/>
        </w:rPr>
        <w:t>2</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800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1150 la 1350</w:t>
      </w:r>
      <w:r w:rsidR="00A01EDA">
        <w:rPr>
          <w:sz w:val="28"/>
          <w:szCs w:val="28"/>
          <w:lang w:val="ro-RO"/>
        </w:rPr>
        <w:t xml:space="preserve">”, iar sintagma </w:t>
      </w:r>
      <w:r w:rsidRPr="0029392F">
        <w:rPr>
          <w:sz w:val="28"/>
          <w:szCs w:val="28"/>
          <w:lang w:val="ro-RO"/>
        </w:rPr>
        <w:t xml:space="preserve">„de la 7000 la 10000”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66. </w:t>
      </w:r>
      <w:r w:rsidR="007614D8">
        <w:rPr>
          <w:sz w:val="28"/>
          <w:szCs w:val="28"/>
          <w:lang w:val="ro-RO"/>
        </w:rPr>
        <w:t>A</w:t>
      </w:r>
      <w:r w:rsidRPr="0029392F">
        <w:rPr>
          <w:sz w:val="28"/>
          <w:szCs w:val="28"/>
          <w:lang w:val="ro-RO"/>
        </w:rPr>
        <w:t>rticolul 217</w:t>
      </w:r>
      <w:r w:rsidRPr="0029392F">
        <w:rPr>
          <w:sz w:val="28"/>
          <w:szCs w:val="28"/>
          <w:vertAlign w:val="superscript"/>
          <w:lang w:val="ro-RO"/>
        </w:rPr>
        <w:t>3</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150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 la 650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2000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7000 la 10000”.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67. </w:t>
      </w:r>
      <w:r w:rsidR="007614D8">
        <w:rPr>
          <w:sz w:val="28"/>
          <w:szCs w:val="28"/>
          <w:lang w:val="ro-RO"/>
        </w:rPr>
        <w:t>A</w:t>
      </w:r>
      <w:r w:rsidRPr="0029392F">
        <w:rPr>
          <w:sz w:val="28"/>
          <w:szCs w:val="28"/>
          <w:lang w:val="ro-RO"/>
        </w:rPr>
        <w:t>rticolul 217</w:t>
      </w:r>
      <w:r w:rsidRPr="0029392F">
        <w:rPr>
          <w:sz w:val="28"/>
          <w:szCs w:val="28"/>
          <w:vertAlign w:val="superscript"/>
          <w:lang w:val="ro-RO"/>
        </w:rPr>
        <w:t>4</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2350”;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3000”;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Default="0029392F" w:rsidP="0029392F">
      <w:pPr>
        <w:tabs>
          <w:tab w:val="left" w:pos="2977"/>
        </w:tabs>
        <w:ind w:firstLine="709"/>
        <w:rPr>
          <w:sz w:val="28"/>
          <w:szCs w:val="28"/>
          <w:lang w:val="ro-RO"/>
        </w:rPr>
      </w:pPr>
    </w:p>
    <w:p w:rsidR="007614D8" w:rsidRDefault="007614D8" w:rsidP="0029392F">
      <w:pPr>
        <w:tabs>
          <w:tab w:val="left" w:pos="2977"/>
        </w:tabs>
        <w:ind w:firstLine="709"/>
        <w:rPr>
          <w:sz w:val="28"/>
          <w:szCs w:val="28"/>
          <w:lang w:val="ro-RO"/>
        </w:rPr>
      </w:pPr>
    </w:p>
    <w:p w:rsidR="007614D8" w:rsidRPr="0029392F" w:rsidRDefault="007614D8"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68. </w:t>
      </w:r>
      <w:r w:rsidR="007614D8">
        <w:rPr>
          <w:sz w:val="28"/>
          <w:szCs w:val="28"/>
          <w:lang w:val="ro-RO"/>
        </w:rPr>
        <w:t>A</w:t>
      </w:r>
      <w:r w:rsidRPr="0029392F">
        <w:rPr>
          <w:sz w:val="28"/>
          <w:szCs w:val="28"/>
          <w:lang w:val="ro-RO"/>
        </w:rPr>
        <w:t>rticolul 217</w:t>
      </w:r>
      <w:r w:rsidRPr="0029392F">
        <w:rPr>
          <w:sz w:val="28"/>
          <w:szCs w:val="28"/>
          <w:vertAlign w:val="superscript"/>
          <w:lang w:val="ro-RO"/>
        </w:rPr>
        <w:t>5</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750 la 1050”;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69. La articolul 217</w:t>
      </w:r>
      <w:r w:rsidRPr="0029392F">
        <w:rPr>
          <w:sz w:val="28"/>
          <w:szCs w:val="28"/>
          <w:vertAlign w:val="superscript"/>
          <w:lang w:val="ro-RO"/>
        </w:rPr>
        <w:t>6</w:t>
      </w:r>
      <w:r w:rsidRPr="0029392F">
        <w:rPr>
          <w:sz w:val="28"/>
          <w:szCs w:val="28"/>
          <w:lang w:val="ro-RO"/>
        </w:rPr>
        <w:t xml:space="preserve"> sancțiunea alineatului (1), </w:t>
      </w:r>
      <w:r w:rsidR="00974EFC">
        <w:rPr>
          <w:sz w:val="28"/>
          <w:szCs w:val="28"/>
          <w:lang w:val="ro-RO"/>
        </w:rPr>
        <w:t>sintagma</w:t>
      </w:r>
      <w:r w:rsidR="00A01EDA">
        <w:rPr>
          <w:sz w:val="28"/>
          <w:szCs w:val="28"/>
          <w:lang w:val="ro-RO"/>
        </w:rPr>
        <w:t xml:space="preserve"> </w:t>
      </w:r>
      <w:r w:rsidRPr="0029392F">
        <w:rPr>
          <w:sz w:val="28"/>
          <w:szCs w:val="28"/>
          <w:lang w:val="ro-RO"/>
        </w:rPr>
        <w:t xml:space="preserve">„de la 400 la 700” se substituie cu </w:t>
      </w:r>
      <w:r w:rsidR="00974EFC">
        <w:rPr>
          <w:sz w:val="28"/>
          <w:szCs w:val="28"/>
          <w:lang w:val="ro-RO"/>
        </w:rPr>
        <w:t>sintagma</w:t>
      </w:r>
      <w:r w:rsidR="00A01EDA">
        <w:rPr>
          <w:sz w:val="28"/>
          <w:szCs w:val="28"/>
          <w:lang w:val="ro-RO"/>
        </w:rPr>
        <w:t xml:space="preserve"> </w:t>
      </w:r>
      <w:r w:rsidRPr="0029392F">
        <w:rPr>
          <w:sz w:val="28"/>
          <w:szCs w:val="28"/>
          <w:lang w:val="ro-RO"/>
        </w:rPr>
        <w:t>„de la 950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70. </w:t>
      </w:r>
      <w:r w:rsidR="007614D8">
        <w:rPr>
          <w:sz w:val="28"/>
          <w:szCs w:val="28"/>
          <w:lang w:val="ro-RO"/>
        </w:rPr>
        <w:t>A</w:t>
      </w:r>
      <w:r w:rsidRPr="0029392F">
        <w:rPr>
          <w:sz w:val="28"/>
          <w:szCs w:val="28"/>
          <w:lang w:val="ro-RO"/>
        </w:rPr>
        <w:t>rticolul 218:</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1150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750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950</w:t>
      </w:r>
      <w:r w:rsidR="00A01EDA">
        <w:rPr>
          <w:sz w:val="28"/>
          <w:szCs w:val="28"/>
          <w:lang w:val="ro-RO"/>
        </w:rPr>
        <w:t xml:space="preserve">”, iar sintagma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(5),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950 la 1350</w:t>
      </w:r>
      <w:r w:rsidR="00A01EDA">
        <w:rPr>
          <w:sz w:val="28"/>
          <w:szCs w:val="28"/>
          <w:lang w:val="ro-RO"/>
        </w:rPr>
        <w:t xml:space="preserve">”, iar sintagma </w:t>
      </w:r>
      <w:r w:rsidR="0029392F" w:rsidRPr="0029392F">
        <w:rPr>
          <w:sz w:val="28"/>
          <w:szCs w:val="28"/>
          <w:lang w:val="ro-RO"/>
        </w:rPr>
        <w:t xml:space="preserve">„de la 4000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5000 la 7000”.</w:t>
      </w:r>
      <w:r w:rsidR="00A01EDA">
        <w:rPr>
          <w:sz w:val="28"/>
          <w:szCs w:val="28"/>
          <w:lang w:val="ro-RO"/>
        </w:rPr>
        <w:t xml:space="preserve">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71. </w:t>
      </w:r>
      <w:r w:rsidR="007614D8">
        <w:rPr>
          <w:sz w:val="28"/>
          <w:szCs w:val="28"/>
          <w:lang w:val="ro-RO"/>
        </w:rPr>
        <w:t>A</w:t>
      </w:r>
      <w:r w:rsidRPr="0029392F">
        <w:rPr>
          <w:sz w:val="28"/>
          <w:szCs w:val="28"/>
          <w:lang w:val="ro-RO"/>
        </w:rPr>
        <w:t>rticolul 219:</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1150”;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72. La articolul 220 sancțiunea alineatului (1),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73. La articolul 221,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1350</w:t>
      </w:r>
      <w:r w:rsidR="00A01EDA">
        <w:rPr>
          <w:sz w:val="28"/>
          <w:szCs w:val="28"/>
          <w:lang w:val="ro-RO"/>
        </w:rPr>
        <w:t xml:space="preserve">”, iar sintagma </w:t>
      </w:r>
      <w:r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4000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74. </w:t>
      </w:r>
      <w:r w:rsidR="007614D8">
        <w:rPr>
          <w:sz w:val="28"/>
          <w:szCs w:val="28"/>
          <w:lang w:val="ro-RO"/>
        </w:rPr>
        <w:t>A</w:t>
      </w:r>
      <w:r w:rsidRPr="0029392F">
        <w:rPr>
          <w:sz w:val="28"/>
          <w:szCs w:val="28"/>
          <w:lang w:val="ro-RO"/>
        </w:rPr>
        <w:t xml:space="preserve">rticolul 222: </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550 la 850”; </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750 la 950”. </w:t>
      </w:r>
    </w:p>
    <w:p w:rsidR="0029392F" w:rsidRPr="0029392F" w:rsidRDefault="0029392F" w:rsidP="0029392F">
      <w:pPr>
        <w:tabs>
          <w:tab w:val="left" w:pos="2977"/>
        </w:tabs>
        <w:ind w:firstLine="709"/>
        <w:rPr>
          <w:sz w:val="28"/>
          <w:szCs w:val="28"/>
          <w:lang w:val="ro-RO"/>
        </w:rPr>
      </w:pPr>
    </w:p>
    <w:p w:rsidR="0029392F" w:rsidRDefault="0029392F" w:rsidP="0029392F">
      <w:pPr>
        <w:tabs>
          <w:tab w:val="left" w:pos="2977"/>
        </w:tabs>
        <w:ind w:firstLine="709"/>
        <w:rPr>
          <w:sz w:val="28"/>
          <w:szCs w:val="28"/>
          <w:lang w:val="ro-RO"/>
        </w:rPr>
      </w:pPr>
      <w:r w:rsidRPr="0029392F">
        <w:rPr>
          <w:sz w:val="28"/>
          <w:szCs w:val="28"/>
          <w:lang w:val="ro-RO"/>
        </w:rPr>
        <w:t xml:space="preserve">75. La articolul 223,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950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76. </w:t>
      </w:r>
      <w:r w:rsidR="007614D8">
        <w:rPr>
          <w:sz w:val="28"/>
          <w:szCs w:val="28"/>
          <w:lang w:val="ro-RO"/>
        </w:rPr>
        <w:t>A</w:t>
      </w:r>
      <w:r w:rsidRPr="0029392F">
        <w:rPr>
          <w:sz w:val="28"/>
          <w:szCs w:val="28"/>
          <w:lang w:val="ro-RO"/>
        </w:rPr>
        <w:t>rticolul 224:</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950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77. </w:t>
      </w:r>
      <w:r w:rsidR="007614D8">
        <w:rPr>
          <w:sz w:val="28"/>
          <w:szCs w:val="28"/>
          <w:lang w:val="ro-RO"/>
        </w:rPr>
        <w:t>A</w:t>
      </w:r>
      <w:r w:rsidRPr="0029392F">
        <w:rPr>
          <w:sz w:val="28"/>
          <w:szCs w:val="28"/>
          <w:lang w:val="ro-RO"/>
        </w:rPr>
        <w:t>rticolul 225:</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78. </w:t>
      </w:r>
      <w:r w:rsidR="007614D8">
        <w:rPr>
          <w:sz w:val="28"/>
          <w:szCs w:val="28"/>
          <w:lang w:val="ro-RO"/>
        </w:rPr>
        <w:t>A</w:t>
      </w:r>
      <w:r w:rsidRPr="0029392F">
        <w:rPr>
          <w:sz w:val="28"/>
          <w:szCs w:val="28"/>
          <w:lang w:val="ro-RO"/>
        </w:rPr>
        <w:t>rticolul 226:</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79. </w:t>
      </w:r>
      <w:r w:rsidR="007614D8">
        <w:rPr>
          <w:sz w:val="28"/>
          <w:szCs w:val="28"/>
          <w:lang w:val="ro-RO"/>
        </w:rPr>
        <w:t>A</w:t>
      </w:r>
      <w:r w:rsidRPr="0029392F">
        <w:rPr>
          <w:sz w:val="28"/>
          <w:szCs w:val="28"/>
          <w:lang w:val="ro-RO"/>
        </w:rPr>
        <w:t>rticolul 227:</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80. La articolul 228,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1150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2000 la 4000”.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81. La articolul 229,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1150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2000 la 4000”.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82. La articolul 230,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1150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83. La articolul 231,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84. </w:t>
      </w:r>
      <w:r w:rsidR="007614D8">
        <w:rPr>
          <w:sz w:val="28"/>
          <w:szCs w:val="28"/>
          <w:lang w:val="ro-RO"/>
        </w:rPr>
        <w:t>A</w:t>
      </w:r>
      <w:r w:rsidRPr="0029392F">
        <w:rPr>
          <w:sz w:val="28"/>
          <w:szCs w:val="28"/>
          <w:lang w:val="ro-RO"/>
        </w:rPr>
        <w:t>rticolul 232:</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950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85. La articolul 233,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2000 la 4000”.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86. La articolul 234,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Pr="0029392F">
        <w:rPr>
          <w:sz w:val="28"/>
          <w:szCs w:val="28"/>
          <w:lang w:val="ro-RO"/>
        </w:rPr>
        <w:t xml:space="preserve">„de la 550 la 1050,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87. La articolul 235,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88. </w:t>
      </w:r>
      <w:r w:rsidR="007614D8">
        <w:rPr>
          <w:sz w:val="28"/>
          <w:szCs w:val="28"/>
          <w:lang w:val="ro-RO"/>
        </w:rPr>
        <w:t>A</w:t>
      </w:r>
      <w:r w:rsidRPr="0029392F">
        <w:rPr>
          <w:sz w:val="28"/>
          <w:szCs w:val="28"/>
          <w:lang w:val="ro-RO"/>
        </w:rPr>
        <w:t>rticolul 236:</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89. </w:t>
      </w:r>
      <w:r w:rsidR="007614D8">
        <w:rPr>
          <w:sz w:val="28"/>
          <w:szCs w:val="28"/>
          <w:lang w:val="ro-RO"/>
        </w:rPr>
        <w:t>A</w:t>
      </w:r>
      <w:r w:rsidRPr="0029392F">
        <w:rPr>
          <w:sz w:val="28"/>
          <w:szCs w:val="28"/>
          <w:lang w:val="ro-RO"/>
        </w:rPr>
        <w:t>rticolul 237:</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1050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Default="0029392F" w:rsidP="0029392F">
      <w:pPr>
        <w:tabs>
          <w:tab w:val="left" w:pos="2977"/>
        </w:tabs>
        <w:ind w:firstLine="709"/>
        <w:rPr>
          <w:sz w:val="28"/>
          <w:szCs w:val="28"/>
          <w:lang w:val="ro-RO"/>
        </w:rPr>
      </w:pPr>
    </w:p>
    <w:p w:rsidR="007614D8" w:rsidRDefault="007614D8" w:rsidP="0029392F">
      <w:pPr>
        <w:tabs>
          <w:tab w:val="left" w:pos="2977"/>
        </w:tabs>
        <w:ind w:firstLine="709"/>
        <w:rPr>
          <w:sz w:val="28"/>
          <w:szCs w:val="28"/>
          <w:lang w:val="ro-RO"/>
        </w:rPr>
      </w:pPr>
    </w:p>
    <w:p w:rsidR="007614D8" w:rsidRDefault="007614D8" w:rsidP="0029392F">
      <w:pPr>
        <w:tabs>
          <w:tab w:val="left" w:pos="2977"/>
        </w:tabs>
        <w:ind w:firstLine="709"/>
        <w:rPr>
          <w:sz w:val="28"/>
          <w:szCs w:val="28"/>
          <w:lang w:val="ro-RO"/>
        </w:rPr>
      </w:pPr>
    </w:p>
    <w:p w:rsidR="007614D8" w:rsidRPr="0029392F" w:rsidRDefault="007614D8"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90. </w:t>
      </w:r>
      <w:r w:rsidR="007614D8">
        <w:rPr>
          <w:sz w:val="28"/>
          <w:szCs w:val="28"/>
          <w:lang w:val="ro-RO"/>
        </w:rPr>
        <w:t>A</w:t>
      </w:r>
      <w:r w:rsidRPr="0029392F">
        <w:rPr>
          <w:sz w:val="28"/>
          <w:szCs w:val="28"/>
          <w:lang w:val="ro-RO"/>
        </w:rPr>
        <w:t>rticolul 238:</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1500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1850 la 3350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91. </w:t>
      </w:r>
      <w:r w:rsidR="007614D8">
        <w:rPr>
          <w:sz w:val="28"/>
          <w:szCs w:val="28"/>
          <w:lang w:val="ro-RO"/>
        </w:rPr>
        <w:t>A</w:t>
      </w:r>
      <w:r w:rsidRPr="0029392F">
        <w:rPr>
          <w:sz w:val="28"/>
          <w:szCs w:val="28"/>
          <w:lang w:val="ro-RO"/>
        </w:rPr>
        <w:t>rticolul 239:</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92.</w:t>
      </w:r>
      <w:r w:rsidR="007614D8">
        <w:rPr>
          <w:sz w:val="28"/>
          <w:szCs w:val="28"/>
          <w:lang w:val="ro-RO"/>
        </w:rPr>
        <w:t xml:space="preserve"> A</w:t>
      </w:r>
      <w:r w:rsidRPr="0029392F">
        <w:rPr>
          <w:sz w:val="28"/>
          <w:szCs w:val="28"/>
          <w:lang w:val="ro-RO"/>
        </w:rPr>
        <w:t>rticolul 239</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750 la 1150”;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93. La sancțiunea articolul 239</w:t>
      </w:r>
      <w:r w:rsidRPr="0029392F">
        <w:rPr>
          <w:sz w:val="28"/>
          <w:szCs w:val="28"/>
          <w:vertAlign w:val="superscript"/>
          <w:lang w:val="ro-RO"/>
        </w:rPr>
        <w:t>2</w:t>
      </w:r>
      <w:r w:rsidRPr="0029392F">
        <w:rPr>
          <w:sz w:val="28"/>
          <w:szCs w:val="28"/>
          <w:lang w:val="ro-RO"/>
        </w:rPr>
        <w:t xml:space="preserve">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400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750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94. </w:t>
      </w:r>
      <w:r w:rsidR="007614D8">
        <w:rPr>
          <w:sz w:val="28"/>
          <w:szCs w:val="28"/>
          <w:lang w:val="ro-RO"/>
        </w:rPr>
        <w:t>A</w:t>
      </w:r>
      <w:r w:rsidRPr="0029392F">
        <w:rPr>
          <w:sz w:val="28"/>
          <w:szCs w:val="28"/>
          <w:lang w:val="ro-RO"/>
        </w:rPr>
        <w:t>rticolul 240: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95. </w:t>
      </w:r>
      <w:r w:rsidR="007614D8">
        <w:rPr>
          <w:sz w:val="28"/>
          <w:szCs w:val="28"/>
          <w:lang w:val="ro-RO"/>
        </w:rPr>
        <w:t>A</w:t>
      </w:r>
      <w:r w:rsidRPr="0029392F">
        <w:rPr>
          <w:sz w:val="28"/>
          <w:szCs w:val="28"/>
          <w:lang w:val="ro-RO"/>
        </w:rPr>
        <w:t>rticolul 240</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5350</w:t>
      </w:r>
      <w:r w:rsidR="00A01EDA">
        <w:rPr>
          <w:sz w:val="28"/>
          <w:szCs w:val="28"/>
          <w:lang w:val="ro-RO"/>
        </w:rPr>
        <w:t xml:space="preserve">”, iar sintagma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96. </w:t>
      </w:r>
      <w:r w:rsidR="007614D8">
        <w:rPr>
          <w:sz w:val="28"/>
          <w:szCs w:val="28"/>
          <w:lang w:val="ro-RO"/>
        </w:rPr>
        <w:t>A</w:t>
      </w:r>
      <w:r w:rsidRPr="0029392F">
        <w:rPr>
          <w:sz w:val="28"/>
          <w:szCs w:val="28"/>
          <w:lang w:val="ro-RO"/>
        </w:rPr>
        <w:t>rticolul 241:</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97. </w:t>
      </w:r>
      <w:r w:rsidR="007614D8">
        <w:rPr>
          <w:sz w:val="28"/>
          <w:szCs w:val="28"/>
          <w:lang w:val="ro-RO"/>
        </w:rPr>
        <w:t>A</w:t>
      </w:r>
      <w:r w:rsidRPr="0029392F">
        <w:rPr>
          <w:sz w:val="28"/>
          <w:szCs w:val="28"/>
          <w:lang w:val="ro-RO"/>
        </w:rPr>
        <w:t>rticolul 241</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150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 la 750”;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98. La sancțiunea articolul 242,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1350 la 2350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99. </w:t>
      </w:r>
      <w:r w:rsidR="007614D8">
        <w:rPr>
          <w:sz w:val="28"/>
          <w:szCs w:val="28"/>
          <w:lang w:val="ro-RO"/>
        </w:rPr>
        <w:t>A</w:t>
      </w:r>
      <w:r w:rsidRPr="0029392F">
        <w:rPr>
          <w:sz w:val="28"/>
          <w:szCs w:val="28"/>
          <w:lang w:val="ro-RO"/>
        </w:rPr>
        <w:t>rticolul 242</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4350</w:t>
      </w:r>
      <w:r w:rsidR="00A01EDA">
        <w:rPr>
          <w:sz w:val="28"/>
          <w:szCs w:val="28"/>
          <w:lang w:val="ro-RO"/>
        </w:rPr>
        <w:t xml:space="preserve">”, iar sintagma </w:t>
      </w:r>
      <w:r w:rsidR="0029392F" w:rsidRPr="0029392F">
        <w:rPr>
          <w:sz w:val="28"/>
          <w:szCs w:val="28"/>
          <w:lang w:val="ro-RO"/>
        </w:rPr>
        <w:t xml:space="preserve">„de la 5000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9000”;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3350 la 5350”.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100. </w:t>
      </w:r>
      <w:r w:rsidR="007614D8">
        <w:rPr>
          <w:sz w:val="28"/>
          <w:szCs w:val="28"/>
          <w:lang w:val="ro-RO"/>
        </w:rPr>
        <w:t>A</w:t>
      </w:r>
      <w:r w:rsidRPr="0029392F">
        <w:rPr>
          <w:sz w:val="28"/>
          <w:szCs w:val="28"/>
          <w:lang w:val="ro-RO"/>
        </w:rPr>
        <w:t>rticolul 242</w:t>
      </w:r>
      <w:r w:rsidRPr="0029392F">
        <w:rPr>
          <w:sz w:val="28"/>
          <w:szCs w:val="28"/>
          <w:vertAlign w:val="superscript"/>
          <w:lang w:val="ro-RO"/>
        </w:rPr>
        <w:t>2</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4350</w:t>
      </w:r>
      <w:r w:rsidR="00A01EDA">
        <w:rPr>
          <w:sz w:val="28"/>
          <w:szCs w:val="28"/>
          <w:lang w:val="ro-RO"/>
        </w:rPr>
        <w:t xml:space="preserve">”, iar sintagma </w:t>
      </w:r>
      <w:r w:rsidR="0029392F" w:rsidRPr="0029392F">
        <w:rPr>
          <w:sz w:val="28"/>
          <w:szCs w:val="28"/>
          <w:lang w:val="ro-RO"/>
        </w:rPr>
        <w:t xml:space="preserve">„de la 5000 la 7000”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8000”;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3350 la 5350</w:t>
      </w:r>
      <w:r w:rsidR="00A01EDA">
        <w:rPr>
          <w:sz w:val="28"/>
          <w:szCs w:val="28"/>
          <w:lang w:val="ro-RO"/>
        </w:rPr>
        <w:t xml:space="preserve">”, iar sintagma </w:t>
      </w:r>
      <w:r w:rsidR="0029392F" w:rsidRPr="0029392F">
        <w:rPr>
          <w:sz w:val="28"/>
          <w:szCs w:val="28"/>
          <w:lang w:val="ro-RO"/>
        </w:rPr>
        <w:t xml:space="preserve">„de la 8000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101. </w:t>
      </w:r>
      <w:r w:rsidR="007614D8">
        <w:rPr>
          <w:sz w:val="28"/>
          <w:szCs w:val="28"/>
          <w:lang w:val="ro-RO"/>
        </w:rPr>
        <w:t>A</w:t>
      </w:r>
      <w:r w:rsidRPr="0029392F">
        <w:rPr>
          <w:sz w:val="28"/>
          <w:szCs w:val="28"/>
          <w:lang w:val="ro-RO"/>
        </w:rPr>
        <w:t>rticolul 243:</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7000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8000 la 11000”;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5350”.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101. </w:t>
      </w:r>
      <w:r w:rsidR="007614D8">
        <w:rPr>
          <w:sz w:val="28"/>
          <w:szCs w:val="28"/>
          <w:lang w:val="ro-RO"/>
        </w:rPr>
        <w:t>A</w:t>
      </w:r>
      <w:r w:rsidRPr="0029392F">
        <w:rPr>
          <w:sz w:val="28"/>
          <w:szCs w:val="28"/>
          <w:lang w:val="ro-RO"/>
        </w:rPr>
        <w:t>rticolul 244:</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2000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3350 la 5350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Default="0029392F" w:rsidP="0029392F">
      <w:pPr>
        <w:tabs>
          <w:tab w:val="left" w:pos="2977"/>
        </w:tabs>
        <w:ind w:firstLine="709"/>
        <w:rPr>
          <w:sz w:val="28"/>
          <w:szCs w:val="28"/>
          <w:lang w:val="ro-RO"/>
        </w:rPr>
      </w:pPr>
    </w:p>
    <w:p w:rsidR="007614D8" w:rsidRPr="0029392F" w:rsidRDefault="007614D8"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102. </w:t>
      </w:r>
      <w:r w:rsidR="007614D8">
        <w:rPr>
          <w:sz w:val="28"/>
          <w:szCs w:val="28"/>
          <w:lang w:val="ro-RO"/>
        </w:rPr>
        <w:t>A</w:t>
      </w:r>
      <w:r w:rsidRPr="0029392F">
        <w:rPr>
          <w:sz w:val="28"/>
          <w:szCs w:val="28"/>
          <w:lang w:val="ro-RO"/>
        </w:rPr>
        <w:t>rticolul 244</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103. </w:t>
      </w:r>
      <w:r w:rsidR="007614D8">
        <w:rPr>
          <w:sz w:val="28"/>
          <w:szCs w:val="28"/>
          <w:lang w:val="ro-RO"/>
        </w:rPr>
        <w:t>A</w:t>
      </w:r>
      <w:r w:rsidRPr="0029392F">
        <w:rPr>
          <w:sz w:val="28"/>
          <w:szCs w:val="28"/>
          <w:lang w:val="ro-RO"/>
        </w:rPr>
        <w:t>rticolul 245:</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6000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104. </w:t>
      </w:r>
      <w:r w:rsidR="007614D8">
        <w:rPr>
          <w:sz w:val="28"/>
          <w:szCs w:val="28"/>
          <w:lang w:val="ro-RO"/>
        </w:rPr>
        <w:t>A</w:t>
      </w:r>
      <w:r w:rsidRPr="0029392F">
        <w:rPr>
          <w:sz w:val="28"/>
          <w:szCs w:val="28"/>
          <w:lang w:val="ro-RO"/>
        </w:rPr>
        <w:t>rticolul 245</w:t>
      </w:r>
      <w:r w:rsidRPr="0029392F">
        <w:rPr>
          <w:sz w:val="28"/>
          <w:szCs w:val="28"/>
          <w:vertAlign w:val="superscript"/>
          <w:lang w:val="ro-RO"/>
        </w:rPr>
        <w:t>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4000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105. </w:t>
      </w:r>
      <w:r w:rsidR="007614D8">
        <w:rPr>
          <w:sz w:val="28"/>
          <w:szCs w:val="28"/>
          <w:lang w:val="ro-RO"/>
        </w:rPr>
        <w:t>A</w:t>
      </w:r>
      <w:r w:rsidRPr="0029392F">
        <w:rPr>
          <w:sz w:val="28"/>
          <w:szCs w:val="28"/>
          <w:lang w:val="ro-RO"/>
        </w:rPr>
        <w:t>rticolul 245</w:t>
      </w:r>
      <w:r w:rsidRPr="0029392F">
        <w:rPr>
          <w:sz w:val="28"/>
          <w:szCs w:val="28"/>
          <w:vertAlign w:val="superscript"/>
          <w:lang w:val="ro-RO"/>
        </w:rPr>
        <w:t>2</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„1350 la 2350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106. </w:t>
      </w:r>
      <w:r w:rsidR="007614D8">
        <w:rPr>
          <w:sz w:val="28"/>
          <w:szCs w:val="28"/>
          <w:lang w:val="ro-RO"/>
        </w:rPr>
        <w:t>A</w:t>
      </w:r>
      <w:r w:rsidRPr="0029392F">
        <w:rPr>
          <w:sz w:val="28"/>
          <w:szCs w:val="28"/>
          <w:lang w:val="ro-RO"/>
        </w:rPr>
        <w:t>rticolul 245</w:t>
      </w:r>
      <w:r w:rsidRPr="0029392F">
        <w:rPr>
          <w:sz w:val="28"/>
          <w:szCs w:val="28"/>
          <w:vertAlign w:val="superscript"/>
          <w:lang w:val="ro-RO"/>
        </w:rPr>
        <w:t>3</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107. </w:t>
      </w:r>
      <w:r w:rsidR="007614D8">
        <w:rPr>
          <w:sz w:val="28"/>
          <w:szCs w:val="28"/>
          <w:lang w:val="ro-RO"/>
        </w:rPr>
        <w:t>A</w:t>
      </w:r>
      <w:r w:rsidRPr="0029392F">
        <w:rPr>
          <w:sz w:val="28"/>
          <w:szCs w:val="28"/>
          <w:lang w:val="ro-RO"/>
        </w:rPr>
        <w:t>rticolul 245</w:t>
      </w:r>
      <w:r w:rsidRPr="0029392F">
        <w:rPr>
          <w:sz w:val="28"/>
          <w:szCs w:val="28"/>
          <w:vertAlign w:val="superscript"/>
          <w:lang w:val="ro-RO"/>
        </w:rPr>
        <w:t>4</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 cifra „1000” se substituie cu cifra „3000”;</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9000”.</w:t>
      </w:r>
    </w:p>
    <w:p w:rsidR="0029392F" w:rsidRDefault="0029392F" w:rsidP="0029392F">
      <w:pPr>
        <w:tabs>
          <w:tab w:val="left" w:pos="2977"/>
        </w:tabs>
        <w:ind w:firstLine="709"/>
        <w:rPr>
          <w:sz w:val="28"/>
          <w:szCs w:val="28"/>
          <w:lang w:val="ro-RO"/>
        </w:rPr>
      </w:pPr>
    </w:p>
    <w:p w:rsidR="007614D8" w:rsidRDefault="007614D8" w:rsidP="0029392F">
      <w:pPr>
        <w:tabs>
          <w:tab w:val="left" w:pos="2977"/>
        </w:tabs>
        <w:ind w:firstLine="709"/>
        <w:rPr>
          <w:sz w:val="28"/>
          <w:szCs w:val="28"/>
          <w:lang w:val="ro-RO"/>
        </w:rPr>
      </w:pPr>
    </w:p>
    <w:p w:rsidR="007614D8" w:rsidRDefault="007614D8"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108. </w:t>
      </w:r>
      <w:r w:rsidR="007614D8">
        <w:rPr>
          <w:sz w:val="28"/>
          <w:szCs w:val="28"/>
          <w:lang w:val="ro-RO"/>
        </w:rPr>
        <w:t>A</w:t>
      </w:r>
      <w:r w:rsidRPr="0029392F">
        <w:rPr>
          <w:sz w:val="28"/>
          <w:szCs w:val="28"/>
          <w:lang w:val="ro-RO"/>
        </w:rPr>
        <w:t>rticolul 245</w:t>
      </w:r>
      <w:r w:rsidRPr="0029392F">
        <w:rPr>
          <w:sz w:val="28"/>
          <w:szCs w:val="28"/>
          <w:vertAlign w:val="superscript"/>
          <w:lang w:val="ro-RO"/>
        </w:rPr>
        <w:t>5</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109. </w:t>
      </w:r>
      <w:r w:rsidR="007614D8">
        <w:rPr>
          <w:sz w:val="28"/>
          <w:szCs w:val="28"/>
          <w:lang w:val="ro-RO"/>
        </w:rPr>
        <w:t>A</w:t>
      </w:r>
      <w:r w:rsidRPr="0029392F">
        <w:rPr>
          <w:sz w:val="28"/>
          <w:szCs w:val="28"/>
          <w:lang w:val="ro-RO"/>
        </w:rPr>
        <w:t>rticolul 245</w:t>
      </w:r>
      <w:r w:rsidRPr="0029392F">
        <w:rPr>
          <w:sz w:val="28"/>
          <w:szCs w:val="28"/>
          <w:vertAlign w:val="superscript"/>
          <w:lang w:val="ro-RO"/>
        </w:rPr>
        <w:t>6</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2350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110. </w:t>
      </w:r>
      <w:r w:rsidR="007614D8">
        <w:rPr>
          <w:sz w:val="28"/>
          <w:szCs w:val="28"/>
          <w:lang w:val="ro-RO"/>
        </w:rPr>
        <w:t>A</w:t>
      </w:r>
      <w:r w:rsidRPr="0029392F">
        <w:rPr>
          <w:sz w:val="28"/>
          <w:szCs w:val="28"/>
          <w:lang w:val="ro-RO"/>
        </w:rPr>
        <w:t>rticolul 245</w:t>
      </w:r>
      <w:r w:rsidRPr="0029392F">
        <w:rPr>
          <w:sz w:val="28"/>
          <w:szCs w:val="28"/>
          <w:vertAlign w:val="superscript"/>
          <w:lang w:val="ro-RO"/>
        </w:rPr>
        <w:t>7</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2350</w:t>
      </w:r>
      <w:r w:rsidR="00A01EDA">
        <w:rPr>
          <w:sz w:val="28"/>
          <w:szCs w:val="28"/>
          <w:lang w:val="ro-RO"/>
        </w:rPr>
        <w:t xml:space="preserve">”, iar sintagma </w:t>
      </w:r>
      <w:r w:rsidR="0029392F" w:rsidRPr="0029392F">
        <w:rPr>
          <w:sz w:val="28"/>
          <w:szCs w:val="28"/>
          <w:lang w:val="ro-RO"/>
        </w:rPr>
        <w:t xml:space="preserve">„de la 1000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111. </w:t>
      </w:r>
      <w:r w:rsidR="007614D8">
        <w:rPr>
          <w:sz w:val="28"/>
          <w:szCs w:val="28"/>
          <w:lang w:val="ro-RO"/>
        </w:rPr>
        <w:t>A</w:t>
      </w:r>
      <w:r w:rsidRPr="0029392F">
        <w:rPr>
          <w:sz w:val="28"/>
          <w:szCs w:val="28"/>
          <w:lang w:val="ro-RO"/>
        </w:rPr>
        <w:t>rticolul 245</w:t>
      </w:r>
      <w:r w:rsidRPr="0029392F">
        <w:rPr>
          <w:sz w:val="28"/>
          <w:szCs w:val="28"/>
          <w:vertAlign w:val="superscript"/>
          <w:lang w:val="ro-RO"/>
        </w:rPr>
        <w:t>8</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2350</w:t>
      </w:r>
      <w:r w:rsidR="00A01EDA">
        <w:rPr>
          <w:sz w:val="28"/>
          <w:szCs w:val="28"/>
          <w:lang w:val="ro-RO"/>
        </w:rPr>
        <w:t xml:space="preserve">”, iar sintagma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r w:rsidR="00A01EDA">
        <w:rPr>
          <w:sz w:val="28"/>
          <w:szCs w:val="28"/>
          <w:lang w:val="ro-RO"/>
        </w:rPr>
        <w:t xml:space="preserve">”, iar sintagma </w:t>
      </w:r>
      <w:r w:rsidR="0029392F" w:rsidRPr="0029392F">
        <w:rPr>
          <w:sz w:val="28"/>
          <w:szCs w:val="28"/>
          <w:lang w:val="ro-RO"/>
        </w:rPr>
        <w:t xml:space="preserve">„de la 4000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112. </w:t>
      </w:r>
      <w:r w:rsidR="007614D8">
        <w:rPr>
          <w:sz w:val="28"/>
          <w:szCs w:val="28"/>
          <w:lang w:val="ro-RO"/>
        </w:rPr>
        <w:t>A</w:t>
      </w:r>
      <w:r w:rsidRPr="0029392F">
        <w:rPr>
          <w:sz w:val="28"/>
          <w:szCs w:val="28"/>
          <w:lang w:val="ro-RO"/>
        </w:rPr>
        <w:t>rticolul 245</w:t>
      </w:r>
      <w:r w:rsidRPr="0029392F">
        <w:rPr>
          <w:sz w:val="28"/>
          <w:szCs w:val="28"/>
          <w:vertAlign w:val="superscript"/>
          <w:lang w:val="ro-RO"/>
        </w:rPr>
        <w:t>9</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3350”;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5350”.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113. </w:t>
      </w:r>
      <w:r w:rsidR="007614D8">
        <w:rPr>
          <w:sz w:val="28"/>
          <w:szCs w:val="28"/>
          <w:lang w:val="ro-RO"/>
        </w:rPr>
        <w:t>A</w:t>
      </w:r>
      <w:r w:rsidRPr="0029392F">
        <w:rPr>
          <w:sz w:val="28"/>
          <w:szCs w:val="28"/>
          <w:lang w:val="ro-RO"/>
        </w:rPr>
        <w:t>rticolul 245</w:t>
      </w:r>
      <w:r w:rsidRPr="0029392F">
        <w:rPr>
          <w:sz w:val="28"/>
          <w:szCs w:val="28"/>
          <w:vertAlign w:val="superscript"/>
          <w:lang w:val="ro-RO"/>
        </w:rPr>
        <w:t>10</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4350”;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4350 la 5350”.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114. </w:t>
      </w:r>
      <w:r w:rsidR="007614D8">
        <w:rPr>
          <w:sz w:val="28"/>
          <w:szCs w:val="28"/>
          <w:lang w:val="ro-RO"/>
        </w:rPr>
        <w:t>A</w:t>
      </w:r>
      <w:r w:rsidRPr="0029392F">
        <w:rPr>
          <w:sz w:val="28"/>
          <w:szCs w:val="28"/>
          <w:lang w:val="ro-RO"/>
        </w:rPr>
        <w:t>rticolul 245</w:t>
      </w:r>
      <w:r w:rsidRPr="0029392F">
        <w:rPr>
          <w:sz w:val="28"/>
          <w:szCs w:val="28"/>
          <w:vertAlign w:val="superscript"/>
          <w:lang w:val="ro-RO"/>
        </w:rPr>
        <w:t>11</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3350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115. </w:t>
      </w:r>
      <w:r w:rsidR="007614D8">
        <w:rPr>
          <w:sz w:val="28"/>
          <w:szCs w:val="28"/>
          <w:lang w:val="ro-RO"/>
        </w:rPr>
        <w:t>A</w:t>
      </w:r>
      <w:r w:rsidRPr="0029392F">
        <w:rPr>
          <w:sz w:val="28"/>
          <w:szCs w:val="28"/>
          <w:lang w:val="ro-RO"/>
        </w:rPr>
        <w:t>rticolul 245</w:t>
      </w:r>
      <w:r w:rsidRPr="0029392F">
        <w:rPr>
          <w:sz w:val="28"/>
          <w:szCs w:val="28"/>
          <w:vertAlign w:val="superscript"/>
          <w:lang w:val="ro-RO"/>
        </w:rPr>
        <w:t>12</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2350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5000”;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116. La sancțiunea articolul 246,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1350 la 2350”.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117. La sancțiunea articolul 246</w:t>
      </w:r>
      <w:r w:rsidRPr="0029392F">
        <w:rPr>
          <w:sz w:val="28"/>
          <w:szCs w:val="28"/>
          <w:vertAlign w:val="superscript"/>
          <w:lang w:val="ro-RO"/>
        </w:rPr>
        <w:t>1</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3000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118. </w:t>
      </w:r>
      <w:r w:rsidR="007614D8">
        <w:rPr>
          <w:sz w:val="28"/>
          <w:szCs w:val="28"/>
          <w:lang w:val="ro-RO"/>
        </w:rPr>
        <w:t>A</w:t>
      </w:r>
      <w:r w:rsidRPr="0029392F">
        <w:rPr>
          <w:sz w:val="28"/>
          <w:szCs w:val="28"/>
          <w:lang w:val="ro-RO"/>
        </w:rPr>
        <w:t>rticolul 246</w:t>
      </w:r>
      <w:r w:rsidRPr="0029392F">
        <w:rPr>
          <w:sz w:val="28"/>
          <w:szCs w:val="28"/>
          <w:vertAlign w:val="superscript"/>
          <w:lang w:val="ro-RO"/>
        </w:rPr>
        <w:t>2</w:t>
      </w:r>
      <w:r w:rsidRPr="0029392F">
        <w:rPr>
          <w:sz w:val="28"/>
          <w:szCs w:val="28"/>
          <w:lang w:val="ro-RO"/>
        </w:rPr>
        <w:t>:</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3500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3500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4500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119. </w:t>
      </w:r>
      <w:r w:rsidR="007614D8">
        <w:rPr>
          <w:sz w:val="28"/>
          <w:szCs w:val="28"/>
          <w:lang w:val="ro-RO"/>
        </w:rPr>
        <w:t>A</w:t>
      </w:r>
      <w:r w:rsidRPr="0029392F">
        <w:rPr>
          <w:sz w:val="28"/>
          <w:szCs w:val="28"/>
          <w:lang w:val="ro-RO"/>
        </w:rPr>
        <w:t>rticolul 247:</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120. </w:t>
      </w:r>
      <w:r w:rsidR="007614D8">
        <w:rPr>
          <w:sz w:val="28"/>
          <w:szCs w:val="28"/>
          <w:lang w:val="ro-RO"/>
        </w:rPr>
        <w:t>A</w:t>
      </w:r>
      <w:r w:rsidRPr="0029392F">
        <w:rPr>
          <w:sz w:val="28"/>
          <w:szCs w:val="28"/>
          <w:lang w:val="ro-RO"/>
        </w:rPr>
        <w:t>rticolul 248:</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150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 la 650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950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r w:rsidR="00A01EDA">
        <w:rPr>
          <w:sz w:val="28"/>
          <w:szCs w:val="28"/>
          <w:lang w:val="ro-RO"/>
        </w:rPr>
        <w:t xml:space="preserve">”, iar sintagma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(5),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121. </w:t>
      </w:r>
      <w:r w:rsidR="007614D8">
        <w:rPr>
          <w:sz w:val="28"/>
          <w:szCs w:val="28"/>
          <w:lang w:val="ro-RO"/>
        </w:rPr>
        <w:t>A</w:t>
      </w:r>
      <w:r w:rsidRPr="0029392F">
        <w:rPr>
          <w:sz w:val="28"/>
          <w:szCs w:val="28"/>
          <w:lang w:val="ro-RO"/>
        </w:rPr>
        <w:t>rticolul 249:</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r w:rsidR="00A01EDA">
        <w:rPr>
          <w:sz w:val="28"/>
          <w:szCs w:val="28"/>
          <w:lang w:val="ro-RO"/>
        </w:rPr>
        <w:t xml:space="preserve">”, iar sintagma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3000”;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850</w:t>
      </w:r>
      <w:r w:rsidR="00A01EDA">
        <w:rPr>
          <w:sz w:val="28"/>
          <w:szCs w:val="28"/>
          <w:lang w:val="ro-RO"/>
        </w:rPr>
        <w:t xml:space="preserve">”, iar sintagma </w:t>
      </w:r>
      <w:r w:rsidR="0029392F" w:rsidRPr="0029392F">
        <w:rPr>
          <w:sz w:val="28"/>
          <w:szCs w:val="28"/>
          <w:lang w:val="ro-RO"/>
        </w:rPr>
        <w:t xml:space="preserve">„de la 1500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2500 la 3000”;</w:t>
      </w:r>
    </w:p>
    <w:p w:rsidR="0029392F" w:rsidRPr="0029392F" w:rsidRDefault="007614D8"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2000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122. </w:t>
      </w:r>
      <w:r w:rsidR="007614D8">
        <w:rPr>
          <w:sz w:val="28"/>
          <w:szCs w:val="28"/>
          <w:lang w:val="ro-RO"/>
        </w:rPr>
        <w:t>A</w:t>
      </w:r>
      <w:r w:rsidRPr="0029392F">
        <w:rPr>
          <w:sz w:val="28"/>
          <w:szCs w:val="28"/>
          <w:lang w:val="ro-RO"/>
        </w:rPr>
        <w:t>rticolul 250: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7614D8"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1500”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1850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123. </w:t>
      </w:r>
      <w:r w:rsidR="00841E29">
        <w:rPr>
          <w:sz w:val="28"/>
          <w:szCs w:val="28"/>
          <w:lang w:val="ro-RO"/>
        </w:rPr>
        <w:t>La a</w:t>
      </w:r>
      <w:r w:rsidRPr="0029392F">
        <w:rPr>
          <w:sz w:val="28"/>
          <w:szCs w:val="28"/>
          <w:lang w:val="ro-RO"/>
        </w:rPr>
        <w:t>rticolul 250</w:t>
      </w:r>
      <w:r w:rsidRPr="0029392F">
        <w:rPr>
          <w:sz w:val="28"/>
          <w:szCs w:val="28"/>
          <w:vertAlign w:val="superscript"/>
          <w:lang w:val="ro-RO"/>
        </w:rPr>
        <w:t>1</w:t>
      </w:r>
      <w:r w:rsidR="00A01EDA">
        <w:rPr>
          <w:sz w:val="28"/>
          <w:szCs w:val="28"/>
          <w:vertAlign w:val="superscript"/>
          <w:lang w:val="ro-RO"/>
        </w:rPr>
        <w:t xml:space="preserve"> </w:t>
      </w:r>
      <w:r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1350 la 2350</w:t>
      </w:r>
      <w:r w:rsidR="00A01EDA">
        <w:rPr>
          <w:sz w:val="28"/>
          <w:szCs w:val="28"/>
          <w:lang w:val="ro-RO"/>
        </w:rPr>
        <w:t xml:space="preserve">”, iar sintagma </w:t>
      </w:r>
      <w:r w:rsidRPr="0029392F">
        <w:rPr>
          <w:sz w:val="28"/>
          <w:szCs w:val="28"/>
          <w:lang w:val="ro-RO"/>
        </w:rPr>
        <w:t xml:space="preserve">„de la 7000 la 10000”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124. La sancțiunea articolul 251,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1500”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1350 la 1850”.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125. </w:t>
      </w:r>
      <w:r w:rsidR="00841E29">
        <w:rPr>
          <w:sz w:val="28"/>
          <w:szCs w:val="28"/>
          <w:lang w:val="ro-RO"/>
        </w:rPr>
        <w:t>A</w:t>
      </w:r>
      <w:r w:rsidRPr="0029392F">
        <w:rPr>
          <w:sz w:val="28"/>
          <w:szCs w:val="28"/>
          <w:lang w:val="ro-RO"/>
        </w:rPr>
        <w:t>rticolul 252:</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„de la 300 la 6</w:t>
      </w:r>
      <w:r w:rsidR="0029392F" w:rsidRPr="0029392F">
        <w:rPr>
          <w:sz w:val="28"/>
          <w:szCs w:val="28"/>
          <w:lang w:val="ro-RO"/>
        </w:rPr>
        <w:t xml:space="preserve">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A01EDA">
        <w:rPr>
          <w:sz w:val="28"/>
          <w:szCs w:val="28"/>
          <w:lang w:val="ro-RO"/>
        </w:rPr>
        <w:t>sancțiunea alineatului (3</w:t>
      </w:r>
      <w:r w:rsidR="0029392F" w:rsidRPr="0029392F">
        <w:rPr>
          <w:sz w:val="28"/>
          <w:szCs w:val="28"/>
          <w:lang w:val="ro-RO"/>
        </w:rPr>
        <w:t xml:space="preserve">),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3350”.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126. </w:t>
      </w:r>
      <w:r w:rsidR="00841E29">
        <w:rPr>
          <w:sz w:val="28"/>
          <w:szCs w:val="28"/>
          <w:lang w:val="ro-RO"/>
        </w:rPr>
        <w:t>A</w:t>
      </w:r>
      <w:r w:rsidRPr="0029392F">
        <w:rPr>
          <w:sz w:val="28"/>
          <w:szCs w:val="28"/>
          <w:lang w:val="ro-RO"/>
        </w:rPr>
        <w:t>rticolul 253:</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950”;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127. </w:t>
      </w:r>
      <w:r w:rsidR="00841E29">
        <w:rPr>
          <w:sz w:val="28"/>
          <w:szCs w:val="28"/>
          <w:lang w:val="ro-RO"/>
        </w:rPr>
        <w:t>A</w:t>
      </w:r>
      <w:r w:rsidRPr="0029392F">
        <w:rPr>
          <w:sz w:val="28"/>
          <w:szCs w:val="28"/>
          <w:lang w:val="ro-RO"/>
        </w:rPr>
        <w:t>rticolul 255:</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128. </w:t>
      </w:r>
      <w:r w:rsidR="00841E29">
        <w:rPr>
          <w:sz w:val="28"/>
          <w:szCs w:val="28"/>
          <w:lang w:val="ro-RO"/>
        </w:rPr>
        <w:t>A</w:t>
      </w:r>
      <w:r w:rsidRPr="0029392F">
        <w:rPr>
          <w:sz w:val="28"/>
          <w:szCs w:val="28"/>
          <w:lang w:val="ro-RO"/>
        </w:rPr>
        <w:t>rticolul 256:</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750”;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1000” se substituie cu </w:t>
      </w:r>
      <w:r w:rsidR="00974EFC">
        <w:rPr>
          <w:sz w:val="28"/>
          <w:szCs w:val="28"/>
          <w:lang w:val="ro-RO"/>
        </w:rPr>
        <w:t xml:space="preserve">sintagma </w:t>
      </w:r>
      <w:r w:rsidR="0029392F" w:rsidRPr="0029392F">
        <w:rPr>
          <w:sz w:val="28"/>
          <w:szCs w:val="28"/>
          <w:lang w:val="ro-RO"/>
        </w:rPr>
        <w:t>„de la 750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129. </w:t>
      </w:r>
      <w:r w:rsidR="00841E29">
        <w:rPr>
          <w:sz w:val="28"/>
          <w:szCs w:val="28"/>
          <w:lang w:val="ro-RO"/>
        </w:rPr>
        <w:t>A</w:t>
      </w:r>
      <w:r w:rsidRPr="0029392F">
        <w:rPr>
          <w:sz w:val="28"/>
          <w:szCs w:val="28"/>
          <w:lang w:val="ro-RO"/>
        </w:rPr>
        <w:t>rticolul 257:</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950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200”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550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950</w:t>
      </w:r>
      <w:r w:rsidR="00A01EDA">
        <w:rPr>
          <w:sz w:val="28"/>
          <w:szCs w:val="28"/>
          <w:lang w:val="ro-RO"/>
        </w:rPr>
        <w:t xml:space="preserve">”, iar sintagma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110000”.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130. La sancțiunea articolul 258,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131. </w:t>
      </w:r>
      <w:r w:rsidR="00841E29">
        <w:rPr>
          <w:sz w:val="28"/>
          <w:szCs w:val="28"/>
          <w:lang w:val="ro-RO"/>
        </w:rPr>
        <w:t>A</w:t>
      </w:r>
      <w:r w:rsidRPr="0029392F">
        <w:rPr>
          <w:sz w:val="28"/>
          <w:szCs w:val="28"/>
          <w:lang w:val="ro-RO"/>
        </w:rPr>
        <w:t>rticolul 259:</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132. La sancțiunea articolului 260,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r w:rsidR="00A01EDA">
        <w:rPr>
          <w:sz w:val="28"/>
          <w:szCs w:val="28"/>
          <w:lang w:val="ro-RO"/>
        </w:rPr>
        <w:t xml:space="preserve">”, iar sintagma </w:t>
      </w:r>
      <w:r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133. La sancțiunea articolului 260</w:t>
      </w:r>
      <w:r w:rsidRPr="0029392F">
        <w:rPr>
          <w:sz w:val="28"/>
          <w:szCs w:val="28"/>
          <w:vertAlign w:val="superscript"/>
          <w:lang w:val="ro-RO"/>
        </w:rPr>
        <w:t>1</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r w:rsidR="00A01EDA">
        <w:rPr>
          <w:sz w:val="28"/>
          <w:szCs w:val="28"/>
          <w:lang w:val="ro-RO"/>
        </w:rPr>
        <w:t xml:space="preserve">”, iar sintagma </w:t>
      </w:r>
      <w:r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b/>
          <w:sz w:val="28"/>
          <w:szCs w:val="28"/>
          <w:lang w:val="ro-RO"/>
        </w:rPr>
      </w:pPr>
      <w:r w:rsidRPr="0029392F">
        <w:rPr>
          <w:sz w:val="28"/>
          <w:szCs w:val="28"/>
          <w:lang w:val="ro-RO"/>
        </w:rPr>
        <w:t>134. La sancțiunea articolul 260</w:t>
      </w:r>
      <w:r w:rsidRPr="0029392F">
        <w:rPr>
          <w:sz w:val="28"/>
          <w:szCs w:val="28"/>
          <w:vertAlign w:val="superscript"/>
          <w:lang w:val="ro-RO"/>
        </w:rPr>
        <w:t>2</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r w:rsidR="00A01EDA">
        <w:rPr>
          <w:b/>
          <w:sz w:val="28"/>
          <w:szCs w:val="28"/>
          <w:lang w:val="ro-RO"/>
        </w:rPr>
        <w:t xml:space="preserve"> </w:t>
      </w:r>
    </w:p>
    <w:p w:rsidR="0029392F" w:rsidRPr="0029392F" w:rsidRDefault="0029392F" w:rsidP="0029392F">
      <w:pPr>
        <w:tabs>
          <w:tab w:val="left" w:pos="2977"/>
        </w:tabs>
        <w:ind w:firstLine="709"/>
        <w:rPr>
          <w:b/>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135.</w:t>
      </w:r>
      <w:r w:rsidR="00A01EDA">
        <w:rPr>
          <w:sz w:val="28"/>
          <w:szCs w:val="28"/>
          <w:lang w:val="ro-RO"/>
        </w:rPr>
        <w:t xml:space="preserve"> </w:t>
      </w:r>
      <w:r w:rsidR="00841E29">
        <w:rPr>
          <w:sz w:val="28"/>
          <w:szCs w:val="28"/>
          <w:lang w:val="ro-RO"/>
        </w:rPr>
        <w:t>A</w:t>
      </w:r>
      <w:r w:rsidRPr="0029392F">
        <w:rPr>
          <w:sz w:val="28"/>
          <w:szCs w:val="28"/>
          <w:lang w:val="ro-RO"/>
        </w:rPr>
        <w:t>rticolul 260</w:t>
      </w:r>
      <w:r w:rsidRPr="0029392F">
        <w:rPr>
          <w:sz w:val="28"/>
          <w:szCs w:val="28"/>
          <w:vertAlign w:val="superscript"/>
          <w:lang w:val="ro-RO"/>
        </w:rPr>
        <w:t>3</w:t>
      </w:r>
      <w:r w:rsidRPr="0029392F">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700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1050 la 1350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700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1050 la 1350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136. </w:t>
      </w:r>
      <w:r w:rsidR="00841E29">
        <w:rPr>
          <w:sz w:val="28"/>
          <w:szCs w:val="28"/>
          <w:lang w:val="ro-RO"/>
        </w:rPr>
        <w:t>A</w:t>
      </w:r>
      <w:r w:rsidRPr="0029392F">
        <w:rPr>
          <w:sz w:val="28"/>
          <w:szCs w:val="28"/>
          <w:lang w:val="ro-RO"/>
        </w:rPr>
        <w:t>rticolul 260</w:t>
      </w:r>
      <w:r w:rsidRPr="0029392F">
        <w:rPr>
          <w:sz w:val="28"/>
          <w:szCs w:val="28"/>
          <w:vertAlign w:val="superscript"/>
          <w:lang w:val="ro-RO"/>
        </w:rPr>
        <w:t>4</w:t>
      </w:r>
      <w:r w:rsidRPr="0029392F">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1500”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1850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137. La sancțiunea articolul</w:t>
      </w:r>
      <w:r w:rsidR="00DC73E3">
        <w:rPr>
          <w:sz w:val="28"/>
          <w:szCs w:val="28"/>
          <w:lang w:val="ro-RO"/>
        </w:rPr>
        <w:t>ui</w:t>
      </w:r>
      <w:r w:rsidRPr="0029392F">
        <w:rPr>
          <w:sz w:val="28"/>
          <w:szCs w:val="28"/>
          <w:lang w:val="ro-RO"/>
        </w:rPr>
        <w:t xml:space="preserve"> 260</w:t>
      </w:r>
      <w:r w:rsidRPr="0029392F">
        <w:rPr>
          <w:sz w:val="28"/>
          <w:szCs w:val="28"/>
          <w:vertAlign w:val="superscript"/>
          <w:lang w:val="ro-RO"/>
        </w:rPr>
        <w:t>5</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1500”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1350 la 1850”.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138. La sancțiunea articolul</w:t>
      </w:r>
      <w:r w:rsidR="00DC73E3">
        <w:rPr>
          <w:sz w:val="28"/>
          <w:szCs w:val="28"/>
          <w:lang w:val="ro-RO"/>
        </w:rPr>
        <w:t>ui</w:t>
      </w:r>
      <w:r w:rsidRPr="0029392F">
        <w:rPr>
          <w:sz w:val="28"/>
          <w:szCs w:val="28"/>
          <w:lang w:val="ro-RO"/>
        </w:rPr>
        <w:t xml:space="preserve"> 260</w:t>
      </w:r>
      <w:r w:rsidRPr="0029392F">
        <w:rPr>
          <w:sz w:val="28"/>
          <w:szCs w:val="28"/>
          <w:vertAlign w:val="superscript"/>
          <w:lang w:val="ro-RO"/>
        </w:rPr>
        <w:t xml:space="preserve">6 </w:t>
      </w:r>
      <w:r w:rsidRPr="0029392F">
        <w:rPr>
          <w:sz w:val="28"/>
          <w:szCs w:val="28"/>
          <w:lang w:val="ro-RO"/>
        </w:rPr>
        <w:t xml:space="preserve">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1000 la 1500”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1350 la 1850”.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139. La sancțiunea articolul</w:t>
      </w:r>
      <w:r w:rsidR="00DC73E3">
        <w:rPr>
          <w:sz w:val="28"/>
          <w:szCs w:val="28"/>
          <w:lang w:val="ro-RO"/>
        </w:rPr>
        <w:t>ui</w:t>
      </w:r>
      <w:r w:rsidRPr="0029392F">
        <w:rPr>
          <w:sz w:val="28"/>
          <w:szCs w:val="28"/>
          <w:lang w:val="ro-RO"/>
        </w:rPr>
        <w:t xml:space="preserve"> 261,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400”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750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140. </w:t>
      </w:r>
      <w:r w:rsidR="00841E29">
        <w:rPr>
          <w:sz w:val="28"/>
          <w:szCs w:val="28"/>
          <w:lang w:val="ro-RO"/>
        </w:rPr>
        <w:t>A</w:t>
      </w:r>
      <w:r w:rsidRPr="0029392F">
        <w:rPr>
          <w:sz w:val="28"/>
          <w:szCs w:val="28"/>
          <w:lang w:val="ro-RO"/>
        </w:rPr>
        <w:t>rticolul 261</w:t>
      </w:r>
      <w:r w:rsidRPr="0029392F">
        <w:rPr>
          <w:sz w:val="28"/>
          <w:szCs w:val="28"/>
          <w:vertAlign w:val="superscript"/>
          <w:lang w:val="ro-RO"/>
        </w:rPr>
        <w:t>1</w:t>
      </w:r>
      <w:r w:rsidRPr="0029392F">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r w:rsidR="00A01EDA">
        <w:rPr>
          <w:sz w:val="28"/>
          <w:szCs w:val="28"/>
          <w:lang w:val="ro-RO"/>
        </w:rPr>
        <w:t xml:space="preserve">”, iar sintagma </w:t>
      </w:r>
      <w:r w:rsidR="0029392F" w:rsidRPr="0029392F">
        <w:rPr>
          <w:sz w:val="28"/>
          <w:szCs w:val="28"/>
          <w:lang w:val="ro-RO"/>
        </w:rPr>
        <w:t xml:space="preserve">„de la 3000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7000”.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141. La sancțiunea articolului 262,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142. La sancțiunea articolul</w:t>
      </w:r>
      <w:r w:rsidR="00DC73E3">
        <w:rPr>
          <w:sz w:val="28"/>
          <w:szCs w:val="28"/>
          <w:lang w:val="ro-RO"/>
        </w:rPr>
        <w:t>ui</w:t>
      </w:r>
      <w:r w:rsidRPr="0029392F">
        <w:rPr>
          <w:sz w:val="28"/>
          <w:szCs w:val="28"/>
          <w:lang w:val="ro-RO"/>
        </w:rPr>
        <w:t xml:space="preserve"> 263</w:t>
      </w:r>
      <w:r w:rsidRPr="0029392F">
        <w:rPr>
          <w:sz w:val="28"/>
          <w:szCs w:val="28"/>
          <w:vertAlign w:val="superscript"/>
          <w:lang w:val="ro-RO"/>
        </w:rPr>
        <w:t xml:space="preserve"> </w:t>
      </w:r>
      <w:r w:rsidRPr="0029392F">
        <w:rPr>
          <w:sz w:val="28"/>
          <w:szCs w:val="28"/>
          <w:lang w:val="ro-RO"/>
        </w:rPr>
        <w:t xml:space="preserve">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143. </w:t>
      </w:r>
      <w:r w:rsidR="00841E29">
        <w:rPr>
          <w:sz w:val="28"/>
          <w:szCs w:val="28"/>
          <w:lang w:val="ro-RO"/>
        </w:rPr>
        <w:t>A</w:t>
      </w:r>
      <w:r w:rsidRPr="0029392F">
        <w:rPr>
          <w:sz w:val="28"/>
          <w:szCs w:val="28"/>
          <w:lang w:val="ro-RO"/>
        </w:rPr>
        <w:t>rticolul 264:</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144. </w:t>
      </w:r>
      <w:r w:rsidR="00841E29">
        <w:rPr>
          <w:sz w:val="28"/>
          <w:szCs w:val="28"/>
          <w:lang w:val="ro-RO"/>
        </w:rPr>
        <w:t>A</w:t>
      </w:r>
      <w:r w:rsidRPr="0029392F">
        <w:rPr>
          <w:sz w:val="28"/>
          <w:szCs w:val="28"/>
          <w:lang w:val="ro-RO"/>
        </w:rPr>
        <w:t>rticolul 264</w:t>
      </w:r>
      <w:r w:rsidRPr="0029392F">
        <w:rPr>
          <w:sz w:val="28"/>
          <w:szCs w:val="28"/>
          <w:vertAlign w:val="superscript"/>
          <w:lang w:val="ro-RO"/>
        </w:rPr>
        <w:t>1</w:t>
      </w:r>
      <w:r w:rsidRPr="0029392F">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750 la 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450 la 550”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800 la 900”;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550 la 650”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900 la 1000”;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700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1050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145. La sancțiunea articolului 265,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146. La sancțiunea articolului 266,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147. La sancțiunea articolului 267,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148. La sancțiunea articolului 268,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149. La sancțiunea articolului 269,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150. La sancțiunea articolului 270,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151. La sancțiunea articolului 271,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152. </w:t>
      </w:r>
      <w:r w:rsidR="00841E29">
        <w:rPr>
          <w:sz w:val="28"/>
          <w:szCs w:val="28"/>
          <w:lang w:val="ro-RO"/>
        </w:rPr>
        <w:t>A</w:t>
      </w:r>
      <w:r w:rsidRPr="0029392F">
        <w:rPr>
          <w:sz w:val="28"/>
          <w:szCs w:val="28"/>
          <w:lang w:val="ro-RO"/>
        </w:rPr>
        <w:t>rticolul 272:</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200”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550”;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153. </w:t>
      </w:r>
      <w:r w:rsidR="00841E29">
        <w:rPr>
          <w:sz w:val="28"/>
          <w:szCs w:val="28"/>
          <w:lang w:val="ro-RO"/>
        </w:rPr>
        <w:t>A</w:t>
      </w:r>
      <w:r w:rsidRPr="0029392F">
        <w:rPr>
          <w:sz w:val="28"/>
          <w:szCs w:val="28"/>
          <w:lang w:val="ro-RO"/>
        </w:rPr>
        <w:t>rticolul 276:</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950”;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1150 la 1850”.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154. La sancțiunea articolului 279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7000 la 10000”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8000 la 11000”.</w:t>
      </w:r>
    </w:p>
    <w:p w:rsidR="00841E29" w:rsidRDefault="00841E29"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155. </w:t>
      </w:r>
      <w:r w:rsidR="00841E29">
        <w:rPr>
          <w:sz w:val="28"/>
          <w:szCs w:val="28"/>
          <w:lang w:val="ro-RO"/>
        </w:rPr>
        <w:t>A</w:t>
      </w:r>
      <w:r w:rsidRPr="0029392F">
        <w:rPr>
          <w:sz w:val="28"/>
          <w:szCs w:val="28"/>
          <w:lang w:val="ro-RO"/>
        </w:rPr>
        <w:t>rticolul 279</w:t>
      </w:r>
      <w:r w:rsidRPr="0029392F">
        <w:rPr>
          <w:sz w:val="28"/>
          <w:szCs w:val="28"/>
          <w:vertAlign w:val="superscript"/>
          <w:lang w:val="ro-RO"/>
        </w:rPr>
        <w:t>1</w:t>
      </w:r>
      <w:r>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3000 la 7000”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8000”;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6000 la 9000”;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7000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156. </w:t>
      </w:r>
      <w:r w:rsidR="00841E29">
        <w:rPr>
          <w:sz w:val="28"/>
          <w:szCs w:val="28"/>
          <w:lang w:val="ro-RO"/>
        </w:rPr>
        <w:t>A</w:t>
      </w:r>
      <w:r w:rsidRPr="0029392F">
        <w:rPr>
          <w:sz w:val="28"/>
          <w:szCs w:val="28"/>
          <w:lang w:val="ro-RO"/>
        </w:rPr>
        <w:t>rticolul 279</w:t>
      </w:r>
      <w:r w:rsidRPr="0029392F">
        <w:rPr>
          <w:sz w:val="28"/>
          <w:szCs w:val="28"/>
          <w:vertAlign w:val="superscript"/>
          <w:lang w:val="ro-RO"/>
        </w:rPr>
        <w:t>2</w:t>
      </w:r>
      <w:r w:rsidRPr="0029392F">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950</w:t>
      </w:r>
      <w:r w:rsidR="00A01EDA">
        <w:rPr>
          <w:sz w:val="28"/>
          <w:szCs w:val="28"/>
          <w:lang w:val="ro-RO"/>
        </w:rPr>
        <w:t xml:space="preserve">”, iar sintagma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4000”;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550 la 850”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800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1800 la 3000”;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157. La sancțiunea articolului 280 alineatul (2),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158. La sancțiunea articolului 281,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159. La sancțiunea articolului 285 alineatul (3),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160. </w:t>
      </w:r>
      <w:r w:rsidR="00841E29">
        <w:rPr>
          <w:sz w:val="28"/>
          <w:szCs w:val="28"/>
          <w:lang w:val="ro-RO"/>
        </w:rPr>
        <w:t>A</w:t>
      </w:r>
      <w:r w:rsidRPr="0029392F">
        <w:rPr>
          <w:sz w:val="28"/>
          <w:szCs w:val="28"/>
          <w:lang w:val="ro-RO"/>
        </w:rPr>
        <w:t>rticolul 287:</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1050”;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750 la 1350”.</w:t>
      </w:r>
    </w:p>
    <w:p w:rsidR="0029392F" w:rsidRDefault="0029392F" w:rsidP="0029392F">
      <w:pPr>
        <w:tabs>
          <w:tab w:val="left" w:pos="2977"/>
        </w:tabs>
        <w:ind w:firstLine="709"/>
        <w:rPr>
          <w:sz w:val="28"/>
          <w:szCs w:val="28"/>
          <w:lang w:val="ro-RO"/>
        </w:rPr>
      </w:pPr>
    </w:p>
    <w:p w:rsidR="00841E29" w:rsidRPr="0029392F" w:rsidRDefault="00841E29"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161. </w:t>
      </w:r>
      <w:r w:rsidR="00841E29">
        <w:rPr>
          <w:sz w:val="28"/>
          <w:szCs w:val="28"/>
          <w:lang w:val="ro-RO"/>
        </w:rPr>
        <w:t>A</w:t>
      </w:r>
      <w:r w:rsidRPr="0029392F">
        <w:rPr>
          <w:sz w:val="28"/>
          <w:szCs w:val="28"/>
          <w:lang w:val="ro-RO"/>
        </w:rPr>
        <w:t>rticolul 288:</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162. La sancțiunea articolului 290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163. La sancțiunea articolului 291,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500”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164. </w:t>
      </w:r>
      <w:r w:rsidR="00841E29">
        <w:rPr>
          <w:sz w:val="28"/>
          <w:szCs w:val="28"/>
          <w:lang w:val="ro-RO"/>
        </w:rPr>
        <w:t>A</w:t>
      </w:r>
      <w:r w:rsidRPr="0029392F">
        <w:rPr>
          <w:sz w:val="28"/>
          <w:szCs w:val="28"/>
          <w:lang w:val="ro-RO"/>
        </w:rPr>
        <w:t>rticolul 292:</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6000”;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w:t>
      </w:r>
      <w:r w:rsidR="0029392F" w:rsidRPr="0029392F">
        <w:rPr>
          <w:sz w:val="28"/>
          <w:szCs w:val="28"/>
          <w:vertAlign w:val="superscript"/>
          <w:lang w:val="ro-RO"/>
        </w:rPr>
        <w:t>1</w:t>
      </w:r>
      <w:r w:rsidR="0029392F" w:rsidRPr="0029392F">
        <w:rPr>
          <w:sz w:val="28"/>
          <w:szCs w:val="28"/>
          <w:lang w:val="ro-RO"/>
        </w:rPr>
        <w:t xml:space="preserve">),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950 la 1350”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7000 la 9000”;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7000 la 10000”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8000 la 11000”.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165. La sancțiunea articolului 293, </w:t>
      </w:r>
      <w:r w:rsidR="00974EFC">
        <w:rPr>
          <w:sz w:val="28"/>
          <w:szCs w:val="28"/>
          <w:lang w:val="ro-RO"/>
        </w:rPr>
        <w:t>sintagma</w:t>
      </w:r>
      <w:r w:rsidR="00A01EDA">
        <w:rPr>
          <w:sz w:val="28"/>
          <w:szCs w:val="28"/>
          <w:lang w:val="ro-RO"/>
        </w:rPr>
        <w:t xml:space="preserve"> </w:t>
      </w:r>
      <w:r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166. La sancțiunea articolului 295</w:t>
      </w:r>
      <w:r w:rsidRPr="0029392F">
        <w:rPr>
          <w:sz w:val="28"/>
          <w:szCs w:val="28"/>
          <w:vertAlign w:val="superscript"/>
          <w:lang w:val="ro-RO"/>
        </w:rPr>
        <w:t xml:space="preserve">2 </w:t>
      </w:r>
      <w:r w:rsidRPr="0029392F">
        <w:rPr>
          <w:sz w:val="28"/>
          <w:szCs w:val="28"/>
          <w:lang w:val="ro-RO"/>
        </w:rPr>
        <w:t xml:space="preserve">alineatul (4),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600”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167. La sancțiunea articolului 296,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168. La sancțiunea articolului 297,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169. La sancțiunea articolului 301</w:t>
      </w:r>
      <w:r w:rsidRPr="0029392F">
        <w:rPr>
          <w:sz w:val="28"/>
          <w:szCs w:val="28"/>
          <w:vertAlign w:val="superscript"/>
          <w:lang w:val="ro-RO"/>
        </w:rPr>
        <w:t>1</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850</w:t>
      </w:r>
      <w:r w:rsidR="00A01EDA">
        <w:rPr>
          <w:sz w:val="28"/>
          <w:szCs w:val="28"/>
          <w:lang w:val="ro-RO"/>
        </w:rPr>
        <w:t xml:space="preserve">”, iar sintagma </w:t>
      </w:r>
      <w:r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2000 la 4000”.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170. </w:t>
      </w:r>
      <w:r w:rsidR="00841E29">
        <w:rPr>
          <w:sz w:val="28"/>
          <w:szCs w:val="28"/>
          <w:lang w:val="ro-RO"/>
        </w:rPr>
        <w:t>A</w:t>
      </w:r>
      <w:r w:rsidRPr="0029392F">
        <w:rPr>
          <w:sz w:val="28"/>
          <w:szCs w:val="28"/>
          <w:lang w:val="ro-RO"/>
        </w:rPr>
        <w:t>rticolul 302:</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1350</w:t>
      </w:r>
      <w:r w:rsidR="00A01EDA">
        <w:rPr>
          <w:sz w:val="28"/>
          <w:szCs w:val="28"/>
          <w:lang w:val="ro-RO"/>
        </w:rPr>
        <w:t xml:space="preserve">”, iar sintagma </w:t>
      </w:r>
      <w:r w:rsidR="0029392F" w:rsidRPr="0029392F">
        <w:rPr>
          <w:sz w:val="28"/>
          <w:szCs w:val="28"/>
          <w:lang w:val="ro-RO"/>
        </w:rPr>
        <w:t xml:space="preserve">„de la 1000 la 2500”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3500”;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2500”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2850</w:t>
      </w:r>
      <w:r w:rsidR="00A01EDA">
        <w:rPr>
          <w:sz w:val="28"/>
          <w:szCs w:val="28"/>
          <w:lang w:val="ro-RO"/>
        </w:rPr>
        <w:t xml:space="preserve">”, iar sintagma </w:t>
      </w:r>
      <w:r w:rsidR="0029392F" w:rsidRPr="0029392F">
        <w:rPr>
          <w:sz w:val="28"/>
          <w:szCs w:val="28"/>
          <w:lang w:val="ro-RO"/>
        </w:rPr>
        <w:t xml:space="preserve">„de la 2500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3500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171. </w:t>
      </w:r>
      <w:r w:rsidR="00841E29">
        <w:rPr>
          <w:sz w:val="28"/>
          <w:szCs w:val="28"/>
          <w:lang w:val="ro-RO"/>
        </w:rPr>
        <w:t>A</w:t>
      </w:r>
      <w:r w:rsidRPr="0029392F">
        <w:rPr>
          <w:sz w:val="28"/>
          <w:szCs w:val="28"/>
          <w:lang w:val="ro-RO"/>
        </w:rPr>
        <w:t>rticolul 303:</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350”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700”;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750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172. La sancțiunea articolului 306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173. La sancțiunea articolului 307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174. La sancțiunea articolului 309, </w:t>
      </w:r>
      <w:r w:rsidR="00974EFC">
        <w:rPr>
          <w:sz w:val="28"/>
          <w:szCs w:val="28"/>
          <w:lang w:val="ro-RO"/>
        </w:rPr>
        <w:t>sintagma</w:t>
      </w:r>
      <w:r w:rsidR="00A01EDA">
        <w:rPr>
          <w:sz w:val="28"/>
          <w:szCs w:val="28"/>
          <w:lang w:val="ro-RO"/>
        </w:rPr>
        <w:t xml:space="preserve"> </w:t>
      </w:r>
      <w:r w:rsidRPr="0029392F">
        <w:rPr>
          <w:sz w:val="28"/>
          <w:szCs w:val="28"/>
          <w:lang w:val="ro-RO"/>
        </w:rPr>
        <w:t xml:space="preserve">„de la 800 la 1000” se substituie cu </w:t>
      </w:r>
      <w:r w:rsidR="00974EFC">
        <w:rPr>
          <w:sz w:val="28"/>
          <w:szCs w:val="28"/>
          <w:lang w:val="ro-RO"/>
        </w:rPr>
        <w:t>sintagma</w:t>
      </w:r>
      <w:r w:rsidR="00A01EDA">
        <w:rPr>
          <w:sz w:val="28"/>
          <w:szCs w:val="28"/>
          <w:lang w:val="ro-RO"/>
        </w:rPr>
        <w:t xml:space="preserve"> </w:t>
      </w:r>
      <w:r w:rsidRPr="0029392F">
        <w:rPr>
          <w:sz w:val="28"/>
          <w:szCs w:val="28"/>
          <w:lang w:val="ro-RO"/>
        </w:rPr>
        <w:t>„de la 1150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175. </w:t>
      </w:r>
      <w:r w:rsidR="00841E29">
        <w:rPr>
          <w:sz w:val="28"/>
          <w:szCs w:val="28"/>
          <w:lang w:val="ro-RO"/>
        </w:rPr>
        <w:t>A</w:t>
      </w:r>
      <w:r w:rsidRPr="0029392F">
        <w:rPr>
          <w:sz w:val="28"/>
          <w:szCs w:val="28"/>
          <w:lang w:val="ro-RO"/>
        </w:rPr>
        <w:t>rticolul 310: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1150”;</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176. </w:t>
      </w:r>
      <w:r w:rsidR="00841E29">
        <w:rPr>
          <w:sz w:val="28"/>
          <w:szCs w:val="28"/>
          <w:lang w:val="ro-RO"/>
        </w:rPr>
        <w:t>A</w:t>
      </w:r>
      <w:r w:rsidRPr="0029392F">
        <w:rPr>
          <w:sz w:val="28"/>
          <w:szCs w:val="28"/>
          <w:lang w:val="ro-RO"/>
        </w:rPr>
        <w:t>rticolul 311:</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177. </w:t>
      </w:r>
      <w:r w:rsidR="00841E29">
        <w:rPr>
          <w:sz w:val="28"/>
          <w:szCs w:val="28"/>
          <w:lang w:val="ro-RO"/>
        </w:rPr>
        <w:t>A</w:t>
      </w:r>
      <w:r w:rsidRPr="0029392F">
        <w:rPr>
          <w:sz w:val="28"/>
          <w:szCs w:val="28"/>
          <w:lang w:val="ro-RO"/>
        </w:rPr>
        <w:t>rticolul 312:</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178. La sancțiunea articolului 313,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179. </w:t>
      </w:r>
      <w:r w:rsidR="00841E29">
        <w:rPr>
          <w:sz w:val="28"/>
          <w:szCs w:val="28"/>
          <w:lang w:val="ro-RO"/>
        </w:rPr>
        <w:t>A</w:t>
      </w:r>
      <w:r w:rsidRPr="0029392F">
        <w:rPr>
          <w:sz w:val="28"/>
          <w:szCs w:val="28"/>
          <w:lang w:val="ro-RO"/>
        </w:rPr>
        <w:t>rticolul 314:</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180. </w:t>
      </w:r>
      <w:r w:rsidR="00841E29">
        <w:rPr>
          <w:sz w:val="28"/>
          <w:szCs w:val="28"/>
          <w:lang w:val="ro-RO"/>
        </w:rPr>
        <w:t>A</w:t>
      </w:r>
      <w:r w:rsidRPr="0029392F">
        <w:rPr>
          <w:sz w:val="28"/>
          <w:szCs w:val="28"/>
          <w:lang w:val="ro-RO"/>
        </w:rPr>
        <w:t>rticolul 315:</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181. La sancțiunea articolului 316,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400”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750”.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182. </w:t>
      </w:r>
      <w:r w:rsidR="00841E29">
        <w:rPr>
          <w:sz w:val="28"/>
          <w:szCs w:val="28"/>
          <w:lang w:val="ro-RO"/>
        </w:rPr>
        <w:t>A</w:t>
      </w:r>
      <w:r w:rsidRPr="0029392F">
        <w:rPr>
          <w:sz w:val="28"/>
          <w:szCs w:val="28"/>
          <w:lang w:val="ro-RO"/>
        </w:rPr>
        <w:t>rticolul 320: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650”;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183. </w:t>
      </w:r>
      <w:r w:rsidR="00841E29">
        <w:rPr>
          <w:sz w:val="28"/>
          <w:szCs w:val="28"/>
          <w:lang w:val="ro-RO"/>
        </w:rPr>
        <w:t>A</w:t>
      </w:r>
      <w:r w:rsidRPr="0029392F">
        <w:rPr>
          <w:sz w:val="28"/>
          <w:szCs w:val="28"/>
          <w:lang w:val="ro-RO"/>
        </w:rPr>
        <w:t>rticolul 322:</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184. La sancțiunea articolului 323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550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185. </w:t>
      </w:r>
      <w:r w:rsidR="00841E29">
        <w:rPr>
          <w:sz w:val="28"/>
          <w:szCs w:val="28"/>
          <w:lang w:val="ro-RO"/>
        </w:rPr>
        <w:t>A</w:t>
      </w:r>
      <w:r w:rsidRPr="0029392F">
        <w:rPr>
          <w:sz w:val="28"/>
          <w:szCs w:val="28"/>
          <w:lang w:val="ro-RO"/>
        </w:rPr>
        <w:t>rticolul 327:</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„1350 la 2350”.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186. La sancțiunea articolului 328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Pr="0029392F">
        <w:rPr>
          <w:sz w:val="28"/>
          <w:szCs w:val="28"/>
          <w:lang w:val="ro-RO"/>
        </w:rPr>
        <w:t>„de la 650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187. La sancțiunea articolului 329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500”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188. La sancțiunea articolului 330</w:t>
      </w:r>
      <w:r w:rsidRPr="0029392F">
        <w:rPr>
          <w:sz w:val="28"/>
          <w:szCs w:val="28"/>
          <w:vertAlign w:val="superscript"/>
          <w:lang w:val="ro-RO"/>
        </w:rPr>
        <w:t>1</w:t>
      </w:r>
      <w:r w:rsidRPr="0029392F">
        <w:rPr>
          <w:sz w:val="28"/>
          <w:szCs w:val="28"/>
          <w:lang w:val="ro-RO"/>
        </w:rPr>
        <w:t xml:space="preserve"> alineatul (3), </w:t>
      </w:r>
      <w:r w:rsidR="00974EFC">
        <w:rPr>
          <w:sz w:val="28"/>
          <w:szCs w:val="28"/>
          <w:lang w:val="ro-RO"/>
        </w:rPr>
        <w:t>sintagma</w:t>
      </w:r>
      <w:r w:rsidR="00A01EDA">
        <w:rPr>
          <w:sz w:val="28"/>
          <w:szCs w:val="28"/>
          <w:lang w:val="ro-RO"/>
        </w:rPr>
        <w:t xml:space="preserve"> </w:t>
      </w:r>
      <w:r w:rsidRPr="0029392F">
        <w:rPr>
          <w:sz w:val="28"/>
          <w:szCs w:val="28"/>
          <w:lang w:val="ro-RO"/>
        </w:rPr>
        <w:t xml:space="preserve">„de la 150 la 300” se substituie cu </w:t>
      </w:r>
      <w:r w:rsidR="00974EFC">
        <w:rPr>
          <w:sz w:val="28"/>
          <w:szCs w:val="28"/>
          <w:lang w:val="ro-RO"/>
        </w:rPr>
        <w:t>sintagma</w:t>
      </w:r>
      <w:r w:rsidR="00A01EDA">
        <w:rPr>
          <w:sz w:val="28"/>
          <w:szCs w:val="28"/>
          <w:lang w:val="ro-RO"/>
        </w:rPr>
        <w:t xml:space="preserve"> </w:t>
      </w:r>
      <w:r w:rsidRPr="0029392F">
        <w:rPr>
          <w:sz w:val="28"/>
          <w:szCs w:val="28"/>
          <w:lang w:val="ro-RO"/>
        </w:rPr>
        <w:t>„de la 500 la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189. </w:t>
      </w:r>
      <w:r w:rsidR="00841E29">
        <w:rPr>
          <w:sz w:val="28"/>
          <w:szCs w:val="28"/>
          <w:lang w:val="ro-RO"/>
        </w:rPr>
        <w:t>A</w:t>
      </w:r>
      <w:r w:rsidRPr="0029392F">
        <w:rPr>
          <w:sz w:val="28"/>
          <w:szCs w:val="28"/>
          <w:lang w:val="ro-RO"/>
        </w:rPr>
        <w:t>rticolul 332:</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190. </w:t>
      </w:r>
      <w:r w:rsidR="00841E29">
        <w:rPr>
          <w:sz w:val="28"/>
          <w:szCs w:val="28"/>
          <w:lang w:val="ro-RO"/>
        </w:rPr>
        <w:t>A</w:t>
      </w:r>
      <w:r w:rsidRPr="0029392F">
        <w:rPr>
          <w:sz w:val="28"/>
          <w:szCs w:val="28"/>
          <w:lang w:val="ro-RO"/>
        </w:rPr>
        <w:t>rticolul 333:</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3350”;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4350”;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4000 la 6000”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4350 la 6350”;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(4),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191. </w:t>
      </w:r>
      <w:r w:rsidR="00841E29">
        <w:rPr>
          <w:sz w:val="28"/>
          <w:szCs w:val="28"/>
          <w:lang w:val="ro-RO"/>
        </w:rPr>
        <w:t>A</w:t>
      </w:r>
      <w:r w:rsidRPr="0029392F">
        <w:rPr>
          <w:sz w:val="28"/>
          <w:szCs w:val="28"/>
          <w:lang w:val="ro-RO"/>
        </w:rPr>
        <w:t>rticolul 334:</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r w:rsidR="00A01EDA">
        <w:rPr>
          <w:sz w:val="28"/>
          <w:szCs w:val="28"/>
          <w:lang w:val="ro-RO"/>
        </w:rPr>
        <w:t xml:space="preserve">”, iar sintagma </w:t>
      </w:r>
      <w:r w:rsidR="0029392F" w:rsidRPr="0029392F">
        <w:rPr>
          <w:sz w:val="28"/>
          <w:szCs w:val="28"/>
          <w:lang w:val="ro-RO"/>
        </w:rPr>
        <w:t xml:space="preserve">„de la 4000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5000 la 9000”;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2350 la 4350</w:t>
      </w:r>
      <w:r w:rsidR="00A01EDA">
        <w:rPr>
          <w:sz w:val="28"/>
          <w:szCs w:val="28"/>
          <w:lang w:val="ro-RO"/>
        </w:rPr>
        <w:t xml:space="preserve">”, iar sintagma </w:t>
      </w:r>
      <w:r w:rsidR="0029392F" w:rsidRPr="0029392F">
        <w:rPr>
          <w:sz w:val="28"/>
          <w:szCs w:val="28"/>
          <w:lang w:val="ro-RO"/>
        </w:rPr>
        <w:t xml:space="preserve">„de la 8000 la 12000”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9000 la 13000”;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6000 la 8000”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6350 la 8350</w:t>
      </w:r>
      <w:r w:rsidR="00A01EDA">
        <w:rPr>
          <w:sz w:val="28"/>
          <w:szCs w:val="28"/>
          <w:lang w:val="ro-RO"/>
        </w:rPr>
        <w:t xml:space="preserve">”, iar sintagma </w:t>
      </w:r>
      <w:r w:rsidR="0029392F" w:rsidRPr="0029392F">
        <w:rPr>
          <w:sz w:val="28"/>
          <w:szCs w:val="28"/>
          <w:lang w:val="ro-RO"/>
        </w:rPr>
        <w:t xml:space="preserve">„de la 12000 la 14000”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13000 la 15000”.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192. </w:t>
      </w:r>
      <w:r w:rsidR="00841E29">
        <w:rPr>
          <w:sz w:val="28"/>
          <w:szCs w:val="28"/>
          <w:lang w:val="ro-RO"/>
        </w:rPr>
        <w:t>A</w:t>
      </w:r>
      <w:r w:rsidRPr="0029392F">
        <w:rPr>
          <w:sz w:val="28"/>
          <w:szCs w:val="28"/>
          <w:lang w:val="ro-RO"/>
        </w:rPr>
        <w:t>rticolul 335:</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1150”;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193. </w:t>
      </w:r>
      <w:r w:rsidR="00841E29">
        <w:rPr>
          <w:sz w:val="28"/>
          <w:szCs w:val="28"/>
          <w:lang w:val="ro-RO"/>
        </w:rPr>
        <w:t>A</w:t>
      </w:r>
      <w:r w:rsidRPr="0029392F">
        <w:rPr>
          <w:sz w:val="28"/>
          <w:szCs w:val="28"/>
          <w:lang w:val="ro-RO"/>
        </w:rPr>
        <w:t>rticolul 335</w:t>
      </w:r>
      <w:r w:rsidRPr="0029392F">
        <w:rPr>
          <w:sz w:val="28"/>
          <w:szCs w:val="28"/>
          <w:vertAlign w:val="superscript"/>
          <w:lang w:val="ro-RO"/>
        </w:rPr>
        <w:t>1</w:t>
      </w:r>
      <w:r w:rsidRPr="0029392F">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1350</w:t>
      </w:r>
      <w:r w:rsidR="00A01EDA">
        <w:rPr>
          <w:sz w:val="28"/>
          <w:szCs w:val="28"/>
          <w:lang w:val="ro-RO"/>
        </w:rPr>
        <w:t xml:space="preserve">”, iar sintagma </w:t>
      </w:r>
      <w:r w:rsidR="0029392F" w:rsidRPr="0029392F">
        <w:rPr>
          <w:sz w:val="28"/>
          <w:szCs w:val="28"/>
          <w:lang w:val="ro-RO"/>
        </w:rPr>
        <w:t xml:space="preserve">„de la 1000 la 2500”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1350 la 2850”;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1500”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1850</w:t>
      </w:r>
      <w:r w:rsidR="00A01EDA">
        <w:rPr>
          <w:sz w:val="28"/>
          <w:szCs w:val="28"/>
          <w:lang w:val="ro-RO"/>
        </w:rPr>
        <w:t xml:space="preserve">”, iar sintagma </w:t>
      </w:r>
      <w:r w:rsidR="0029392F" w:rsidRPr="0029392F">
        <w:rPr>
          <w:sz w:val="28"/>
          <w:szCs w:val="28"/>
          <w:lang w:val="ro-RO"/>
        </w:rPr>
        <w:t xml:space="preserve">„de la 2000 la 4000”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5000”.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194. </w:t>
      </w:r>
      <w:r w:rsidR="00841E29">
        <w:rPr>
          <w:sz w:val="28"/>
          <w:szCs w:val="28"/>
          <w:lang w:val="ro-RO"/>
        </w:rPr>
        <w:t>A</w:t>
      </w:r>
      <w:r w:rsidRPr="0029392F">
        <w:rPr>
          <w:sz w:val="28"/>
          <w:szCs w:val="28"/>
          <w:lang w:val="ro-RO"/>
        </w:rPr>
        <w:t>rticolul 341:</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950”;</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650 la 1350”. </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195. La sancțiunea articolului 344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Pr="0029392F">
        <w:rPr>
          <w:sz w:val="28"/>
          <w:szCs w:val="28"/>
          <w:lang w:val="ro-RO"/>
        </w:rPr>
        <w:t>„550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196. La sancțiunea articolului 345, </w:t>
      </w:r>
      <w:r w:rsidR="00974EFC">
        <w:rPr>
          <w:sz w:val="28"/>
          <w:szCs w:val="28"/>
          <w:lang w:val="ro-RO"/>
        </w:rPr>
        <w:t>sintagma</w:t>
      </w:r>
      <w:r w:rsidR="00A01EDA">
        <w:rPr>
          <w:sz w:val="28"/>
          <w:szCs w:val="28"/>
          <w:lang w:val="ro-RO"/>
        </w:rPr>
        <w:t xml:space="preserve"> </w:t>
      </w:r>
      <w:r w:rsidRPr="0029392F">
        <w:rPr>
          <w:sz w:val="28"/>
          <w:szCs w:val="28"/>
          <w:lang w:val="ro-RO"/>
        </w:rPr>
        <w:t xml:space="preserve">„de la 150 la 400” se substituie cu </w:t>
      </w:r>
      <w:r w:rsidR="00974EFC">
        <w:rPr>
          <w:sz w:val="28"/>
          <w:szCs w:val="28"/>
          <w:lang w:val="ro-RO"/>
        </w:rPr>
        <w:t>sintagma</w:t>
      </w:r>
      <w:r w:rsidR="00A01EDA">
        <w:rPr>
          <w:sz w:val="28"/>
          <w:szCs w:val="28"/>
          <w:lang w:val="ro-RO"/>
        </w:rPr>
        <w:t xml:space="preserve"> </w:t>
      </w:r>
      <w:r w:rsidRPr="0029392F">
        <w:rPr>
          <w:sz w:val="28"/>
          <w:szCs w:val="28"/>
          <w:lang w:val="ro-RO"/>
        </w:rPr>
        <w:t>„500 la 750”.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197. La sancțiunea articolului 346,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250”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600”.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198. </w:t>
      </w:r>
      <w:r w:rsidR="00841E29">
        <w:rPr>
          <w:sz w:val="28"/>
          <w:szCs w:val="28"/>
          <w:lang w:val="ro-RO"/>
        </w:rPr>
        <w:t>A</w:t>
      </w:r>
      <w:r w:rsidRPr="0029392F">
        <w:rPr>
          <w:sz w:val="28"/>
          <w:szCs w:val="28"/>
          <w:lang w:val="ro-RO"/>
        </w:rPr>
        <w:t>rticolul 347:</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350 la 1050”;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(3),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1150”.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199. </w:t>
      </w:r>
      <w:r w:rsidR="00841E29">
        <w:rPr>
          <w:sz w:val="28"/>
          <w:szCs w:val="28"/>
          <w:lang w:val="ro-RO"/>
        </w:rPr>
        <w:t>A</w:t>
      </w:r>
      <w:r w:rsidRPr="0029392F">
        <w:rPr>
          <w:sz w:val="28"/>
          <w:szCs w:val="28"/>
          <w:lang w:val="ro-RO"/>
        </w:rPr>
        <w:t>rticolul 349:</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1350”;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(1</w:t>
      </w:r>
      <w:r w:rsidR="0029392F" w:rsidRPr="0029392F">
        <w:rPr>
          <w:sz w:val="28"/>
          <w:szCs w:val="28"/>
          <w:vertAlign w:val="superscript"/>
          <w:lang w:val="ro-RO"/>
        </w:rPr>
        <w:t>1</w:t>
      </w:r>
      <w:r w:rsidR="0029392F" w:rsidRPr="0029392F">
        <w:rPr>
          <w:sz w:val="28"/>
          <w:szCs w:val="28"/>
          <w:lang w:val="ro-RO"/>
        </w:rPr>
        <w:t xml:space="preserve">),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200. </w:t>
      </w:r>
      <w:r w:rsidR="00841E29">
        <w:rPr>
          <w:sz w:val="28"/>
          <w:szCs w:val="28"/>
          <w:lang w:val="ro-RO"/>
        </w:rPr>
        <w:t>A</w:t>
      </w:r>
      <w:r w:rsidRPr="0029392F">
        <w:rPr>
          <w:sz w:val="28"/>
          <w:szCs w:val="28"/>
          <w:lang w:val="ro-RO"/>
        </w:rPr>
        <w:t>rticolul 351:</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950”;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700”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1050”.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201. </w:t>
      </w:r>
      <w:r w:rsidR="00841E29">
        <w:rPr>
          <w:sz w:val="28"/>
          <w:szCs w:val="28"/>
          <w:lang w:val="ro-RO"/>
        </w:rPr>
        <w:t>A</w:t>
      </w:r>
      <w:r w:rsidRPr="0029392F">
        <w:rPr>
          <w:sz w:val="28"/>
          <w:szCs w:val="28"/>
          <w:lang w:val="ro-RO"/>
        </w:rPr>
        <w:t>rticolul 352:</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850”;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1350”.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202. La sancțiunea articolului 352</w:t>
      </w:r>
      <w:r w:rsidRPr="0029392F">
        <w:rPr>
          <w:sz w:val="28"/>
          <w:szCs w:val="28"/>
          <w:vertAlign w:val="superscript"/>
          <w:lang w:val="ro-RO"/>
        </w:rPr>
        <w:t>1</w:t>
      </w:r>
      <w:r w:rsidRPr="0029392F">
        <w:rPr>
          <w:sz w:val="28"/>
          <w:szCs w:val="28"/>
          <w:lang w:val="ro-RO"/>
        </w:rPr>
        <w:t xml:space="preserve">,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600”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203. La sancțiunea articolului 353,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204. La sancțiunea articolului 355,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650”.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205. La sancțiunea articolului 357,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500”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206. La sancțiunea articolului 359,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200”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550”.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207. </w:t>
      </w:r>
      <w:r w:rsidR="00841E29">
        <w:rPr>
          <w:sz w:val="28"/>
          <w:szCs w:val="28"/>
          <w:lang w:val="ro-RO"/>
        </w:rPr>
        <w:t>A</w:t>
      </w:r>
      <w:r w:rsidRPr="0029392F">
        <w:rPr>
          <w:sz w:val="28"/>
          <w:szCs w:val="28"/>
          <w:lang w:val="ro-RO"/>
        </w:rPr>
        <w:t>rticolul 360:</w:t>
      </w:r>
    </w:p>
    <w:p w:rsidR="0029392F" w:rsidRPr="0029392F" w:rsidRDefault="00841E29" w:rsidP="0029392F">
      <w:pPr>
        <w:tabs>
          <w:tab w:val="left" w:pos="2977"/>
        </w:tabs>
        <w:ind w:firstLine="709"/>
        <w:rPr>
          <w:sz w:val="28"/>
          <w:szCs w:val="28"/>
          <w:lang w:val="ro-RO"/>
        </w:rPr>
      </w:pPr>
      <w:r>
        <w:rPr>
          <w:sz w:val="28"/>
          <w:szCs w:val="28"/>
          <w:lang w:val="ro-RO"/>
        </w:rPr>
        <w:lastRenderedPageBreak/>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400”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750”;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850”.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208. </w:t>
      </w:r>
      <w:r w:rsidR="00841E29">
        <w:rPr>
          <w:sz w:val="28"/>
          <w:szCs w:val="28"/>
          <w:lang w:val="ro-RO"/>
        </w:rPr>
        <w:t>A</w:t>
      </w:r>
      <w:r w:rsidRPr="0029392F">
        <w:rPr>
          <w:sz w:val="28"/>
          <w:szCs w:val="28"/>
          <w:lang w:val="ro-RO"/>
        </w:rPr>
        <w:t>rticolul 361:</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„pînă la 300”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„pînă la 650”;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200 la 600”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550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209. La sancțiunea articolului 362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„pînă la 400” se substituie cu </w:t>
      </w:r>
      <w:r w:rsidR="00974EFC">
        <w:rPr>
          <w:sz w:val="28"/>
          <w:szCs w:val="28"/>
          <w:lang w:val="ro-RO"/>
        </w:rPr>
        <w:t>sintagma</w:t>
      </w:r>
      <w:r w:rsidR="00A01EDA">
        <w:rPr>
          <w:sz w:val="28"/>
          <w:szCs w:val="28"/>
          <w:lang w:val="ro-RO"/>
        </w:rPr>
        <w:t xml:space="preserve"> </w:t>
      </w:r>
      <w:r w:rsidRPr="0029392F">
        <w:rPr>
          <w:sz w:val="28"/>
          <w:szCs w:val="28"/>
          <w:lang w:val="ro-RO"/>
        </w:rPr>
        <w:t>„pînă la 750”.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210. </w:t>
      </w:r>
      <w:r w:rsidR="00841E29">
        <w:rPr>
          <w:sz w:val="28"/>
          <w:szCs w:val="28"/>
          <w:lang w:val="ro-RO"/>
        </w:rPr>
        <w:t>A</w:t>
      </w:r>
      <w:r w:rsidRPr="0029392F">
        <w:rPr>
          <w:sz w:val="28"/>
          <w:szCs w:val="28"/>
          <w:lang w:val="ro-RO"/>
        </w:rPr>
        <w:t>rticolul 362</w:t>
      </w:r>
      <w:r w:rsidRPr="0029392F">
        <w:rPr>
          <w:sz w:val="28"/>
          <w:szCs w:val="28"/>
          <w:vertAlign w:val="superscript"/>
          <w:lang w:val="ro-RO"/>
        </w:rPr>
        <w:t>1</w:t>
      </w:r>
      <w:r w:rsidRPr="0029392F">
        <w:rPr>
          <w:sz w:val="28"/>
          <w:szCs w:val="28"/>
          <w:lang w:val="ro-RO"/>
        </w:rPr>
        <w:t>:</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(1),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300 la 500”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650 la 850</w:t>
      </w:r>
      <w:r w:rsidR="00A01EDA">
        <w:rPr>
          <w:sz w:val="28"/>
          <w:szCs w:val="28"/>
          <w:lang w:val="ro-RO"/>
        </w:rPr>
        <w:t xml:space="preserve">”, iar sintagma </w:t>
      </w:r>
      <w:r w:rsidR="0029392F" w:rsidRPr="0029392F">
        <w:rPr>
          <w:sz w:val="28"/>
          <w:szCs w:val="28"/>
          <w:lang w:val="ro-RO"/>
        </w:rPr>
        <w:t xml:space="preserve">„de la 1000 la 2000”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2000 la 3000”;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 xml:space="preserve">sancțiunea alineatului (2),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500 la 800”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850 la 1150</w:t>
      </w:r>
      <w:r w:rsidR="00A01EDA">
        <w:rPr>
          <w:sz w:val="28"/>
          <w:szCs w:val="28"/>
          <w:lang w:val="ro-RO"/>
        </w:rPr>
        <w:t xml:space="preserve">”, iar sintagma </w:t>
      </w:r>
      <w:r w:rsidR="0029392F" w:rsidRPr="0029392F">
        <w:rPr>
          <w:sz w:val="28"/>
          <w:szCs w:val="28"/>
          <w:lang w:val="ro-RO"/>
        </w:rPr>
        <w:t xml:space="preserve">„de la 2000 la 3000”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3000 la 4000”;</w:t>
      </w:r>
    </w:p>
    <w:p w:rsidR="0029392F" w:rsidRPr="0029392F" w:rsidRDefault="00841E29" w:rsidP="0029392F">
      <w:pPr>
        <w:tabs>
          <w:tab w:val="left" w:pos="2977"/>
        </w:tabs>
        <w:ind w:firstLine="709"/>
        <w:rPr>
          <w:sz w:val="28"/>
          <w:szCs w:val="28"/>
          <w:lang w:val="ro-RO"/>
        </w:rPr>
      </w:pPr>
      <w:r>
        <w:rPr>
          <w:sz w:val="28"/>
          <w:szCs w:val="28"/>
          <w:lang w:val="ro-RO"/>
        </w:rPr>
        <w:t xml:space="preserve">la </w:t>
      </w:r>
      <w:r w:rsidR="0029392F" w:rsidRPr="0029392F">
        <w:rPr>
          <w:sz w:val="28"/>
          <w:szCs w:val="28"/>
          <w:lang w:val="ro-RO"/>
        </w:rPr>
        <w:t>sancțiunea alineatului (</w:t>
      </w:r>
      <w:r w:rsidR="00DC73E3">
        <w:rPr>
          <w:sz w:val="28"/>
          <w:szCs w:val="28"/>
          <w:lang w:val="ro-RO"/>
        </w:rPr>
        <w:t>3</w:t>
      </w:r>
      <w:r w:rsidR="0029392F" w:rsidRPr="0029392F">
        <w:rPr>
          <w:sz w:val="28"/>
          <w:szCs w:val="28"/>
          <w:lang w:val="ro-RO"/>
        </w:rPr>
        <w:t xml:space="preserve">), </w:t>
      </w:r>
      <w:r w:rsidR="00974EFC">
        <w:rPr>
          <w:sz w:val="28"/>
          <w:szCs w:val="28"/>
          <w:lang w:val="ro-RO"/>
        </w:rPr>
        <w:t>sintagma</w:t>
      </w:r>
      <w:r w:rsidR="00A01EDA">
        <w:rPr>
          <w:sz w:val="28"/>
          <w:szCs w:val="28"/>
          <w:lang w:val="ro-RO"/>
        </w:rPr>
        <w:t xml:space="preserve"> </w:t>
      </w:r>
      <w:r w:rsidR="0029392F" w:rsidRPr="0029392F">
        <w:rPr>
          <w:sz w:val="28"/>
          <w:szCs w:val="28"/>
          <w:lang w:val="ro-RO"/>
        </w:rPr>
        <w:t xml:space="preserve">„de la 800 la 1000”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1150 la 1350</w:t>
      </w:r>
      <w:r w:rsidR="00A01EDA">
        <w:rPr>
          <w:sz w:val="28"/>
          <w:szCs w:val="28"/>
          <w:lang w:val="ro-RO"/>
        </w:rPr>
        <w:t xml:space="preserve">”, iar sintagma </w:t>
      </w:r>
      <w:r w:rsidR="0029392F" w:rsidRPr="0029392F">
        <w:rPr>
          <w:sz w:val="28"/>
          <w:szCs w:val="28"/>
          <w:lang w:val="ro-RO"/>
        </w:rPr>
        <w:t xml:space="preserve">„de la 3000 la 5000” se substituie cu </w:t>
      </w:r>
      <w:r w:rsidR="00974EFC">
        <w:rPr>
          <w:sz w:val="28"/>
          <w:szCs w:val="28"/>
          <w:lang w:val="ro-RO"/>
        </w:rPr>
        <w:t>sintagma</w:t>
      </w:r>
      <w:r w:rsidR="00A01EDA">
        <w:rPr>
          <w:sz w:val="28"/>
          <w:szCs w:val="28"/>
          <w:lang w:val="ro-RO"/>
        </w:rPr>
        <w:t xml:space="preserve"> </w:t>
      </w:r>
      <w:r w:rsidR="0029392F" w:rsidRPr="0029392F">
        <w:rPr>
          <w:sz w:val="28"/>
          <w:szCs w:val="28"/>
          <w:lang w:val="ro-RO"/>
        </w:rPr>
        <w:t>„de la 4000 la 6000”.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211. La sancțiunea articolului 363, </w:t>
      </w:r>
      <w:r w:rsidR="00974EFC">
        <w:rPr>
          <w:sz w:val="28"/>
          <w:szCs w:val="28"/>
          <w:lang w:val="ro-RO"/>
        </w:rPr>
        <w:t>sintagma</w:t>
      </w:r>
      <w:r w:rsidR="00A01EDA">
        <w:rPr>
          <w:sz w:val="28"/>
          <w:szCs w:val="28"/>
          <w:lang w:val="ro-RO"/>
        </w:rPr>
        <w:t xml:space="preserve"> </w:t>
      </w:r>
      <w:r w:rsidRPr="0029392F">
        <w:rPr>
          <w:sz w:val="28"/>
          <w:szCs w:val="28"/>
          <w:lang w:val="ro-RO"/>
        </w:rPr>
        <w:t xml:space="preserve">„de 150” se substituie cu </w:t>
      </w:r>
      <w:r w:rsidR="00974EFC">
        <w:rPr>
          <w:sz w:val="28"/>
          <w:szCs w:val="28"/>
          <w:lang w:val="ro-RO"/>
        </w:rPr>
        <w:t>sintagma</w:t>
      </w:r>
      <w:r w:rsidR="00A01EDA">
        <w:rPr>
          <w:sz w:val="28"/>
          <w:szCs w:val="28"/>
          <w:lang w:val="ro-RO"/>
        </w:rPr>
        <w:t xml:space="preserve"> </w:t>
      </w:r>
      <w:r w:rsidRPr="0029392F">
        <w:rPr>
          <w:sz w:val="28"/>
          <w:szCs w:val="28"/>
          <w:lang w:val="ro-RO"/>
        </w:rPr>
        <w:t>„de la 500 la 600”.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lastRenderedPageBreak/>
        <w:t xml:space="preserve">212. La sancțiunea articolului 370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950”.</w:t>
      </w:r>
    </w:p>
    <w:p w:rsidR="0029392F" w:rsidRPr="0029392F" w:rsidRDefault="0029392F" w:rsidP="0029392F">
      <w:pPr>
        <w:tabs>
          <w:tab w:val="left" w:pos="2977"/>
        </w:tabs>
        <w:ind w:firstLine="709"/>
        <w:rPr>
          <w:sz w:val="28"/>
          <w:szCs w:val="28"/>
          <w:lang w:val="ro-RO"/>
        </w:rPr>
      </w:pPr>
    </w:p>
    <w:p w:rsidR="0029392F" w:rsidRPr="0029392F" w:rsidRDefault="0029392F" w:rsidP="0029392F">
      <w:pPr>
        <w:tabs>
          <w:tab w:val="left" w:pos="2977"/>
        </w:tabs>
        <w:ind w:firstLine="709"/>
        <w:rPr>
          <w:sz w:val="28"/>
          <w:szCs w:val="28"/>
          <w:lang w:val="ro-RO"/>
        </w:rPr>
      </w:pPr>
      <w:r w:rsidRPr="0029392F">
        <w:rPr>
          <w:sz w:val="28"/>
          <w:szCs w:val="28"/>
          <w:lang w:val="ro-RO"/>
        </w:rPr>
        <w:t xml:space="preserve">213. La sancțiunea articolului 371 alineatul (1), </w:t>
      </w:r>
      <w:r w:rsidR="00974EFC">
        <w:rPr>
          <w:sz w:val="28"/>
          <w:szCs w:val="28"/>
          <w:lang w:val="ro-RO"/>
        </w:rPr>
        <w:t>sintagma</w:t>
      </w:r>
      <w:r w:rsidR="00A01EDA">
        <w:rPr>
          <w:sz w:val="28"/>
          <w:szCs w:val="28"/>
          <w:lang w:val="ro-RO"/>
        </w:rPr>
        <w:t xml:space="preserve"> </w:t>
      </w:r>
      <w:r w:rsidRPr="0029392F">
        <w:rPr>
          <w:sz w:val="28"/>
          <w:szCs w:val="28"/>
          <w:lang w:val="ro-RO"/>
        </w:rPr>
        <w:t xml:space="preserve">„de 500” se substituie cu </w:t>
      </w:r>
      <w:r w:rsidR="00974EFC">
        <w:rPr>
          <w:sz w:val="28"/>
          <w:szCs w:val="28"/>
          <w:lang w:val="ro-RO"/>
        </w:rPr>
        <w:t>sintagma</w:t>
      </w:r>
      <w:r w:rsidR="00A01EDA">
        <w:rPr>
          <w:sz w:val="28"/>
          <w:szCs w:val="28"/>
          <w:lang w:val="ro-RO"/>
        </w:rPr>
        <w:t xml:space="preserve"> </w:t>
      </w:r>
      <w:r w:rsidRPr="0029392F">
        <w:rPr>
          <w:sz w:val="28"/>
          <w:szCs w:val="28"/>
          <w:lang w:val="ro-RO"/>
        </w:rPr>
        <w:t>„de la 850 la 950”.</w:t>
      </w:r>
    </w:p>
    <w:p w:rsidR="007614D8" w:rsidRDefault="007614D8" w:rsidP="0029392F">
      <w:pPr>
        <w:tabs>
          <w:tab w:val="left" w:pos="2977"/>
        </w:tabs>
        <w:jc w:val="right"/>
        <w:rPr>
          <w:sz w:val="28"/>
          <w:szCs w:val="28"/>
          <w:lang w:val="ro-RO" w:eastAsia="ru-RU"/>
        </w:rPr>
      </w:pPr>
    </w:p>
    <w:p w:rsidR="007614D8" w:rsidRPr="0029392F" w:rsidRDefault="007614D8" w:rsidP="007614D8">
      <w:pPr>
        <w:tabs>
          <w:tab w:val="left" w:pos="2977"/>
        </w:tabs>
        <w:ind w:firstLine="709"/>
        <w:rPr>
          <w:sz w:val="28"/>
          <w:szCs w:val="28"/>
          <w:lang w:val="ro-RO"/>
        </w:rPr>
      </w:pPr>
      <w:r w:rsidRPr="0029392F">
        <w:rPr>
          <w:b/>
          <w:sz w:val="28"/>
          <w:szCs w:val="28"/>
          <w:lang w:val="ro-RO"/>
        </w:rPr>
        <w:t>Art</w:t>
      </w:r>
      <w:r w:rsidR="00841E29">
        <w:rPr>
          <w:b/>
          <w:sz w:val="28"/>
          <w:szCs w:val="28"/>
          <w:lang w:val="ro-RO"/>
        </w:rPr>
        <w:t>.</w:t>
      </w:r>
      <w:r w:rsidRPr="0029392F">
        <w:rPr>
          <w:b/>
          <w:sz w:val="28"/>
          <w:szCs w:val="28"/>
          <w:lang w:val="ro-RO"/>
        </w:rPr>
        <w:t xml:space="preserve"> II. </w:t>
      </w:r>
      <w:r w:rsidR="00841E29">
        <w:rPr>
          <w:b/>
          <w:sz w:val="28"/>
          <w:szCs w:val="28"/>
          <w:lang w:val="ro-RO"/>
        </w:rPr>
        <w:t>–</w:t>
      </w:r>
      <w:r w:rsidRPr="0029392F">
        <w:rPr>
          <w:b/>
          <w:sz w:val="28"/>
          <w:szCs w:val="28"/>
          <w:lang w:val="ro-RO"/>
        </w:rPr>
        <w:t xml:space="preserve"> </w:t>
      </w:r>
      <w:r w:rsidRPr="0029392F">
        <w:rPr>
          <w:sz w:val="28"/>
          <w:szCs w:val="28"/>
          <w:lang w:val="ro-RO"/>
        </w:rPr>
        <w:t xml:space="preserve">Articolul 201 din Codul de procedură penală al Republicii Moldova nr. 122-XV din 14 martie 2003 (republicat </w:t>
      </w:r>
      <w:r w:rsidR="00841E29">
        <w:rPr>
          <w:sz w:val="28"/>
          <w:szCs w:val="28"/>
          <w:lang w:val="ro-RO"/>
        </w:rPr>
        <w:t xml:space="preserve">în </w:t>
      </w:r>
      <w:r w:rsidRPr="0029392F">
        <w:rPr>
          <w:sz w:val="28"/>
          <w:szCs w:val="28"/>
          <w:lang w:val="ro-RO"/>
        </w:rPr>
        <w:t>Monitorul Oficial al Republicii Moldova, 2013, nr. 248-251, art. 699)</w:t>
      </w:r>
      <w:r w:rsidR="00841E29">
        <w:rPr>
          <w:sz w:val="28"/>
          <w:szCs w:val="28"/>
          <w:lang w:val="ro-RO"/>
        </w:rPr>
        <w:t>,</w:t>
      </w:r>
      <w:r w:rsidRPr="0029392F">
        <w:rPr>
          <w:sz w:val="28"/>
          <w:szCs w:val="28"/>
          <w:lang w:val="ro-RO"/>
        </w:rPr>
        <w:t xml:space="preserve"> cu modificările </w:t>
      </w:r>
      <w:r w:rsidR="00841E29">
        <w:rPr>
          <w:sz w:val="28"/>
          <w:szCs w:val="28"/>
          <w:lang w:val="ro-RO"/>
        </w:rPr>
        <w:t xml:space="preserve">şi completările </w:t>
      </w:r>
      <w:r w:rsidRPr="0029392F">
        <w:rPr>
          <w:sz w:val="28"/>
          <w:szCs w:val="28"/>
          <w:lang w:val="ro-RO"/>
        </w:rPr>
        <w:t xml:space="preserve">ulterioare, se modifică după cum urmează: </w:t>
      </w:r>
    </w:p>
    <w:p w:rsidR="007614D8" w:rsidRPr="0029392F" w:rsidRDefault="007614D8" w:rsidP="007614D8">
      <w:pPr>
        <w:tabs>
          <w:tab w:val="left" w:pos="2977"/>
        </w:tabs>
        <w:ind w:firstLine="709"/>
        <w:rPr>
          <w:sz w:val="28"/>
          <w:szCs w:val="28"/>
          <w:lang w:val="ro-RO"/>
        </w:rPr>
      </w:pPr>
      <w:r w:rsidRPr="0029392F">
        <w:rPr>
          <w:sz w:val="28"/>
          <w:szCs w:val="28"/>
          <w:lang w:val="ro-RO"/>
        </w:rPr>
        <w:t>1</w:t>
      </w:r>
      <w:r w:rsidR="00841E29">
        <w:rPr>
          <w:sz w:val="28"/>
          <w:szCs w:val="28"/>
          <w:lang w:val="ro-RO"/>
        </w:rPr>
        <w:t>)</w:t>
      </w:r>
      <w:r w:rsidRPr="0029392F">
        <w:rPr>
          <w:sz w:val="28"/>
          <w:szCs w:val="28"/>
          <w:lang w:val="ro-RO"/>
        </w:rPr>
        <w:t xml:space="preserve"> la alineatul (2), </w:t>
      </w:r>
      <w:r w:rsidR="00841E29">
        <w:rPr>
          <w:sz w:val="28"/>
          <w:szCs w:val="28"/>
          <w:lang w:val="ro-RO"/>
        </w:rPr>
        <w:t>sintagma „</w:t>
      </w:r>
      <w:r w:rsidRPr="0029392F">
        <w:rPr>
          <w:sz w:val="28"/>
          <w:szCs w:val="28"/>
          <w:lang w:val="ro-RO"/>
        </w:rPr>
        <w:t>20 de lei” se substituie cu textul „un procent din salariul mediu lunar pe economie prognozat, stabilit prin hotărîrea de Guvern în vigoare la momentul săvîrșirii faptei”;</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2</w:t>
      </w:r>
      <w:r w:rsidR="00841E29">
        <w:rPr>
          <w:sz w:val="28"/>
          <w:szCs w:val="28"/>
          <w:lang w:val="ro-RO"/>
        </w:rPr>
        <w:t>)</w:t>
      </w:r>
      <w:r w:rsidRPr="0029392F">
        <w:rPr>
          <w:sz w:val="28"/>
          <w:szCs w:val="28"/>
          <w:lang w:val="ro-RO"/>
        </w:rPr>
        <w:t xml:space="preserve"> la alineatul (3), </w:t>
      </w:r>
      <w:r w:rsidR="00841E29">
        <w:rPr>
          <w:sz w:val="28"/>
          <w:szCs w:val="28"/>
          <w:lang w:val="ro-RO"/>
        </w:rPr>
        <w:t>sintagma</w:t>
      </w:r>
      <w:r w:rsidRPr="0029392F">
        <w:rPr>
          <w:sz w:val="28"/>
          <w:szCs w:val="28"/>
          <w:lang w:val="ro-RO"/>
        </w:rPr>
        <w:t xml:space="preserve"> „de la 1 la 25 de unităţi convenţionale” se substituie cu</w:t>
      </w:r>
      <w:r w:rsidR="00841E29">
        <w:rPr>
          <w:sz w:val="28"/>
          <w:szCs w:val="28"/>
          <w:lang w:val="ro-RO"/>
        </w:rPr>
        <w:t xml:space="preserve"> sintagma</w:t>
      </w:r>
      <w:r w:rsidRPr="0029392F">
        <w:rPr>
          <w:sz w:val="28"/>
          <w:szCs w:val="28"/>
          <w:lang w:val="ro-RO"/>
        </w:rPr>
        <w:t xml:space="preserve"> „de la 20 la 50 de unități convenționale”.</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b/>
          <w:sz w:val="28"/>
          <w:szCs w:val="28"/>
          <w:lang w:val="ro-RO"/>
        </w:rPr>
        <w:t>Art</w:t>
      </w:r>
      <w:r w:rsidR="00841E29">
        <w:rPr>
          <w:b/>
          <w:sz w:val="28"/>
          <w:szCs w:val="28"/>
          <w:lang w:val="ro-RO"/>
        </w:rPr>
        <w:t>.</w:t>
      </w:r>
      <w:r w:rsidRPr="0029392F">
        <w:rPr>
          <w:b/>
          <w:sz w:val="28"/>
          <w:szCs w:val="28"/>
          <w:lang w:val="ro-RO"/>
        </w:rPr>
        <w:t xml:space="preserve"> III</w:t>
      </w:r>
      <w:r w:rsidRPr="0029392F">
        <w:rPr>
          <w:sz w:val="28"/>
          <w:szCs w:val="28"/>
          <w:lang w:val="ro-RO"/>
        </w:rPr>
        <w:t xml:space="preserve">. </w:t>
      </w:r>
      <w:r w:rsidR="00841E29">
        <w:rPr>
          <w:sz w:val="28"/>
          <w:szCs w:val="28"/>
          <w:lang w:val="ro-RO"/>
        </w:rPr>
        <w:t>–</w:t>
      </w:r>
      <w:r w:rsidRPr="0029392F">
        <w:rPr>
          <w:sz w:val="28"/>
          <w:szCs w:val="28"/>
          <w:lang w:val="ro-RO"/>
        </w:rPr>
        <w:t xml:space="preserve"> Codul de procedură civilă al Republicii Moldova nr. 225-XV din 30 mai 2003 (republicat în Monitorul Oficial al Republicii Moldova, 2013, nr. 130–134, art. 415), cu modificările </w:t>
      </w:r>
      <w:r w:rsidR="00841E29">
        <w:rPr>
          <w:sz w:val="28"/>
          <w:szCs w:val="28"/>
          <w:lang w:val="ro-RO"/>
        </w:rPr>
        <w:t xml:space="preserve">şi completările </w:t>
      </w:r>
      <w:r w:rsidRPr="0029392F">
        <w:rPr>
          <w:sz w:val="28"/>
          <w:szCs w:val="28"/>
          <w:lang w:val="ro-RO"/>
        </w:rPr>
        <w:t>ulterioare, se modifică și se completează după cum urmează:</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 xml:space="preserve">1. La articolul 119 alineatul (3), </w:t>
      </w:r>
      <w:r w:rsidR="00841E29">
        <w:rPr>
          <w:sz w:val="28"/>
          <w:szCs w:val="28"/>
          <w:lang w:val="ro-RO"/>
        </w:rPr>
        <w:t>sintagma</w:t>
      </w:r>
      <w:r w:rsidRPr="0029392F">
        <w:rPr>
          <w:sz w:val="28"/>
          <w:szCs w:val="28"/>
          <w:lang w:val="ro-RO"/>
        </w:rPr>
        <w:t xml:space="preserve"> „de pînă la 10” se substituie cu </w:t>
      </w:r>
      <w:r w:rsidR="00841E29">
        <w:rPr>
          <w:sz w:val="28"/>
          <w:szCs w:val="28"/>
          <w:lang w:val="ro-RO"/>
        </w:rPr>
        <w:t>sintagma</w:t>
      </w:r>
      <w:r w:rsidRPr="0029392F">
        <w:rPr>
          <w:sz w:val="28"/>
          <w:szCs w:val="28"/>
          <w:lang w:val="ro-RO"/>
        </w:rPr>
        <w:t xml:space="preserve"> „de la 20 la 50”.</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 xml:space="preserve">2. </w:t>
      </w:r>
      <w:r w:rsidR="00841E29">
        <w:rPr>
          <w:sz w:val="28"/>
          <w:szCs w:val="28"/>
          <w:lang w:val="ro-RO"/>
        </w:rPr>
        <w:t>A</w:t>
      </w:r>
      <w:r w:rsidRPr="0029392F">
        <w:rPr>
          <w:sz w:val="28"/>
          <w:szCs w:val="28"/>
          <w:lang w:val="ro-RO"/>
        </w:rPr>
        <w:t>rticolul 154 se completează cu alineatul (5) cu următorul cuprins:</w:t>
      </w:r>
    </w:p>
    <w:p w:rsidR="007614D8" w:rsidRPr="0029392F" w:rsidRDefault="007614D8" w:rsidP="007614D8">
      <w:pPr>
        <w:tabs>
          <w:tab w:val="left" w:pos="2977"/>
        </w:tabs>
        <w:ind w:firstLine="709"/>
        <w:rPr>
          <w:sz w:val="28"/>
          <w:szCs w:val="28"/>
          <w:lang w:val="ro-RO"/>
        </w:rPr>
      </w:pPr>
      <w:r w:rsidRPr="0029392F">
        <w:rPr>
          <w:sz w:val="28"/>
          <w:szCs w:val="28"/>
          <w:lang w:val="ro-RO"/>
        </w:rPr>
        <w:t>„(5) Tergiversarea de către expert a executării însărcinărilor primite se sancționează cu amendă de la 20 la 50 unități convenționale”.</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 xml:space="preserve">3. La articolul 161 alineatul (2), </w:t>
      </w:r>
      <w:r w:rsidR="007B2CE1">
        <w:rPr>
          <w:sz w:val="28"/>
          <w:szCs w:val="28"/>
          <w:lang w:val="ro-RO"/>
        </w:rPr>
        <w:t>sintagma</w:t>
      </w:r>
      <w:r w:rsidRPr="0029392F">
        <w:rPr>
          <w:sz w:val="28"/>
          <w:szCs w:val="28"/>
          <w:lang w:val="ro-RO"/>
        </w:rPr>
        <w:t xml:space="preserve"> „20 de lei” se substituie cu textul „un procent din salariul mediu lunar pe economie prognozat, stabilit prin hotărîrea de Guvern în vigoare</w:t>
      </w:r>
      <w:r w:rsidR="007B2CE1">
        <w:rPr>
          <w:sz w:val="28"/>
          <w:szCs w:val="28"/>
          <w:lang w:val="ro-RO"/>
        </w:rPr>
        <w:t xml:space="preserve"> la momentul săvîrșirii faptei”.</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 xml:space="preserve">4. La articolul 196 alineatul (3), </w:t>
      </w:r>
      <w:r w:rsidR="007B2CE1">
        <w:rPr>
          <w:sz w:val="28"/>
          <w:szCs w:val="28"/>
          <w:lang w:val="ro-RO"/>
        </w:rPr>
        <w:t>sintagma</w:t>
      </w:r>
      <w:r w:rsidRPr="0029392F">
        <w:rPr>
          <w:sz w:val="28"/>
          <w:szCs w:val="28"/>
          <w:lang w:val="ro-RO"/>
        </w:rPr>
        <w:t xml:space="preserve"> „de pînă la 10” se substituie cu </w:t>
      </w:r>
      <w:r w:rsidR="007B2CE1">
        <w:rPr>
          <w:sz w:val="28"/>
          <w:szCs w:val="28"/>
          <w:lang w:val="ro-RO"/>
        </w:rPr>
        <w:t>sintagma</w:t>
      </w:r>
      <w:r w:rsidRPr="0029392F">
        <w:rPr>
          <w:sz w:val="28"/>
          <w:szCs w:val="28"/>
          <w:lang w:val="ro-RO"/>
        </w:rPr>
        <w:t xml:space="preserve"> „de la 20 la 50”.</w:t>
      </w:r>
    </w:p>
    <w:p w:rsidR="007B2CE1" w:rsidRDefault="007B2CE1"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 xml:space="preserve">5. </w:t>
      </w:r>
      <w:r w:rsidR="007B2CE1">
        <w:rPr>
          <w:sz w:val="28"/>
          <w:szCs w:val="28"/>
          <w:lang w:val="ro-RO"/>
        </w:rPr>
        <w:t>A</w:t>
      </w:r>
      <w:r w:rsidRPr="0029392F">
        <w:rPr>
          <w:sz w:val="28"/>
          <w:szCs w:val="28"/>
          <w:lang w:val="ro-RO"/>
        </w:rPr>
        <w:t>rticolul 207:</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 xml:space="preserve">alineatul (2), </w:t>
      </w:r>
      <w:r>
        <w:rPr>
          <w:sz w:val="28"/>
          <w:szCs w:val="28"/>
          <w:lang w:val="ro-RO"/>
        </w:rPr>
        <w:t>sintagma</w:t>
      </w:r>
      <w:r w:rsidR="007614D8" w:rsidRPr="0029392F">
        <w:rPr>
          <w:sz w:val="28"/>
          <w:szCs w:val="28"/>
          <w:lang w:val="ro-RO"/>
        </w:rPr>
        <w:t xml:space="preserve"> „de pînă la 10” se substituie cu </w:t>
      </w:r>
      <w:r>
        <w:rPr>
          <w:sz w:val="28"/>
          <w:szCs w:val="28"/>
          <w:lang w:val="ro-RO"/>
        </w:rPr>
        <w:t>sintagma</w:t>
      </w:r>
      <w:r w:rsidR="007614D8" w:rsidRPr="0029392F">
        <w:rPr>
          <w:sz w:val="28"/>
          <w:szCs w:val="28"/>
          <w:lang w:val="ro-RO"/>
        </w:rPr>
        <w:t xml:space="preserve"> „de la 20 la 50”;</w:t>
      </w:r>
    </w:p>
    <w:p w:rsidR="007614D8" w:rsidRPr="0029392F" w:rsidRDefault="007614D8" w:rsidP="007614D8">
      <w:pPr>
        <w:tabs>
          <w:tab w:val="left" w:pos="2977"/>
        </w:tabs>
        <w:ind w:firstLine="709"/>
        <w:rPr>
          <w:sz w:val="28"/>
          <w:szCs w:val="28"/>
          <w:lang w:val="ro-RO"/>
        </w:rPr>
      </w:pPr>
      <w:r w:rsidRPr="0029392F">
        <w:rPr>
          <w:sz w:val="28"/>
          <w:szCs w:val="28"/>
          <w:lang w:val="ro-RO"/>
        </w:rPr>
        <w:t>se completează cu alineatul (4) cu următorul cuprins:</w:t>
      </w:r>
    </w:p>
    <w:p w:rsidR="007614D8" w:rsidRPr="0029392F" w:rsidRDefault="007614D8" w:rsidP="007614D8">
      <w:pPr>
        <w:tabs>
          <w:tab w:val="left" w:pos="2977"/>
        </w:tabs>
        <w:ind w:firstLine="709"/>
        <w:rPr>
          <w:sz w:val="28"/>
          <w:szCs w:val="28"/>
          <w:lang w:val="ro-RO"/>
        </w:rPr>
      </w:pPr>
      <w:r w:rsidRPr="0029392F">
        <w:rPr>
          <w:sz w:val="28"/>
          <w:szCs w:val="28"/>
          <w:lang w:val="ro-RO"/>
        </w:rPr>
        <w:t>„(4) Neexecutarea încheierii de aducere forțată se sancționează cu amendă de la 2</w:t>
      </w:r>
      <w:r w:rsidR="007B2CE1">
        <w:rPr>
          <w:sz w:val="28"/>
          <w:szCs w:val="28"/>
          <w:lang w:val="ro-RO"/>
        </w:rPr>
        <w:t>0 la 50 unități convenționale.”</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b/>
          <w:sz w:val="28"/>
          <w:szCs w:val="28"/>
          <w:lang w:val="ro-RO"/>
        </w:rPr>
        <w:t xml:space="preserve">Articolul IV. – </w:t>
      </w:r>
      <w:r w:rsidRPr="0029392F">
        <w:rPr>
          <w:sz w:val="28"/>
          <w:szCs w:val="28"/>
          <w:lang w:val="ro-RO"/>
        </w:rPr>
        <w:t>Codul contravențional al Republicii Moldova nr. 218</w:t>
      </w:r>
      <w:r w:rsidR="007B2CE1">
        <w:rPr>
          <w:sz w:val="28"/>
          <w:szCs w:val="28"/>
          <w:lang w:val="ro-RO"/>
        </w:rPr>
        <w:t>-XVI</w:t>
      </w:r>
      <w:r w:rsidRPr="0029392F">
        <w:rPr>
          <w:sz w:val="28"/>
          <w:szCs w:val="28"/>
          <w:lang w:val="ro-RO"/>
        </w:rPr>
        <w:t xml:space="preserve"> din 24 octombrie 2008 (Monitorul Oficial al Republicii Moldova, 2009, nr. 3-6, art. 15)</w:t>
      </w:r>
      <w:r w:rsidR="007B2CE1">
        <w:rPr>
          <w:sz w:val="28"/>
          <w:szCs w:val="28"/>
          <w:lang w:val="ro-RO"/>
        </w:rPr>
        <w:t>,</w:t>
      </w:r>
      <w:r w:rsidRPr="0029392F">
        <w:rPr>
          <w:sz w:val="28"/>
          <w:szCs w:val="28"/>
          <w:lang w:val="ro-RO"/>
        </w:rPr>
        <w:t xml:space="preserve"> cu modificările și completările ulterioare, se modifică </w:t>
      </w:r>
      <w:r w:rsidR="007B2CE1">
        <w:rPr>
          <w:sz w:val="28"/>
          <w:szCs w:val="28"/>
          <w:lang w:val="ro-RO"/>
        </w:rPr>
        <w:t xml:space="preserve">şi se completează </w:t>
      </w:r>
      <w:r w:rsidRPr="0029392F">
        <w:rPr>
          <w:sz w:val="28"/>
          <w:szCs w:val="28"/>
          <w:lang w:val="ro-RO"/>
        </w:rPr>
        <w:t>după cum urmează:</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lastRenderedPageBreak/>
        <w:t xml:space="preserve">1. La articolul 18, </w:t>
      </w:r>
      <w:r w:rsidR="007B2CE1">
        <w:rPr>
          <w:sz w:val="28"/>
          <w:szCs w:val="28"/>
          <w:lang w:val="ro-RO"/>
        </w:rPr>
        <w:t>sintagma</w:t>
      </w:r>
      <w:r w:rsidRPr="0029392F">
        <w:rPr>
          <w:sz w:val="28"/>
          <w:szCs w:val="28"/>
          <w:lang w:val="ro-RO"/>
        </w:rPr>
        <w:t xml:space="preserve"> „25 de unităţi convenţionale” se substituie cu textul „20 % din salariul mediu lunar pe economie prognozat, stabilit prin hotărîrea de Guvern în vigoare la momentul săvîrșirii faptei”;</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 xml:space="preserve">2. </w:t>
      </w:r>
      <w:r w:rsidR="007B2CE1">
        <w:rPr>
          <w:sz w:val="28"/>
          <w:szCs w:val="28"/>
          <w:lang w:val="ro-RO"/>
        </w:rPr>
        <w:t>A</w:t>
      </w:r>
      <w:r w:rsidRPr="0029392F">
        <w:rPr>
          <w:sz w:val="28"/>
          <w:szCs w:val="28"/>
          <w:lang w:val="ro-RO"/>
        </w:rPr>
        <w:t>rticolul 34:</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 xml:space="preserve">alineatul (1), </w:t>
      </w:r>
      <w:r>
        <w:rPr>
          <w:sz w:val="28"/>
          <w:szCs w:val="28"/>
          <w:lang w:val="ro-RO"/>
        </w:rPr>
        <w:t>sintagma</w:t>
      </w:r>
      <w:r w:rsidR="007614D8" w:rsidRPr="0029392F">
        <w:rPr>
          <w:sz w:val="28"/>
          <w:szCs w:val="28"/>
          <w:lang w:val="ro-RO"/>
        </w:rPr>
        <w:t xml:space="preserve"> „20 de lei” se substituie cu textul „1 % din salariul mediu lunar pe economie prognozat, stabilit prin hotărîrea de Guvern în vigoare la momentul săvîrșirii faptei.”;</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 xml:space="preserve">alineatul (2), cifra „150” se substituie cu cifra „500”, </w:t>
      </w:r>
      <w:r w:rsidR="00A01EDA">
        <w:rPr>
          <w:sz w:val="28"/>
          <w:szCs w:val="28"/>
          <w:lang w:val="ro-RO"/>
        </w:rPr>
        <w:t xml:space="preserve">iar </w:t>
      </w:r>
      <w:r w:rsidR="007614D8" w:rsidRPr="0029392F">
        <w:rPr>
          <w:sz w:val="28"/>
          <w:szCs w:val="28"/>
          <w:lang w:val="ro-RO"/>
        </w:rPr>
        <w:t>cifra „500” se substituie cu cifra „1500”;</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alineatul (2</w:t>
      </w:r>
      <w:r w:rsidR="007614D8" w:rsidRPr="0029392F">
        <w:rPr>
          <w:sz w:val="28"/>
          <w:szCs w:val="28"/>
          <w:vertAlign w:val="superscript"/>
          <w:lang w:val="ro-RO"/>
        </w:rPr>
        <w:t>1</w:t>
      </w:r>
      <w:r w:rsidR="007614D8" w:rsidRPr="0029392F">
        <w:rPr>
          <w:sz w:val="28"/>
          <w:szCs w:val="28"/>
          <w:lang w:val="ro-RO"/>
        </w:rPr>
        <w:t>) litera a), cifra „500” se substituie cu cifra „1500”.</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3. Se completează cu articolul 55</w:t>
      </w:r>
      <w:r w:rsidRPr="0029392F">
        <w:rPr>
          <w:sz w:val="28"/>
          <w:szCs w:val="28"/>
          <w:vertAlign w:val="superscript"/>
          <w:lang w:val="ro-RO"/>
        </w:rPr>
        <w:t>2</w:t>
      </w:r>
      <w:r w:rsidRPr="0029392F">
        <w:rPr>
          <w:sz w:val="28"/>
          <w:szCs w:val="28"/>
          <w:lang w:val="ro-RO"/>
        </w:rPr>
        <w:t xml:space="preserve"> cu următorul cuprins:</w:t>
      </w:r>
    </w:p>
    <w:p w:rsidR="007614D8" w:rsidRPr="0029392F" w:rsidRDefault="007614D8" w:rsidP="007614D8">
      <w:pPr>
        <w:tabs>
          <w:tab w:val="left" w:pos="2977"/>
        </w:tabs>
        <w:ind w:firstLine="709"/>
        <w:rPr>
          <w:sz w:val="28"/>
          <w:szCs w:val="28"/>
          <w:lang w:val="ro-RO"/>
        </w:rPr>
      </w:pPr>
      <w:r w:rsidRPr="0029392F">
        <w:rPr>
          <w:sz w:val="28"/>
          <w:szCs w:val="28"/>
          <w:lang w:val="ro-RO"/>
        </w:rPr>
        <w:t>„</w:t>
      </w:r>
      <w:r w:rsidRPr="0029392F">
        <w:rPr>
          <w:b/>
          <w:sz w:val="28"/>
          <w:szCs w:val="28"/>
          <w:lang w:val="ro-RO"/>
        </w:rPr>
        <w:t>Articolul 55</w:t>
      </w:r>
      <w:r w:rsidRPr="0029392F">
        <w:rPr>
          <w:b/>
          <w:sz w:val="28"/>
          <w:szCs w:val="28"/>
          <w:vertAlign w:val="superscript"/>
          <w:lang w:val="ro-RO"/>
        </w:rPr>
        <w:t>2</w:t>
      </w:r>
      <w:r w:rsidRPr="0029392F">
        <w:rPr>
          <w:b/>
          <w:sz w:val="28"/>
          <w:szCs w:val="28"/>
          <w:lang w:val="ro-RO"/>
        </w:rPr>
        <w:t>.</w:t>
      </w:r>
      <w:r w:rsidRPr="0029392F">
        <w:rPr>
          <w:sz w:val="28"/>
          <w:szCs w:val="28"/>
          <w:lang w:val="ro-RO"/>
        </w:rPr>
        <w:t xml:space="preserve"> Achitarea salariului </w:t>
      </w:r>
      <w:r w:rsidRPr="0029392F">
        <w:rPr>
          <w:sz w:val="28"/>
          <w:szCs w:val="28"/>
        </w:rPr>
        <w:t xml:space="preserve">sau </w:t>
      </w:r>
      <w:r w:rsidRPr="0029392F">
        <w:rPr>
          <w:sz w:val="28"/>
          <w:szCs w:val="28"/>
          <w:lang w:val="ro-RO"/>
        </w:rPr>
        <w:t>altor plăți nereflectate în evidența contabilă</w:t>
      </w:r>
    </w:p>
    <w:p w:rsidR="007614D8" w:rsidRPr="0029392F" w:rsidRDefault="007614D8" w:rsidP="007614D8">
      <w:pPr>
        <w:tabs>
          <w:tab w:val="left" w:pos="2977"/>
        </w:tabs>
        <w:ind w:firstLine="709"/>
        <w:rPr>
          <w:sz w:val="28"/>
          <w:szCs w:val="28"/>
          <w:lang w:val="ro-RO"/>
        </w:rPr>
      </w:pPr>
      <w:r w:rsidRPr="0029392F">
        <w:rPr>
          <w:sz w:val="28"/>
          <w:szCs w:val="28"/>
          <w:lang w:val="ro-RO"/>
        </w:rPr>
        <w:t>Achitarea salariului sau altor plăți nereflectate în evidența contabilă</w:t>
      </w:r>
      <w:r w:rsidR="007B2CE1">
        <w:rPr>
          <w:sz w:val="28"/>
          <w:szCs w:val="28"/>
          <w:lang w:val="ro-RO"/>
        </w:rPr>
        <w:t>,</w:t>
      </w:r>
    </w:p>
    <w:p w:rsidR="007614D8" w:rsidRPr="0029392F" w:rsidRDefault="007614D8" w:rsidP="007614D8">
      <w:pPr>
        <w:tabs>
          <w:tab w:val="left" w:pos="2977"/>
        </w:tabs>
        <w:ind w:firstLine="709"/>
        <w:rPr>
          <w:sz w:val="28"/>
          <w:szCs w:val="28"/>
          <w:lang w:val="ro-RO"/>
        </w:rPr>
      </w:pPr>
      <w:r w:rsidRPr="0029392F">
        <w:rPr>
          <w:sz w:val="28"/>
          <w:szCs w:val="28"/>
          <w:lang w:val="ro-RO"/>
        </w:rPr>
        <w:t>se sancţionează pentru fiecare persoană identificată cu amendă de la 400 la 500 de unităţi convenţionale aplicată persoanei fizice, cu amendă de la 1000 la 1500 de unităţi convenţionale aplicată persoanei cu funcţie de răspundere, cu amendă de la 1000 la 1500 de unităţi convenţionale aplicată persoanei juridice.”</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 xml:space="preserve">4. </w:t>
      </w:r>
      <w:r w:rsidR="007B2CE1">
        <w:rPr>
          <w:sz w:val="28"/>
          <w:szCs w:val="28"/>
          <w:lang w:val="ro-RO"/>
        </w:rPr>
        <w:t>A</w:t>
      </w:r>
      <w:r w:rsidRPr="0029392F">
        <w:rPr>
          <w:sz w:val="28"/>
          <w:szCs w:val="28"/>
          <w:lang w:val="ro-RO"/>
        </w:rPr>
        <w:t>rticolul 233:</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alineatul (1), sancțiunea va avea următorul cuprins:</w:t>
      </w:r>
    </w:p>
    <w:p w:rsidR="007614D8" w:rsidRPr="0029392F" w:rsidRDefault="007614D8" w:rsidP="007614D8">
      <w:pPr>
        <w:tabs>
          <w:tab w:val="left" w:pos="2977"/>
        </w:tabs>
        <w:ind w:firstLine="709"/>
        <w:rPr>
          <w:sz w:val="28"/>
          <w:szCs w:val="28"/>
          <w:lang w:val="ro-RO"/>
        </w:rPr>
      </w:pPr>
      <w:r w:rsidRPr="0029392F">
        <w:rPr>
          <w:sz w:val="28"/>
          <w:szCs w:val="28"/>
          <w:lang w:val="ro-RO"/>
        </w:rPr>
        <w:lastRenderedPageBreak/>
        <w:t>„se sancționează cu amendă de la 350 la 500 de unități convenționale cu privarea de dreptul de a conduce vehicule pe un termen de la 2 la 3 ani</w:t>
      </w:r>
      <w:r w:rsidR="007B2CE1">
        <w:rPr>
          <w:sz w:val="28"/>
          <w:szCs w:val="28"/>
          <w:lang w:val="ro-RO"/>
        </w:rPr>
        <w:t>.</w:t>
      </w:r>
      <w:r w:rsidRPr="0029392F">
        <w:rPr>
          <w:sz w:val="28"/>
          <w:szCs w:val="28"/>
          <w:lang w:val="ro-RO"/>
        </w:rPr>
        <w:t>”;</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alineatul (2), sancțiunea va avea următorul cuprins:</w:t>
      </w:r>
    </w:p>
    <w:p w:rsidR="007614D8" w:rsidRPr="0029392F" w:rsidRDefault="007614D8" w:rsidP="007614D8">
      <w:pPr>
        <w:tabs>
          <w:tab w:val="left" w:pos="2977"/>
        </w:tabs>
        <w:ind w:firstLine="709"/>
        <w:rPr>
          <w:sz w:val="28"/>
          <w:szCs w:val="28"/>
          <w:lang w:val="ro-RO"/>
        </w:rPr>
      </w:pPr>
      <w:r w:rsidRPr="0029392F">
        <w:rPr>
          <w:sz w:val="28"/>
          <w:szCs w:val="28"/>
          <w:lang w:val="ro-RO"/>
        </w:rPr>
        <w:t>„se sancționează cu amendă de la 350 la 500 de unități convenționale cu aplicarea a 6 puncte de penalizare sau cu privarea de dreptul de a conduce vehicule pe un termen de la 1 la 3 ani</w:t>
      </w:r>
      <w:r w:rsidR="007B2CE1">
        <w:rPr>
          <w:sz w:val="28"/>
          <w:szCs w:val="28"/>
          <w:lang w:val="ro-RO"/>
        </w:rPr>
        <w:t>.</w:t>
      </w:r>
      <w:r w:rsidRPr="0029392F">
        <w:rPr>
          <w:sz w:val="28"/>
          <w:szCs w:val="28"/>
          <w:lang w:val="ro-RO"/>
        </w:rPr>
        <w:t>”</w:t>
      </w:r>
      <w:r w:rsidR="007B2CE1">
        <w:rPr>
          <w:sz w:val="28"/>
          <w:szCs w:val="28"/>
          <w:lang w:val="ro-RO"/>
        </w:rPr>
        <w:t>;</w:t>
      </w:r>
      <w:r w:rsidRPr="0029392F">
        <w:rPr>
          <w:sz w:val="28"/>
          <w:szCs w:val="28"/>
          <w:lang w:val="ro-RO"/>
        </w:rPr>
        <w:t xml:space="preserve"> </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alineatul (2</w:t>
      </w:r>
      <w:r w:rsidR="007614D8" w:rsidRPr="0029392F">
        <w:rPr>
          <w:sz w:val="28"/>
          <w:szCs w:val="28"/>
          <w:vertAlign w:val="superscript"/>
          <w:lang w:val="ro-RO"/>
        </w:rPr>
        <w:t>1</w:t>
      </w:r>
      <w:r w:rsidR="007614D8" w:rsidRPr="0029392F">
        <w:rPr>
          <w:sz w:val="28"/>
          <w:szCs w:val="28"/>
          <w:lang w:val="ro-RO"/>
        </w:rPr>
        <w:t>), sancțiunea va avea următorul cuprins:</w:t>
      </w:r>
    </w:p>
    <w:p w:rsidR="007614D8" w:rsidRPr="0029392F" w:rsidRDefault="007614D8" w:rsidP="007614D8">
      <w:pPr>
        <w:tabs>
          <w:tab w:val="left" w:pos="2977"/>
        </w:tabs>
        <w:ind w:firstLine="709"/>
        <w:rPr>
          <w:sz w:val="28"/>
          <w:szCs w:val="28"/>
          <w:lang w:val="ro-RO"/>
        </w:rPr>
      </w:pPr>
      <w:r w:rsidRPr="0029392F">
        <w:rPr>
          <w:sz w:val="28"/>
          <w:szCs w:val="28"/>
          <w:lang w:val="ro-RO"/>
        </w:rPr>
        <w:t>„se sancţionează cu amendă de la 400 la 500 de unităţi convenţionale cu privarea de dreptul de a conduce vehicule pe un termen de la 2 la 3</w:t>
      </w:r>
      <w:r w:rsidR="007B2CE1">
        <w:rPr>
          <w:sz w:val="28"/>
          <w:szCs w:val="28"/>
          <w:lang w:val="ro-RO"/>
        </w:rPr>
        <w:t>.</w:t>
      </w:r>
      <w:r w:rsidRPr="0029392F">
        <w:rPr>
          <w:sz w:val="28"/>
          <w:szCs w:val="28"/>
          <w:lang w:val="ro-RO"/>
        </w:rPr>
        <w:t>”;</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 xml:space="preserve">alineatul (3), în sancțiune, </w:t>
      </w:r>
      <w:r>
        <w:rPr>
          <w:sz w:val="28"/>
          <w:szCs w:val="28"/>
          <w:lang w:val="ro-RO"/>
        </w:rPr>
        <w:t>sintagma</w:t>
      </w:r>
      <w:r w:rsidR="007614D8" w:rsidRPr="0029392F">
        <w:rPr>
          <w:sz w:val="28"/>
          <w:szCs w:val="28"/>
          <w:lang w:val="ro-RO"/>
        </w:rPr>
        <w:t xml:space="preserve"> „de 100 de” se substituie cu </w:t>
      </w:r>
      <w:r>
        <w:rPr>
          <w:sz w:val="28"/>
          <w:szCs w:val="28"/>
          <w:lang w:val="ro-RO"/>
        </w:rPr>
        <w:t>sintagma</w:t>
      </w:r>
      <w:r w:rsidR="007614D8" w:rsidRPr="0029392F">
        <w:rPr>
          <w:sz w:val="28"/>
          <w:szCs w:val="28"/>
          <w:lang w:val="ro-RO"/>
        </w:rPr>
        <w:t xml:space="preserve"> „de la 400 la 500 de”;</w:t>
      </w:r>
    </w:p>
    <w:p w:rsidR="007614D8" w:rsidRPr="0029392F" w:rsidRDefault="007B2CE1" w:rsidP="007614D8">
      <w:pPr>
        <w:tabs>
          <w:tab w:val="left" w:pos="2977"/>
        </w:tabs>
        <w:ind w:firstLine="709"/>
        <w:rPr>
          <w:sz w:val="28"/>
          <w:szCs w:val="28"/>
          <w:lang w:val="ro-RO"/>
        </w:rPr>
      </w:pPr>
      <w:r>
        <w:rPr>
          <w:sz w:val="28"/>
          <w:szCs w:val="28"/>
          <w:lang w:val="ro-RO"/>
        </w:rPr>
        <w:t xml:space="preserve">la </w:t>
      </w:r>
      <w:r w:rsidR="007614D8" w:rsidRPr="0029392F">
        <w:rPr>
          <w:sz w:val="28"/>
          <w:szCs w:val="28"/>
          <w:lang w:val="ro-RO"/>
        </w:rPr>
        <w:t xml:space="preserve">alineatul (4), în sancțiune, </w:t>
      </w:r>
      <w:r>
        <w:rPr>
          <w:sz w:val="28"/>
          <w:szCs w:val="28"/>
          <w:lang w:val="ro-RO"/>
        </w:rPr>
        <w:t>sintagma</w:t>
      </w:r>
      <w:r w:rsidR="007614D8" w:rsidRPr="0029392F">
        <w:rPr>
          <w:sz w:val="28"/>
          <w:szCs w:val="28"/>
          <w:lang w:val="ro-RO"/>
        </w:rPr>
        <w:t xml:space="preserve"> „de 150 de ” se substituie cu </w:t>
      </w:r>
      <w:r>
        <w:rPr>
          <w:sz w:val="28"/>
          <w:szCs w:val="28"/>
          <w:lang w:val="ro-RO"/>
        </w:rPr>
        <w:t>sintagma</w:t>
      </w:r>
      <w:r w:rsidR="007614D8" w:rsidRPr="0029392F">
        <w:rPr>
          <w:sz w:val="28"/>
          <w:szCs w:val="28"/>
          <w:lang w:val="ro-RO"/>
        </w:rPr>
        <w:t xml:space="preserve"> „de la 450 la 500 de”.</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b/>
          <w:sz w:val="28"/>
          <w:szCs w:val="28"/>
          <w:lang w:val="ro-RO"/>
        </w:rPr>
        <w:t xml:space="preserve">Articolul V. </w:t>
      </w:r>
      <w:r w:rsidRPr="0029392F">
        <w:rPr>
          <w:sz w:val="28"/>
          <w:szCs w:val="28"/>
          <w:lang w:val="ro-RO"/>
        </w:rPr>
        <w:t>Dispoziții finale și tranzitorii</w:t>
      </w:r>
    </w:p>
    <w:p w:rsidR="007614D8" w:rsidRPr="0029392F" w:rsidRDefault="007614D8" w:rsidP="007614D8">
      <w:pPr>
        <w:tabs>
          <w:tab w:val="left" w:pos="2977"/>
        </w:tabs>
        <w:ind w:firstLine="709"/>
        <w:rPr>
          <w:sz w:val="28"/>
          <w:szCs w:val="28"/>
          <w:lang w:val="ro-RO"/>
        </w:rPr>
      </w:pPr>
    </w:p>
    <w:p w:rsidR="007614D8" w:rsidRPr="0029392F" w:rsidRDefault="007614D8" w:rsidP="007614D8">
      <w:pPr>
        <w:tabs>
          <w:tab w:val="left" w:pos="2977"/>
        </w:tabs>
        <w:ind w:firstLine="709"/>
        <w:rPr>
          <w:sz w:val="28"/>
          <w:szCs w:val="28"/>
          <w:lang w:val="ro-RO"/>
        </w:rPr>
      </w:pPr>
      <w:r w:rsidRPr="0029392F">
        <w:rPr>
          <w:sz w:val="28"/>
          <w:szCs w:val="28"/>
          <w:lang w:val="ro-RO"/>
        </w:rPr>
        <w:t>(1) Prezenta lege intră în vigoare în termen de 10 zile de la data publicării în Monitorul Oficial al Republicii Moldova.</w:t>
      </w:r>
    </w:p>
    <w:p w:rsidR="007614D8" w:rsidRPr="0029392F" w:rsidRDefault="007614D8" w:rsidP="007614D8">
      <w:pPr>
        <w:tabs>
          <w:tab w:val="left" w:pos="2977"/>
        </w:tabs>
        <w:ind w:firstLine="709"/>
        <w:rPr>
          <w:sz w:val="28"/>
          <w:szCs w:val="28"/>
          <w:lang w:val="ro-RO"/>
        </w:rPr>
      </w:pPr>
      <w:r w:rsidRPr="0029392F">
        <w:rPr>
          <w:sz w:val="28"/>
          <w:szCs w:val="28"/>
          <w:lang w:val="ro-RO"/>
        </w:rPr>
        <w:t>(2) Persoanele condamnate pentru faptele care, potrivit modificărilor operate prin prezenta lege nu constituie infracţiuni, se liberează de executarea pedepsei penale.</w:t>
      </w:r>
    </w:p>
    <w:p w:rsidR="007614D8" w:rsidRPr="0029392F" w:rsidRDefault="007614D8" w:rsidP="007614D8">
      <w:pPr>
        <w:tabs>
          <w:tab w:val="left" w:pos="2977"/>
        </w:tabs>
        <w:ind w:firstLine="709"/>
        <w:rPr>
          <w:sz w:val="28"/>
          <w:szCs w:val="28"/>
          <w:lang w:val="ro-RO"/>
        </w:rPr>
      </w:pPr>
      <w:r w:rsidRPr="0029392F">
        <w:rPr>
          <w:sz w:val="28"/>
          <w:szCs w:val="28"/>
          <w:lang w:val="ro-RO"/>
        </w:rPr>
        <w:t>(3) Toate cauzele penale aflate în curs de examinare în privinţa faptelor care, potrivit modificărilor operate prin prezenta lege nu mai constituie infracţiuni, dar constituie contravenții, încetează, cu tragere la răspundere contravențională, după cum urmează:</w:t>
      </w:r>
    </w:p>
    <w:p w:rsidR="007614D8" w:rsidRPr="0029392F" w:rsidRDefault="007614D8" w:rsidP="007614D8">
      <w:pPr>
        <w:tabs>
          <w:tab w:val="left" w:pos="2977"/>
        </w:tabs>
        <w:ind w:firstLine="709"/>
        <w:rPr>
          <w:sz w:val="28"/>
          <w:szCs w:val="28"/>
          <w:lang w:val="ro-RO"/>
        </w:rPr>
      </w:pPr>
      <w:r w:rsidRPr="0029392F">
        <w:rPr>
          <w:sz w:val="28"/>
          <w:szCs w:val="28"/>
          <w:lang w:val="ro-RO"/>
        </w:rPr>
        <w:lastRenderedPageBreak/>
        <w:t>a) de către procuror – pentru cauzele aflate în procedura organelor de urmărire penală;</w:t>
      </w:r>
    </w:p>
    <w:p w:rsidR="007614D8" w:rsidRPr="0029392F" w:rsidRDefault="007614D8" w:rsidP="007614D8">
      <w:pPr>
        <w:tabs>
          <w:tab w:val="left" w:pos="2977"/>
        </w:tabs>
        <w:ind w:firstLine="709"/>
        <w:rPr>
          <w:sz w:val="28"/>
          <w:szCs w:val="28"/>
          <w:lang w:val="ro-RO"/>
        </w:rPr>
      </w:pPr>
      <w:r w:rsidRPr="0029392F">
        <w:rPr>
          <w:sz w:val="28"/>
          <w:szCs w:val="28"/>
          <w:lang w:val="ro-RO"/>
        </w:rPr>
        <w:t xml:space="preserve">b) de către instanţele de judecată de primă instanţă – pentru cauzele înscrise pe rolul acestor instanţe şi care nu au fost încă examinate de către acestea şi pentru cauzele care au fost examinate de aceste instanţe, dar în care sentinţele de condamnare încă nu </w:t>
      </w:r>
      <w:r w:rsidR="007B2CE1">
        <w:rPr>
          <w:sz w:val="28"/>
          <w:szCs w:val="28"/>
          <w:lang w:val="ro-RO"/>
        </w:rPr>
        <w:t>sînt</w:t>
      </w:r>
      <w:r w:rsidRPr="0029392F">
        <w:rPr>
          <w:sz w:val="28"/>
          <w:szCs w:val="28"/>
          <w:lang w:val="ro-RO"/>
        </w:rPr>
        <w:t xml:space="preserve"> definitive sau </w:t>
      </w:r>
      <w:r w:rsidR="007B2CE1">
        <w:rPr>
          <w:sz w:val="28"/>
          <w:szCs w:val="28"/>
          <w:lang w:val="ro-RO"/>
        </w:rPr>
        <w:t>sînt</w:t>
      </w:r>
      <w:r w:rsidRPr="0029392F">
        <w:rPr>
          <w:sz w:val="28"/>
          <w:szCs w:val="28"/>
          <w:lang w:val="ro-RO"/>
        </w:rPr>
        <w:t xml:space="preserve"> definitive, însă încă nu au fost puse în executare;</w:t>
      </w:r>
    </w:p>
    <w:p w:rsidR="007614D8" w:rsidRPr="0029392F" w:rsidRDefault="007614D8" w:rsidP="007614D8">
      <w:pPr>
        <w:tabs>
          <w:tab w:val="left" w:pos="2977"/>
        </w:tabs>
        <w:ind w:firstLine="709"/>
        <w:rPr>
          <w:sz w:val="28"/>
          <w:szCs w:val="28"/>
          <w:lang w:val="ro-RO"/>
        </w:rPr>
      </w:pPr>
      <w:r w:rsidRPr="0029392F">
        <w:rPr>
          <w:sz w:val="28"/>
          <w:szCs w:val="28"/>
          <w:lang w:val="ro-RO"/>
        </w:rPr>
        <w:t>c) de către instanţele de apel sau de recurs – în cauzele în care sentințele de condamnare nu au caracter definitiv.</w:t>
      </w:r>
    </w:p>
    <w:p w:rsidR="007614D8" w:rsidRPr="0029392F" w:rsidRDefault="007614D8" w:rsidP="007614D8">
      <w:pPr>
        <w:tabs>
          <w:tab w:val="left" w:pos="2977"/>
        </w:tabs>
        <w:ind w:firstLine="709"/>
        <w:rPr>
          <w:sz w:val="28"/>
          <w:szCs w:val="28"/>
          <w:lang w:val="ro-RO"/>
        </w:rPr>
      </w:pPr>
      <w:r w:rsidRPr="0029392F">
        <w:rPr>
          <w:sz w:val="28"/>
          <w:szCs w:val="28"/>
          <w:lang w:val="ro-RO"/>
        </w:rPr>
        <w:t>(4) Examinarea dosarelor persoanelor condamnate pentru faptele care, potrivit modificărilor operate prin prezenta lege, nu constituie infracţiuni şi care execută pedeapsa cu închisoarea se efectuează la demersul instituţiei care asigură executarea pedepsei sau la cererea persoanei condamnate de către judecătorul de instrucţie din cadrul instanţei de judecată din raza de activitate a organului sau a instituţiei care execută pedeapsa în modul prevăzut la art. 471 din Codul de procedură penală.</w:t>
      </w:r>
    </w:p>
    <w:p w:rsidR="007614D8" w:rsidRPr="0029392F" w:rsidRDefault="007614D8" w:rsidP="007614D8">
      <w:pPr>
        <w:tabs>
          <w:tab w:val="left" w:pos="2977"/>
        </w:tabs>
        <w:ind w:firstLine="709"/>
        <w:rPr>
          <w:sz w:val="28"/>
          <w:szCs w:val="28"/>
          <w:lang w:val="ro-RO"/>
        </w:rPr>
      </w:pPr>
      <w:r w:rsidRPr="0029392F">
        <w:rPr>
          <w:sz w:val="28"/>
          <w:szCs w:val="28"/>
          <w:lang w:val="ro-RO"/>
        </w:rPr>
        <w:t xml:space="preserve">(5) Prin derogare de la prevederile art. 471 din Codul de procedură penală, cauzele prevăzute la alin. (4) al prezentului articol se examinează în absenţa condamnatului. </w:t>
      </w:r>
    </w:p>
    <w:p w:rsidR="007614D8" w:rsidRPr="0029392F" w:rsidRDefault="007614D8" w:rsidP="007614D8">
      <w:pPr>
        <w:tabs>
          <w:tab w:val="left" w:pos="2977"/>
        </w:tabs>
        <w:ind w:firstLine="709"/>
        <w:rPr>
          <w:sz w:val="28"/>
          <w:szCs w:val="28"/>
          <w:lang w:val="ro-RO"/>
        </w:rPr>
      </w:pPr>
      <w:r w:rsidRPr="0029392F">
        <w:rPr>
          <w:sz w:val="28"/>
          <w:szCs w:val="28"/>
          <w:lang w:val="ro-RO"/>
        </w:rPr>
        <w:t>(6) În cazul în care modificările operate prin prezenta lege ameliorează situaţia condamnatului, dosarele se examinează de către instanţa de judecată în modul prevăzut la art. 469 alin. (1) pct. 14) şi art. 470 – 471</w:t>
      </w:r>
      <w:r w:rsidRPr="0029392F">
        <w:rPr>
          <w:sz w:val="28"/>
          <w:szCs w:val="28"/>
          <w:vertAlign w:val="superscript"/>
          <w:lang w:val="ro-RO"/>
        </w:rPr>
        <w:t>1</w:t>
      </w:r>
      <w:r w:rsidRPr="0029392F">
        <w:rPr>
          <w:sz w:val="28"/>
          <w:szCs w:val="28"/>
          <w:lang w:val="ro-RO"/>
        </w:rPr>
        <w:t xml:space="preserve"> din Codul de procedură penală.</w:t>
      </w:r>
      <w:r w:rsidR="00A01EDA">
        <w:rPr>
          <w:sz w:val="28"/>
          <w:szCs w:val="28"/>
          <w:lang w:val="ro-RO"/>
        </w:rPr>
        <w:t xml:space="preserve"> </w:t>
      </w:r>
    </w:p>
    <w:p w:rsidR="007614D8" w:rsidRPr="0029392F" w:rsidRDefault="007614D8" w:rsidP="007614D8">
      <w:pPr>
        <w:tabs>
          <w:tab w:val="left" w:pos="2977"/>
        </w:tabs>
        <w:ind w:firstLine="709"/>
        <w:rPr>
          <w:sz w:val="28"/>
          <w:szCs w:val="28"/>
          <w:lang w:val="ro-RO"/>
        </w:rPr>
      </w:pPr>
      <w:r w:rsidRPr="0029392F">
        <w:rPr>
          <w:sz w:val="28"/>
          <w:szCs w:val="28"/>
          <w:lang w:val="ro-RO"/>
        </w:rPr>
        <w:t xml:space="preserve">(7) Dacă, în urma modificărilor operate prin prezenta lege, se schimbă categoria penitenciarului, instituţia care asigură executarea pedepsei va înainta judecătorului de instrucţie demers de </w:t>
      </w:r>
      <w:r w:rsidRPr="0029392F">
        <w:rPr>
          <w:sz w:val="28"/>
          <w:szCs w:val="28"/>
          <w:lang w:val="ro-RO"/>
        </w:rPr>
        <w:lastRenderedPageBreak/>
        <w:t>schimbare a categoriei penitenciarului în temeiul art. 469 alin.(1) pct.6) din Codul de procedură penală.</w:t>
      </w:r>
    </w:p>
    <w:p w:rsidR="007614D8" w:rsidRPr="0029392F" w:rsidRDefault="007614D8" w:rsidP="007614D8">
      <w:pPr>
        <w:tabs>
          <w:tab w:val="left" w:pos="2977"/>
        </w:tabs>
        <w:ind w:firstLine="709"/>
        <w:rPr>
          <w:sz w:val="28"/>
          <w:szCs w:val="28"/>
          <w:lang w:val="ro-RO"/>
        </w:rPr>
      </w:pPr>
    </w:p>
    <w:p w:rsidR="007614D8" w:rsidRDefault="007614D8" w:rsidP="007614D8">
      <w:pPr>
        <w:tabs>
          <w:tab w:val="left" w:pos="2977"/>
        </w:tabs>
        <w:ind w:firstLine="709"/>
        <w:rPr>
          <w:b/>
          <w:sz w:val="28"/>
          <w:szCs w:val="28"/>
          <w:lang w:val="ro-RO"/>
        </w:rPr>
      </w:pPr>
    </w:p>
    <w:p w:rsidR="00DC73E3" w:rsidRDefault="00DC73E3" w:rsidP="007614D8">
      <w:pPr>
        <w:tabs>
          <w:tab w:val="left" w:pos="2977"/>
        </w:tabs>
        <w:ind w:firstLine="709"/>
        <w:rPr>
          <w:b/>
          <w:sz w:val="28"/>
          <w:szCs w:val="28"/>
          <w:lang w:val="ro-RO"/>
        </w:rPr>
      </w:pPr>
    </w:p>
    <w:p w:rsidR="00DC73E3" w:rsidRPr="0029392F" w:rsidRDefault="00DC73E3" w:rsidP="007614D8">
      <w:pPr>
        <w:tabs>
          <w:tab w:val="left" w:pos="2977"/>
        </w:tabs>
        <w:ind w:firstLine="709"/>
        <w:rPr>
          <w:b/>
          <w:sz w:val="28"/>
          <w:szCs w:val="28"/>
          <w:lang w:val="ro-RO"/>
        </w:rPr>
      </w:pPr>
    </w:p>
    <w:p w:rsidR="007614D8" w:rsidRPr="0029392F" w:rsidRDefault="007614D8" w:rsidP="007614D8">
      <w:pPr>
        <w:tabs>
          <w:tab w:val="left" w:pos="2977"/>
        </w:tabs>
        <w:ind w:firstLine="709"/>
        <w:rPr>
          <w:b/>
          <w:sz w:val="28"/>
          <w:szCs w:val="28"/>
          <w:lang w:val="ro-RO"/>
        </w:rPr>
      </w:pPr>
      <w:r w:rsidRPr="0029392F">
        <w:rPr>
          <w:b/>
          <w:sz w:val="28"/>
          <w:szCs w:val="28"/>
          <w:lang w:val="ro-RO"/>
        </w:rPr>
        <w:t>Președintele Parlamentului</w:t>
      </w:r>
    </w:p>
    <w:p w:rsidR="007614D8" w:rsidRPr="0029392F" w:rsidRDefault="007614D8" w:rsidP="007614D8">
      <w:pPr>
        <w:tabs>
          <w:tab w:val="left" w:pos="2977"/>
        </w:tabs>
        <w:ind w:firstLine="709"/>
        <w:rPr>
          <w:sz w:val="28"/>
          <w:szCs w:val="28"/>
          <w:lang w:val="ro-RO"/>
        </w:rPr>
      </w:pPr>
    </w:p>
    <w:p w:rsidR="007614D8" w:rsidRPr="00953CF9" w:rsidRDefault="007614D8" w:rsidP="007614D8">
      <w:pPr>
        <w:rPr>
          <w:sz w:val="28"/>
          <w:szCs w:val="28"/>
        </w:rPr>
      </w:pPr>
    </w:p>
    <w:p w:rsidR="007614D8" w:rsidRDefault="007614D8"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29392F">
      <w:pPr>
        <w:tabs>
          <w:tab w:val="left" w:pos="2977"/>
        </w:tabs>
        <w:jc w:val="right"/>
        <w:rPr>
          <w:sz w:val="28"/>
          <w:szCs w:val="28"/>
          <w:lang w:val="ro-RO" w:eastAsia="ru-RU"/>
        </w:rPr>
      </w:pPr>
    </w:p>
    <w:p w:rsidR="00EF2296" w:rsidRDefault="00EF2296" w:rsidP="00EF2296">
      <w:pPr>
        <w:tabs>
          <w:tab w:val="left" w:pos="0"/>
        </w:tabs>
        <w:ind w:firstLine="0"/>
        <w:jc w:val="center"/>
        <w:rPr>
          <w:b/>
          <w:sz w:val="28"/>
          <w:szCs w:val="28"/>
          <w:lang w:val="ru-RU"/>
        </w:rPr>
      </w:pPr>
      <w:r w:rsidRPr="00EF2296">
        <w:rPr>
          <w:b/>
          <w:sz w:val="28"/>
          <w:szCs w:val="28"/>
          <w:lang w:val="ru-RU"/>
        </w:rPr>
        <w:t xml:space="preserve">О проекте закона  о внесении изменений и дополнений </w:t>
      </w:r>
    </w:p>
    <w:p w:rsidR="00EF2296" w:rsidRPr="00EF2296" w:rsidRDefault="00EF2296" w:rsidP="00EF2296">
      <w:pPr>
        <w:tabs>
          <w:tab w:val="left" w:pos="0"/>
        </w:tabs>
        <w:ind w:firstLine="0"/>
        <w:jc w:val="center"/>
        <w:rPr>
          <w:b/>
          <w:sz w:val="28"/>
          <w:szCs w:val="28"/>
          <w:lang w:val="ru-RU"/>
        </w:rPr>
      </w:pPr>
      <w:r w:rsidRPr="00EF2296">
        <w:rPr>
          <w:b/>
          <w:sz w:val="28"/>
          <w:szCs w:val="28"/>
          <w:lang w:val="ru-RU"/>
        </w:rPr>
        <w:t xml:space="preserve">в некоторые законодательные акты  </w:t>
      </w:r>
    </w:p>
    <w:p w:rsidR="00EF2296" w:rsidRPr="00EF2296" w:rsidRDefault="00EF2296" w:rsidP="00EF2296">
      <w:pPr>
        <w:tabs>
          <w:tab w:val="left" w:pos="0"/>
        </w:tabs>
        <w:ind w:firstLine="0"/>
        <w:jc w:val="center"/>
        <w:rPr>
          <w:b/>
          <w:sz w:val="28"/>
          <w:szCs w:val="28"/>
          <w:lang w:val="ru-RU"/>
        </w:rPr>
      </w:pPr>
      <w:r w:rsidRPr="00EF2296">
        <w:rPr>
          <w:b/>
          <w:sz w:val="28"/>
          <w:szCs w:val="28"/>
          <w:lang w:val="ru-RU"/>
        </w:rPr>
        <w:t>---------------------------------------------------------------------------------</w:t>
      </w:r>
    </w:p>
    <w:p w:rsidR="00EF2296" w:rsidRPr="00EF2296" w:rsidRDefault="00EF2296" w:rsidP="00EF2296">
      <w:pPr>
        <w:tabs>
          <w:tab w:val="left" w:pos="0"/>
        </w:tabs>
        <w:jc w:val="center"/>
        <w:rPr>
          <w:b/>
          <w:sz w:val="28"/>
          <w:szCs w:val="28"/>
          <w:lang w:val="ru-RU"/>
        </w:rPr>
      </w:pPr>
      <w:r w:rsidRPr="00EF2296">
        <w:rPr>
          <w:b/>
          <w:sz w:val="28"/>
          <w:szCs w:val="28"/>
          <w:lang w:val="ru-RU"/>
        </w:rPr>
        <w:t xml:space="preserve"> </w:t>
      </w:r>
    </w:p>
    <w:p w:rsidR="00EF2296" w:rsidRPr="00EF2296" w:rsidRDefault="00EF2296" w:rsidP="00EF2296">
      <w:pPr>
        <w:tabs>
          <w:tab w:val="left" w:pos="0"/>
        </w:tabs>
        <w:rPr>
          <w:b/>
          <w:sz w:val="28"/>
          <w:szCs w:val="28"/>
          <w:lang w:val="ru-RU"/>
        </w:rPr>
      </w:pPr>
    </w:p>
    <w:p w:rsidR="00EF2296" w:rsidRPr="00EF2296" w:rsidRDefault="00EF2296" w:rsidP="00EF2296">
      <w:pPr>
        <w:tabs>
          <w:tab w:val="left" w:pos="2977"/>
        </w:tabs>
        <w:ind w:firstLine="708"/>
        <w:rPr>
          <w:sz w:val="28"/>
          <w:szCs w:val="28"/>
          <w:lang w:val="ru-RU"/>
        </w:rPr>
      </w:pPr>
      <w:r w:rsidRPr="00EF2296">
        <w:rPr>
          <w:sz w:val="28"/>
          <w:szCs w:val="28"/>
          <w:lang w:val="ru-RU"/>
        </w:rPr>
        <w:t>Правительство ПОСТАНОВЛЯЕТ:</w:t>
      </w:r>
    </w:p>
    <w:p w:rsidR="00EF2296" w:rsidRPr="00EF2296" w:rsidRDefault="00EF2296" w:rsidP="00EF2296">
      <w:pPr>
        <w:tabs>
          <w:tab w:val="left" w:pos="2977"/>
        </w:tabs>
        <w:ind w:firstLine="540"/>
        <w:rPr>
          <w:b/>
          <w:sz w:val="28"/>
          <w:szCs w:val="28"/>
          <w:lang w:val="ru-RU"/>
        </w:rPr>
      </w:pPr>
    </w:p>
    <w:p w:rsidR="00EF2296" w:rsidRPr="00EF2296" w:rsidRDefault="00EF2296" w:rsidP="00EF2296">
      <w:pPr>
        <w:tabs>
          <w:tab w:val="left" w:pos="2977"/>
        </w:tabs>
        <w:ind w:firstLine="708"/>
        <w:rPr>
          <w:sz w:val="28"/>
          <w:szCs w:val="28"/>
          <w:lang w:val="ru-RU"/>
        </w:rPr>
      </w:pPr>
      <w:r w:rsidRPr="00EF2296">
        <w:rPr>
          <w:sz w:val="28"/>
          <w:szCs w:val="28"/>
          <w:lang w:val="ru-RU"/>
        </w:rPr>
        <w:t>Одобрить и представить Парламенту для рассмотрения проект закона о внесении изменений и дополнений в некоторые законодательные акты</w:t>
      </w:r>
      <w:r w:rsidRPr="00EF2296">
        <w:rPr>
          <w:color w:val="000000"/>
          <w:sz w:val="28"/>
          <w:szCs w:val="28"/>
          <w:lang w:val="ru-RU"/>
        </w:rPr>
        <w:t>.</w:t>
      </w:r>
    </w:p>
    <w:p w:rsidR="00EF2296" w:rsidRPr="00EF2296" w:rsidRDefault="00EF2296" w:rsidP="00EF2296">
      <w:pPr>
        <w:tabs>
          <w:tab w:val="left" w:pos="2977"/>
        </w:tabs>
        <w:ind w:firstLine="540"/>
        <w:rPr>
          <w:sz w:val="28"/>
          <w:szCs w:val="28"/>
          <w:lang w:val="ru-RU"/>
        </w:rPr>
      </w:pPr>
    </w:p>
    <w:p w:rsidR="00EF2296" w:rsidRDefault="00EF2296" w:rsidP="00EF2296">
      <w:pPr>
        <w:pStyle w:val="tt"/>
        <w:jc w:val="both"/>
        <w:rPr>
          <w:b w:val="0"/>
          <w:sz w:val="28"/>
          <w:szCs w:val="28"/>
          <w:lang w:val="ru-RU"/>
        </w:rPr>
      </w:pPr>
    </w:p>
    <w:p w:rsidR="00EF2296" w:rsidRDefault="00EF2296" w:rsidP="00EF2296">
      <w:pPr>
        <w:pStyle w:val="tt"/>
        <w:jc w:val="both"/>
        <w:rPr>
          <w:b w:val="0"/>
          <w:sz w:val="28"/>
          <w:szCs w:val="28"/>
          <w:lang w:val="ro-RO"/>
        </w:rPr>
      </w:pPr>
    </w:p>
    <w:p w:rsidR="00EF2296" w:rsidRDefault="00EF2296" w:rsidP="00EF2296">
      <w:pPr>
        <w:rPr>
          <w:sz w:val="28"/>
          <w:szCs w:val="28"/>
          <w:lang w:val="ru-RU"/>
        </w:rPr>
      </w:pPr>
      <w:r w:rsidRPr="00EF2296">
        <w:rPr>
          <w:sz w:val="28"/>
          <w:szCs w:val="28"/>
          <w:lang w:val="ru-RU"/>
        </w:rPr>
        <w:t xml:space="preserve">              </w:t>
      </w:r>
    </w:p>
    <w:p w:rsidR="00EF2296" w:rsidRDefault="00EF2296" w:rsidP="00EF2296">
      <w:pPr>
        <w:pStyle w:val="news"/>
        <w:ind w:firstLine="709"/>
        <w:jc w:val="both"/>
        <w:rPr>
          <w:rFonts w:ascii="Times New Roman" w:hAnsi="Times New Roman" w:cs="Times New Roman"/>
          <w:b/>
          <w:color w:val="000000"/>
          <w:sz w:val="28"/>
          <w:szCs w:val="28"/>
        </w:rPr>
      </w:pPr>
      <w:r>
        <w:rPr>
          <w:rFonts w:ascii="Times New Roman" w:hAnsi="Times New Roman" w:cs="Times New Roman"/>
          <w:b/>
          <w:color w:val="000000"/>
          <w:sz w:val="28"/>
          <w:szCs w:val="28"/>
        </w:rPr>
        <w:t>Премьер-министр</w:t>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r>
      <w:r>
        <w:rPr>
          <w:rFonts w:ascii="Times New Roman" w:hAnsi="Times New Roman" w:cs="Times New Roman"/>
          <w:b/>
          <w:color w:val="000000"/>
          <w:sz w:val="28"/>
          <w:szCs w:val="28"/>
        </w:rPr>
        <w:tab/>
        <w:t>ПАВЕЛ ФИЛИП</w:t>
      </w: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Контрасигнует:</w:t>
      </w: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sz w:val="28"/>
          <w:szCs w:val="28"/>
        </w:rPr>
      </w:pPr>
      <w:r>
        <w:rPr>
          <w:rFonts w:ascii="Times New Roman" w:hAnsi="Times New Roman" w:cs="Times New Roman"/>
          <w:color w:val="000000"/>
          <w:sz w:val="28"/>
          <w:szCs w:val="28"/>
        </w:rPr>
        <w:t>Министр юстиции</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 xml:space="preserve">Владимир Чеботарь </w:t>
      </w:r>
    </w:p>
    <w:p w:rsidR="00EF2296" w:rsidRPr="00EF2296" w:rsidRDefault="00EF2296" w:rsidP="00EF2296">
      <w:pPr>
        <w:ind w:firstLine="0"/>
        <w:rPr>
          <w:bCs/>
          <w:sz w:val="28"/>
          <w:szCs w:val="28"/>
          <w:lang w:val="ru-RU" w:eastAsia="ru-RU"/>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EF2296" w:rsidRDefault="00EF2296" w:rsidP="00EF229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Тудор КОПАЧ</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EF2296" w:rsidRDefault="00EF2296" w:rsidP="00EF2296">
      <w:pPr>
        <w:pStyle w:val="news"/>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EF2296" w:rsidRDefault="00EF2296" w:rsidP="00EF2296">
      <w:pPr>
        <w:pStyle w:val="news"/>
        <w:jc w:val="both"/>
        <w:rPr>
          <w:rFonts w:ascii="Times New Roman" w:hAnsi="Times New Roman" w:cs="Times New Roman"/>
          <w:color w:val="000000"/>
          <w:sz w:val="28"/>
          <w:szCs w:val="28"/>
        </w:rPr>
      </w:pPr>
    </w:p>
    <w:p w:rsidR="00EF2296" w:rsidRPr="00EF2296" w:rsidRDefault="00EF2296" w:rsidP="00EF2296">
      <w:pPr>
        <w:rPr>
          <w:sz w:val="28"/>
          <w:szCs w:val="28"/>
          <w:lang w:val="ru-RU"/>
        </w:rPr>
      </w:pPr>
      <w:r w:rsidRPr="00EF2296">
        <w:rPr>
          <w:sz w:val="28"/>
          <w:szCs w:val="28"/>
          <w:lang w:val="ru-RU"/>
        </w:rPr>
        <w:t xml:space="preserve"> </w:t>
      </w:r>
    </w:p>
    <w:p w:rsidR="00EF2296" w:rsidRPr="00EF2296" w:rsidRDefault="00EF2296" w:rsidP="00EF2296">
      <w:pPr>
        <w:rPr>
          <w:sz w:val="28"/>
          <w:szCs w:val="28"/>
          <w:lang w:val="ru-RU"/>
        </w:rPr>
      </w:pPr>
    </w:p>
    <w:p w:rsidR="00EF2296" w:rsidRPr="00EF2296" w:rsidRDefault="00EF2296" w:rsidP="00EF2296">
      <w:pPr>
        <w:tabs>
          <w:tab w:val="left" w:pos="1134"/>
        </w:tabs>
        <w:jc w:val="center"/>
        <w:rPr>
          <w:b/>
          <w:sz w:val="28"/>
          <w:szCs w:val="28"/>
          <w:lang w:val="ru-RU"/>
        </w:rPr>
      </w:pPr>
    </w:p>
    <w:p w:rsidR="00EF2296" w:rsidRPr="00EF2296" w:rsidRDefault="00EF2296" w:rsidP="00EF2296">
      <w:pPr>
        <w:tabs>
          <w:tab w:val="left" w:pos="1134"/>
        </w:tabs>
        <w:rPr>
          <w:b/>
          <w:bCs/>
          <w:sz w:val="28"/>
          <w:szCs w:val="28"/>
          <w:lang w:val="ru-RU" w:eastAsia="ru-RU"/>
        </w:rPr>
      </w:pPr>
    </w:p>
    <w:p w:rsidR="00EF2296" w:rsidRPr="00EF2296" w:rsidRDefault="00EF2296" w:rsidP="00EF2296">
      <w:pPr>
        <w:ind w:firstLine="0"/>
        <w:rPr>
          <w:b/>
          <w:bCs/>
          <w:sz w:val="28"/>
          <w:szCs w:val="28"/>
          <w:lang w:val="ru-RU" w:eastAsia="ru-RU"/>
        </w:rPr>
      </w:pPr>
    </w:p>
    <w:p w:rsidR="00EF2296" w:rsidRPr="00EF2296" w:rsidRDefault="00EF2296" w:rsidP="00EF2296">
      <w:pPr>
        <w:ind w:firstLine="0"/>
        <w:rPr>
          <w:b/>
          <w:bCs/>
          <w:sz w:val="28"/>
          <w:szCs w:val="28"/>
          <w:lang w:val="ru-RU" w:eastAsia="ru-RU"/>
        </w:rPr>
      </w:pPr>
    </w:p>
    <w:p w:rsidR="00EF2296" w:rsidRPr="00EF2296" w:rsidRDefault="00EF2296" w:rsidP="00EF2296">
      <w:pPr>
        <w:ind w:firstLine="0"/>
        <w:jc w:val="left"/>
        <w:rPr>
          <w:b/>
          <w:bCs/>
          <w:sz w:val="28"/>
          <w:szCs w:val="28"/>
          <w:lang w:val="ru-RU" w:eastAsia="ru-RU"/>
        </w:rPr>
      </w:pPr>
    </w:p>
    <w:p w:rsidR="00EF2296" w:rsidRPr="00EF2296" w:rsidRDefault="00EF2296" w:rsidP="00EF2296">
      <w:pPr>
        <w:ind w:firstLine="0"/>
        <w:jc w:val="left"/>
        <w:rPr>
          <w:bCs/>
          <w:sz w:val="28"/>
          <w:szCs w:val="28"/>
          <w:lang w:val="ru-RU" w:eastAsia="ru-RU"/>
        </w:rPr>
      </w:pPr>
      <w:r w:rsidRPr="00EF2296">
        <w:rPr>
          <w:bCs/>
          <w:sz w:val="28"/>
          <w:szCs w:val="28"/>
          <w:lang w:val="ru-RU" w:eastAsia="ru-RU"/>
        </w:rPr>
        <w:tab/>
      </w:r>
    </w:p>
    <w:p w:rsidR="00EF2296" w:rsidRPr="00EF2296" w:rsidRDefault="00EF2296" w:rsidP="00EF2296">
      <w:pPr>
        <w:ind w:firstLine="0"/>
        <w:jc w:val="left"/>
        <w:rPr>
          <w:b/>
          <w:bCs/>
          <w:sz w:val="28"/>
          <w:szCs w:val="28"/>
          <w:lang w:val="ru-RU" w:eastAsia="ru-RU"/>
        </w:rPr>
      </w:pPr>
    </w:p>
    <w:p w:rsidR="00EF2296" w:rsidRPr="00EF2296" w:rsidRDefault="00EF2296" w:rsidP="00EF2296">
      <w:pPr>
        <w:ind w:firstLine="0"/>
        <w:jc w:val="left"/>
        <w:rPr>
          <w:b/>
          <w:bCs/>
          <w:sz w:val="28"/>
          <w:szCs w:val="28"/>
          <w:lang w:val="ru-RU" w:eastAsia="ru-RU"/>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Pr="00EF2296" w:rsidRDefault="00EF2296" w:rsidP="00EF2296">
      <w:pPr>
        <w:tabs>
          <w:tab w:val="left" w:pos="2977"/>
        </w:tabs>
        <w:ind w:left="7080" w:firstLine="708"/>
        <w:rPr>
          <w:sz w:val="28"/>
          <w:szCs w:val="28"/>
          <w:lang w:val="ru-RU"/>
        </w:rPr>
      </w:pPr>
      <w:r w:rsidRPr="00EF2296">
        <w:rPr>
          <w:sz w:val="28"/>
          <w:szCs w:val="28"/>
          <w:lang w:val="ru-RU"/>
        </w:rPr>
        <w:t>Проект</w:t>
      </w:r>
    </w:p>
    <w:p w:rsidR="00EF2296" w:rsidRPr="00EF2296" w:rsidRDefault="00EF2296" w:rsidP="00EF2296">
      <w:pPr>
        <w:tabs>
          <w:tab w:val="left" w:pos="2977"/>
        </w:tabs>
        <w:ind w:left="7080" w:firstLine="708"/>
        <w:rPr>
          <w:sz w:val="28"/>
          <w:szCs w:val="28"/>
          <w:lang w:val="ru-RU"/>
        </w:rPr>
      </w:pPr>
      <w:r w:rsidRPr="00EF2296">
        <w:rPr>
          <w:sz w:val="28"/>
          <w:szCs w:val="28"/>
          <w:lang w:val="ru-RU"/>
        </w:rPr>
        <w:t>Перевод</w:t>
      </w:r>
    </w:p>
    <w:p w:rsidR="00EF2296" w:rsidRPr="00EF2296" w:rsidRDefault="00EF2296" w:rsidP="00EF2296">
      <w:pPr>
        <w:tabs>
          <w:tab w:val="left" w:pos="2977"/>
        </w:tabs>
        <w:rPr>
          <w:b/>
          <w:sz w:val="28"/>
          <w:szCs w:val="28"/>
          <w:lang w:val="ru-RU"/>
        </w:rPr>
      </w:pPr>
      <w:r w:rsidRPr="00EF2296">
        <w:rPr>
          <w:b/>
          <w:sz w:val="28"/>
          <w:szCs w:val="28"/>
          <w:lang w:val="ru-RU"/>
        </w:rPr>
        <w:t xml:space="preserve">                                                        </w:t>
      </w:r>
    </w:p>
    <w:p w:rsidR="00EF2296" w:rsidRPr="00EF2296" w:rsidRDefault="00EF2296" w:rsidP="00EF2296">
      <w:pPr>
        <w:tabs>
          <w:tab w:val="left" w:pos="2977"/>
        </w:tabs>
        <w:rPr>
          <w:b/>
          <w:sz w:val="28"/>
          <w:szCs w:val="28"/>
          <w:lang w:val="ru-RU"/>
        </w:rPr>
      </w:pPr>
    </w:p>
    <w:p w:rsidR="00EF2296" w:rsidRPr="00EF2296" w:rsidRDefault="00EF2296" w:rsidP="00EF2296">
      <w:pPr>
        <w:tabs>
          <w:tab w:val="left" w:pos="2977"/>
        </w:tabs>
        <w:ind w:firstLine="0"/>
        <w:jc w:val="center"/>
        <w:rPr>
          <w:b/>
          <w:sz w:val="28"/>
          <w:szCs w:val="28"/>
          <w:lang w:val="ru-RU"/>
        </w:rPr>
      </w:pPr>
      <w:r w:rsidRPr="00EF2296">
        <w:rPr>
          <w:b/>
          <w:sz w:val="28"/>
          <w:szCs w:val="28"/>
          <w:lang w:val="ru-RU"/>
        </w:rPr>
        <w:t>ПАРЛАМЕНТ РЕСПУБЛИКИ МОЛДОВА</w:t>
      </w:r>
    </w:p>
    <w:p w:rsidR="00EF2296" w:rsidRPr="00EF2296" w:rsidRDefault="00EF2296" w:rsidP="00EF2296">
      <w:pPr>
        <w:tabs>
          <w:tab w:val="left" w:pos="2977"/>
        </w:tabs>
        <w:ind w:firstLine="0"/>
        <w:jc w:val="center"/>
        <w:rPr>
          <w:b/>
          <w:sz w:val="28"/>
          <w:szCs w:val="28"/>
          <w:lang w:val="ru-RU"/>
        </w:rPr>
      </w:pPr>
    </w:p>
    <w:p w:rsidR="00EF2296" w:rsidRPr="00EF2296" w:rsidRDefault="00EF2296" w:rsidP="00EF2296">
      <w:pPr>
        <w:tabs>
          <w:tab w:val="left" w:pos="2977"/>
        </w:tabs>
        <w:ind w:firstLine="0"/>
        <w:jc w:val="center"/>
        <w:rPr>
          <w:b/>
          <w:sz w:val="28"/>
          <w:szCs w:val="28"/>
          <w:lang w:val="ru-RU"/>
        </w:rPr>
      </w:pPr>
      <w:r w:rsidRPr="00EF2296">
        <w:rPr>
          <w:b/>
          <w:sz w:val="28"/>
          <w:szCs w:val="28"/>
          <w:lang w:val="ru-RU"/>
        </w:rPr>
        <w:t>З А К О Н</w:t>
      </w:r>
    </w:p>
    <w:p w:rsidR="00EF2296" w:rsidRPr="00EF2296" w:rsidRDefault="00EF2296" w:rsidP="00EF2296">
      <w:pPr>
        <w:tabs>
          <w:tab w:val="left" w:pos="2977"/>
        </w:tabs>
        <w:ind w:firstLine="0"/>
        <w:jc w:val="center"/>
        <w:rPr>
          <w:b/>
          <w:sz w:val="28"/>
          <w:szCs w:val="28"/>
          <w:lang w:val="ru-RU"/>
        </w:rPr>
      </w:pPr>
    </w:p>
    <w:p w:rsidR="00EF2296" w:rsidRPr="00EF2296" w:rsidRDefault="00EF2296" w:rsidP="00EF2296">
      <w:pPr>
        <w:tabs>
          <w:tab w:val="left" w:pos="2977"/>
        </w:tabs>
        <w:ind w:firstLine="0"/>
        <w:jc w:val="center"/>
        <w:rPr>
          <w:b/>
          <w:sz w:val="28"/>
          <w:szCs w:val="28"/>
          <w:lang w:val="ru-RU"/>
        </w:rPr>
      </w:pPr>
      <w:r w:rsidRPr="00EF2296">
        <w:rPr>
          <w:b/>
          <w:sz w:val="28"/>
          <w:szCs w:val="28"/>
          <w:lang w:val="ru-RU"/>
        </w:rPr>
        <w:t>о внесении изменений и дополнений</w:t>
      </w:r>
    </w:p>
    <w:p w:rsidR="00EF2296" w:rsidRPr="00EF2296" w:rsidRDefault="00EF2296" w:rsidP="00EF2296">
      <w:pPr>
        <w:tabs>
          <w:tab w:val="left" w:pos="2977"/>
        </w:tabs>
        <w:ind w:firstLine="0"/>
        <w:jc w:val="center"/>
        <w:rPr>
          <w:b/>
          <w:sz w:val="28"/>
          <w:szCs w:val="28"/>
          <w:lang w:val="ru-RU"/>
        </w:rPr>
      </w:pPr>
      <w:r w:rsidRPr="00EF2296">
        <w:rPr>
          <w:b/>
          <w:sz w:val="28"/>
          <w:szCs w:val="28"/>
          <w:lang w:val="ru-RU"/>
        </w:rPr>
        <w:t>в некоторые законодательные акты</w:t>
      </w:r>
    </w:p>
    <w:p w:rsidR="00EF2296" w:rsidRPr="00EF2296" w:rsidRDefault="00EF2296" w:rsidP="00EF2296">
      <w:pPr>
        <w:tabs>
          <w:tab w:val="left" w:pos="2977"/>
        </w:tabs>
        <w:jc w:val="center"/>
        <w:rPr>
          <w:b/>
          <w:sz w:val="28"/>
          <w:szCs w:val="28"/>
          <w:lang w:val="ru-RU"/>
        </w:rPr>
      </w:pPr>
    </w:p>
    <w:p w:rsidR="00EF2296" w:rsidRPr="00EF2296" w:rsidRDefault="00EF2296" w:rsidP="00EF2296">
      <w:pPr>
        <w:tabs>
          <w:tab w:val="left" w:pos="2977"/>
        </w:tabs>
        <w:rPr>
          <w:sz w:val="28"/>
          <w:szCs w:val="28"/>
          <w:lang w:val="ru-RU"/>
        </w:rPr>
      </w:pPr>
      <w:r w:rsidRPr="00EF2296">
        <w:rPr>
          <w:sz w:val="28"/>
          <w:szCs w:val="28"/>
          <w:lang w:val="ru-RU"/>
        </w:rPr>
        <w:t>Парламент принимает настоящий органический закон.</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b/>
          <w:sz w:val="28"/>
          <w:szCs w:val="28"/>
        </w:rPr>
        <w:t>Статья I.</w:t>
      </w:r>
      <w:r>
        <w:rPr>
          <w:rFonts w:eastAsia="Calibri"/>
          <w:sz w:val="28"/>
          <w:szCs w:val="28"/>
        </w:rPr>
        <w:t xml:space="preserve"> </w:t>
      </w:r>
      <w:r>
        <w:rPr>
          <w:sz w:val="28"/>
          <w:szCs w:val="28"/>
        </w:rPr>
        <w:t>– В Уголовный Кодекс Республики Молдова</w:t>
      </w:r>
      <w:r>
        <w:rPr>
          <w:color w:val="000000"/>
          <w:sz w:val="28"/>
          <w:szCs w:val="28"/>
        </w:rPr>
        <w:t xml:space="preserve"> № 985 до XVот 18 апреля 2002 (повторно опубликован в Официальном Мониторе Республики Молдова, 2009 г., № 72–74, ст. 195), с последующими изменениями</w:t>
      </w:r>
      <w:r>
        <w:rPr>
          <w:rFonts w:eastAsia="Calibri"/>
          <w:sz w:val="28"/>
          <w:szCs w:val="28"/>
        </w:rPr>
        <w:t>, внести следующие изменения и дополнения:</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 В пункте а) части (2) статьи 55, цифру «150» заменить цифрой «500».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 В статье 64:</w:t>
      </w:r>
    </w:p>
    <w:p w:rsidR="00EF2296" w:rsidRDefault="00EF2296" w:rsidP="00EF2296">
      <w:pPr>
        <w:pStyle w:val="a5"/>
        <w:tabs>
          <w:tab w:val="left" w:pos="2977"/>
        </w:tabs>
        <w:ind w:firstLine="720"/>
        <w:rPr>
          <w:rFonts w:eastAsia="Calibri"/>
          <w:sz w:val="28"/>
          <w:szCs w:val="28"/>
        </w:rPr>
      </w:pPr>
      <w:r>
        <w:rPr>
          <w:rFonts w:eastAsia="Calibri"/>
          <w:sz w:val="28"/>
          <w:szCs w:val="28"/>
        </w:rPr>
        <w:t xml:space="preserve"> в части (2), синтагму «20 леям» заменить синтагмой «</w:t>
      </w:r>
      <w:r>
        <w:rPr>
          <w:rFonts w:eastAsia="Calibri"/>
          <w:sz w:val="28"/>
          <w:szCs w:val="28"/>
          <w:lang w:val="ro-RO"/>
        </w:rPr>
        <w:t xml:space="preserve">1% от </w:t>
      </w:r>
      <w:r>
        <w:rPr>
          <w:rFonts w:eastAsia="Calibri"/>
          <w:sz w:val="28"/>
          <w:szCs w:val="28"/>
        </w:rPr>
        <w:t>прогнозируемой</w:t>
      </w:r>
      <w:r>
        <w:rPr>
          <w:rFonts w:eastAsia="Calibri"/>
          <w:sz w:val="28"/>
          <w:szCs w:val="28"/>
          <w:lang w:val="ro-RO"/>
        </w:rPr>
        <w:t xml:space="preserve"> </w:t>
      </w:r>
      <w:r>
        <w:rPr>
          <w:rFonts w:eastAsia="Calibri"/>
          <w:sz w:val="28"/>
          <w:szCs w:val="28"/>
        </w:rPr>
        <w:t>среднемесячной заработной платы по экономике,  установленной постановлением Правительства, которая в силе на момент совершения деяния»</w:t>
      </w:r>
    </w:p>
    <w:p w:rsidR="00EF2296" w:rsidRDefault="00EF2296" w:rsidP="00EF2296">
      <w:pPr>
        <w:pStyle w:val="a5"/>
        <w:tabs>
          <w:tab w:val="left" w:pos="2977"/>
        </w:tabs>
        <w:ind w:firstLine="720"/>
        <w:rPr>
          <w:rFonts w:eastAsia="Calibri"/>
          <w:sz w:val="28"/>
          <w:szCs w:val="28"/>
        </w:rPr>
      </w:pPr>
      <w:r>
        <w:rPr>
          <w:rFonts w:eastAsia="Calibri"/>
          <w:sz w:val="28"/>
          <w:szCs w:val="28"/>
        </w:rPr>
        <w:t>в части (3) цифру «150» заменить на цифру «500», цифру «1000» заменить на цифру «3000», цифру «10000» заменить на цифру «20000»;</w:t>
      </w:r>
    </w:p>
    <w:p w:rsidR="00EF2296" w:rsidRDefault="00EF2296" w:rsidP="00EF2296">
      <w:pPr>
        <w:pStyle w:val="a5"/>
        <w:tabs>
          <w:tab w:val="left" w:pos="2977"/>
        </w:tabs>
        <w:ind w:firstLine="720"/>
        <w:rPr>
          <w:rFonts w:eastAsia="Calibri"/>
          <w:sz w:val="28"/>
          <w:szCs w:val="28"/>
        </w:rPr>
      </w:pPr>
      <w:r>
        <w:rPr>
          <w:rFonts w:eastAsia="Calibri"/>
          <w:sz w:val="28"/>
          <w:szCs w:val="28"/>
        </w:rPr>
        <w:t>в части (4) цифру «500» заменить на «1500», цифру «20000» заменить на цифру «60000»;</w:t>
      </w:r>
    </w:p>
    <w:p w:rsidR="00EF2296" w:rsidRDefault="00EF2296" w:rsidP="00EF2296">
      <w:pPr>
        <w:pStyle w:val="a5"/>
        <w:tabs>
          <w:tab w:val="left" w:pos="2977"/>
        </w:tabs>
        <w:ind w:firstLine="720"/>
        <w:rPr>
          <w:rFonts w:eastAsia="Calibri"/>
          <w:sz w:val="28"/>
          <w:szCs w:val="28"/>
        </w:rPr>
      </w:pPr>
      <w:r>
        <w:rPr>
          <w:rFonts w:eastAsia="Calibri"/>
          <w:sz w:val="28"/>
          <w:szCs w:val="28"/>
        </w:rPr>
        <w:t>в части  (5) цифру «50» заменить на цифру «100»;</w:t>
      </w:r>
    </w:p>
    <w:p w:rsidR="00EF2296" w:rsidRDefault="00EF2296" w:rsidP="00EF2296">
      <w:pPr>
        <w:pStyle w:val="a5"/>
        <w:tabs>
          <w:tab w:val="left" w:pos="2977"/>
        </w:tabs>
        <w:ind w:firstLine="720"/>
        <w:rPr>
          <w:rFonts w:eastAsia="Calibri"/>
          <w:sz w:val="28"/>
          <w:szCs w:val="28"/>
        </w:rPr>
      </w:pPr>
      <w:r>
        <w:rPr>
          <w:rFonts w:eastAsia="Calibri"/>
          <w:sz w:val="28"/>
          <w:szCs w:val="28"/>
        </w:rPr>
        <w:t>в части (7) цифру «50» заменить на цифру «100».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 В статье 126:</w:t>
      </w:r>
    </w:p>
    <w:p w:rsidR="00EF2296" w:rsidRDefault="00EF2296" w:rsidP="00EF2296">
      <w:pPr>
        <w:pStyle w:val="a5"/>
        <w:tabs>
          <w:tab w:val="left" w:pos="2977"/>
        </w:tabs>
        <w:ind w:firstLine="720"/>
        <w:rPr>
          <w:rFonts w:eastAsia="Calibri"/>
          <w:sz w:val="28"/>
          <w:szCs w:val="28"/>
        </w:rPr>
      </w:pPr>
      <w:r>
        <w:rPr>
          <w:rFonts w:eastAsia="Calibri"/>
          <w:sz w:val="28"/>
          <w:szCs w:val="28"/>
        </w:rPr>
        <w:t>часть (1) изложить в следующей редакции:</w:t>
      </w:r>
    </w:p>
    <w:p w:rsidR="00EF2296" w:rsidRDefault="00EF2296" w:rsidP="00EF2296">
      <w:pPr>
        <w:pStyle w:val="a5"/>
        <w:tabs>
          <w:tab w:val="left" w:pos="2977"/>
        </w:tabs>
        <w:ind w:firstLine="720"/>
        <w:rPr>
          <w:rFonts w:eastAsia="Calibri"/>
          <w:sz w:val="28"/>
          <w:szCs w:val="28"/>
        </w:rPr>
      </w:pPr>
      <w:r>
        <w:rPr>
          <w:rFonts w:eastAsia="Calibri"/>
          <w:sz w:val="28"/>
          <w:szCs w:val="28"/>
        </w:rPr>
        <w:t>«(1) Под крупным размером понимается стоимость похищенных, добытых, полученных, изготовленных, уничтоженных, использованных, перевезенных, находящихся на хранении, реализованных, перемещенных через таможенную границу ценностей, стоимость ущерба, причиненного лицом или группой лиц, превышающая на момент совершения преступления 20 прогнозируемых среднемесячных заработных плат по экономике, установленных постановлением Правительства, которая в силе на момент совершения деяния. «.</w:t>
      </w:r>
    </w:p>
    <w:p w:rsidR="00EF2296" w:rsidRDefault="00EF2296" w:rsidP="00EF2296">
      <w:pPr>
        <w:pStyle w:val="a5"/>
        <w:tabs>
          <w:tab w:val="left" w:pos="2977"/>
        </w:tabs>
        <w:ind w:firstLine="720"/>
        <w:rPr>
          <w:rFonts w:eastAsia="Calibri"/>
          <w:sz w:val="28"/>
          <w:szCs w:val="28"/>
        </w:rPr>
      </w:pPr>
      <w:r>
        <w:rPr>
          <w:rFonts w:eastAsia="Calibri"/>
          <w:sz w:val="28"/>
          <w:szCs w:val="28"/>
        </w:rPr>
        <w:t>дополнить частью (1</w:t>
      </w:r>
      <w:r>
        <w:rPr>
          <w:rFonts w:eastAsia="Calibri"/>
          <w:sz w:val="28"/>
          <w:szCs w:val="28"/>
          <w:vertAlign w:val="superscript"/>
        </w:rPr>
        <w:t>1</w:t>
      </w:r>
      <w:r>
        <w:rPr>
          <w:rFonts w:eastAsia="Calibri"/>
          <w:sz w:val="28"/>
          <w:szCs w:val="28"/>
        </w:rPr>
        <w:t>) следующего содержания:</w:t>
      </w:r>
    </w:p>
    <w:p w:rsidR="00EF2296" w:rsidRDefault="00EF2296" w:rsidP="00EF2296">
      <w:pPr>
        <w:pStyle w:val="a5"/>
        <w:tabs>
          <w:tab w:val="left" w:pos="2977"/>
        </w:tabs>
        <w:ind w:firstLine="720"/>
        <w:rPr>
          <w:rFonts w:eastAsia="Calibri"/>
          <w:sz w:val="28"/>
          <w:szCs w:val="28"/>
        </w:rPr>
      </w:pPr>
      <w:r>
        <w:rPr>
          <w:rFonts w:eastAsia="Calibri"/>
          <w:sz w:val="28"/>
          <w:szCs w:val="28"/>
        </w:rPr>
        <w:t>«(1</w:t>
      </w:r>
      <w:r>
        <w:rPr>
          <w:rFonts w:eastAsia="Calibri"/>
          <w:sz w:val="28"/>
          <w:szCs w:val="28"/>
          <w:vertAlign w:val="superscript"/>
        </w:rPr>
        <w:t>1</w:t>
      </w:r>
      <w:r>
        <w:rPr>
          <w:rFonts w:eastAsia="Calibri"/>
          <w:sz w:val="28"/>
          <w:szCs w:val="28"/>
        </w:rPr>
        <w:t>) Под особо крупным размером понимается стоимость похищенных, добытых, полученных, изготовленных, уничтоженных, использованных, перевезенных, находящихся на хранении, реализованных, перемещенных через таможенную границу ценностей, стоимость ущерба, причиненного лицом или группой лиц, превышающая на момент совершения преступления 40 прогнозируемых среднемесячных заработных плат по экономике, установленных постановлением Правительства, которая в силе на момент совершения деяния. «.</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 В статье 134</w:t>
      </w:r>
      <w:r>
        <w:rPr>
          <w:rFonts w:eastAsia="Calibri"/>
          <w:sz w:val="28"/>
          <w:szCs w:val="28"/>
          <w:vertAlign w:val="superscript"/>
        </w:rPr>
        <w:t>12</w:t>
      </w:r>
      <w:r>
        <w:rPr>
          <w:rFonts w:eastAsia="Calibri"/>
          <w:sz w:val="28"/>
          <w:szCs w:val="28"/>
        </w:rPr>
        <w:t>:</w:t>
      </w:r>
    </w:p>
    <w:p w:rsidR="00EF2296" w:rsidRDefault="00EF2296" w:rsidP="00EF2296">
      <w:pPr>
        <w:pStyle w:val="a5"/>
        <w:tabs>
          <w:tab w:val="left" w:pos="2977"/>
        </w:tabs>
        <w:ind w:firstLine="720"/>
        <w:rPr>
          <w:rFonts w:eastAsia="Calibri"/>
          <w:sz w:val="28"/>
          <w:szCs w:val="28"/>
        </w:rPr>
      </w:pPr>
      <w:r>
        <w:rPr>
          <w:rFonts w:eastAsia="Calibri"/>
          <w:sz w:val="28"/>
          <w:szCs w:val="28"/>
        </w:rPr>
        <w:t>в части (2) цифру «1,0» заменить на цифру «0,5», цифру «0,5» заменить на цифру «0,3»;</w:t>
      </w:r>
    </w:p>
    <w:p w:rsidR="00EF2296" w:rsidRDefault="00EF2296" w:rsidP="00EF2296">
      <w:pPr>
        <w:pStyle w:val="a5"/>
        <w:tabs>
          <w:tab w:val="left" w:pos="2977"/>
        </w:tabs>
        <w:ind w:firstLine="720"/>
        <w:rPr>
          <w:rFonts w:eastAsia="Calibri"/>
          <w:sz w:val="28"/>
          <w:szCs w:val="28"/>
        </w:rPr>
      </w:pPr>
      <w:r>
        <w:rPr>
          <w:rFonts w:eastAsia="Calibri"/>
          <w:sz w:val="28"/>
          <w:szCs w:val="28"/>
        </w:rPr>
        <w:t>в части (3) цифру «1,0» заменить на цифру «0,5», цифру «0,5» заменить на цифру «0,3».</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 В статье 140: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цифру «500» заменить на цифру «1500»;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цифру «500» заменить на цифру «1500», цифру «1000» заменить на цифру «2000».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 В статье 155 синтагму «от 200 до 400» заменить синтагмой «от 550 до 750».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6. В статье 156 синтагму «от 200 до 500» заменить синтагмой «от 550 до 850».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7. В статье 157, цифру «300» заменить на цифру «650».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8. В статье 158:</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1000 до 3000» заменить синтагмой «от 2000 до 4000»;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3000 до 5000» заменить синтагмой «от 4000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5000 до 7000» заменить синтагмой «от 6000 до 8000»;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(4) синтагму «от 7000 до 9000» заменить синтагмой «от 8000 до 10000».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9. В части (1) статьи 159, синтагму «от 200 до 500» заменить синтагмой «от 550 до 850 '.</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10. В статье 160: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w:t>
      </w:r>
      <w:r>
        <w:rPr>
          <w:rFonts w:eastAsia="Calibri"/>
          <w:sz w:val="28"/>
          <w:szCs w:val="28"/>
          <w:lang w:val="ro-RO"/>
        </w:rPr>
        <w:t xml:space="preserve"> </w:t>
      </w:r>
      <w:r>
        <w:rPr>
          <w:rFonts w:eastAsia="Calibri"/>
          <w:sz w:val="28"/>
          <w:szCs w:val="28"/>
        </w:rPr>
        <w:t>(1) цифру «200» заменить на цифру «550»;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«до 500» заменить на «от 550 до 850».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11. В статье 161 цифру «300» заменить на цифру «650».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12. В части (1) статьи 162  синтагму «от 200 до 500» заменить синтагмой «от 550 до 850 '.</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13. В части (1) статьи 163 цифру «200» заменить на «550».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14. В статье 164</w:t>
      </w:r>
      <w:r>
        <w:rPr>
          <w:rFonts w:eastAsia="Calibri"/>
          <w:sz w:val="28"/>
          <w:szCs w:val="28"/>
          <w:vertAlign w:val="superscript"/>
        </w:rPr>
        <w:t xml:space="preserve">1 </w:t>
      </w:r>
      <w:r>
        <w:rPr>
          <w:rFonts w:eastAsia="Calibri"/>
          <w:sz w:val="28"/>
          <w:szCs w:val="28"/>
        </w:rPr>
        <w:t>цифру «300» заменить на цифру «650».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15. В статье 165:</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3000 до 5000» заменить синтагмой «от 4000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5000 до 7000» заменить «от 6000 до 8000»;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7000 до 9000» заменить «от 8000 до 10000».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16. В части (1) статьи 165</w:t>
      </w:r>
      <w:r>
        <w:rPr>
          <w:rFonts w:eastAsia="Calibri"/>
          <w:sz w:val="28"/>
          <w:szCs w:val="28"/>
          <w:vertAlign w:val="superscript"/>
        </w:rPr>
        <w:t>1</w:t>
      </w:r>
      <w:r>
        <w:rPr>
          <w:rFonts w:eastAsia="Calibri"/>
          <w:sz w:val="28"/>
          <w:szCs w:val="28"/>
        </w:rPr>
        <w:t>, синтагму «от 1000 до 3000» заменить синтагмой «от 2000 до 4000».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17. В статье 166</w:t>
      </w:r>
      <w:r>
        <w:rPr>
          <w:rFonts w:eastAsia="Calibri"/>
          <w:sz w:val="28"/>
          <w:szCs w:val="28"/>
          <w:vertAlign w:val="superscript"/>
        </w:rPr>
        <w:t>1</w:t>
      </w:r>
      <w:r>
        <w:rPr>
          <w:rFonts w:eastAsia="Calibri"/>
          <w:sz w:val="28"/>
          <w:szCs w:val="28"/>
        </w:rPr>
        <w:t>:</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800 до 1000» заменить синтагмой «от 1150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800 до 1000» заменить синтагмой «от 1350 до 1600».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18. В статье 168:</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1000 до 2500» заменить синтагмой «от 2000 до 3500»;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1500 до 3000» заменить синтагмой «от 2500 до 4000»;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19. В статье 173 синтагму «от 300 до 500» заменить синтагмой «от 650 до 850 '.</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20. В статье 176:</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400 до 600» заменить синтагмой «от 750 до 950»;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600 до 800» заменить синтагмой «от 950 до 1200», синтагму «от 1000 до 3000» заменить синтагмой «от 2000 до 4000»;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1000 до 3000» заменить синтагмой «от 2000 до 4000»;</w:t>
      </w:r>
    </w:p>
    <w:p w:rsidR="00EF2296" w:rsidRDefault="00EF2296" w:rsidP="00EF2296">
      <w:pPr>
        <w:pStyle w:val="a5"/>
        <w:tabs>
          <w:tab w:val="left" w:pos="2977"/>
        </w:tabs>
        <w:ind w:firstLine="720"/>
        <w:rPr>
          <w:rFonts w:eastAsia="Calibri"/>
          <w:sz w:val="28"/>
          <w:szCs w:val="28"/>
        </w:rPr>
      </w:pPr>
      <w:r>
        <w:rPr>
          <w:rFonts w:eastAsia="Calibri"/>
          <w:sz w:val="28"/>
          <w:szCs w:val="28"/>
        </w:rPr>
        <w:t>21. В статье 177:</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цифру «300» заменить на цифру «650»;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w:t>
      </w:r>
      <w:r>
        <w:rPr>
          <w:rFonts w:eastAsia="Calibri"/>
          <w:sz w:val="28"/>
          <w:szCs w:val="28"/>
          <w:vertAlign w:val="superscript"/>
        </w:rPr>
        <w:t>1</w:t>
      </w:r>
      <w:r>
        <w:rPr>
          <w:rFonts w:eastAsia="Calibri"/>
          <w:sz w:val="28"/>
          <w:szCs w:val="28"/>
        </w:rPr>
        <w:t>) синтагму «от 200 до 400» заменить синтагмой «от 550 до 750»;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200 до 500» заменить синтагмой «от 550 до 850», синтагму «от 1000 до 2000» заменить синтагмой «от 2000 до 3000».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22. В статье 178:</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цифру «200» заменить цифрой «550»;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200 до 400» заменить синтагмой «от 550 до 750».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23. В статье 179:</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цифру «300» заменить цифрой «650»;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200 до 600» заменить синтагмой «от 550 до 950».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24. В статье 180 синтагму «от 150 до 300» заменить синтагмой «от 500 до 650».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25. В статье 180</w:t>
      </w:r>
      <w:r>
        <w:rPr>
          <w:rFonts w:eastAsia="Calibri"/>
          <w:sz w:val="28"/>
          <w:szCs w:val="28"/>
          <w:vertAlign w:val="superscript"/>
        </w:rPr>
        <w:t>1</w:t>
      </w:r>
      <w:r>
        <w:rPr>
          <w:rFonts w:eastAsia="Calibri"/>
          <w:sz w:val="28"/>
          <w:szCs w:val="28"/>
        </w:rPr>
        <w:t>:</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150 до 300» заменить синтагмой «от 500 до 650»;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 до 500» заменить синтагмой «от 650 до 850»;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400 до 1000» заменить синтагмой «от 750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26. В статье 180</w:t>
      </w:r>
      <w:r>
        <w:rPr>
          <w:rFonts w:eastAsia="Calibri"/>
          <w:sz w:val="28"/>
          <w:szCs w:val="28"/>
          <w:vertAlign w:val="superscript"/>
        </w:rPr>
        <w:t>2</w:t>
      </w:r>
      <w:r>
        <w:rPr>
          <w:rFonts w:eastAsia="Calibri"/>
          <w:sz w:val="28"/>
          <w:szCs w:val="28"/>
        </w:rPr>
        <w:t>:</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300 до 500» заменить синтагмой «от 650 до 850 ';</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 до 1000» заменить синтагмой «от 650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27. В статье 181 синтагму «от 200 до 400» заменить синтагмой «от 550 до 750»;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28. В санкции части (1) статьи 181</w:t>
      </w:r>
      <w:r>
        <w:rPr>
          <w:rFonts w:eastAsia="Calibri"/>
          <w:sz w:val="28"/>
          <w:szCs w:val="28"/>
          <w:vertAlign w:val="superscript"/>
        </w:rPr>
        <w:t xml:space="preserve">1 </w:t>
      </w:r>
      <w:r>
        <w:rPr>
          <w:rFonts w:eastAsia="Calibri"/>
          <w:sz w:val="28"/>
          <w:szCs w:val="28"/>
        </w:rPr>
        <w:t>синтагму «от 200 до 500» заменить синтагмой «от 550 до 850», синтагму «от 3000 до 5000» заменить синтагмой «от 4000 до 6000».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29. В статье 181</w:t>
      </w:r>
      <w:r>
        <w:rPr>
          <w:rFonts w:eastAsia="Calibri"/>
          <w:sz w:val="28"/>
          <w:szCs w:val="28"/>
          <w:vertAlign w:val="superscript"/>
        </w:rPr>
        <w:t>2</w:t>
      </w:r>
      <w:r>
        <w:rPr>
          <w:rFonts w:eastAsia="Calibri"/>
          <w:sz w:val="28"/>
          <w:szCs w:val="28"/>
        </w:rPr>
        <w:t>:</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200 до 500» заменить синтагмой «от 550 до 850 ';</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3000 до 5000» заменить синтагмой «от 4000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200 до 500» заменить синтагмой «от 550 до 850»;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(4) синтагму «3000 5000» заменить синтагмой «от 4000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(5)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r>
        <w:rPr>
          <w:rFonts w:eastAsia="Calibri"/>
          <w:sz w:val="28"/>
          <w:szCs w:val="28"/>
        </w:rPr>
        <w:t> </w:t>
      </w:r>
    </w:p>
    <w:p w:rsidR="00EF2296" w:rsidRDefault="00EF2296" w:rsidP="00EF2296">
      <w:pPr>
        <w:pStyle w:val="a5"/>
        <w:tabs>
          <w:tab w:val="left" w:pos="2977"/>
        </w:tabs>
        <w:ind w:firstLine="720"/>
        <w:rPr>
          <w:rFonts w:eastAsia="Calibri"/>
          <w:sz w:val="28"/>
          <w:szCs w:val="28"/>
        </w:rPr>
      </w:pPr>
      <w:r>
        <w:rPr>
          <w:rFonts w:eastAsia="Calibri"/>
          <w:sz w:val="28"/>
          <w:szCs w:val="28"/>
        </w:rPr>
        <w:t>30. В статье 182:</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200 до 400» заменить синтагмой «от 550 до 750»;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 до 500» заменить синтагмой «от 650 до 850».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31. В санкции части (1) статьи 183 синтагму «от 200 до 500» заменить синтагмой «от 550 до 850».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32. В санкции части (1) статьи 184 синтагму «от 200 до 400» заменить синтагмой «на 550 до 750».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33. В санкции части (1) статьи 185 синтагму «от 300 до 700» заменить синтагмой «от 650 до 1050.»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34. В статье 185</w:t>
      </w:r>
      <w:r>
        <w:rPr>
          <w:rFonts w:eastAsia="Calibri"/>
          <w:sz w:val="28"/>
          <w:szCs w:val="28"/>
          <w:vertAlign w:val="superscript"/>
        </w:rPr>
        <w:t>1</w:t>
      </w:r>
      <w:r>
        <w:rPr>
          <w:rFonts w:eastAsia="Calibri"/>
          <w:sz w:val="28"/>
          <w:szCs w:val="28"/>
        </w:rPr>
        <w:t>:</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800 до 1000» заменить синтагмой «от 1150 до 1350», синтагму «от 2000 до 4000» заменить синтагмой «от 3000 до 4000»;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2000 до 4000» заменить синтагмой «от 3000 до 5000», синтагму «от 2000 до 6000» заменить синтагмой «от 3000 до 7000»;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4000 до 5000» заменить синтагмой «от 5000 до 6000», синтагму «от 8000 до 10000» заменить синтагмой «от 9000 до 11000».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35. В статье 185</w:t>
      </w:r>
      <w:r>
        <w:rPr>
          <w:rFonts w:eastAsia="Calibri"/>
          <w:sz w:val="28"/>
          <w:szCs w:val="28"/>
          <w:vertAlign w:val="superscript"/>
        </w:rPr>
        <w:t>2</w:t>
      </w:r>
      <w:r>
        <w:rPr>
          <w:rFonts w:eastAsia="Calibri"/>
          <w:sz w:val="28"/>
          <w:szCs w:val="28"/>
        </w:rPr>
        <w:t>:</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800 до 1000» заменить синтагмой «от 1150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800 до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w:t>
      </w:r>
      <w:r>
        <w:rPr>
          <w:rFonts w:eastAsia="Calibri"/>
          <w:sz w:val="28"/>
          <w:szCs w:val="28"/>
          <w:vertAlign w:val="superscript"/>
        </w:rPr>
        <w:t>1</w:t>
      </w:r>
      <w:r>
        <w:rPr>
          <w:rFonts w:eastAsia="Calibri"/>
          <w:sz w:val="28"/>
          <w:szCs w:val="28"/>
        </w:rPr>
        <w:t>) синтагму «от 800 до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w:t>
      </w:r>
      <w:r>
        <w:rPr>
          <w:rFonts w:eastAsia="Calibri"/>
          <w:sz w:val="28"/>
          <w:szCs w:val="28"/>
          <w:vertAlign w:val="superscript"/>
        </w:rPr>
        <w:t>2</w:t>
      </w:r>
      <w:r>
        <w:rPr>
          <w:rFonts w:eastAsia="Calibri"/>
          <w:sz w:val="28"/>
          <w:szCs w:val="28"/>
        </w:rPr>
        <w:t>) синтагму «от 800 до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w:t>
      </w:r>
      <w:r>
        <w:rPr>
          <w:rFonts w:eastAsia="Calibri"/>
          <w:sz w:val="28"/>
          <w:szCs w:val="28"/>
          <w:vertAlign w:val="superscript"/>
        </w:rPr>
        <w:t>3</w:t>
      </w:r>
      <w:r>
        <w:rPr>
          <w:rFonts w:eastAsia="Calibri"/>
          <w:sz w:val="28"/>
          <w:szCs w:val="28"/>
        </w:rPr>
        <w:t>) синтагму «от 800 до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800 до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(4) синтагму «от 800 до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(5) синтагму «800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(6) синтагму «от 800 до 1000» заменить синтагмой «от 1150 до 1350», синтагму «от 3500 до 5000» заменить «от 4500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(7) синтагму «от 3000 до 5000» заменить синтагмой «от 4000 до 6000», синтагму «от 7000 до 10000» заменить синтагмой «от 8000 до 11000».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36. В статье 185</w:t>
      </w:r>
      <w:r>
        <w:rPr>
          <w:rFonts w:eastAsia="Calibri"/>
          <w:sz w:val="28"/>
          <w:szCs w:val="28"/>
          <w:vertAlign w:val="superscript"/>
        </w:rPr>
        <w:t>3</w:t>
      </w:r>
      <w:r>
        <w:rPr>
          <w:rFonts w:eastAsia="Calibri"/>
          <w:sz w:val="28"/>
          <w:szCs w:val="28"/>
        </w:rPr>
        <w:t xml:space="preserve"> синтагму «от 800 до 1000» заменить синтагмой «от 1150 до 1350», синтагму «от 3500 до 5000» заменить синтагмой «от 4500 до 6000».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37. В статье 186:</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«до 300» заменить синтагмой «до 650»;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 до 1000» заменить синтагмой «от 650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1000 до 3000» заменить синтагмой «от 1350 до 3350».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38. В статье 187:</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200 до 500» заменить синтагмой «от 550 до 850»';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39. В санкции части (1) статьи 188 синтагму «от 600 до 1000» заменить синтагмой  «от 950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40. В статье 189:</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400 до 600» заменить синтагмой «от 750 до 950»;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1500 до 2000» заменить синтагмой «от 1850 до 2350».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41. В статье 190: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200 до 500» заменить синтагмой «от 550 до 850 ';</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1000 до 3000» заменить синтагмой «от 1350 до 3350».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42. В статье 191:</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«до 500» заменить синтагмой «до 850»;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w:t>
      </w:r>
      <w:r>
        <w:rPr>
          <w:rFonts w:eastAsia="Calibri"/>
          <w:sz w:val="28"/>
          <w:szCs w:val="28"/>
          <w:vertAlign w:val="superscript"/>
        </w:rPr>
        <w:t>1</w:t>
      </w:r>
      <w:r>
        <w:rPr>
          <w:rFonts w:eastAsia="Calibri"/>
          <w:sz w:val="28"/>
          <w:szCs w:val="28"/>
        </w:rPr>
        <w:t>) синтагму «от 1000 до 2000» заменить синтагмой «от 1350 до 2350».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43. В статье 192:</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300 до 500» заменить синтагмой «от 650 до 850 ';</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200 до 1000» заменить синтагмой «от 550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44. В санкции части (1), статье 192</w:t>
      </w:r>
      <w:r>
        <w:rPr>
          <w:rFonts w:eastAsia="Calibri"/>
          <w:sz w:val="28"/>
          <w:szCs w:val="28"/>
          <w:vertAlign w:val="superscript"/>
        </w:rPr>
        <w:t>1</w:t>
      </w:r>
      <w:r>
        <w:rPr>
          <w:rFonts w:eastAsia="Calibri"/>
          <w:sz w:val="28"/>
          <w:szCs w:val="28"/>
        </w:rPr>
        <w:t xml:space="preserve">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45. В статье 192</w:t>
      </w:r>
      <w:r>
        <w:rPr>
          <w:rFonts w:eastAsia="Calibri"/>
          <w:sz w:val="28"/>
          <w:szCs w:val="28"/>
          <w:vertAlign w:val="superscript"/>
        </w:rPr>
        <w:t>2</w:t>
      </w:r>
      <w:r>
        <w:rPr>
          <w:rFonts w:eastAsia="Calibri"/>
          <w:sz w:val="28"/>
          <w:szCs w:val="28"/>
        </w:rPr>
        <w:t xml:space="preserve"> синтагму «от 300 до 700» заменить синтагмой «от 650 до 1050».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46. ​​В статье 193 синтагму «до 1000» заменить синтагмой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47. В статье 194:</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500 до 1500» заменить синтагмой «от 850 до 1850»;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1500 до 3000» заменить синтагмой «от 1850 до 3350».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48. В статье 196:</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«до 200» заменить синтагмой «до 550»;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200 до 500» заменить синтагмой «от 550 до 850»;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500 до 1000» заменить синтагмой «на 850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(4) синтагму «от 1000 до 2000» заменить синтагмой «от 1350 до 2350».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49. В статье 197:</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«до 1000» заменить синтагмой «до 1350»;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50. В статье 199:</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200 до 400» заменить синтагмой «от 550 до 750»;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 до 600» заменить синтагмой «от 650 до 950»;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500 до 1000» заменить синтагмой «от 850 до 1350».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51. В статье 204 синтагму «от 200 до 500» заменить синтагмой «от 550 до 850».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52. В статье 205:</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150 до 400» заменить синтагмой «от 500 до 750»;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200 до 400» заменить синтагмой «от 550 до 750», синтагму «от 2000 до 4000» заменить синтагмой «от 3000 до 5000»;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250 до 400» заменить синтагмой «от 600 до 750», синтагму «от 2500 до 5000» заменить синтагмой «от 3500 до 5500»;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(4) синтагму «от 3000 до 6000» заменить синтагмой «от 4000 до 7000».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53. В статье 206:</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3000 до 5000» заменить синтагмой «от 4000 до 6000»;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5000 до 7000» заменить синтагмой «от 6000 до 8000»;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(3) синтагму «от 7000 до 9000» заменить синтагмой «от 8000 до 10000».</w:t>
      </w:r>
    </w:p>
    <w:p w:rsidR="00EF2296" w:rsidRDefault="00EF2296" w:rsidP="00EF2296">
      <w:pPr>
        <w:pStyle w:val="a5"/>
        <w:tabs>
          <w:tab w:val="left" w:pos="2977"/>
        </w:tabs>
        <w:ind w:firstLine="720"/>
        <w:rPr>
          <w:rFonts w:eastAsia="Calibri"/>
          <w:sz w:val="28"/>
          <w:szCs w:val="28"/>
        </w:rPr>
      </w:pPr>
      <w:r>
        <w:rPr>
          <w:rFonts w:eastAsia="Calibri"/>
          <w:sz w:val="28"/>
          <w:szCs w:val="28"/>
        </w:rPr>
        <w:t>54. В статье 208:</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200 до 500» заменить синтагмой «от 550 до 850 ';</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300 до 700» заменить синтагмой «от 650 до 1050.»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55. В статье 208</w:t>
      </w:r>
      <w:r>
        <w:rPr>
          <w:rFonts w:eastAsia="Calibri"/>
          <w:sz w:val="28"/>
          <w:szCs w:val="28"/>
          <w:vertAlign w:val="superscript"/>
        </w:rPr>
        <w:t>1</w:t>
      </w:r>
      <w:r>
        <w:rPr>
          <w:rFonts w:eastAsia="Calibri"/>
          <w:sz w:val="28"/>
          <w:szCs w:val="28"/>
        </w:rPr>
        <w:t xml:space="preserve"> синтагму «от 2000 до 4000» заменить синтагмой «от 3000 до 5000».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56. В статье 209:</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(1) синтагму «от 200 до 600» заменить синтагмой «от 550 до 950»;</w:t>
      </w:r>
    </w:p>
    <w:p w:rsidR="00EF2296" w:rsidRDefault="00EF2296" w:rsidP="00EF2296">
      <w:pPr>
        <w:pStyle w:val="a5"/>
        <w:tabs>
          <w:tab w:val="left" w:pos="2977"/>
        </w:tabs>
        <w:ind w:firstLine="720"/>
        <w:rPr>
          <w:rFonts w:eastAsia="Calibri"/>
          <w:sz w:val="28"/>
          <w:szCs w:val="28"/>
        </w:rPr>
      </w:pPr>
      <w:r>
        <w:rPr>
          <w:rFonts w:eastAsia="Calibri"/>
          <w:sz w:val="28"/>
          <w:szCs w:val="28"/>
        </w:rPr>
        <w:t>в санкции части (2) синтагму «от 400 до 800» заменить синтагмой «от 750 до 1150».</w:t>
      </w:r>
    </w:p>
    <w:p w:rsidR="00EF2296" w:rsidRDefault="00EF2296" w:rsidP="00EF2296">
      <w:pPr>
        <w:pStyle w:val="a5"/>
        <w:tabs>
          <w:tab w:val="left" w:pos="2977"/>
        </w:tabs>
        <w:ind w:firstLine="720"/>
        <w:rPr>
          <w:rFonts w:eastAsia="Calibri"/>
          <w:sz w:val="28"/>
          <w:szCs w:val="28"/>
        </w:rPr>
      </w:pPr>
    </w:p>
    <w:p w:rsidR="00EF2296" w:rsidRDefault="00EF2296" w:rsidP="00EF2296">
      <w:pPr>
        <w:pStyle w:val="a5"/>
        <w:tabs>
          <w:tab w:val="left" w:pos="2977"/>
        </w:tabs>
        <w:ind w:firstLine="720"/>
        <w:rPr>
          <w:rFonts w:eastAsia="Calibri"/>
          <w:sz w:val="28"/>
          <w:szCs w:val="28"/>
        </w:rPr>
      </w:pPr>
      <w:r>
        <w:rPr>
          <w:rFonts w:eastAsia="Calibri"/>
          <w:sz w:val="28"/>
          <w:szCs w:val="28"/>
        </w:rPr>
        <w:t>57. В статье 211:</w:t>
      </w:r>
    </w:p>
    <w:p w:rsidR="00EF2296" w:rsidRDefault="00EF2296" w:rsidP="00EF2296">
      <w:pPr>
        <w:pStyle w:val="a5"/>
        <w:tabs>
          <w:tab w:val="left" w:pos="2977"/>
        </w:tabs>
        <w:spacing w:line="276" w:lineRule="auto"/>
        <w:ind w:firstLine="720"/>
        <w:rPr>
          <w:rFonts w:eastAsia="Calibri"/>
          <w:sz w:val="28"/>
          <w:szCs w:val="28"/>
        </w:rPr>
      </w:pPr>
      <w:r>
        <w:rPr>
          <w:rFonts w:eastAsia="Calibri"/>
          <w:sz w:val="28"/>
          <w:szCs w:val="28"/>
        </w:rPr>
        <w:t>в санкции части (1) синтагму «от 150 до 500» заменить синтагмой «от 500 до 850»;</w:t>
      </w:r>
    </w:p>
    <w:p w:rsidR="00EF2296" w:rsidRDefault="00EF2296" w:rsidP="00EF2296">
      <w:pPr>
        <w:pStyle w:val="a5"/>
        <w:tabs>
          <w:tab w:val="left" w:pos="2977"/>
        </w:tabs>
        <w:spacing w:line="276" w:lineRule="auto"/>
        <w:ind w:firstLine="720"/>
        <w:rPr>
          <w:rFonts w:eastAsia="Calibri"/>
          <w:sz w:val="28"/>
          <w:szCs w:val="28"/>
        </w:rPr>
      </w:pPr>
      <w:r>
        <w:rPr>
          <w:rFonts w:eastAsia="Calibri"/>
          <w:sz w:val="28"/>
          <w:szCs w:val="28"/>
        </w:rPr>
        <w:t>в санкции части (2) синтагму «от 200 до 700» заменить синтагмой «от 550 до 1050».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58. В статье 213</w:t>
      </w:r>
      <w:r>
        <w:rPr>
          <w:sz w:val="28"/>
          <w:szCs w:val="28"/>
          <w:vertAlign w:val="superscript"/>
        </w:rPr>
        <w:t xml:space="preserve">1 </w:t>
      </w:r>
      <w:r>
        <w:rPr>
          <w:sz w:val="28"/>
          <w:szCs w:val="28"/>
        </w:rPr>
        <w:t>синтагму «от 100 до 300» заменить синтагмой «от 500 до 750», синтагму «от 300 до 600» заменить синтагмой «от 1300 до 1600».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59. В санкции части (1) статьи 214 синтагму «от 200 до 500» заменить синтагмой «от 550 до 850 '.</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60. В статье 214</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3000 до 5000» заменить синтагмой «от 4000 до 6000»;</w:t>
      </w:r>
    </w:p>
    <w:p w:rsidR="00EF2296" w:rsidRDefault="00EF2296" w:rsidP="00EF2296">
      <w:pPr>
        <w:ind w:firstLine="567"/>
        <w:rPr>
          <w:sz w:val="28"/>
          <w:szCs w:val="28"/>
        </w:rPr>
      </w:pPr>
      <w:r>
        <w:rPr>
          <w:sz w:val="28"/>
          <w:szCs w:val="28"/>
        </w:rPr>
        <w:t>в санкции части (2) синтагму «от 3000 до 5000» заменить синтагмой «от 4000 до 6000».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61. В статье 215:</w:t>
      </w:r>
    </w:p>
    <w:p w:rsidR="00EF2296" w:rsidRDefault="00EF2296" w:rsidP="00EF2296">
      <w:pPr>
        <w:ind w:firstLine="567"/>
        <w:rPr>
          <w:sz w:val="28"/>
          <w:szCs w:val="28"/>
        </w:rPr>
      </w:pPr>
      <w:r>
        <w:rPr>
          <w:sz w:val="28"/>
          <w:szCs w:val="28"/>
        </w:rPr>
        <w:t>в санкции части (1) синтагму «от 200 до 400» заменить синтагмой «от 550 до 750», синтагму «от 1000 до 2000» заменить синтагмой «от 2000 до 3000»;</w:t>
      </w:r>
    </w:p>
    <w:p w:rsidR="00EF2296" w:rsidRDefault="00EF2296" w:rsidP="00EF2296">
      <w:pPr>
        <w:ind w:firstLine="567"/>
        <w:rPr>
          <w:sz w:val="28"/>
          <w:szCs w:val="28"/>
        </w:rPr>
      </w:pPr>
      <w:r>
        <w:rPr>
          <w:sz w:val="28"/>
          <w:szCs w:val="28"/>
        </w:rPr>
        <w:t>в санкции части (2) синтагму «от 1000 до 2000» заменить синтагмой «от 2000 до 3000».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62. В статье 216:</w:t>
      </w:r>
    </w:p>
    <w:p w:rsidR="00EF2296" w:rsidRDefault="00EF2296" w:rsidP="00EF2296">
      <w:pPr>
        <w:ind w:firstLine="567"/>
        <w:rPr>
          <w:sz w:val="28"/>
          <w:szCs w:val="28"/>
        </w:rPr>
      </w:pPr>
      <w:r>
        <w:rPr>
          <w:sz w:val="28"/>
          <w:szCs w:val="28"/>
        </w:rPr>
        <w:t>в санкции части (1) синтагму «от 600 до 800» заменить синтагмой «от 950 до 1150», синтагму «от 1000 до 5000» заменить синтагмой «от 2000 до 6000»;</w:t>
      </w:r>
    </w:p>
    <w:p w:rsidR="00EF2296" w:rsidRDefault="00EF2296" w:rsidP="00EF2296">
      <w:pPr>
        <w:ind w:firstLine="567"/>
        <w:rPr>
          <w:sz w:val="28"/>
          <w:szCs w:val="28"/>
        </w:rPr>
      </w:pPr>
      <w:r>
        <w:rPr>
          <w:sz w:val="28"/>
          <w:szCs w:val="28"/>
        </w:rPr>
        <w:t>в санкции части (2) синтагму «от 800 до 100» заменить синтагмой «от 1150 до 1350», синтагму «от 5000 до 8000» заменить синтагмой «от 6000 до 9000»;</w:t>
      </w:r>
    </w:p>
    <w:p w:rsidR="00EF2296" w:rsidRDefault="00EF2296" w:rsidP="00EF2296">
      <w:pPr>
        <w:ind w:firstLine="567"/>
        <w:rPr>
          <w:sz w:val="28"/>
          <w:szCs w:val="28"/>
        </w:rPr>
      </w:pPr>
      <w:r>
        <w:rPr>
          <w:sz w:val="28"/>
          <w:szCs w:val="28"/>
        </w:rPr>
        <w:t>в санкции части (3) синтагму «от 1000 до 1500» заменить синтагмой «от 1350 до 1850», синтагму «от 8000 до 10000» заменить синтагмой «от 9000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63. В статье 217:</w:t>
      </w:r>
    </w:p>
    <w:p w:rsidR="00EF2296" w:rsidRDefault="00EF2296" w:rsidP="00EF2296">
      <w:pPr>
        <w:ind w:firstLine="567"/>
        <w:rPr>
          <w:sz w:val="28"/>
          <w:szCs w:val="28"/>
        </w:rPr>
      </w:pPr>
      <w:r>
        <w:rPr>
          <w:sz w:val="28"/>
          <w:szCs w:val="28"/>
        </w:rPr>
        <w:t>в санкции части (1) синтагму «от 1000 до 3000» заменить синтагмой «от 2000 до 5000»;</w:t>
      </w:r>
    </w:p>
    <w:p w:rsidR="00EF2296" w:rsidRDefault="00EF2296" w:rsidP="00EF2296">
      <w:pPr>
        <w:ind w:firstLine="567"/>
        <w:rPr>
          <w:sz w:val="28"/>
          <w:szCs w:val="28"/>
        </w:rPr>
      </w:pPr>
      <w:r>
        <w:rPr>
          <w:sz w:val="28"/>
          <w:szCs w:val="28"/>
        </w:rPr>
        <w:t>в санкции части (2)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64. В статье 217</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600 до 900» заменить синтагмой «от 950 до 1250», синтагму «от 3000 до 5000» заменить синтагмой «от 4000 до 6000»;</w:t>
      </w:r>
    </w:p>
    <w:p w:rsidR="00EF2296" w:rsidRDefault="00EF2296" w:rsidP="00EF2296">
      <w:pPr>
        <w:ind w:firstLine="567"/>
        <w:rPr>
          <w:sz w:val="28"/>
          <w:szCs w:val="28"/>
        </w:rPr>
      </w:pPr>
      <w:r>
        <w:rPr>
          <w:sz w:val="28"/>
          <w:szCs w:val="28"/>
        </w:rPr>
        <w:t>в санкции части (2) синтагму «от 4000 до 6000» заменить синтагмой «от 5000 до 7000»;</w:t>
      </w:r>
    </w:p>
    <w:p w:rsidR="00EF2296" w:rsidRDefault="00EF2296" w:rsidP="00EF2296">
      <w:pPr>
        <w:ind w:firstLine="567"/>
        <w:rPr>
          <w:sz w:val="28"/>
          <w:szCs w:val="28"/>
        </w:rPr>
      </w:pPr>
      <w:r>
        <w:rPr>
          <w:sz w:val="28"/>
          <w:szCs w:val="28"/>
        </w:rPr>
        <w:t>в санкции части (3) синтагму «от 6000 до 8000» заменить синтагмой «от 7000 до 9000».</w:t>
      </w:r>
    </w:p>
    <w:p w:rsidR="00EF2296" w:rsidRDefault="00EF2296" w:rsidP="00EF2296">
      <w:pPr>
        <w:ind w:firstLine="567"/>
        <w:rPr>
          <w:sz w:val="28"/>
          <w:szCs w:val="28"/>
        </w:rPr>
      </w:pPr>
      <w:r>
        <w:rPr>
          <w:sz w:val="28"/>
          <w:szCs w:val="28"/>
        </w:rPr>
        <w:t>в санкции части (4) синтагму «от 8000 до 10000» заменить синтагмой «от 9000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65. В статье 217</w:t>
      </w:r>
      <w:r>
        <w:rPr>
          <w:sz w:val="28"/>
          <w:szCs w:val="28"/>
          <w:vertAlign w:val="superscript"/>
        </w:rPr>
        <w:t>2</w:t>
      </w:r>
      <w:r>
        <w:rPr>
          <w:sz w:val="28"/>
          <w:szCs w:val="28"/>
        </w:rPr>
        <w:t xml:space="preserve"> синтагму «от 800 до 1000» заменить синтагмой «от 1150 до 1350», синтагму «от 7000 до 10000» заменить синтагмой «от 8000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66. В статье 217</w:t>
      </w:r>
      <w:r>
        <w:rPr>
          <w:sz w:val="28"/>
          <w:szCs w:val="28"/>
          <w:vertAlign w:val="superscript"/>
        </w:rPr>
        <w:t>3</w:t>
      </w:r>
      <w:r>
        <w:rPr>
          <w:sz w:val="28"/>
          <w:szCs w:val="28"/>
        </w:rPr>
        <w:t>:</w:t>
      </w:r>
    </w:p>
    <w:p w:rsidR="00EF2296" w:rsidRDefault="00EF2296" w:rsidP="00EF2296">
      <w:pPr>
        <w:ind w:firstLine="567"/>
        <w:rPr>
          <w:sz w:val="28"/>
          <w:szCs w:val="28"/>
        </w:rPr>
      </w:pPr>
      <w:r>
        <w:rPr>
          <w:sz w:val="28"/>
          <w:szCs w:val="28"/>
        </w:rPr>
        <w:t>в санкции части (1) синтагму «от 150 до 300» заменить синтагмой «от 500 до 650»,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 синтагму «от 2000 до 5000» заменить синтагмой «от 3000 до 6000»;</w:t>
      </w:r>
    </w:p>
    <w:p w:rsidR="00EF2296" w:rsidRDefault="00EF2296" w:rsidP="00EF2296">
      <w:pPr>
        <w:ind w:firstLine="567"/>
        <w:rPr>
          <w:sz w:val="28"/>
          <w:szCs w:val="28"/>
        </w:rPr>
      </w:pPr>
      <w:r>
        <w:rPr>
          <w:sz w:val="28"/>
          <w:szCs w:val="28"/>
        </w:rPr>
        <w:t>в санкции части (3) синтагму «от 6000 до 8000» заменить синтагмой «от 7000 до 10000».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67. В статье 217</w:t>
      </w:r>
      <w:r>
        <w:rPr>
          <w:sz w:val="28"/>
          <w:szCs w:val="28"/>
          <w:vertAlign w:val="superscript"/>
        </w:rPr>
        <w:t>4</w:t>
      </w:r>
      <w:r>
        <w:rPr>
          <w:sz w:val="28"/>
          <w:szCs w:val="28"/>
        </w:rPr>
        <w:t>:</w:t>
      </w:r>
    </w:p>
    <w:p w:rsidR="00EF2296" w:rsidRDefault="00EF2296" w:rsidP="00EF2296">
      <w:pPr>
        <w:ind w:firstLine="567"/>
        <w:rPr>
          <w:sz w:val="28"/>
          <w:szCs w:val="28"/>
        </w:rPr>
      </w:pPr>
      <w:r>
        <w:rPr>
          <w:sz w:val="28"/>
          <w:szCs w:val="28"/>
        </w:rPr>
        <w:t>в санкции части (1) синтагму «от 500 до 2000» заменить синтагмой «от 850 до 2350»;</w:t>
      </w:r>
    </w:p>
    <w:p w:rsidR="00EF2296" w:rsidRDefault="00EF2296" w:rsidP="00EF2296">
      <w:pPr>
        <w:ind w:firstLine="567"/>
        <w:rPr>
          <w:sz w:val="28"/>
          <w:szCs w:val="28"/>
        </w:rPr>
      </w:pPr>
      <w:r>
        <w:rPr>
          <w:sz w:val="28"/>
          <w:szCs w:val="28"/>
        </w:rPr>
        <w:t>в санкции части (2) синтагму «от 1000 до 3000» заменить синтагмой «от 2000 до 3000»;</w:t>
      </w:r>
    </w:p>
    <w:p w:rsidR="00EF2296" w:rsidRDefault="00EF2296" w:rsidP="00EF2296">
      <w:pPr>
        <w:ind w:firstLine="567"/>
        <w:rPr>
          <w:sz w:val="28"/>
          <w:szCs w:val="28"/>
        </w:rPr>
      </w:pPr>
      <w:r>
        <w:rPr>
          <w:sz w:val="28"/>
          <w:szCs w:val="28"/>
        </w:rPr>
        <w:t>в санкции части (3) синтагму «от 3000 до 5000» заменить синтагмой «от 4000 до 6000».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68. В статье 217</w:t>
      </w:r>
      <w:r>
        <w:rPr>
          <w:sz w:val="28"/>
          <w:szCs w:val="28"/>
          <w:vertAlign w:val="superscript"/>
        </w:rPr>
        <w:t>5</w:t>
      </w:r>
      <w:r>
        <w:rPr>
          <w:sz w:val="28"/>
          <w:szCs w:val="28"/>
        </w:rPr>
        <w:t>:</w:t>
      </w:r>
    </w:p>
    <w:p w:rsidR="00EF2296" w:rsidRDefault="00EF2296" w:rsidP="00EF2296">
      <w:pPr>
        <w:ind w:firstLine="567"/>
        <w:rPr>
          <w:sz w:val="28"/>
          <w:szCs w:val="28"/>
        </w:rPr>
      </w:pPr>
      <w:r>
        <w:rPr>
          <w:sz w:val="28"/>
          <w:szCs w:val="28"/>
        </w:rPr>
        <w:t>в санкции части (1) синтагму «от 400 до 700» заменить синтагмой «от 750 до 1050»;</w:t>
      </w:r>
    </w:p>
    <w:p w:rsidR="00EF2296" w:rsidRDefault="00EF2296" w:rsidP="00EF2296">
      <w:pPr>
        <w:ind w:firstLine="567"/>
        <w:rPr>
          <w:sz w:val="28"/>
          <w:szCs w:val="28"/>
        </w:rPr>
      </w:pPr>
      <w:r>
        <w:rPr>
          <w:sz w:val="28"/>
          <w:szCs w:val="28"/>
        </w:rPr>
        <w:t>в санкции части (2) синтагму «от 400 до 700» заменить синтагмой «от 750 до 1050.».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69. В санкции части (1) статьи 217</w:t>
      </w:r>
      <w:r>
        <w:rPr>
          <w:sz w:val="28"/>
          <w:szCs w:val="28"/>
          <w:vertAlign w:val="superscript"/>
        </w:rPr>
        <w:t>6</w:t>
      </w:r>
      <w:r>
        <w:rPr>
          <w:sz w:val="28"/>
          <w:szCs w:val="28"/>
        </w:rPr>
        <w:t xml:space="preserve"> синтагму «от 400 до 700» заменить синтагмой «от 950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70. В статье 218:</w:t>
      </w:r>
    </w:p>
    <w:p w:rsidR="00EF2296" w:rsidRDefault="00EF2296" w:rsidP="00EF2296">
      <w:pPr>
        <w:ind w:firstLine="567"/>
        <w:rPr>
          <w:sz w:val="28"/>
          <w:szCs w:val="28"/>
        </w:rPr>
      </w:pPr>
      <w:r>
        <w:rPr>
          <w:sz w:val="28"/>
          <w:szCs w:val="28"/>
        </w:rPr>
        <w:t>в санкции части (1) синтагму «от 200 до 800» заменить синтагмой «от 550 до 1150»,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 до 400» заменить синтагмой «от 550 до 750», синтагму «от 3000 до 5000» заменить синтагмой «от 4000 до 6000»;</w:t>
      </w:r>
    </w:p>
    <w:p w:rsidR="00EF2296" w:rsidRDefault="00EF2296" w:rsidP="00EF2296">
      <w:pPr>
        <w:ind w:firstLine="567"/>
        <w:rPr>
          <w:sz w:val="28"/>
          <w:szCs w:val="28"/>
        </w:rPr>
      </w:pPr>
      <w:r>
        <w:rPr>
          <w:sz w:val="28"/>
          <w:szCs w:val="28"/>
        </w:rPr>
        <w:t>в санкции части (3) синтагму «от 500 до 1000» заменить синтагмой «от 850 до 1350», синтагму «от 5000 до 10000» заменить синтагмой «от 6000 до 11000»;</w:t>
      </w:r>
    </w:p>
    <w:p w:rsidR="00EF2296" w:rsidRDefault="00EF2296" w:rsidP="00EF2296">
      <w:pPr>
        <w:ind w:firstLine="567"/>
        <w:rPr>
          <w:sz w:val="28"/>
          <w:szCs w:val="28"/>
        </w:rPr>
      </w:pPr>
      <w:r>
        <w:rPr>
          <w:sz w:val="28"/>
          <w:szCs w:val="28"/>
        </w:rPr>
        <w:t>в санкции части (4) синтагму «от 300 до 600» заменить синтагмой «от 650 до 950», синтагму «от 2000 до 4000» заменить синтагмой «от 3000 до 5000»;</w:t>
      </w:r>
    </w:p>
    <w:p w:rsidR="00EF2296" w:rsidRDefault="00EF2296" w:rsidP="00EF2296">
      <w:pPr>
        <w:ind w:firstLine="567"/>
        <w:rPr>
          <w:sz w:val="28"/>
          <w:szCs w:val="28"/>
        </w:rPr>
      </w:pPr>
      <w:r>
        <w:rPr>
          <w:sz w:val="28"/>
          <w:szCs w:val="28"/>
        </w:rPr>
        <w:t>в санкции части (5) синтагму «от 600 до 1000» заменить синтагмой «от 950 до 1350», синтагму «от 4000 до 6000» заменить синтагмой  «от 5000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71. В статье 219:</w:t>
      </w:r>
    </w:p>
    <w:p w:rsidR="00EF2296" w:rsidRDefault="00EF2296" w:rsidP="00EF2296">
      <w:pPr>
        <w:ind w:firstLine="567"/>
        <w:rPr>
          <w:sz w:val="28"/>
          <w:szCs w:val="28"/>
        </w:rPr>
      </w:pPr>
      <w:r>
        <w:rPr>
          <w:sz w:val="28"/>
          <w:szCs w:val="28"/>
        </w:rPr>
        <w:t>в санкции части (1) синтагму «от 200 до 800» заменить синтагмой «от 550 до 1150»;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72. В санкции части (1) статьи 220 синтагму «от 500 до 1000» заменить синтагмой «от 650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73. В статье 221 синтагму «от 500 до 3000» заменить синтагмой «от 650 до 1350», синтагму «от 3000 до 5000» заменить синтагмой «от 4000 до 6000».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74. В статье 222:</w:t>
      </w:r>
    </w:p>
    <w:p w:rsidR="00EF2296" w:rsidRDefault="00EF2296" w:rsidP="00EF2296">
      <w:pPr>
        <w:ind w:firstLine="567"/>
        <w:rPr>
          <w:sz w:val="28"/>
          <w:szCs w:val="28"/>
        </w:rPr>
      </w:pPr>
      <w:r>
        <w:rPr>
          <w:sz w:val="28"/>
          <w:szCs w:val="28"/>
        </w:rPr>
        <w:t>в санкции части (1) синтагму «от 200 до 500» заменить синтагмой «от 550 до 850 ';</w:t>
      </w:r>
    </w:p>
    <w:p w:rsidR="00EF2296" w:rsidRDefault="00EF2296" w:rsidP="00EF2296">
      <w:pPr>
        <w:ind w:firstLine="567"/>
        <w:rPr>
          <w:sz w:val="28"/>
          <w:szCs w:val="28"/>
        </w:rPr>
      </w:pPr>
      <w:r>
        <w:rPr>
          <w:sz w:val="28"/>
          <w:szCs w:val="28"/>
        </w:rPr>
        <w:t>в санкции части (2) синтагму «от 400 до 600» заменить синтагмой «от 750 до 950».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75. В статье 223 синтагму «от 300 до 600» заменить синтагмой «от 650 до 950»,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76. В статье 224:</w:t>
      </w:r>
    </w:p>
    <w:p w:rsidR="00EF2296" w:rsidRDefault="00EF2296" w:rsidP="00EF2296">
      <w:pPr>
        <w:ind w:firstLine="567"/>
        <w:rPr>
          <w:sz w:val="28"/>
          <w:szCs w:val="28"/>
        </w:rPr>
      </w:pPr>
      <w:r>
        <w:rPr>
          <w:sz w:val="28"/>
          <w:szCs w:val="28"/>
        </w:rPr>
        <w:t>в санкции части (1) синтагму «от 200 до 600» заменить синтагмой «от 550 до 950»,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300 до 800» заменить синтагмой «от 650 до 1150», синтагму «от 3000 до 5000» заменить синтагмой «от 4000 до 6000»;</w:t>
      </w:r>
    </w:p>
    <w:p w:rsidR="00EF2296" w:rsidRDefault="00EF2296" w:rsidP="00EF2296">
      <w:pPr>
        <w:ind w:firstLine="567"/>
        <w:rPr>
          <w:sz w:val="28"/>
          <w:szCs w:val="28"/>
        </w:rPr>
      </w:pPr>
      <w:r>
        <w:rPr>
          <w:sz w:val="28"/>
          <w:szCs w:val="28"/>
        </w:rPr>
        <w:t>в санкции части (3) синтагму «от 5000 до 10000» заменить синтагмой «от 6000 до 11000».</w:t>
      </w:r>
    </w:p>
    <w:p w:rsidR="00EF2296" w:rsidRDefault="00EF2296" w:rsidP="00EF2296">
      <w:pPr>
        <w:ind w:firstLine="567"/>
        <w:rPr>
          <w:sz w:val="28"/>
          <w:szCs w:val="28"/>
        </w:rPr>
      </w:pPr>
      <w:r>
        <w:rPr>
          <w:sz w:val="28"/>
          <w:szCs w:val="28"/>
        </w:rPr>
        <w:t>в санкции части (4) синтагму «от 5000 до 10000» заменить синтагмой «от 6000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77. В статье 225:</w:t>
      </w:r>
    </w:p>
    <w:p w:rsidR="00EF2296" w:rsidRDefault="00EF2296" w:rsidP="00EF2296">
      <w:pPr>
        <w:ind w:firstLine="567"/>
        <w:rPr>
          <w:sz w:val="28"/>
          <w:szCs w:val="28"/>
        </w:rPr>
      </w:pPr>
      <w:r>
        <w:rPr>
          <w:sz w:val="28"/>
          <w:szCs w:val="28"/>
        </w:rPr>
        <w:t>в санкции части (1) синтагму «от 300 до 800» заменить синтагмой «от 650 до 1150»,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78. В статье 226:</w:t>
      </w:r>
    </w:p>
    <w:p w:rsidR="00EF2296" w:rsidRDefault="00EF2296" w:rsidP="00EF2296">
      <w:pPr>
        <w:ind w:firstLine="567"/>
        <w:rPr>
          <w:sz w:val="28"/>
          <w:szCs w:val="28"/>
        </w:rPr>
      </w:pPr>
      <w:r>
        <w:rPr>
          <w:sz w:val="28"/>
          <w:szCs w:val="28"/>
        </w:rPr>
        <w:t>в санкции части (1) синтагму «от 200 до 500» заменить синтагмой «от 550 до 850», синтагму «от 1000 до 3000» заменить синтагмой «от 2000 4000»;</w:t>
      </w:r>
    </w:p>
    <w:p w:rsidR="00EF2296" w:rsidRDefault="00EF2296" w:rsidP="00EF2296">
      <w:pPr>
        <w:ind w:firstLine="567"/>
        <w:rPr>
          <w:sz w:val="28"/>
          <w:szCs w:val="28"/>
        </w:rPr>
      </w:pPr>
      <w:r>
        <w:rPr>
          <w:sz w:val="28"/>
          <w:szCs w:val="28"/>
        </w:rPr>
        <w:t>в санкции части (2)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79. В статье 227:</w:t>
      </w:r>
    </w:p>
    <w:p w:rsidR="00EF2296" w:rsidRDefault="00EF2296" w:rsidP="00EF2296">
      <w:pPr>
        <w:ind w:firstLine="567"/>
        <w:rPr>
          <w:sz w:val="28"/>
          <w:szCs w:val="28"/>
        </w:rPr>
      </w:pPr>
      <w:r>
        <w:rPr>
          <w:sz w:val="28"/>
          <w:szCs w:val="28"/>
        </w:rPr>
        <w:t>в санкции части (1) синтагму «от 200 до 500» заменить синтагмой «от 550 до 850»,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300 до 800» заменить синтагмой «от 650 до 1150»,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80. В статье 228 синтагму «от 300 до 800» заменить синтагмой «от 650 до 1150»,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81. В статье 229 синтагму «от 300 до 800» заменить синтагмой «от 650 до 1150»,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82. В статье 230 синтагму «от 300 до 800» заменить синтагмой «от 650 до 1150»,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83. В статье 231 синтагму «от 500 до 1000» заменить синтагмой «от 850 до 1350»,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84. В статье 232:</w:t>
      </w:r>
    </w:p>
    <w:p w:rsidR="00EF2296" w:rsidRDefault="00EF2296" w:rsidP="00EF2296">
      <w:pPr>
        <w:ind w:firstLine="567"/>
        <w:rPr>
          <w:sz w:val="28"/>
          <w:szCs w:val="28"/>
        </w:rPr>
      </w:pPr>
      <w:r>
        <w:rPr>
          <w:sz w:val="28"/>
          <w:szCs w:val="28"/>
        </w:rPr>
        <w:t>в санкции части (1) синтагму «от 200 до 600» заменить синтагмой «от 550 до 950»,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300 до 1000» заменить синтагмой «от 650 до 1350»,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85. В статье 233 синтагму «от 200 до 500» заменить синтагмой «от 550 до 850»,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86. В статье 234 синтагму «от 200 до 700» заменить синтагмой «от 550 до 1050»,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87.  В статье 235 синтагму «от 500 до 1000» заменить синтагмой «от 850 до 1350»,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88. В статье 236:</w:t>
      </w:r>
    </w:p>
    <w:p w:rsidR="00EF2296" w:rsidRDefault="00EF2296" w:rsidP="00EF2296">
      <w:pPr>
        <w:ind w:firstLine="567"/>
        <w:rPr>
          <w:sz w:val="28"/>
          <w:szCs w:val="28"/>
        </w:rPr>
      </w:pPr>
      <w:r>
        <w:rPr>
          <w:sz w:val="28"/>
          <w:szCs w:val="28"/>
        </w:rPr>
        <w:t>в санкции части (1) синтагму «от 1000 до 3000» заменить синтагмой «от 2000 до 5000»;</w:t>
      </w:r>
    </w:p>
    <w:p w:rsidR="00EF2296" w:rsidRDefault="00EF2296" w:rsidP="00EF2296">
      <w:pPr>
        <w:ind w:firstLine="567"/>
        <w:rPr>
          <w:sz w:val="28"/>
          <w:szCs w:val="28"/>
        </w:rPr>
      </w:pPr>
      <w:r>
        <w:rPr>
          <w:sz w:val="28"/>
          <w:szCs w:val="28"/>
        </w:rPr>
        <w:t>в санкции части (2)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89. В статье 237:</w:t>
      </w:r>
    </w:p>
    <w:p w:rsidR="00EF2296" w:rsidRDefault="00EF2296" w:rsidP="00EF2296">
      <w:pPr>
        <w:ind w:firstLine="567"/>
        <w:rPr>
          <w:sz w:val="28"/>
          <w:szCs w:val="28"/>
        </w:rPr>
      </w:pPr>
      <w:r>
        <w:rPr>
          <w:sz w:val="28"/>
          <w:szCs w:val="28"/>
        </w:rPr>
        <w:t>в санкции части (1) синтагму «от 200 до 700» заменить синтагмой «от 550 до 1050»,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90. В статье 238:</w:t>
      </w:r>
    </w:p>
    <w:p w:rsidR="00EF2296" w:rsidRDefault="00EF2296" w:rsidP="00EF2296">
      <w:pPr>
        <w:ind w:firstLine="567"/>
        <w:rPr>
          <w:sz w:val="28"/>
          <w:szCs w:val="28"/>
        </w:rPr>
      </w:pPr>
      <w:r>
        <w:rPr>
          <w:sz w:val="28"/>
          <w:szCs w:val="28"/>
        </w:rPr>
        <w:t>в санкции части (1) синтагму «от 1500 до 3000» заменить синтагмой «от 1850 до 3350»,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91. В статье 239:</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92. В статье 239</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400 до 800» заменить синтагмой «от 750 до 1150»;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93. В санкции части (1) статьи 239</w:t>
      </w:r>
      <w:r>
        <w:rPr>
          <w:sz w:val="28"/>
          <w:szCs w:val="28"/>
          <w:vertAlign w:val="superscript"/>
        </w:rPr>
        <w:t xml:space="preserve">2 </w:t>
      </w:r>
      <w:r>
        <w:rPr>
          <w:sz w:val="28"/>
          <w:szCs w:val="28"/>
        </w:rPr>
        <w:t>синтагму «от 400 до 800» заменить синтагмой «от 750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94. В статье 240:</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95. В статье 240</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500 до 1000» заменить синтагмой «от 850 до 1350», синтагму «от 1000 до 3000» заменить синтагмой «от 2000 до 5000»;</w:t>
      </w:r>
    </w:p>
    <w:p w:rsidR="00EF2296" w:rsidRDefault="00EF2296" w:rsidP="00EF2296">
      <w:pPr>
        <w:ind w:firstLine="567"/>
        <w:rPr>
          <w:sz w:val="28"/>
          <w:szCs w:val="28"/>
        </w:rPr>
      </w:pPr>
      <w:r>
        <w:rPr>
          <w:sz w:val="28"/>
          <w:szCs w:val="28"/>
        </w:rPr>
        <w:t>в санкции части (2) синтагму «от 1000 до 5000» заменить синтагмой «от 1350 до 5350», синтагму «от 5000 до 10000» заменить синтагмой «от 6000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96. В статье 241:</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97. В статье 241</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150 до 400» заменить синтагмой «от 500 до 750»;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98. В санкции статьи 242 синтагму «от 1000 до 2000» заменить синтагмой «от 1350 до 2350»,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99. В статье 242</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2000 до 4000» заменить синтагмой «от 2350 до 4350», синтагму «от 5000 до 8000» заменить синтагмой «от 6000 до 9000»;</w:t>
      </w:r>
    </w:p>
    <w:p w:rsidR="00EF2296" w:rsidRDefault="00EF2296" w:rsidP="00EF2296">
      <w:pPr>
        <w:ind w:firstLine="567"/>
        <w:rPr>
          <w:sz w:val="28"/>
          <w:szCs w:val="28"/>
        </w:rPr>
      </w:pPr>
      <w:r>
        <w:rPr>
          <w:sz w:val="28"/>
          <w:szCs w:val="28"/>
        </w:rPr>
        <w:t>в санкции части (2) синтагму «от 3000 до 5000» заменить синтагмой «от 3350 до 5350».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100. В статье 242</w:t>
      </w:r>
      <w:r>
        <w:rPr>
          <w:sz w:val="28"/>
          <w:szCs w:val="28"/>
          <w:vertAlign w:val="superscript"/>
        </w:rPr>
        <w:t>2</w:t>
      </w:r>
      <w:r>
        <w:rPr>
          <w:sz w:val="28"/>
          <w:szCs w:val="28"/>
        </w:rPr>
        <w:t>:</w:t>
      </w:r>
    </w:p>
    <w:p w:rsidR="00EF2296" w:rsidRDefault="00EF2296" w:rsidP="00EF2296">
      <w:pPr>
        <w:ind w:firstLine="567"/>
        <w:rPr>
          <w:sz w:val="28"/>
          <w:szCs w:val="28"/>
        </w:rPr>
      </w:pPr>
      <w:r>
        <w:rPr>
          <w:sz w:val="28"/>
          <w:szCs w:val="28"/>
        </w:rPr>
        <w:t>в санкции части (1) синтагму «от 2000 до 4000» заменить синтагмой «от 2350 до 4350», синтагму «от 5000 до 7000» заменить синтагмой «от 6000 до 8000»;</w:t>
      </w:r>
    </w:p>
    <w:p w:rsidR="00EF2296" w:rsidRDefault="00EF2296" w:rsidP="00EF2296">
      <w:pPr>
        <w:ind w:firstLine="567"/>
        <w:rPr>
          <w:sz w:val="28"/>
          <w:szCs w:val="28"/>
        </w:rPr>
      </w:pPr>
      <w:r>
        <w:rPr>
          <w:sz w:val="28"/>
          <w:szCs w:val="28"/>
        </w:rPr>
        <w:t>В санкции части (2) синтагму «от 3000 до 5000» заменить синтагмой «от 3350 до 5350», синтагму «от 8000 до 10000» заменить синтагмой «от 9000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101. В статье 243:</w:t>
      </w:r>
    </w:p>
    <w:p w:rsidR="00EF2296" w:rsidRDefault="00EF2296" w:rsidP="00EF2296">
      <w:pPr>
        <w:ind w:firstLine="567"/>
        <w:rPr>
          <w:sz w:val="28"/>
          <w:szCs w:val="28"/>
        </w:rPr>
      </w:pPr>
      <w:r>
        <w:rPr>
          <w:sz w:val="28"/>
          <w:szCs w:val="28"/>
        </w:rPr>
        <w:t>в санкции части (1), синтагму «от1000 до 2000» заменить синтагмой «от 1350 до 2350», синтагму «от 7000 до 10000» заменить синтагмой «от 8000 до 11000».</w:t>
      </w:r>
    </w:p>
    <w:p w:rsidR="00EF2296" w:rsidRDefault="00EF2296" w:rsidP="00EF2296">
      <w:pPr>
        <w:ind w:firstLine="567"/>
        <w:rPr>
          <w:sz w:val="28"/>
          <w:szCs w:val="28"/>
        </w:rPr>
      </w:pPr>
      <w:r>
        <w:rPr>
          <w:sz w:val="28"/>
          <w:szCs w:val="28"/>
        </w:rPr>
        <w:t>в санкции части (2) синтагму «от 2000 до 5000» заменить синтагмой «от 2350 до 5350».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101. В статье 244:</w:t>
      </w:r>
    </w:p>
    <w:p w:rsidR="00EF2296" w:rsidRDefault="00EF2296" w:rsidP="00EF2296">
      <w:pPr>
        <w:ind w:firstLine="567"/>
        <w:rPr>
          <w:sz w:val="28"/>
          <w:szCs w:val="28"/>
        </w:rPr>
      </w:pPr>
      <w:r>
        <w:rPr>
          <w:sz w:val="28"/>
          <w:szCs w:val="28"/>
        </w:rPr>
        <w:t>в санкции части (1) синтагму «от 2000 до 3000» заменить синтагмой «от 2350 до 3350», синтагму «от 2000 до 5000» заменить синтагмой «от 3000 до 6000»;</w:t>
      </w:r>
    </w:p>
    <w:p w:rsidR="00EF2296" w:rsidRDefault="00EF2296" w:rsidP="00EF2296">
      <w:pPr>
        <w:ind w:firstLine="567"/>
        <w:rPr>
          <w:sz w:val="28"/>
          <w:szCs w:val="28"/>
        </w:rPr>
      </w:pPr>
      <w:r>
        <w:rPr>
          <w:sz w:val="28"/>
          <w:szCs w:val="28"/>
        </w:rPr>
        <w:t>в санкции части (2) синтагму «от 3000 до 5000» заменить синтагмой «от 3350 до 5350»,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102. В статье 244</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103. В статье 245:</w:t>
      </w:r>
    </w:p>
    <w:p w:rsidR="00EF2296" w:rsidRDefault="00EF2296" w:rsidP="00EF2296">
      <w:pPr>
        <w:ind w:firstLine="567"/>
        <w:rPr>
          <w:sz w:val="28"/>
          <w:szCs w:val="28"/>
        </w:rPr>
      </w:pPr>
      <w:r>
        <w:rPr>
          <w:sz w:val="28"/>
          <w:szCs w:val="28"/>
        </w:rPr>
        <w:t>в санкции части (1) синтагму «от 1000 до 2000» заменить синтагмой «от 3000 до 6000»,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104. В статье 245</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2000 до 4000» заменить синтагмой «от 3000 до 5000»;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4000 до 6000» заменить синтагмой «от 5000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105. В статье 245</w:t>
      </w:r>
      <w:r>
        <w:rPr>
          <w:sz w:val="28"/>
          <w:szCs w:val="28"/>
          <w:vertAlign w:val="superscript"/>
        </w:rPr>
        <w:t>2</w:t>
      </w:r>
      <w:r>
        <w:rPr>
          <w:sz w:val="28"/>
          <w:szCs w:val="28"/>
        </w:rPr>
        <w:t>:</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106. В статье 245</w:t>
      </w:r>
      <w:r>
        <w:rPr>
          <w:sz w:val="28"/>
          <w:szCs w:val="28"/>
          <w:vertAlign w:val="superscript"/>
        </w:rPr>
        <w:t>3</w:t>
      </w:r>
      <w:r>
        <w:rPr>
          <w:sz w:val="28"/>
          <w:szCs w:val="28"/>
        </w:rPr>
        <w:t>:</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2000 до 4000» заменить синтагмой «от 3000 до 5000»;</w:t>
      </w:r>
    </w:p>
    <w:p w:rsidR="00EF2296" w:rsidRDefault="00EF2296" w:rsidP="00EF2296">
      <w:pPr>
        <w:ind w:firstLine="567"/>
        <w:rPr>
          <w:sz w:val="28"/>
          <w:szCs w:val="28"/>
        </w:rPr>
      </w:pPr>
      <w:r>
        <w:rPr>
          <w:sz w:val="28"/>
          <w:szCs w:val="28"/>
        </w:rPr>
        <w:t>в санкции части (2) синтагму «от 1000 до 3000» заменить синтагмой «от 1350 до 3350», синтагму «от 3000 до 6000» заменить синтагмой «от 4000 до 7000».</w:t>
      </w:r>
    </w:p>
    <w:p w:rsidR="00EF2296" w:rsidRDefault="00EF2296" w:rsidP="00EF2296">
      <w:pPr>
        <w:ind w:firstLine="567"/>
        <w:rPr>
          <w:sz w:val="28"/>
          <w:szCs w:val="28"/>
        </w:rPr>
      </w:pPr>
      <w:r>
        <w:rPr>
          <w:sz w:val="28"/>
          <w:szCs w:val="28"/>
        </w:rPr>
        <w:t>107. В статье 245</w:t>
      </w:r>
      <w:r>
        <w:rPr>
          <w:sz w:val="28"/>
          <w:szCs w:val="28"/>
          <w:vertAlign w:val="superscript"/>
        </w:rPr>
        <w:t>4</w:t>
      </w:r>
      <w:r>
        <w:rPr>
          <w:sz w:val="28"/>
          <w:szCs w:val="28"/>
        </w:rPr>
        <w:t>:</w:t>
      </w:r>
    </w:p>
    <w:p w:rsidR="00EF2296" w:rsidRDefault="00EF2296" w:rsidP="00EF2296">
      <w:pPr>
        <w:ind w:firstLine="567"/>
        <w:rPr>
          <w:sz w:val="28"/>
          <w:szCs w:val="28"/>
        </w:rPr>
      </w:pPr>
      <w:r>
        <w:rPr>
          <w:sz w:val="28"/>
          <w:szCs w:val="28"/>
        </w:rPr>
        <w:t>в санкции части (1) цифра «1000» заменить цифрой «3000»;</w:t>
      </w:r>
    </w:p>
    <w:p w:rsidR="00EF2296" w:rsidRDefault="00EF2296" w:rsidP="00EF2296">
      <w:pPr>
        <w:ind w:firstLine="567"/>
        <w:rPr>
          <w:sz w:val="28"/>
          <w:szCs w:val="28"/>
        </w:rPr>
      </w:pPr>
      <w:r>
        <w:rPr>
          <w:sz w:val="28"/>
          <w:szCs w:val="28"/>
        </w:rPr>
        <w:t>в санкции части (2) синтагму «от 1000 до 3000» заменить синтагмой «от 3000 до 9000».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108. В статье 245</w:t>
      </w:r>
      <w:r>
        <w:rPr>
          <w:sz w:val="28"/>
          <w:szCs w:val="28"/>
          <w:vertAlign w:val="superscript"/>
        </w:rPr>
        <w:t>5</w:t>
      </w:r>
      <w:r>
        <w:rPr>
          <w:sz w:val="28"/>
          <w:szCs w:val="28"/>
        </w:rPr>
        <w:t>:</w:t>
      </w:r>
    </w:p>
    <w:p w:rsidR="00EF2296" w:rsidRDefault="00EF2296" w:rsidP="00EF2296">
      <w:pPr>
        <w:ind w:firstLine="567"/>
        <w:rPr>
          <w:sz w:val="28"/>
          <w:szCs w:val="28"/>
        </w:rPr>
      </w:pPr>
      <w:r>
        <w:rPr>
          <w:sz w:val="28"/>
          <w:szCs w:val="28"/>
        </w:rPr>
        <w:t>в санкции части (1)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109. В статье 245</w:t>
      </w:r>
      <w:r>
        <w:rPr>
          <w:sz w:val="28"/>
          <w:szCs w:val="28"/>
          <w:vertAlign w:val="superscript"/>
        </w:rPr>
        <w:t>6</w:t>
      </w:r>
      <w:r>
        <w:rPr>
          <w:sz w:val="28"/>
          <w:szCs w:val="28"/>
        </w:rPr>
        <w:t>:</w:t>
      </w:r>
    </w:p>
    <w:p w:rsidR="00EF2296" w:rsidRDefault="00EF2296" w:rsidP="00EF2296">
      <w:pPr>
        <w:ind w:firstLine="567"/>
        <w:rPr>
          <w:sz w:val="28"/>
          <w:szCs w:val="28"/>
        </w:rPr>
      </w:pPr>
      <w:r>
        <w:rPr>
          <w:sz w:val="28"/>
          <w:szCs w:val="28"/>
        </w:rPr>
        <w:t>в санкции части (1) синтагму «от 500 до 2000» заменить синтагмой «от 850 до 2350»,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1000 до 3000» заменить синтагмой «от 1350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110. В статье 245</w:t>
      </w:r>
      <w:r>
        <w:rPr>
          <w:sz w:val="28"/>
          <w:szCs w:val="28"/>
          <w:vertAlign w:val="superscript"/>
        </w:rPr>
        <w:t>7</w:t>
      </w:r>
      <w:r>
        <w:rPr>
          <w:sz w:val="28"/>
          <w:szCs w:val="28"/>
        </w:rPr>
        <w:t>:</w:t>
      </w:r>
    </w:p>
    <w:p w:rsidR="00EF2296" w:rsidRDefault="00EF2296" w:rsidP="00EF2296">
      <w:pPr>
        <w:ind w:firstLine="567"/>
        <w:rPr>
          <w:sz w:val="28"/>
          <w:szCs w:val="28"/>
        </w:rPr>
      </w:pPr>
      <w:r>
        <w:rPr>
          <w:sz w:val="28"/>
          <w:szCs w:val="28"/>
        </w:rPr>
        <w:t>в санкции части (1) синтагму «от 500 до 2000» заменить синтагмой «от 850 до 2350», синтагму «от 1000 до 4000» заменить синтагмой «от 2000 до 5000»;</w:t>
      </w:r>
    </w:p>
    <w:p w:rsidR="00EF2296" w:rsidRDefault="00EF2296" w:rsidP="00EF2296">
      <w:pPr>
        <w:ind w:firstLine="567"/>
        <w:rPr>
          <w:sz w:val="28"/>
          <w:szCs w:val="28"/>
        </w:rPr>
      </w:pPr>
      <w:r>
        <w:rPr>
          <w:sz w:val="28"/>
          <w:szCs w:val="28"/>
        </w:rPr>
        <w:t>в санкции части (2) синтагму «от 1000 до 3000» заменить синтагмой «от 1350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111. В статье 245</w:t>
      </w:r>
      <w:r>
        <w:rPr>
          <w:sz w:val="28"/>
          <w:szCs w:val="28"/>
          <w:vertAlign w:val="superscript"/>
        </w:rPr>
        <w:t>8</w:t>
      </w:r>
      <w:r>
        <w:rPr>
          <w:sz w:val="28"/>
          <w:szCs w:val="28"/>
        </w:rPr>
        <w:t>:</w:t>
      </w:r>
    </w:p>
    <w:p w:rsidR="00EF2296" w:rsidRDefault="00EF2296" w:rsidP="00EF2296">
      <w:pPr>
        <w:ind w:firstLine="567"/>
        <w:rPr>
          <w:sz w:val="28"/>
          <w:szCs w:val="28"/>
        </w:rPr>
      </w:pPr>
      <w:r>
        <w:rPr>
          <w:sz w:val="28"/>
          <w:szCs w:val="28"/>
        </w:rPr>
        <w:t>в санкции части (1) синтагму «от 500 до 2000» заменить синтагмой «от 850 до 2350», синтагму «от 2000 до 4000» заменить синтагмой «от 3000 до 5000»;</w:t>
      </w:r>
    </w:p>
    <w:p w:rsidR="00EF2296" w:rsidRDefault="00EF2296" w:rsidP="00EF2296">
      <w:pPr>
        <w:ind w:firstLine="567"/>
        <w:rPr>
          <w:sz w:val="28"/>
          <w:szCs w:val="28"/>
        </w:rPr>
      </w:pPr>
      <w:r>
        <w:rPr>
          <w:sz w:val="28"/>
          <w:szCs w:val="28"/>
        </w:rPr>
        <w:t>в санкции части (2) синтагму «от 1000 до 3000» заменить синтагмой «от 1350 до 3350», синтагму «от 4000 до 6000» заменить синтагмой «от 5000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112. В статье 245</w:t>
      </w:r>
      <w:r>
        <w:rPr>
          <w:sz w:val="28"/>
          <w:szCs w:val="28"/>
          <w:vertAlign w:val="superscript"/>
        </w:rPr>
        <w:t>9</w:t>
      </w:r>
      <w:r>
        <w:rPr>
          <w:sz w:val="28"/>
          <w:szCs w:val="28"/>
        </w:rPr>
        <w:t>:</w:t>
      </w:r>
    </w:p>
    <w:p w:rsidR="00EF2296" w:rsidRDefault="00EF2296" w:rsidP="00EF2296">
      <w:pPr>
        <w:ind w:firstLine="567"/>
        <w:rPr>
          <w:sz w:val="28"/>
          <w:szCs w:val="28"/>
        </w:rPr>
      </w:pPr>
      <w:r>
        <w:rPr>
          <w:sz w:val="28"/>
          <w:szCs w:val="28"/>
        </w:rPr>
        <w:t>в санкции части (1) синтагму «от 500 до 3000» заменить синтагмой «от 850 до 3350»;</w:t>
      </w:r>
    </w:p>
    <w:p w:rsidR="00EF2296" w:rsidRDefault="00EF2296" w:rsidP="00EF2296">
      <w:pPr>
        <w:ind w:firstLine="567"/>
        <w:rPr>
          <w:sz w:val="28"/>
          <w:szCs w:val="28"/>
        </w:rPr>
      </w:pPr>
      <w:r>
        <w:rPr>
          <w:sz w:val="28"/>
          <w:szCs w:val="28"/>
        </w:rPr>
        <w:t>в санкции части (2) синтагму «от 2000 до 5000» заменить синтагмой «от 2350 до 5350».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113. В статье 245</w:t>
      </w:r>
      <w:r>
        <w:rPr>
          <w:sz w:val="28"/>
          <w:szCs w:val="28"/>
          <w:vertAlign w:val="superscript"/>
        </w:rPr>
        <w:t>10</w:t>
      </w:r>
      <w:r>
        <w:rPr>
          <w:sz w:val="28"/>
          <w:szCs w:val="28"/>
        </w:rPr>
        <w:t>:</w:t>
      </w:r>
    </w:p>
    <w:p w:rsidR="00EF2296" w:rsidRDefault="00EF2296" w:rsidP="00EF2296">
      <w:pPr>
        <w:ind w:firstLine="567"/>
        <w:rPr>
          <w:sz w:val="28"/>
          <w:szCs w:val="28"/>
        </w:rPr>
      </w:pPr>
      <w:r>
        <w:rPr>
          <w:sz w:val="28"/>
          <w:szCs w:val="28"/>
        </w:rPr>
        <w:t>В санкции части (1), синтагму «от 1000 до 4000» заменить синтагмой «от 1350 до 4350»;</w:t>
      </w:r>
    </w:p>
    <w:p w:rsidR="00EF2296" w:rsidRDefault="00EF2296" w:rsidP="00EF2296">
      <w:pPr>
        <w:ind w:firstLine="567"/>
        <w:rPr>
          <w:sz w:val="28"/>
          <w:szCs w:val="28"/>
        </w:rPr>
      </w:pPr>
      <w:r>
        <w:rPr>
          <w:sz w:val="28"/>
          <w:szCs w:val="28"/>
        </w:rPr>
        <w:t>в санкции части (2) синтагму «от 1000 до 3000» заменить синтагмой «от 1350 до 3350»;</w:t>
      </w:r>
    </w:p>
    <w:p w:rsidR="00EF2296" w:rsidRDefault="00EF2296" w:rsidP="00EF2296">
      <w:pPr>
        <w:ind w:firstLine="567"/>
        <w:rPr>
          <w:sz w:val="28"/>
          <w:szCs w:val="28"/>
        </w:rPr>
      </w:pPr>
      <w:r>
        <w:rPr>
          <w:sz w:val="28"/>
          <w:szCs w:val="28"/>
        </w:rPr>
        <w:t>в санкции части (3) синтагму «от 4000 до 5000» заменить синтагмой «от 4350 до 5350».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114. В статье 245</w:t>
      </w:r>
      <w:r>
        <w:rPr>
          <w:sz w:val="28"/>
          <w:szCs w:val="28"/>
          <w:vertAlign w:val="superscript"/>
        </w:rPr>
        <w:t>11</w:t>
      </w:r>
      <w:r>
        <w:rPr>
          <w:sz w:val="28"/>
          <w:szCs w:val="28"/>
        </w:rPr>
        <w:t>:</w:t>
      </w:r>
    </w:p>
    <w:p w:rsidR="00EF2296" w:rsidRDefault="00EF2296" w:rsidP="00EF2296">
      <w:pPr>
        <w:ind w:firstLine="567"/>
        <w:rPr>
          <w:sz w:val="28"/>
          <w:szCs w:val="28"/>
        </w:rPr>
      </w:pPr>
      <w:r>
        <w:rPr>
          <w:sz w:val="28"/>
          <w:szCs w:val="28"/>
        </w:rPr>
        <w:t>в санкции части (1) синтагму «от 500 до 3000» заменить синтагмой «от 850 до 3350»,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2000 до 3000» заменить синтагмой «от 2350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115. В статье 245</w:t>
      </w:r>
      <w:r>
        <w:rPr>
          <w:sz w:val="28"/>
          <w:szCs w:val="28"/>
          <w:vertAlign w:val="superscript"/>
        </w:rPr>
        <w:t>12</w:t>
      </w:r>
      <w:r>
        <w:rPr>
          <w:sz w:val="28"/>
          <w:szCs w:val="28"/>
        </w:rPr>
        <w:t>:</w:t>
      </w:r>
    </w:p>
    <w:p w:rsidR="00EF2296" w:rsidRDefault="00EF2296" w:rsidP="00EF2296">
      <w:pPr>
        <w:ind w:firstLine="567"/>
        <w:rPr>
          <w:sz w:val="28"/>
          <w:szCs w:val="28"/>
        </w:rPr>
      </w:pPr>
      <w:r>
        <w:rPr>
          <w:sz w:val="28"/>
          <w:szCs w:val="28"/>
        </w:rPr>
        <w:t>в санкции части (1) синтагму «от 500 до 2000» заменить синтагмой «от 850 до 2350», синтагму «от 1000 до 3000» заменить синтагмой «от 2000 до 5000»;</w:t>
      </w:r>
    </w:p>
    <w:p w:rsidR="00EF2296" w:rsidRDefault="00EF2296" w:rsidP="00EF2296">
      <w:pPr>
        <w:ind w:firstLine="567"/>
        <w:rPr>
          <w:sz w:val="28"/>
          <w:szCs w:val="28"/>
        </w:rPr>
      </w:pPr>
      <w:r>
        <w:rPr>
          <w:sz w:val="28"/>
          <w:szCs w:val="28"/>
        </w:rPr>
        <w:t>в санкции части (2) синтагму «от 1000 до 3000» заменить синтагмой «от 1350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116. В санкции статьи 246 синтагму «от 1000 до 2000» заменить синтагмой «от 1350 до 2350».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117. В санкции статьи 246</w:t>
      </w:r>
      <w:r>
        <w:rPr>
          <w:sz w:val="28"/>
          <w:szCs w:val="28"/>
          <w:vertAlign w:val="superscript"/>
        </w:rPr>
        <w:t>1</w:t>
      </w:r>
      <w:r>
        <w:rPr>
          <w:sz w:val="28"/>
          <w:szCs w:val="28"/>
        </w:rPr>
        <w:t>, синтагму «от 1000 до 2000» заменить синтагмой «от 3000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118. В статье 246</w:t>
      </w:r>
      <w:r>
        <w:rPr>
          <w:sz w:val="28"/>
          <w:szCs w:val="28"/>
          <w:vertAlign w:val="superscript"/>
        </w:rPr>
        <w:t>2</w:t>
      </w:r>
      <w:r>
        <w:rPr>
          <w:sz w:val="28"/>
          <w:szCs w:val="28"/>
        </w:rPr>
        <w:t>:</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3500 до 5000» заменить синтагмой «от 4500 до 6000»;</w:t>
      </w:r>
    </w:p>
    <w:p w:rsidR="00EF2296" w:rsidRDefault="00EF2296" w:rsidP="00EF2296">
      <w:pPr>
        <w:ind w:firstLine="567"/>
        <w:rPr>
          <w:sz w:val="28"/>
          <w:szCs w:val="28"/>
        </w:rPr>
      </w:pPr>
      <w:r>
        <w:rPr>
          <w:sz w:val="28"/>
          <w:szCs w:val="28"/>
        </w:rPr>
        <w:t>в санкции части (2) синтагму «от 1000 до 2000» заменить синтагмой «от 1350 до 2350», синтагму «от 3500 до 5000» заменить синтагмой «от 4500 до 6000».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119. В статье 247:</w:t>
      </w:r>
    </w:p>
    <w:p w:rsidR="00EF2296" w:rsidRDefault="00EF2296" w:rsidP="00EF2296">
      <w:pPr>
        <w:ind w:firstLine="567"/>
        <w:rPr>
          <w:sz w:val="28"/>
          <w:szCs w:val="28"/>
        </w:rPr>
      </w:pPr>
      <w:r>
        <w:rPr>
          <w:sz w:val="28"/>
          <w:szCs w:val="28"/>
        </w:rPr>
        <w:t>в санкции части (1) синтагму «от 1000 до 2000» заменить синтагмой «от 3000 до 4000»;</w:t>
      </w:r>
    </w:p>
    <w:p w:rsidR="00EF2296" w:rsidRDefault="00EF2296" w:rsidP="00EF2296">
      <w:pPr>
        <w:ind w:firstLine="567"/>
        <w:rPr>
          <w:sz w:val="28"/>
          <w:szCs w:val="28"/>
        </w:rPr>
      </w:pPr>
      <w:r>
        <w:rPr>
          <w:sz w:val="28"/>
          <w:szCs w:val="28"/>
        </w:rPr>
        <w:t>в санкции части (2) синтагму «от 2000 до 3000» заменить синтагмой «от 6000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120. В статье 248:</w:t>
      </w:r>
    </w:p>
    <w:p w:rsidR="00EF2296" w:rsidRDefault="00EF2296" w:rsidP="00EF2296">
      <w:pPr>
        <w:ind w:firstLine="567"/>
        <w:rPr>
          <w:sz w:val="28"/>
          <w:szCs w:val="28"/>
        </w:rPr>
      </w:pPr>
      <w:r>
        <w:rPr>
          <w:sz w:val="28"/>
          <w:szCs w:val="28"/>
        </w:rPr>
        <w:t>в санкции части (1) синтагму «от 150 до 300» заменить синтагмой «от 500 до 650»,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 до 600» заменить синтагмой «от 550 до 950», синтагму «от 3000 до 5000» заменить синтагмой «от 4000 до 6000»;</w:t>
      </w:r>
    </w:p>
    <w:p w:rsidR="00EF2296" w:rsidRDefault="00EF2296" w:rsidP="00EF2296">
      <w:pPr>
        <w:ind w:firstLine="567"/>
        <w:rPr>
          <w:sz w:val="28"/>
          <w:szCs w:val="28"/>
        </w:rPr>
      </w:pPr>
      <w:r>
        <w:rPr>
          <w:sz w:val="28"/>
          <w:szCs w:val="28"/>
        </w:rPr>
        <w:t>в санкции (3) синтагму «от 300 до 800» заменить синтагмой «от 650 до 1150», синтагму «от 5000 до 10000» заменить синтагмой «от 6000 до 11000»;</w:t>
      </w:r>
    </w:p>
    <w:p w:rsidR="00EF2296" w:rsidRDefault="00EF2296" w:rsidP="00EF2296">
      <w:pPr>
        <w:ind w:firstLine="567"/>
        <w:rPr>
          <w:sz w:val="28"/>
          <w:szCs w:val="28"/>
        </w:rPr>
      </w:pPr>
      <w:r>
        <w:rPr>
          <w:sz w:val="28"/>
          <w:szCs w:val="28"/>
        </w:rPr>
        <w:t>в санкции части (4) синтагму «от 5000 до 10000» заменить синтагмой «от 6000 до 11000»</w:t>
      </w:r>
    </w:p>
    <w:p w:rsidR="00EF2296" w:rsidRDefault="00EF2296" w:rsidP="00EF2296">
      <w:pPr>
        <w:ind w:firstLine="567"/>
        <w:rPr>
          <w:sz w:val="28"/>
          <w:szCs w:val="28"/>
        </w:rPr>
      </w:pPr>
      <w:r>
        <w:rPr>
          <w:sz w:val="28"/>
          <w:szCs w:val="28"/>
        </w:rPr>
        <w:t>в санкции части (5) синтагму «от 5000 до 10000» заменить синтагмой «от 6000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121. В статье 249:</w:t>
      </w:r>
    </w:p>
    <w:p w:rsidR="00EF2296" w:rsidRDefault="00EF2296" w:rsidP="00EF2296">
      <w:pPr>
        <w:ind w:firstLine="567"/>
        <w:rPr>
          <w:sz w:val="28"/>
          <w:szCs w:val="28"/>
        </w:rPr>
      </w:pPr>
      <w:r>
        <w:rPr>
          <w:sz w:val="28"/>
          <w:szCs w:val="28"/>
        </w:rPr>
        <w:t>в санкции части (1) синтагму «до 300» заменить синтагмой «до 650», синтагму «от 1000 до 2000» заменить синтагмой «от 2000 до 3000»;</w:t>
      </w:r>
    </w:p>
    <w:p w:rsidR="00EF2296" w:rsidRDefault="00EF2296" w:rsidP="00EF2296">
      <w:pPr>
        <w:ind w:firstLine="567"/>
        <w:rPr>
          <w:sz w:val="28"/>
          <w:szCs w:val="28"/>
        </w:rPr>
      </w:pPr>
      <w:r>
        <w:rPr>
          <w:sz w:val="28"/>
          <w:szCs w:val="28"/>
        </w:rPr>
        <w:t>в санкции части (2) синтагму «от 300 до 500» заменить синтагмой «от 650 до 850», синтагму «от 1500 до 2000» заменить синтагмой «от 2500 до 3000»;</w:t>
      </w:r>
    </w:p>
    <w:p w:rsidR="00EF2296" w:rsidRDefault="00EF2296" w:rsidP="00EF2296">
      <w:pPr>
        <w:ind w:firstLine="567"/>
        <w:rPr>
          <w:sz w:val="28"/>
          <w:szCs w:val="28"/>
        </w:rPr>
      </w:pPr>
      <w:r>
        <w:rPr>
          <w:sz w:val="28"/>
          <w:szCs w:val="28"/>
        </w:rPr>
        <w:t>в санкции части (3) синтагму «от 500 до 1000» заменить синтагмой «от 850 до 1350», синтагму «от 2000 до 5000» заменить синтагмой «от 3000 до 6000».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122. В статье 250:</w:t>
      </w:r>
    </w:p>
    <w:p w:rsidR="00EF2296" w:rsidRDefault="00EF2296" w:rsidP="00EF2296">
      <w:pPr>
        <w:ind w:firstLine="567"/>
        <w:rPr>
          <w:sz w:val="28"/>
          <w:szCs w:val="28"/>
        </w:rPr>
      </w:pPr>
      <w:r>
        <w:rPr>
          <w:sz w:val="28"/>
          <w:szCs w:val="28"/>
        </w:rPr>
        <w:t>в санкции части (1) синтагму «от 500 до 1000» заменить синтагмой «от 850 до 1350»,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1000 до 1500» заменить синтагмой «от 1350 до 1850»,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123. В санкции части (1) статьи 250</w:t>
      </w:r>
      <w:r>
        <w:rPr>
          <w:sz w:val="28"/>
          <w:szCs w:val="28"/>
          <w:vertAlign w:val="superscript"/>
        </w:rPr>
        <w:t>1</w:t>
      </w:r>
      <w:r>
        <w:rPr>
          <w:sz w:val="28"/>
          <w:szCs w:val="28"/>
        </w:rPr>
        <w:t xml:space="preserve"> синтагму «от 1000 до 2000» заменить синтагмой «от 1350 до 2350», синтагму «от 7000 до 10000» заменить синтагмой «от 8000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124. В санкции статьи 251 синтагму «от 1000 до 1500» заменить синтагмой «от 1350 до 1850».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125. В статье 252:</w:t>
      </w:r>
    </w:p>
    <w:p w:rsidR="00EF2296" w:rsidRDefault="00EF2296" w:rsidP="00EF2296">
      <w:pPr>
        <w:ind w:firstLine="567"/>
        <w:rPr>
          <w:sz w:val="28"/>
          <w:szCs w:val="28"/>
        </w:rPr>
      </w:pPr>
      <w:r>
        <w:rPr>
          <w:sz w:val="28"/>
          <w:szCs w:val="28"/>
        </w:rPr>
        <w:t>в санкции части (1) синтагму «от 300 до 500» заменить синтагмой «от 650 до 850»;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r>
        <w:rPr>
          <w:sz w:val="28"/>
          <w:szCs w:val="28"/>
        </w:rPr>
        <w:t>в санкции части (1), синтагму «от 2000 до 3000» заменить синтагмой «от 2350 до 3350».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126. В статье 253:</w:t>
      </w:r>
    </w:p>
    <w:p w:rsidR="00EF2296" w:rsidRDefault="00EF2296" w:rsidP="00EF2296">
      <w:pPr>
        <w:ind w:firstLine="567"/>
        <w:rPr>
          <w:sz w:val="28"/>
          <w:szCs w:val="28"/>
        </w:rPr>
      </w:pPr>
      <w:r>
        <w:rPr>
          <w:sz w:val="28"/>
          <w:szCs w:val="28"/>
        </w:rPr>
        <w:t>в санкции части (1) синтагму «от 300 до 600» заменить синтагмой «от 650 до 950»;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127. В статье 255:</w:t>
      </w:r>
    </w:p>
    <w:p w:rsidR="00EF2296" w:rsidRDefault="00EF2296" w:rsidP="00EF2296">
      <w:pPr>
        <w:ind w:firstLine="567"/>
        <w:rPr>
          <w:sz w:val="28"/>
          <w:szCs w:val="28"/>
        </w:rPr>
      </w:pPr>
      <w:r>
        <w:rPr>
          <w:sz w:val="28"/>
          <w:szCs w:val="28"/>
        </w:rPr>
        <w:t>в санкции части (1) синтагму «до 300» заменить синтагмой «до 650»;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128. В статье 256:</w:t>
      </w:r>
    </w:p>
    <w:p w:rsidR="00EF2296" w:rsidRDefault="00EF2296" w:rsidP="00EF2296">
      <w:pPr>
        <w:ind w:firstLine="567"/>
        <w:rPr>
          <w:sz w:val="28"/>
          <w:szCs w:val="28"/>
        </w:rPr>
      </w:pPr>
      <w:r>
        <w:rPr>
          <w:sz w:val="28"/>
          <w:szCs w:val="28"/>
        </w:rPr>
        <w:t>в санкции части (1) синтагму «от 200 до 400» заменить синтагмой «от 550 до 750»;</w:t>
      </w:r>
    </w:p>
    <w:p w:rsidR="00EF2296" w:rsidRDefault="00EF2296" w:rsidP="00EF2296">
      <w:pPr>
        <w:ind w:firstLine="567"/>
        <w:rPr>
          <w:sz w:val="28"/>
          <w:szCs w:val="28"/>
        </w:rPr>
      </w:pPr>
      <w:r>
        <w:rPr>
          <w:sz w:val="28"/>
          <w:szCs w:val="28"/>
        </w:rPr>
        <w:t>в санкции части (2) синтагму «от 400 до 1000» заменить синтагмой «от 750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129. В статье 257:</w:t>
      </w:r>
    </w:p>
    <w:p w:rsidR="00EF2296" w:rsidRDefault="00EF2296" w:rsidP="00EF2296">
      <w:pPr>
        <w:ind w:firstLine="567"/>
        <w:rPr>
          <w:sz w:val="28"/>
          <w:szCs w:val="28"/>
        </w:rPr>
      </w:pPr>
      <w:r>
        <w:rPr>
          <w:sz w:val="28"/>
          <w:szCs w:val="28"/>
        </w:rPr>
        <w:t>в санкции части (1) синтагму «от 300 до 600» заменить синтагмой «от 650 до 950»,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«до 200» заменить синтагмой «до 550», синтагму «от 3000 до 5000» заменить синтагмой «от 4000 до 6000»;</w:t>
      </w:r>
    </w:p>
    <w:p w:rsidR="00EF2296" w:rsidRDefault="00EF2296" w:rsidP="00EF2296">
      <w:pPr>
        <w:ind w:firstLine="567"/>
        <w:rPr>
          <w:sz w:val="28"/>
          <w:szCs w:val="28"/>
        </w:rPr>
      </w:pPr>
      <w:r>
        <w:rPr>
          <w:sz w:val="28"/>
          <w:szCs w:val="28"/>
        </w:rPr>
        <w:t>в санкции части (3) синтагму «от 200 до 600» заменить синтагмой «от 550 до 950», синтагму «от 5000 до 10000» заменить синтагмой «от 6000 до 11000»;</w:t>
      </w:r>
    </w:p>
    <w:p w:rsidR="00EF2296" w:rsidRDefault="00EF2296" w:rsidP="00EF2296">
      <w:pPr>
        <w:ind w:firstLine="567"/>
        <w:rPr>
          <w:sz w:val="28"/>
          <w:szCs w:val="28"/>
        </w:rPr>
      </w:pPr>
      <w:r>
        <w:rPr>
          <w:sz w:val="28"/>
          <w:szCs w:val="28"/>
        </w:rPr>
        <w:t>в санкции части (4) синтагму «от 5000 до 10000» заменить синтагмой «от 6000 до 110000».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130. В санкции статьи 258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131. В статье 259:</w:t>
      </w:r>
    </w:p>
    <w:p w:rsidR="00EF2296" w:rsidRDefault="00EF2296" w:rsidP="00EF2296">
      <w:pPr>
        <w:ind w:firstLine="567"/>
        <w:rPr>
          <w:sz w:val="28"/>
          <w:szCs w:val="28"/>
        </w:rPr>
      </w:pPr>
      <w:r>
        <w:rPr>
          <w:sz w:val="28"/>
          <w:szCs w:val="28"/>
        </w:rPr>
        <w:t>в санкции части (1) синтагму «от 200 до 500» заменить синтагмой «от 550 до 850»,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132. В санкции статьи 260 синтагму «от 500 до 1000» заменить синтагмой «от 850 до 1350»,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133. В санкции статьи 260</w:t>
      </w:r>
      <w:r>
        <w:rPr>
          <w:sz w:val="28"/>
          <w:szCs w:val="28"/>
          <w:vertAlign w:val="superscript"/>
        </w:rPr>
        <w:t>1</w:t>
      </w:r>
      <w:r>
        <w:rPr>
          <w:sz w:val="28"/>
          <w:szCs w:val="28"/>
        </w:rPr>
        <w:t>, синтагму «от 500 до 1000» заменить синтагмой «от 850 до 1350»,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134. В санкции статьи 260</w:t>
      </w:r>
      <w:r>
        <w:rPr>
          <w:sz w:val="28"/>
          <w:szCs w:val="28"/>
          <w:vertAlign w:val="superscript"/>
        </w:rPr>
        <w:t>2</w:t>
      </w:r>
      <w:r>
        <w:rPr>
          <w:sz w:val="28"/>
          <w:szCs w:val="28"/>
        </w:rPr>
        <w:t>,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135. В статье 260</w:t>
      </w:r>
      <w:r>
        <w:rPr>
          <w:sz w:val="28"/>
          <w:szCs w:val="28"/>
          <w:vertAlign w:val="superscript"/>
        </w:rPr>
        <w:t>3</w:t>
      </w:r>
      <w:r>
        <w:rPr>
          <w:sz w:val="28"/>
          <w:szCs w:val="28"/>
        </w:rPr>
        <w:t>:</w:t>
      </w:r>
    </w:p>
    <w:p w:rsidR="00EF2296" w:rsidRDefault="00EF2296" w:rsidP="00EF2296">
      <w:pPr>
        <w:ind w:firstLine="567"/>
        <w:rPr>
          <w:sz w:val="28"/>
          <w:szCs w:val="28"/>
        </w:rPr>
      </w:pPr>
      <w:r>
        <w:rPr>
          <w:sz w:val="28"/>
          <w:szCs w:val="28"/>
        </w:rPr>
        <w:t>в санкции части (1) синтагму «от 700 до 1000» заменить синтагмой «от 1050 до 1350», синтагму «от 3000 до 6000» заменить синтагмой «от 4000 до 7000»;</w:t>
      </w:r>
    </w:p>
    <w:p w:rsidR="00EF2296" w:rsidRDefault="00EF2296" w:rsidP="00EF2296">
      <w:pPr>
        <w:ind w:firstLine="567"/>
        <w:rPr>
          <w:sz w:val="28"/>
          <w:szCs w:val="28"/>
        </w:rPr>
      </w:pPr>
      <w:r>
        <w:rPr>
          <w:sz w:val="28"/>
          <w:szCs w:val="28"/>
        </w:rPr>
        <w:t>в санкции части (2) синтагму «от 700 до 1000» заменить синтагмой «от 1050 до 1350»,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136. В статье 260</w:t>
      </w:r>
      <w:r>
        <w:rPr>
          <w:sz w:val="28"/>
          <w:szCs w:val="28"/>
          <w:vertAlign w:val="superscript"/>
        </w:rPr>
        <w:t>4</w:t>
      </w:r>
      <w:r>
        <w:rPr>
          <w:sz w:val="28"/>
          <w:szCs w:val="28"/>
        </w:rPr>
        <w:t>:</w:t>
      </w:r>
    </w:p>
    <w:p w:rsidR="00EF2296" w:rsidRDefault="00EF2296" w:rsidP="00EF2296">
      <w:pPr>
        <w:ind w:firstLine="567"/>
        <w:rPr>
          <w:sz w:val="28"/>
          <w:szCs w:val="28"/>
        </w:rPr>
      </w:pPr>
      <w:r>
        <w:rPr>
          <w:sz w:val="28"/>
          <w:szCs w:val="28"/>
        </w:rPr>
        <w:t>в санкции части (1) синтагму «от 500 до 1000» заменить синтагмой «от 850 до 1350»,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1000 до 1500» заменить синтагмой «от 1350 до 1850»,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137. В санкции статьи 260</w:t>
      </w:r>
      <w:r>
        <w:rPr>
          <w:sz w:val="28"/>
          <w:szCs w:val="28"/>
          <w:vertAlign w:val="superscript"/>
        </w:rPr>
        <w:t xml:space="preserve">5 </w:t>
      </w:r>
      <w:r>
        <w:rPr>
          <w:sz w:val="28"/>
          <w:szCs w:val="28"/>
        </w:rPr>
        <w:t>синтагму «от 1000 до 1500» заменить синтагмой «от 1350 до 1850».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138. В санкции части (1) статьи 260</w:t>
      </w:r>
      <w:r>
        <w:rPr>
          <w:sz w:val="28"/>
          <w:szCs w:val="28"/>
          <w:vertAlign w:val="superscript"/>
        </w:rPr>
        <w:t xml:space="preserve">6 </w:t>
      </w:r>
      <w:r>
        <w:rPr>
          <w:sz w:val="28"/>
          <w:szCs w:val="28"/>
        </w:rPr>
        <w:t>синтагму «от 1000 до 1500» заменить синтагмой «от 1350 до 1850».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139. В санкции статьи 261 синтагму «до 400» заменить синтагмой «до 750»,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140. В статье 261</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500 до 1000» заменить синтагмой «от 850 до 1350»,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1000 до 3000» заменить синтагмой «от 1350 до 3350», синтагму «от 3000 до 6000» заменить синтагмой «от 4000 до 7000».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141. В санкции статьи 262 синтагму «300 до 800» заменить синтагмой «650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142. В санкции части (1) статьи 263 синтагму «от 300 до 1000» заменить синтагмой «от 650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143. В статье 264:</w:t>
      </w:r>
    </w:p>
    <w:p w:rsidR="00EF2296" w:rsidRDefault="00EF2296" w:rsidP="00EF2296">
      <w:pPr>
        <w:ind w:firstLine="567"/>
        <w:rPr>
          <w:sz w:val="28"/>
          <w:szCs w:val="28"/>
        </w:rPr>
      </w:pPr>
      <w:r>
        <w:rPr>
          <w:sz w:val="28"/>
          <w:szCs w:val="28"/>
        </w:rPr>
        <w:t>в санкции части (1) синтагму «до 300» заменить синтагмой «до 650»;</w:t>
      </w:r>
    </w:p>
    <w:p w:rsidR="00EF2296" w:rsidRDefault="00EF2296" w:rsidP="00EF2296">
      <w:pPr>
        <w:ind w:firstLine="567"/>
        <w:rPr>
          <w:sz w:val="28"/>
          <w:szCs w:val="28"/>
        </w:rPr>
      </w:pPr>
      <w:r>
        <w:rPr>
          <w:sz w:val="28"/>
          <w:szCs w:val="28"/>
        </w:rPr>
        <w:t>в санкции части (2) синтагму «от 600 до 1000» заменить синтагмой «от 950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144. В статье 264</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400 до 500» заменить синтагмой «от 750 до 850»;</w:t>
      </w:r>
    </w:p>
    <w:p w:rsidR="00EF2296" w:rsidRDefault="00EF2296" w:rsidP="00EF2296">
      <w:pPr>
        <w:ind w:firstLine="567"/>
        <w:rPr>
          <w:sz w:val="28"/>
          <w:szCs w:val="28"/>
        </w:rPr>
      </w:pPr>
      <w:r>
        <w:rPr>
          <w:sz w:val="28"/>
          <w:szCs w:val="28"/>
        </w:rPr>
        <w:t>в санкции части (2) синтагму «от 450 до 550» заменить синтагмой «от 800 до 900»;</w:t>
      </w:r>
    </w:p>
    <w:p w:rsidR="00EF2296" w:rsidRDefault="00EF2296" w:rsidP="00EF2296">
      <w:pPr>
        <w:ind w:firstLine="567"/>
        <w:rPr>
          <w:sz w:val="28"/>
          <w:szCs w:val="28"/>
        </w:rPr>
      </w:pPr>
      <w:r>
        <w:rPr>
          <w:sz w:val="28"/>
          <w:szCs w:val="28"/>
        </w:rPr>
        <w:t>в санкции части (3) синтагму «от 550 до 650» заменить синтагмой «от 900 до 1000»;</w:t>
      </w:r>
    </w:p>
    <w:p w:rsidR="00EF2296" w:rsidRDefault="00EF2296" w:rsidP="00EF2296">
      <w:pPr>
        <w:ind w:firstLine="567"/>
        <w:rPr>
          <w:sz w:val="28"/>
          <w:szCs w:val="28"/>
        </w:rPr>
      </w:pPr>
      <w:r>
        <w:rPr>
          <w:sz w:val="28"/>
          <w:szCs w:val="28"/>
        </w:rPr>
        <w:t>в санкции части (4) синтагму «от 700 до 800» заменить синтагмой «от 1050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145. В санкции статьи 265 синтагму «от 200 до 700» заменить синтагмой «от 550 до 1050».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146. В санкции части статьи 266 синтагму «от 200 до 500» заменить синтагмой «от 550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147. В санкции части статьи 267 синтагму «от 300 до 800» заменить синтагмой «от 650 до 1050».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148. В санкции статьи 268 синтагму «от 200 до 1000» заменить синтагмой «от 550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149. В санкции статьи 269 синтагму «от 300 до 800» заменить синтагмой «от 650 до 1050».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150. В санкции статьи 270 синтагму «от 300 до 1000» заменить синтагмой «от 650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151. В санкции статьи 271 синтагму «от 300 до 1000» заменить синтагмой «от 650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152. В статье 272:</w:t>
      </w:r>
    </w:p>
    <w:p w:rsidR="00EF2296" w:rsidRDefault="00EF2296" w:rsidP="00EF2296">
      <w:pPr>
        <w:ind w:firstLine="567"/>
        <w:rPr>
          <w:sz w:val="28"/>
          <w:szCs w:val="28"/>
        </w:rPr>
      </w:pPr>
      <w:r>
        <w:rPr>
          <w:sz w:val="28"/>
          <w:szCs w:val="28"/>
        </w:rPr>
        <w:t>в санкции части (1) синтагму «до 200» заменить синтагмой «до 550»;</w:t>
      </w:r>
    </w:p>
    <w:p w:rsidR="00EF2296" w:rsidRDefault="00EF2296" w:rsidP="00EF2296">
      <w:pPr>
        <w:ind w:firstLine="567"/>
        <w:rPr>
          <w:sz w:val="28"/>
          <w:szCs w:val="28"/>
        </w:rPr>
      </w:pPr>
      <w:r>
        <w:rPr>
          <w:sz w:val="28"/>
          <w:szCs w:val="28"/>
        </w:rPr>
        <w:t>в санкции части (2) синтагму «от 200 до 700» заменить синтагмой «от 550 до 1050».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153. В статье 276:</w:t>
      </w:r>
    </w:p>
    <w:p w:rsidR="00EF2296" w:rsidRDefault="00EF2296" w:rsidP="00EF2296">
      <w:pPr>
        <w:ind w:firstLine="567"/>
        <w:rPr>
          <w:sz w:val="28"/>
          <w:szCs w:val="28"/>
        </w:rPr>
      </w:pPr>
      <w:r>
        <w:rPr>
          <w:sz w:val="28"/>
          <w:szCs w:val="28"/>
        </w:rPr>
        <w:t>в санкции части (1) синтагму «от 300 до 600» заменить синтагмой «от 650 до 950»;</w:t>
      </w:r>
    </w:p>
    <w:p w:rsidR="00EF2296" w:rsidRDefault="00EF2296" w:rsidP="00EF2296">
      <w:pPr>
        <w:ind w:firstLine="567"/>
        <w:rPr>
          <w:sz w:val="28"/>
          <w:szCs w:val="28"/>
        </w:rPr>
      </w:pPr>
      <w:r>
        <w:rPr>
          <w:sz w:val="28"/>
          <w:szCs w:val="28"/>
        </w:rPr>
        <w:t>в санкции части (2) синтагму «от 500 до 1500» заменить синтагмой «от 1150 до 1850».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154. В санкции части (1) статьи 279 синтагму «от 7000 до 10000» заменить синтагмой «от 8000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155. В статье 279</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«от 3000 до 7000» заменить синтагмой «от 4000 до 8000»;</w:t>
      </w:r>
    </w:p>
    <w:p w:rsidR="00EF2296" w:rsidRDefault="00EF2296" w:rsidP="00EF2296">
      <w:pPr>
        <w:ind w:firstLine="567"/>
        <w:rPr>
          <w:sz w:val="28"/>
          <w:szCs w:val="28"/>
        </w:rPr>
      </w:pPr>
      <w:r>
        <w:rPr>
          <w:sz w:val="28"/>
          <w:szCs w:val="28"/>
        </w:rPr>
        <w:t>в санкции части (2) синтагму «от 5000 до 8000» заменить синтагмой «от 6000 до 9000»;</w:t>
      </w:r>
    </w:p>
    <w:p w:rsidR="00EF2296" w:rsidRDefault="00EF2296" w:rsidP="00EF2296">
      <w:pPr>
        <w:ind w:firstLine="567"/>
        <w:rPr>
          <w:sz w:val="28"/>
          <w:szCs w:val="28"/>
        </w:rPr>
      </w:pPr>
      <w:r>
        <w:rPr>
          <w:sz w:val="28"/>
          <w:szCs w:val="28"/>
        </w:rPr>
        <w:t>в санкции части (3) синтагму «от 7000 до 10000» заменить синтагмой «от 8000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156. В статье 279</w:t>
      </w:r>
      <w:r>
        <w:rPr>
          <w:sz w:val="28"/>
          <w:szCs w:val="28"/>
          <w:vertAlign w:val="superscript"/>
        </w:rPr>
        <w:t>2</w:t>
      </w:r>
      <w:r>
        <w:rPr>
          <w:sz w:val="28"/>
          <w:szCs w:val="28"/>
        </w:rPr>
        <w:t>:</w:t>
      </w:r>
    </w:p>
    <w:p w:rsidR="00EF2296" w:rsidRDefault="00EF2296" w:rsidP="00EF2296">
      <w:pPr>
        <w:ind w:firstLine="567"/>
        <w:rPr>
          <w:sz w:val="28"/>
          <w:szCs w:val="28"/>
        </w:rPr>
      </w:pPr>
      <w:r>
        <w:rPr>
          <w:sz w:val="28"/>
          <w:szCs w:val="28"/>
        </w:rPr>
        <w:t>в санкции части (1) синтагму «от 300 до 600» заменить синтагмой «от 650 до 950», синтагму «от 1000 до 3000» заменить синтагмой «от 2000 до 4000»;</w:t>
      </w:r>
    </w:p>
    <w:p w:rsidR="00EF2296" w:rsidRDefault="00EF2296" w:rsidP="00EF2296">
      <w:pPr>
        <w:ind w:firstLine="567"/>
        <w:rPr>
          <w:sz w:val="28"/>
          <w:szCs w:val="28"/>
        </w:rPr>
      </w:pPr>
      <w:r>
        <w:rPr>
          <w:sz w:val="28"/>
          <w:szCs w:val="28"/>
        </w:rPr>
        <w:t>в санкции части (2) синтагму «от 200 до 500» заменить синтагмой «от 550 до 850», синтагму «от 800 до 2000» заменить синтагмой «от 1800 до 3000»;</w:t>
      </w:r>
    </w:p>
    <w:p w:rsidR="00EF2296" w:rsidRDefault="00EF2296" w:rsidP="00EF2296">
      <w:pPr>
        <w:ind w:firstLine="567"/>
        <w:rPr>
          <w:sz w:val="28"/>
          <w:szCs w:val="28"/>
        </w:rPr>
      </w:pPr>
      <w:r>
        <w:rPr>
          <w:sz w:val="28"/>
          <w:szCs w:val="28"/>
        </w:rPr>
        <w:t>в санкции части (3) синтагму «от 500 до 1000» заменить синтагмой «от 850 до 1350», синтагму «от 3000 до 5000» заменить синтагмой «от 4000 до 6000».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157. В санкции части (2) статьи 280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158. В санкции статьи 281 синтагму «от 200 до 500» заменить синтагмой «от 550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159. В санкции части (2) статьи 285 синтагму «от 200 до 500» заменить синтагмой «от 550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160. В статье 287:</w:t>
      </w:r>
    </w:p>
    <w:p w:rsidR="00EF2296" w:rsidRDefault="00EF2296" w:rsidP="00EF2296">
      <w:pPr>
        <w:ind w:firstLine="567"/>
        <w:rPr>
          <w:sz w:val="28"/>
          <w:szCs w:val="28"/>
        </w:rPr>
      </w:pPr>
      <w:r>
        <w:rPr>
          <w:sz w:val="28"/>
          <w:szCs w:val="28"/>
        </w:rPr>
        <w:t>в санкции части (1) синтагму «от 200 до 700» заменить синтагмой «от 550 до 1050»;</w:t>
      </w:r>
    </w:p>
    <w:p w:rsidR="00EF2296" w:rsidRDefault="00EF2296" w:rsidP="00EF2296">
      <w:pPr>
        <w:ind w:firstLine="567"/>
        <w:rPr>
          <w:sz w:val="28"/>
          <w:szCs w:val="28"/>
        </w:rPr>
      </w:pPr>
      <w:r>
        <w:rPr>
          <w:sz w:val="28"/>
          <w:szCs w:val="28"/>
        </w:rPr>
        <w:t>в санкции части (2) синтагму «от 400 до 1000» заменить синтагмой «от 750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161. В статье 288:</w:t>
      </w:r>
    </w:p>
    <w:p w:rsidR="00EF2296" w:rsidRDefault="00EF2296" w:rsidP="00EF2296">
      <w:pPr>
        <w:ind w:firstLine="567"/>
        <w:rPr>
          <w:sz w:val="28"/>
          <w:szCs w:val="28"/>
        </w:rPr>
      </w:pPr>
      <w:r>
        <w:rPr>
          <w:sz w:val="28"/>
          <w:szCs w:val="28"/>
        </w:rPr>
        <w:t>в санкции части (1) синтагму «от 200 до 500» заменить синтагмой «от 550 до 850»;</w:t>
      </w:r>
    </w:p>
    <w:p w:rsidR="00EF2296" w:rsidRDefault="00EF2296" w:rsidP="00EF2296">
      <w:pPr>
        <w:ind w:firstLine="567"/>
        <w:rPr>
          <w:sz w:val="28"/>
          <w:szCs w:val="28"/>
        </w:rPr>
      </w:pPr>
      <w:r>
        <w:rPr>
          <w:sz w:val="28"/>
          <w:szCs w:val="28"/>
        </w:rPr>
        <w:t>в санкции части (2) синтагму «от 200 до 700» заменить синтагмой «от 550 до 1050».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162. В санкции части (1) статьи 290 синтагму «от 300 до 600» заменить синтагмой «от 650 до 950».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163. В санкции статьи 291 синтагму «до 500» заменить синтагмой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164. В статье 292:</w:t>
      </w:r>
    </w:p>
    <w:p w:rsidR="00EF2296" w:rsidRDefault="00EF2296" w:rsidP="00EF2296">
      <w:pPr>
        <w:ind w:firstLine="567"/>
        <w:rPr>
          <w:sz w:val="28"/>
          <w:szCs w:val="28"/>
        </w:rPr>
      </w:pPr>
      <w:r>
        <w:rPr>
          <w:sz w:val="28"/>
          <w:szCs w:val="28"/>
        </w:rPr>
        <w:t>в санкции части (1) синтагму «от 300 до 800» заменить синтагмой «от 650 до 1150», синтагму «от 3000 до 5000» заменить синтагмой «от 3000 до 6000»;</w:t>
      </w:r>
    </w:p>
    <w:p w:rsidR="00EF2296" w:rsidRDefault="00EF2296" w:rsidP="00EF2296">
      <w:pPr>
        <w:ind w:firstLine="567"/>
        <w:rPr>
          <w:sz w:val="28"/>
          <w:szCs w:val="28"/>
        </w:rPr>
      </w:pPr>
      <w:r>
        <w:rPr>
          <w:sz w:val="28"/>
          <w:szCs w:val="28"/>
        </w:rPr>
        <w:t>в санкции (1</w:t>
      </w:r>
      <w:r>
        <w:rPr>
          <w:sz w:val="28"/>
          <w:szCs w:val="28"/>
          <w:vertAlign w:val="superscript"/>
        </w:rPr>
        <w:t>1</w:t>
      </w:r>
      <w:r>
        <w:rPr>
          <w:sz w:val="28"/>
          <w:szCs w:val="28"/>
        </w:rPr>
        <w:t>) синтагму «от 600 до 1000» заменить синтагмой «от 950 до 1350», синтагму «от 6000 до 8000» заменить синтагмой «от 7000 до 9000»;</w:t>
      </w:r>
    </w:p>
    <w:p w:rsidR="00EF2296" w:rsidRDefault="00EF2296" w:rsidP="00EF2296">
      <w:pPr>
        <w:ind w:firstLine="567"/>
        <w:rPr>
          <w:sz w:val="28"/>
          <w:szCs w:val="28"/>
        </w:rPr>
      </w:pPr>
      <w:r>
        <w:rPr>
          <w:sz w:val="28"/>
          <w:szCs w:val="28"/>
        </w:rPr>
        <w:t>в санкции части (2) синтагму «от 7000 до 10000» заменить синтагмой «от 8000 до 11000».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165. В санкции статьи 293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166. В санкции части (4) статьи 295</w:t>
      </w:r>
      <w:r>
        <w:rPr>
          <w:sz w:val="28"/>
          <w:szCs w:val="28"/>
          <w:vertAlign w:val="superscript"/>
        </w:rPr>
        <w:t xml:space="preserve">2 </w:t>
      </w:r>
      <w:r>
        <w:rPr>
          <w:sz w:val="28"/>
          <w:szCs w:val="28"/>
        </w:rPr>
        <w:t>синтагму «от 300 до 600» заменить синтагмой «от 650 до 950».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167. В санкции статьи 296 синтагму «от 200 до 500» заменить синтагмой «от 550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168. В санкции статьи 297 синтагму «от 200 до 600» заменить синтагмой «от 550 до 950».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169. В санкции статьи 301</w:t>
      </w:r>
      <w:r>
        <w:rPr>
          <w:sz w:val="28"/>
          <w:szCs w:val="28"/>
          <w:vertAlign w:val="superscript"/>
        </w:rPr>
        <w:t xml:space="preserve">1 </w:t>
      </w:r>
      <w:r>
        <w:rPr>
          <w:sz w:val="28"/>
          <w:szCs w:val="28"/>
        </w:rPr>
        <w:t>синтагму «от 300 до 500» заменить синтагмой «от 650 до 850», синтагму «от 1000 до 3000» заменить синтагмой «от 2000 до 4000».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170. В статье 302:</w:t>
      </w:r>
    </w:p>
    <w:p w:rsidR="00EF2296" w:rsidRDefault="00EF2296" w:rsidP="00EF2296">
      <w:pPr>
        <w:ind w:firstLine="567"/>
        <w:rPr>
          <w:sz w:val="28"/>
          <w:szCs w:val="28"/>
        </w:rPr>
      </w:pPr>
      <w:r>
        <w:rPr>
          <w:sz w:val="28"/>
          <w:szCs w:val="28"/>
        </w:rPr>
        <w:t>в санкции части (1) синтагму «от 300 до 1000» заменить синтагмой «от 650 до 1350», синтагму «от 1000 до 2500» заменить синтагмой «от 2000 до 3500»;</w:t>
      </w:r>
    </w:p>
    <w:p w:rsidR="00EF2296" w:rsidRDefault="00EF2296" w:rsidP="00EF2296">
      <w:pPr>
        <w:ind w:firstLine="567"/>
        <w:rPr>
          <w:rFonts w:eastAsia="Calibri"/>
          <w:sz w:val="28"/>
          <w:szCs w:val="28"/>
        </w:rPr>
      </w:pPr>
      <w:r>
        <w:rPr>
          <w:sz w:val="28"/>
          <w:szCs w:val="28"/>
        </w:rPr>
        <w:t>в санкции части (2) синтагму «от 500 до 2500» заменить синтагмой «от 850 до 2850», синтагму «от 2500 до 5000» заменить синтагмой «от 3500 до 6000».</w:t>
      </w:r>
    </w:p>
    <w:p w:rsidR="00EF2296" w:rsidRDefault="00EF2296" w:rsidP="00EF2296">
      <w:pPr>
        <w:pStyle w:val="a5"/>
        <w:tabs>
          <w:tab w:val="left" w:pos="2977"/>
        </w:tabs>
        <w:spacing w:line="276" w:lineRule="auto"/>
        <w:ind w:firstLine="720"/>
        <w:rPr>
          <w:sz w:val="28"/>
          <w:szCs w:val="28"/>
        </w:rPr>
      </w:pPr>
    </w:p>
    <w:p w:rsidR="00EF2296" w:rsidRDefault="00EF2296" w:rsidP="00EF2296">
      <w:pPr>
        <w:ind w:firstLine="567"/>
        <w:rPr>
          <w:sz w:val="28"/>
          <w:szCs w:val="28"/>
        </w:rPr>
      </w:pPr>
      <w:r>
        <w:rPr>
          <w:sz w:val="28"/>
          <w:szCs w:val="28"/>
        </w:rPr>
        <w:t>171. В статье 303:</w:t>
      </w:r>
    </w:p>
    <w:p w:rsidR="00EF2296" w:rsidRDefault="00EF2296" w:rsidP="00EF2296">
      <w:pPr>
        <w:ind w:firstLine="567"/>
        <w:rPr>
          <w:sz w:val="28"/>
          <w:szCs w:val="28"/>
        </w:rPr>
      </w:pPr>
      <w:r>
        <w:rPr>
          <w:sz w:val="28"/>
          <w:szCs w:val="28"/>
        </w:rPr>
        <w:t>в санкции части (1) синтагму «от 200 до 500» заменить синтагмой «от 550 до 850»;</w:t>
      </w:r>
    </w:p>
    <w:p w:rsidR="00EF2296" w:rsidRDefault="00EF2296" w:rsidP="00EF2296">
      <w:pPr>
        <w:ind w:firstLine="567"/>
        <w:rPr>
          <w:sz w:val="28"/>
          <w:szCs w:val="28"/>
        </w:rPr>
      </w:pPr>
      <w:r>
        <w:rPr>
          <w:sz w:val="28"/>
          <w:szCs w:val="28"/>
        </w:rPr>
        <w:t>в санкции части (2) синтагму «до 350» заменить синтагмой «до 700»;</w:t>
      </w:r>
    </w:p>
    <w:p w:rsidR="00EF2296" w:rsidRDefault="00EF2296" w:rsidP="00EF2296">
      <w:pPr>
        <w:ind w:firstLine="567"/>
        <w:rPr>
          <w:sz w:val="28"/>
          <w:szCs w:val="28"/>
        </w:rPr>
      </w:pPr>
      <w:r>
        <w:rPr>
          <w:sz w:val="28"/>
          <w:szCs w:val="28"/>
        </w:rPr>
        <w:t>в санкции части (3) синтагму «от 400 до 600» заменить синтагмой «от 750 до 950».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172. В санкции части (1) статьи 306 синтагму «от 300 до 800» заменить синтагмой «от 650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173. В санкции части (1) статьи 307 синтагму «от 300 до 800» заменить синтагмой «от 650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174. В санкции статьи 309 синтагму «от 800 до 1000» заменить синтагмой «1150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175. В статье 310:</w:t>
      </w:r>
    </w:p>
    <w:p w:rsidR="00EF2296" w:rsidRDefault="00EF2296" w:rsidP="00EF2296">
      <w:pPr>
        <w:ind w:firstLine="567"/>
        <w:rPr>
          <w:sz w:val="28"/>
          <w:szCs w:val="28"/>
        </w:rPr>
      </w:pPr>
      <w:r>
        <w:rPr>
          <w:sz w:val="28"/>
          <w:szCs w:val="28"/>
        </w:rPr>
        <w:t>в санкции части (1) синтагму «от 500 до 800» заменить синтагмой «от 850 до 1150»;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176. В статье 311:</w:t>
      </w:r>
    </w:p>
    <w:p w:rsidR="00EF2296" w:rsidRDefault="00EF2296" w:rsidP="00EF2296">
      <w:pPr>
        <w:ind w:firstLine="567"/>
        <w:rPr>
          <w:sz w:val="28"/>
          <w:szCs w:val="28"/>
        </w:rPr>
      </w:pPr>
      <w:r>
        <w:rPr>
          <w:sz w:val="28"/>
          <w:szCs w:val="28"/>
        </w:rPr>
        <w:t>в санкции части (1) синтагму «до 300» заменить синтагмой «до 650»;</w:t>
      </w:r>
    </w:p>
    <w:p w:rsidR="00EF2296" w:rsidRDefault="00EF2296" w:rsidP="00EF2296">
      <w:pPr>
        <w:ind w:firstLine="567"/>
        <w:rPr>
          <w:sz w:val="28"/>
          <w:szCs w:val="28"/>
        </w:rPr>
      </w:pPr>
      <w:r>
        <w:rPr>
          <w:sz w:val="28"/>
          <w:szCs w:val="28"/>
        </w:rPr>
        <w:t>в санкции части (2) синтагму «от 200 до 800» заменить синтагмой «от 550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177. В статье 312:</w:t>
      </w:r>
    </w:p>
    <w:p w:rsidR="00EF2296" w:rsidRDefault="00EF2296" w:rsidP="00EF2296">
      <w:pPr>
        <w:ind w:firstLine="567"/>
        <w:rPr>
          <w:sz w:val="28"/>
          <w:szCs w:val="28"/>
        </w:rPr>
      </w:pPr>
      <w:r>
        <w:rPr>
          <w:sz w:val="28"/>
          <w:szCs w:val="28"/>
        </w:rPr>
        <w:t>в санкции части (1) синтагму «до 300» заменить синтагмой «до 650»;</w:t>
      </w:r>
    </w:p>
    <w:p w:rsidR="00EF2296" w:rsidRDefault="00EF2296" w:rsidP="00EF2296">
      <w:pPr>
        <w:ind w:firstLine="567"/>
        <w:rPr>
          <w:sz w:val="28"/>
          <w:szCs w:val="28"/>
        </w:rPr>
      </w:pPr>
      <w:r>
        <w:rPr>
          <w:sz w:val="28"/>
          <w:szCs w:val="28"/>
        </w:rPr>
        <w:t>в санкции части (2) синтагму «от 200 до 800» заменить синтагмой «от 550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178. В санкции статьи 313 синтагму «до 300» заменить синтагмой «до 650».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179. В статье 314:</w:t>
      </w:r>
    </w:p>
    <w:p w:rsidR="00EF2296" w:rsidRDefault="00EF2296" w:rsidP="00EF2296">
      <w:pPr>
        <w:ind w:firstLine="567"/>
        <w:rPr>
          <w:sz w:val="28"/>
          <w:szCs w:val="28"/>
        </w:rPr>
      </w:pPr>
      <w:r>
        <w:rPr>
          <w:sz w:val="28"/>
          <w:szCs w:val="28"/>
        </w:rPr>
        <w:t>в санкции части (1) синтагму «от 200 до 500» заменить синтагмой «550 до 850»;</w:t>
      </w:r>
    </w:p>
    <w:p w:rsidR="00EF2296" w:rsidRDefault="00EF2296" w:rsidP="00EF2296">
      <w:pPr>
        <w:ind w:firstLine="567"/>
        <w:rPr>
          <w:sz w:val="28"/>
          <w:szCs w:val="28"/>
        </w:rPr>
      </w:pPr>
      <w:r>
        <w:rPr>
          <w:sz w:val="28"/>
          <w:szCs w:val="28"/>
        </w:rPr>
        <w:t>в санкции части (2) синтагму «от 300 до 800» заменить синтагмой «от 650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180. В статье 315:</w:t>
      </w:r>
    </w:p>
    <w:p w:rsidR="00EF2296" w:rsidRDefault="00EF2296" w:rsidP="00EF2296">
      <w:pPr>
        <w:ind w:firstLine="567"/>
        <w:rPr>
          <w:sz w:val="28"/>
          <w:szCs w:val="28"/>
        </w:rPr>
      </w:pPr>
      <w:r>
        <w:rPr>
          <w:sz w:val="28"/>
          <w:szCs w:val="28"/>
        </w:rPr>
        <w:t>в санкции части (1) синтагму «до 300» заменить синтагмой «до 650»;</w:t>
      </w:r>
    </w:p>
    <w:p w:rsidR="00EF2296" w:rsidRDefault="00EF2296" w:rsidP="00EF2296">
      <w:pPr>
        <w:ind w:firstLine="567"/>
        <w:rPr>
          <w:sz w:val="28"/>
          <w:szCs w:val="28"/>
        </w:rPr>
      </w:pPr>
      <w:r>
        <w:rPr>
          <w:sz w:val="28"/>
          <w:szCs w:val="28"/>
        </w:rPr>
        <w:t>в санкции части (2) синтагму «от 500 до 1000» заменить синтагмой «от 850 до 1350».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181. В санкции статьи 316 синтагму «от 200 до 400» заменить синтагмой «от 550 до 750».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182. В статье 320:</w:t>
      </w:r>
    </w:p>
    <w:p w:rsidR="00EF2296" w:rsidRDefault="00EF2296" w:rsidP="00EF2296">
      <w:pPr>
        <w:ind w:firstLine="567"/>
        <w:rPr>
          <w:sz w:val="28"/>
          <w:szCs w:val="28"/>
        </w:rPr>
      </w:pPr>
      <w:r>
        <w:rPr>
          <w:sz w:val="28"/>
          <w:szCs w:val="28"/>
        </w:rPr>
        <w:t>в санкции части (1) синтагму «от 200 до 300» заменить синтагмой «от 550 до 650»;</w:t>
      </w:r>
    </w:p>
    <w:p w:rsidR="00EF2296" w:rsidRDefault="00EF2296" w:rsidP="00EF2296">
      <w:pPr>
        <w:ind w:firstLine="567"/>
        <w:rPr>
          <w:sz w:val="28"/>
          <w:szCs w:val="28"/>
        </w:rPr>
      </w:pPr>
      <w:r>
        <w:rPr>
          <w:sz w:val="28"/>
          <w:szCs w:val="28"/>
        </w:rPr>
        <w:t>в санкции части (2) синтагму «от 300 до 500» заменить синтагмой «от 650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183. В статье 322:</w:t>
      </w:r>
    </w:p>
    <w:p w:rsidR="00EF2296" w:rsidRDefault="00EF2296" w:rsidP="00EF2296">
      <w:pPr>
        <w:ind w:firstLine="567"/>
        <w:rPr>
          <w:sz w:val="28"/>
          <w:szCs w:val="28"/>
        </w:rPr>
      </w:pPr>
      <w:r>
        <w:rPr>
          <w:sz w:val="28"/>
          <w:szCs w:val="28"/>
        </w:rPr>
        <w:t>в санкции части (1) синтагму «до 300» заменить синтагмой «до 650»;</w:t>
      </w:r>
    </w:p>
    <w:p w:rsidR="00EF2296" w:rsidRDefault="00EF2296" w:rsidP="00EF2296">
      <w:pPr>
        <w:ind w:firstLine="567"/>
        <w:rPr>
          <w:sz w:val="28"/>
          <w:szCs w:val="28"/>
        </w:rPr>
      </w:pPr>
      <w:r>
        <w:rPr>
          <w:sz w:val="28"/>
          <w:szCs w:val="28"/>
        </w:rPr>
        <w:t>в санкции части (2) синтагму «от 200 до 500» заменить синтагмой «от 550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184. В санкции части (1) статьи 323 синтагму «от 200 до 500» заменить синтагмой «от 550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185. В статье 327:</w:t>
      </w:r>
    </w:p>
    <w:p w:rsidR="00EF2296" w:rsidRDefault="00EF2296" w:rsidP="00EF2296">
      <w:pPr>
        <w:ind w:firstLine="567"/>
        <w:rPr>
          <w:sz w:val="28"/>
          <w:szCs w:val="28"/>
        </w:rPr>
      </w:pPr>
      <w:r>
        <w:rPr>
          <w:sz w:val="28"/>
          <w:szCs w:val="28"/>
        </w:rPr>
        <w:t>в санкции части (1) синтагму «от 300от 800» заменить синтагмой «от 650 до 1150»;</w:t>
      </w:r>
    </w:p>
    <w:p w:rsidR="00EF2296" w:rsidRDefault="00EF2296" w:rsidP="00EF2296">
      <w:pPr>
        <w:ind w:firstLine="567"/>
        <w:rPr>
          <w:sz w:val="28"/>
          <w:szCs w:val="28"/>
        </w:rPr>
      </w:pPr>
      <w:r>
        <w:rPr>
          <w:sz w:val="28"/>
          <w:szCs w:val="28"/>
        </w:rPr>
        <w:t>в санкции части (2) синтагмой «от 1000 до 2000» заменить синтагмой «от 1350 до 2350».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186. В санкции части (1) статьи 328 синтагму «от 300 до 800» заменить синтагмой «от 650 до 1150».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187. В санкции части (1) статьи 329 синтагму «до 500» заменить синтагмой «до 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188. В санкции части (3) статьи 330</w:t>
      </w:r>
      <w:r>
        <w:rPr>
          <w:sz w:val="28"/>
          <w:szCs w:val="28"/>
          <w:vertAlign w:val="superscript"/>
        </w:rPr>
        <w:t xml:space="preserve">1 </w:t>
      </w:r>
      <w:r>
        <w:rPr>
          <w:sz w:val="28"/>
          <w:szCs w:val="28"/>
        </w:rPr>
        <w:t>синтагму «от 150 до 300» заменить синтагмой «от 500 до 650».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189. В статье 332:</w:t>
      </w:r>
    </w:p>
    <w:p w:rsidR="00EF2296" w:rsidRDefault="00EF2296" w:rsidP="00EF2296">
      <w:pPr>
        <w:ind w:firstLine="567"/>
        <w:rPr>
          <w:sz w:val="28"/>
          <w:szCs w:val="28"/>
        </w:rPr>
      </w:pPr>
      <w:r>
        <w:rPr>
          <w:sz w:val="28"/>
          <w:szCs w:val="28"/>
        </w:rPr>
        <w:t>в санкции части (1) синтагму «от 500 до 1000» заменить синтагмой «от 850 до 1350»;</w:t>
      </w:r>
    </w:p>
    <w:p w:rsidR="00EF2296" w:rsidRDefault="00EF2296" w:rsidP="00EF2296">
      <w:pPr>
        <w:ind w:firstLine="567"/>
        <w:rPr>
          <w:sz w:val="28"/>
          <w:szCs w:val="28"/>
        </w:rPr>
      </w:pPr>
      <w:r>
        <w:rPr>
          <w:sz w:val="28"/>
          <w:szCs w:val="28"/>
        </w:rPr>
        <w:t>в санкции части (2) синтагмой «от 1000 до 2000» заменить синтагмой «от 1350 до 2350».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190. В статье 333:</w:t>
      </w:r>
    </w:p>
    <w:p w:rsidR="00EF2296" w:rsidRDefault="00EF2296" w:rsidP="00EF2296">
      <w:pPr>
        <w:ind w:firstLine="567"/>
        <w:rPr>
          <w:sz w:val="28"/>
          <w:szCs w:val="28"/>
        </w:rPr>
      </w:pPr>
      <w:r>
        <w:rPr>
          <w:sz w:val="28"/>
          <w:szCs w:val="28"/>
        </w:rPr>
        <w:t>в санкции части (1) «от 1000 до 3000» заменить синтагмой «от 1350 до 3350»;</w:t>
      </w:r>
    </w:p>
    <w:p w:rsidR="00EF2296" w:rsidRDefault="00EF2296" w:rsidP="00EF2296">
      <w:pPr>
        <w:ind w:firstLine="567"/>
        <w:rPr>
          <w:sz w:val="28"/>
          <w:szCs w:val="28"/>
        </w:rPr>
      </w:pPr>
      <w:r>
        <w:rPr>
          <w:sz w:val="28"/>
          <w:szCs w:val="28"/>
        </w:rPr>
        <w:t>в санкции части (2) синтагму «от 2000 до 4000» заменить синтагмой «от 2350 до 4350»;</w:t>
      </w:r>
    </w:p>
    <w:p w:rsidR="00EF2296" w:rsidRDefault="00EF2296" w:rsidP="00EF2296">
      <w:pPr>
        <w:ind w:firstLine="567"/>
        <w:rPr>
          <w:sz w:val="28"/>
          <w:szCs w:val="28"/>
        </w:rPr>
      </w:pPr>
      <w:r>
        <w:rPr>
          <w:sz w:val="28"/>
          <w:szCs w:val="28"/>
        </w:rPr>
        <w:t>в санкции части (3) синтагму «от 4000 до 6000» заменить синтагмой «от 4350 до 6350»;</w:t>
      </w:r>
    </w:p>
    <w:p w:rsidR="00EF2296" w:rsidRDefault="00EF2296" w:rsidP="00EF2296">
      <w:pPr>
        <w:ind w:firstLine="567"/>
        <w:rPr>
          <w:sz w:val="28"/>
          <w:szCs w:val="28"/>
        </w:rPr>
      </w:pPr>
      <w:r>
        <w:rPr>
          <w:sz w:val="28"/>
          <w:szCs w:val="28"/>
        </w:rPr>
        <w:t>в санкции (4) синтагму «от 500 до 1500» заменить синтагмой «от 850 до 1850».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191. В статье 334:</w:t>
      </w:r>
    </w:p>
    <w:p w:rsidR="00EF2296" w:rsidRDefault="00EF2296" w:rsidP="00EF2296">
      <w:pPr>
        <w:ind w:firstLine="567"/>
        <w:rPr>
          <w:sz w:val="28"/>
          <w:szCs w:val="28"/>
        </w:rPr>
      </w:pPr>
      <w:r>
        <w:rPr>
          <w:sz w:val="28"/>
          <w:szCs w:val="28"/>
        </w:rPr>
        <w:t>в санкции части (1) синтагму «от 1000 до 2000» заменить синтагмой «от 1350 до 2350», синтагму «от 4000 до 8000» заменить синтагмой «от 5000 до 9000»;</w:t>
      </w:r>
    </w:p>
    <w:p w:rsidR="00EF2296" w:rsidRDefault="00EF2296" w:rsidP="00EF2296">
      <w:pPr>
        <w:ind w:firstLine="567"/>
        <w:rPr>
          <w:sz w:val="28"/>
          <w:szCs w:val="28"/>
        </w:rPr>
      </w:pPr>
      <w:r>
        <w:rPr>
          <w:sz w:val="28"/>
          <w:szCs w:val="28"/>
        </w:rPr>
        <w:t>в санкции части (2) синтагму «от 2000 до 4000» заменить синтагмой «от 2350 до 4350», синтагму «от 8000 до 12000» заменить синтагмой «от 9000 до 13000»;</w:t>
      </w:r>
    </w:p>
    <w:p w:rsidR="00EF2296" w:rsidRDefault="00EF2296" w:rsidP="00EF2296">
      <w:pPr>
        <w:ind w:firstLine="567"/>
        <w:rPr>
          <w:sz w:val="28"/>
          <w:szCs w:val="28"/>
        </w:rPr>
      </w:pPr>
      <w:r>
        <w:rPr>
          <w:sz w:val="28"/>
          <w:szCs w:val="28"/>
        </w:rPr>
        <w:t>в санкции части (3) синтагму «от 6000 до 8000» заменить синтагмой «от 6350 до 8350», синтагму «от 12000 до 14000» заменить синтагмой «от 13000 до 15000».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192. В статье 335:</w:t>
      </w:r>
    </w:p>
    <w:p w:rsidR="00EF2296" w:rsidRDefault="00EF2296" w:rsidP="00EF2296">
      <w:pPr>
        <w:ind w:firstLine="567"/>
        <w:rPr>
          <w:sz w:val="28"/>
          <w:szCs w:val="28"/>
        </w:rPr>
      </w:pPr>
      <w:r>
        <w:rPr>
          <w:sz w:val="28"/>
          <w:szCs w:val="28"/>
        </w:rPr>
        <w:t>в санкции части (1) синтагму «от 300 до 800» заменить синтагмой «от 650 до 1150»;</w:t>
      </w:r>
    </w:p>
    <w:p w:rsidR="00EF2296" w:rsidRDefault="00EF2296" w:rsidP="00EF2296">
      <w:pPr>
        <w:ind w:firstLine="567"/>
        <w:rPr>
          <w:sz w:val="28"/>
          <w:szCs w:val="28"/>
        </w:rPr>
      </w:pPr>
      <w:r>
        <w:rPr>
          <w:sz w:val="28"/>
          <w:szCs w:val="28"/>
        </w:rPr>
        <w:t>в санкции части (2) синтагмой «от 1000 до 2000» заменить синтагмой «от 1350 до 2350».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193. В статье 335</w:t>
      </w:r>
      <w:r>
        <w:rPr>
          <w:sz w:val="28"/>
          <w:szCs w:val="28"/>
          <w:vertAlign w:val="superscript"/>
        </w:rPr>
        <w:t>1</w:t>
      </w:r>
      <w:r>
        <w:rPr>
          <w:sz w:val="28"/>
          <w:szCs w:val="28"/>
        </w:rPr>
        <w:t>:</w:t>
      </w:r>
    </w:p>
    <w:p w:rsidR="00EF2296" w:rsidRDefault="00EF2296" w:rsidP="00EF2296">
      <w:pPr>
        <w:ind w:firstLine="567"/>
        <w:rPr>
          <w:sz w:val="28"/>
          <w:szCs w:val="28"/>
        </w:rPr>
      </w:pPr>
      <w:r>
        <w:rPr>
          <w:sz w:val="28"/>
          <w:szCs w:val="28"/>
        </w:rPr>
        <w:t>в санкции части (1) синтагму «до 1000» заменить синтагмой «до 1350», синтагму «от 1000 до 2500» заменить синтагмой «от 1350 до 2850»;</w:t>
      </w:r>
    </w:p>
    <w:p w:rsidR="00EF2296" w:rsidRDefault="00EF2296" w:rsidP="00EF2296">
      <w:pPr>
        <w:ind w:firstLine="567"/>
        <w:rPr>
          <w:sz w:val="28"/>
          <w:szCs w:val="28"/>
        </w:rPr>
      </w:pPr>
      <w:r>
        <w:rPr>
          <w:sz w:val="28"/>
          <w:szCs w:val="28"/>
        </w:rPr>
        <w:t>в санкции части (2) синтагму «до 1500» заменить синтагмой «до 1850 года», синтагму «от 2000 до 4000» заменить синтагмой «от 3000 до 5000».</w:t>
      </w:r>
    </w:p>
    <w:p w:rsidR="00EF2296" w:rsidRDefault="00EF2296" w:rsidP="00EF2296">
      <w:pPr>
        <w:ind w:firstLine="567"/>
        <w:rPr>
          <w:sz w:val="28"/>
          <w:szCs w:val="28"/>
        </w:rPr>
      </w:pPr>
    </w:p>
    <w:p w:rsidR="00EF2296" w:rsidRDefault="00EF2296" w:rsidP="00EF2296">
      <w:pPr>
        <w:ind w:firstLine="567"/>
        <w:rPr>
          <w:sz w:val="28"/>
          <w:szCs w:val="28"/>
        </w:rPr>
      </w:pPr>
      <w:r>
        <w:rPr>
          <w:sz w:val="28"/>
          <w:szCs w:val="28"/>
        </w:rPr>
        <w:t>194. В статье 341:</w:t>
      </w:r>
    </w:p>
    <w:p w:rsidR="00EF2296" w:rsidRDefault="00EF2296" w:rsidP="00EF2296">
      <w:pPr>
        <w:ind w:firstLine="567"/>
        <w:rPr>
          <w:sz w:val="28"/>
          <w:szCs w:val="28"/>
        </w:rPr>
      </w:pPr>
      <w:r>
        <w:rPr>
          <w:sz w:val="28"/>
          <w:szCs w:val="28"/>
        </w:rPr>
        <w:t>в санкции части (1) синтагму «от 200 до 600» заменить синтагмой «от 550 до 950»;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«от 300 до 1000» заменить синтагмой «от 650 до 1350».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195. В санкции части (1) статьи 344 синтагму «от 200 до 600» заменить синтагмой «от 550 до 950».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196.В санкции статьи 345 синтагму «от 150 до 400» заменить синтагмой «от 500 до 750».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197. В санкции статьи 346 синтагму «до 250» заменить синтагмой «до 600».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198. В статье 347:</w:t>
      </w:r>
    </w:p>
    <w:p w:rsidR="00EF2296" w:rsidRPr="00EF2296" w:rsidRDefault="00EF2296" w:rsidP="00EF2296">
      <w:pPr>
        <w:ind w:firstLine="567"/>
        <w:rPr>
          <w:sz w:val="28"/>
          <w:szCs w:val="28"/>
          <w:lang w:val="ru-RU"/>
        </w:rPr>
      </w:pPr>
      <w:r w:rsidRPr="00EF2296">
        <w:rPr>
          <w:sz w:val="28"/>
          <w:szCs w:val="28"/>
          <w:lang w:val="ru-RU"/>
        </w:rPr>
        <w:t>в санкции части (1) синтагму «до 500» заменить синтагмой «до 850»;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«от 200 до 700» заменить синтагмой «от 350 до 1050»;</w:t>
      </w:r>
    </w:p>
    <w:p w:rsidR="00EF2296" w:rsidRPr="00EF2296" w:rsidRDefault="00EF2296" w:rsidP="00EF2296">
      <w:pPr>
        <w:ind w:firstLine="567"/>
        <w:rPr>
          <w:sz w:val="28"/>
          <w:szCs w:val="28"/>
          <w:lang w:val="ru-RU"/>
        </w:rPr>
      </w:pPr>
      <w:r w:rsidRPr="00EF2296">
        <w:rPr>
          <w:sz w:val="28"/>
          <w:szCs w:val="28"/>
          <w:lang w:val="ru-RU"/>
        </w:rPr>
        <w:t>в санкции части (3) синтагму «от 500 до 800» заменить синтагмой «от 850 до 1150».</w:t>
      </w:r>
    </w:p>
    <w:p w:rsidR="00EF2296" w:rsidRPr="00EF2296" w:rsidRDefault="00EF2296" w:rsidP="00EF2296">
      <w:pPr>
        <w:ind w:firstLine="567"/>
        <w:rPr>
          <w:sz w:val="28"/>
          <w:szCs w:val="28"/>
          <w:lang w:val="ru-RU"/>
        </w:rPr>
      </w:pPr>
    </w:p>
    <w:p w:rsidR="00EF2296" w:rsidRDefault="00EF2296" w:rsidP="00EF2296">
      <w:pPr>
        <w:ind w:firstLine="567"/>
        <w:rPr>
          <w:sz w:val="28"/>
          <w:szCs w:val="28"/>
        </w:rPr>
      </w:pPr>
      <w:r>
        <w:rPr>
          <w:sz w:val="28"/>
          <w:szCs w:val="28"/>
        </w:rPr>
        <w:t>199. В статье 349:</w:t>
      </w:r>
    </w:p>
    <w:p w:rsidR="00EF2296" w:rsidRPr="00EF2296" w:rsidRDefault="00EF2296" w:rsidP="00EF2296">
      <w:pPr>
        <w:ind w:firstLine="567"/>
        <w:rPr>
          <w:sz w:val="28"/>
          <w:szCs w:val="28"/>
          <w:lang w:val="ru-RU"/>
        </w:rPr>
      </w:pPr>
      <w:r w:rsidRPr="00EF2296">
        <w:rPr>
          <w:sz w:val="28"/>
          <w:szCs w:val="28"/>
          <w:lang w:val="ru-RU"/>
        </w:rPr>
        <w:t>в санкции части (1) синтагму «от 300 до 1000» заменить синтагмой «от 650 до 1350»;</w:t>
      </w:r>
    </w:p>
    <w:p w:rsidR="00EF2296" w:rsidRPr="00EF2296" w:rsidRDefault="00EF2296" w:rsidP="00EF2296">
      <w:pPr>
        <w:ind w:firstLine="567"/>
        <w:rPr>
          <w:sz w:val="28"/>
          <w:szCs w:val="28"/>
          <w:lang w:val="ru-RU"/>
        </w:rPr>
      </w:pPr>
      <w:r w:rsidRPr="00EF2296">
        <w:rPr>
          <w:sz w:val="28"/>
          <w:szCs w:val="28"/>
          <w:lang w:val="ru-RU"/>
        </w:rPr>
        <w:t>в санкции части (1</w:t>
      </w:r>
      <w:r w:rsidRPr="00EF2296">
        <w:rPr>
          <w:sz w:val="28"/>
          <w:szCs w:val="28"/>
          <w:vertAlign w:val="superscript"/>
          <w:lang w:val="ru-RU"/>
        </w:rPr>
        <w:t>1</w:t>
      </w:r>
      <w:r w:rsidRPr="00EF2296">
        <w:rPr>
          <w:sz w:val="28"/>
          <w:szCs w:val="28"/>
          <w:lang w:val="ru-RU"/>
        </w:rPr>
        <w:t>) синтагму «от 500 до 1000» заменить синтагмой «от 850 до 1350».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200. В статье 351:</w:t>
      </w:r>
    </w:p>
    <w:p w:rsidR="00EF2296" w:rsidRPr="00EF2296" w:rsidRDefault="00EF2296" w:rsidP="00EF2296">
      <w:pPr>
        <w:ind w:firstLine="567"/>
        <w:rPr>
          <w:sz w:val="28"/>
          <w:szCs w:val="28"/>
          <w:lang w:val="ru-RU"/>
        </w:rPr>
      </w:pPr>
      <w:r w:rsidRPr="00EF2296">
        <w:rPr>
          <w:sz w:val="28"/>
          <w:szCs w:val="28"/>
          <w:lang w:val="ru-RU"/>
        </w:rPr>
        <w:t>в санкции части (1) синтагму «до 600» заменить синтагмой «до 950»;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«от 300 до 700» заменить синтагмой «от 650 до 1050».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201. В статье 352:</w:t>
      </w:r>
    </w:p>
    <w:p w:rsidR="00EF2296" w:rsidRPr="00EF2296" w:rsidRDefault="00EF2296" w:rsidP="00EF2296">
      <w:pPr>
        <w:ind w:firstLine="567"/>
        <w:rPr>
          <w:sz w:val="28"/>
          <w:szCs w:val="28"/>
          <w:lang w:val="ru-RU"/>
        </w:rPr>
      </w:pPr>
      <w:r w:rsidRPr="00EF2296">
        <w:rPr>
          <w:sz w:val="28"/>
          <w:szCs w:val="28"/>
          <w:lang w:val="ru-RU"/>
        </w:rPr>
        <w:t>в санкции части (1) синтагму «до 500» заменить синтагмой «до 850»;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«от 500 до 1000» заменить синтагмой «от 850 до 1350».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202. В санкции статьи 352</w:t>
      </w:r>
      <w:r w:rsidRPr="00EF2296">
        <w:rPr>
          <w:sz w:val="28"/>
          <w:szCs w:val="28"/>
          <w:vertAlign w:val="superscript"/>
          <w:lang w:val="ru-RU"/>
        </w:rPr>
        <w:t>1</w:t>
      </w:r>
      <w:r w:rsidRPr="00EF2296">
        <w:rPr>
          <w:sz w:val="28"/>
          <w:szCs w:val="28"/>
          <w:lang w:val="ru-RU"/>
        </w:rPr>
        <w:t xml:space="preserve"> синтагму «до 600» заменить синтагмой «до 950».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203. В санкции статьи 353 синтагму «до 300» заменить синтагмой «до 650».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204. В санкции статьи 355 синтагму «до 300» заменить синтагмой «до 650».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205. В санкции статьи 357 синтагму «до 500» заменить синтагмой «до 850».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206. В санкции статьи 359 синтагму «до 200» заменить синтагмой «до 550».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207. В статье 360:</w:t>
      </w:r>
    </w:p>
    <w:p w:rsidR="00EF2296" w:rsidRPr="00EF2296" w:rsidRDefault="00EF2296" w:rsidP="00EF2296">
      <w:pPr>
        <w:ind w:firstLine="567"/>
        <w:rPr>
          <w:sz w:val="28"/>
          <w:szCs w:val="28"/>
          <w:lang w:val="ru-RU"/>
        </w:rPr>
      </w:pPr>
      <w:r w:rsidRPr="00EF2296">
        <w:rPr>
          <w:sz w:val="28"/>
          <w:szCs w:val="28"/>
          <w:lang w:val="ru-RU"/>
        </w:rPr>
        <w:t>в санкции части (1) синтагму «до 400» заменить синтагмой «до 750»;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«до 500» заменить синтагмой «до 850».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208. В статье 361:</w:t>
      </w:r>
    </w:p>
    <w:p w:rsidR="00EF2296" w:rsidRPr="00EF2296" w:rsidRDefault="00EF2296" w:rsidP="00EF2296">
      <w:pPr>
        <w:ind w:firstLine="567"/>
        <w:rPr>
          <w:sz w:val="28"/>
          <w:szCs w:val="28"/>
          <w:lang w:val="ru-RU"/>
        </w:rPr>
      </w:pPr>
      <w:r w:rsidRPr="00EF2296">
        <w:rPr>
          <w:sz w:val="28"/>
          <w:szCs w:val="28"/>
          <w:lang w:val="ru-RU"/>
        </w:rPr>
        <w:t>в санкции части (1) синтагму «до 300» заменить синтагмой «до 650»;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«от 200 до 600» заменить синтагмой «от 550 до 950».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209. В санкции части (1) статьи 362 синтагму «до 400» заменить синтагмой «до 750».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210. В статье 362</w:t>
      </w:r>
      <w:r w:rsidRPr="00EF2296">
        <w:rPr>
          <w:sz w:val="28"/>
          <w:szCs w:val="28"/>
          <w:vertAlign w:val="superscript"/>
          <w:lang w:val="ru-RU"/>
        </w:rPr>
        <w:t>1</w:t>
      </w:r>
      <w:r w:rsidRPr="00EF2296">
        <w:rPr>
          <w:sz w:val="28"/>
          <w:szCs w:val="28"/>
          <w:lang w:val="ru-RU"/>
        </w:rPr>
        <w:t>:</w:t>
      </w:r>
    </w:p>
    <w:p w:rsidR="00EF2296" w:rsidRPr="00EF2296" w:rsidRDefault="00EF2296" w:rsidP="00EF2296">
      <w:pPr>
        <w:ind w:firstLine="567"/>
        <w:rPr>
          <w:sz w:val="28"/>
          <w:szCs w:val="28"/>
          <w:lang w:val="ru-RU"/>
        </w:rPr>
      </w:pPr>
      <w:r w:rsidRPr="00EF2296">
        <w:rPr>
          <w:sz w:val="28"/>
          <w:szCs w:val="28"/>
          <w:lang w:val="ru-RU"/>
        </w:rPr>
        <w:t>в санкции части (1) синтагму «от 300 до 500» заменить синтагмой «от 650 до 850», синтагму «от 1000 до 2000» заменить синтагмой «от 2000 до 3000»;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«от 500 до 800» заменить синтагмой «от 850 до 1150», синтагму «от 2000 до 3000» заменить синтагмой «от 3000 до 4000»;</w:t>
      </w:r>
    </w:p>
    <w:p w:rsidR="00EF2296" w:rsidRPr="00EF2296" w:rsidRDefault="00EF2296" w:rsidP="00EF2296">
      <w:pPr>
        <w:ind w:firstLine="567"/>
        <w:rPr>
          <w:sz w:val="28"/>
          <w:szCs w:val="28"/>
          <w:lang w:val="ru-RU"/>
        </w:rPr>
      </w:pPr>
      <w:r w:rsidRPr="00EF2296">
        <w:rPr>
          <w:sz w:val="28"/>
          <w:szCs w:val="28"/>
          <w:lang w:val="ru-RU"/>
        </w:rPr>
        <w:t>в санкции части (2) синтагму «от 800 до 1000» заменить синтагмой «от 1150 до 1350», синтагму «от 3000 до 5000» заменить синтагмой «от 4000 до 6000».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211. В санкции статьи 363 цифру «150» заменить синтагмой «от 500 до 600».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212. В санкции части (1) статьи 370 цифру «500» заменить синтагмой «от 850 до 950».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213. В санкции части (1) статьи 371 цифру «500» заменить синтагмой «от 850 до 950».</w:t>
      </w:r>
    </w:p>
    <w:p w:rsidR="00EF2296" w:rsidRPr="00EF2296" w:rsidRDefault="00EF2296" w:rsidP="00EF2296">
      <w:pPr>
        <w:tabs>
          <w:tab w:val="left" w:pos="2977"/>
        </w:tabs>
        <w:rPr>
          <w:b/>
          <w:color w:val="000000"/>
          <w:sz w:val="28"/>
          <w:szCs w:val="28"/>
          <w:lang w:val="ru-RU"/>
        </w:rPr>
      </w:pPr>
    </w:p>
    <w:p w:rsidR="00EF2296" w:rsidRPr="00EF2296" w:rsidRDefault="00EF2296" w:rsidP="00EF2296">
      <w:pPr>
        <w:tabs>
          <w:tab w:val="left" w:pos="2977"/>
        </w:tabs>
        <w:rPr>
          <w:color w:val="000000"/>
          <w:sz w:val="28"/>
          <w:szCs w:val="28"/>
          <w:lang w:val="ru-RU"/>
        </w:rPr>
      </w:pPr>
      <w:r w:rsidRPr="00EF2296">
        <w:rPr>
          <w:b/>
          <w:color w:val="000000"/>
          <w:sz w:val="28"/>
          <w:szCs w:val="28"/>
          <w:lang w:val="ru-RU"/>
        </w:rPr>
        <w:t xml:space="preserve">Статья </w:t>
      </w:r>
      <w:r>
        <w:rPr>
          <w:b/>
          <w:color w:val="000000"/>
          <w:sz w:val="28"/>
          <w:szCs w:val="28"/>
        </w:rPr>
        <w:t>II</w:t>
      </w:r>
      <w:r w:rsidRPr="00EF2296">
        <w:rPr>
          <w:b/>
          <w:color w:val="000000"/>
          <w:sz w:val="28"/>
          <w:szCs w:val="28"/>
          <w:lang w:val="ru-RU"/>
        </w:rPr>
        <w:t xml:space="preserve">. – </w:t>
      </w:r>
      <w:r w:rsidRPr="00EF2296">
        <w:rPr>
          <w:color w:val="000000"/>
          <w:sz w:val="28"/>
          <w:szCs w:val="28"/>
          <w:lang w:val="ru-RU"/>
        </w:rPr>
        <w:t>В статье 201 Уголовно-процессуального кодекса № 122-</w:t>
      </w:r>
      <w:r>
        <w:rPr>
          <w:color w:val="000000"/>
          <w:sz w:val="28"/>
          <w:szCs w:val="28"/>
        </w:rPr>
        <w:t>XV</w:t>
      </w:r>
      <w:r w:rsidRPr="00EF2296">
        <w:rPr>
          <w:color w:val="000000"/>
          <w:sz w:val="28"/>
          <w:szCs w:val="28"/>
          <w:lang w:val="ru-RU"/>
        </w:rPr>
        <w:t>от 14 марта 2003 г. (повторно опубликован в Официальном Мониторе Республики Молдова, 2013 г., № 248–251, ст. 699), с последующими изменениями, внести следующие изменения:</w:t>
      </w:r>
    </w:p>
    <w:p w:rsidR="00EF2296" w:rsidRPr="00EF2296" w:rsidRDefault="00EF2296" w:rsidP="00EF2296">
      <w:pPr>
        <w:tabs>
          <w:tab w:val="left" w:pos="2977"/>
        </w:tabs>
        <w:rPr>
          <w:color w:val="000000"/>
          <w:sz w:val="28"/>
          <w:szCs w:val="28"/>
          <w:lang w:val="ru-RU"/>
        </w:rPr>
      </w:pPr>
    </w:p>
    <w:p w:rsidR="00EF2296" w:rsidRPr="00EF2296" w:rsidRDefault="00EF2296" w:rsidP="00EF2296">
      <w:pPr>
        <w:ind w:firstLine="567"/>
        <w:rPr>
          <w:rFonts w:eastAsia="Calibri"/>
          <w:sz w:val="28"/>
          <w:szCs w:val="28"/>
          <w:lang w:val="ru-RU"/>
        </w:rPr>
      </w:pPr>
      <w:r w:rsidRPr="00EF2296">
        <w:rPr>
          <w:color w:val="000000"/>
          <w:sz w:val="28"/>
          <w:szCs w:val="28"/>
          <w:lang w:val="ru-RU"/>
        </w:rPr>
        <w:t xml:space="preserve">1. В части </w:t>
      </w:r>
      <w:r w:rsidRPr="00EF2296">
        <w:rPr>
          <w:sz w:val="28"/>
          <w:szCs w:val="28"/>
          <w:lang w:val="ru-RU"/>
        </w:rPr>
        <w:t>(2) синтагму «20 лей» заменить синтагмой «</w:t>
      </w:r>
      <w:r w:rsidRPr="00EF2296">
        <w:rPr>
          <w:lang w:val="ru-RU"/>
        </w:rPr>
        <w:t xml:space="preserve"> </w:t>
      </w:r>
      <w:r w:rsidRPr="00EF2296">
        <w:rPr>
          <w:sz w:val="28"/>
          <w:szCs w:val="28"/>
          <w:lang w:val="ru-RU"/>
        </w:rPr>
        <w:t>один процентот прогнозируемой среднемесячной заработной платы по экономике,  установленной постановлением Правительства, которая в силе на момент совершения деяния»;</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 В части (3) синтагму «от 1 до 25 условных единиц» заменить синтагмой «от 20 до 50 условных единиц».</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b/>
          <w:sz w:val="28"/>
          <w:szCs w:val="28"/>
          <w:lang w:val="ru-RU"/>
        </w:rPr>
        <w:t xml:space="preserve">Статья </w:t>
      </w:r>
      <w:r>
        <w:rPr>
          <w:b/>
          <w:sz w:val="28"/>
          <w:szCs w:val="28"/>
        </w:rPr>
        <w:t>III</w:t>
      </w:r>
      <w:r w:rsidRPr="00EF2296">
        <w:rPr>
          <w:b/>
          <w:sz w:val="28"/>
          <w:szCs w:val="28"/>
          <w:lang w:val="ru-RU"/>
        </w:rPr>
        <w:t xml:space="preserve">. – </w:t>
      </w:r>
      <w:r w:rsidRPr="00EF2296">
        <w:rPr>
          <w:sz w:val="28"/>
          <w:szCs w:val="28"/>
          <w:lang w:val="ru-RU"/>
        </w:rPr>
        <w:t>В</w:t>
      </w:r>
      <w:r w:rsidRPr="00EF2296">
        <w:rPr>
          <w:b/>
          <w:sz w:val="28"/>
          <w:szCs w:val="28"/>
          <w:lang w:val="ru-RU"/>
        </w:rPr>
        <w:t xml:space="preserve"> </w:t>
      </w:r>
      <w:r w:rsidRPr="00EF2296">
        <w:rPr>
          <w:sz w:val="28"/>
          <w:szCs w:val="28"/>
          <w:lang w:val="ru-RU"/>
        </w:rPr>
        <w:t>Гражданский процессуальный кодекс Республики Молдова № 225-</w:t>
      </w:r>
      <w:r>
        <w:rPr>
          <w:sz w:val="28"/>
          <w:szCs w:val="28"/>
        </w:rPr>
        <w:t>XV</w:t>
      </w:r>
      <w:r w:rsidRPr="00EF2296">
        <w:rPr>
          <w:sz w:val="28"/>
          <w:szCs w:val="28"/>
          <w:lang w:val="ru-RU"/>
        </w:rPr>
        <w:t>от 30 мая 2003 г. (повторно опубликован в Официальном Мониторе Республики Молдова, 2013 г., № 130–134, ст. 415), с последующими изменениями, внести следующие изменения и дополнения:</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1. В части (3) статьи 119 синтагму «до 10» заменить синтагмой «от 20 до 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 Статью 154 дополнить частью (5) следующего содержания:</w:t>
      </w:r>
    </w:p>
    <w:p w:rsidR="00EF2296" w:rsidRPr="00EF2296" w:rsidRDefault="00EF2296" w:rsidP="00EF2296">
      <w:pPr>
        <w:ind w:firstLine="567"/>
        <w:rPr>
          <w:sz w:val="28"/>
          <w:szCs w:val="28"/>
          <w:lang w:val="ru-RU"/>
        </w:rPr>
      </w:pPr>
      <w:r w:rsidRPr="00EF2296">
        <w:rPr>
          <w:sz w:val="28"/>
          <w:szCs w:val="28"/>
          <w:lang w:val="ru-RU"/>
        </w:rPr>
        <w:t>«(5) Затягивание выполнения задач, возложенных на эксперта влечет наложение штрафа в размереот 20 до 50 условных единиц.».</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3. В части (2) статьи 161 синтагму «20 лей» заменить словами «один процентот прогнозируемой среднемесячной заработной платы по экономике,  установленной постановлением Правительства, которая в силе на момент совершения деяния»;</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4. В части (3) статьи 196 синтагму «до 10» заменить синтагмой «от 20 до 50».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5. В статье 207:</w:t>
      </w:r>
    </w:p>
    <w:p w:rsidR="00EF2296" w:rsidRPr="00EF2296" w:rsidRDefault="00EF2296" w:rsidP="00EF2296">
      <w:pPr>
        <w:ind w:firstLine="567"/>
        <w:rPr>
          <w:sz w:val="28"/>
          <w:szCs w:val="28"/>
          <w:lang w:val="ru-RU"/>
        </w:rPr>
      </w:pPr>
      <w:r w:rsidRPr="00EF2296">
        <w:rPr>
          <w:sz w:val="28"/>
          <w:szCs w:val="28"/>
          <w:lang w:val="ru-RU"/>
        </w:rPr>
        <w:t>в части (2) синтагму «до 10» заменить синтагмой «от 20 до 50»;</w:t>
      </w:r>
    </w:p>
    <w:p w:rsidR="00EF2296" w:rsidRDefault="00EF2296" w:rsidP="00EF2296">
      <w:pPr>
        <w:ind w:firstLine="567"/>
        <w:rPr>
          <w:sz w:val="28"/>
          <w:szCs w:val="28"/>
        </w:rPr>
      </w:pPr>
      <w:r>
        <w:rPr>
          <w:sz w:val="28"/>
          <w:szCs w:val="28"/>
        </w:rPr>
        <w:t>дополнить частью (4) следующего содержания:</w:t>
      </w:r>
    </w:p>
    <w:p w:rsidR="00EF2296" w:rsidRPr="00EF2296" w:rsidRDefault="00EF2296" w:rsidP="00EF2296">
      <w:pPr>
        <w:ind w:firstLine="567"/>
        <w:rPr>
          <w:sz w:val="28"/>
          <w:szCs w:val="28"/>
          <w:lang w:val="ru-RU"/>
        </w:rPr>
      </w:pPr>
      <w:r w:rsidRPr="00EF2296">
        <w:rPr>
          <w:sz w:val="28"/>
          <w:szCs w:val="28"/>
          <w:lang w:val="ru-RU"/>
        </w:rPr>
        <w:t>«(4) Неисполнение определения о принудительном приводе влечет наложение штрафа в размереот 20 до 50 условных единиц.».</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b/>
          <w:color w:val="000000"/>
          <w:sz w:val="28"/>
          <w:szCs w:val="28"/>
          <w:lang w:val="ru-RU"/>
        </w:rPr>
        <w:t xml:space="preserve">Статья </w:t>
      </w:r>
      <w:r>
        <w:rPr>
          <w:b/>
          <w:color w:val="000000"/>
          <w:sz w:val="28"/>
          <w:szCs w:val="28"/>
        </w:rPr>
        <w:t>IV</w:t>
      </w:r>
      <w:r w:rsidRPr="00EF2296">
        <w:rPr>
          <w:b/>
          <w:color w:val="000000"/>
          <w:sz w:val="28"/>
          <w:szCs w:val="28"/>
          <w:lang w:val="ru-RU"/>
        </w:rPr>
        <w:t xml:space="preserve">. – </w:t>
      </w:r>
      <w:r w:rsidRPr="00EF2296">
        <w:rPr>
          <w:color w:val="000000"/>
          <w:sz w:val="28"/>
          <w:szCs w:val="28"/>
          <w:lang w:val="ru-RU"/>
        </w:rPr>
        <w:t>В Кодекс о правонарушениях Республики Молдова № 218-</w:t>
      </w:r>
      <w:r>
        <w:rPr>
          <w:color w:val="000000"/>
          <w:sz w:val="28"/>
          <w:szCs w:val="28"/>
        </w:rPr>
        <w:t>XVI</w:t>
      </w:r>
      <w:r w:rsidRPr="00EF2296">
        <w:rPr>
          <w:color w:val="000000"/>
          <w:sz w:val="28"/>
          <w:szCs w:val="28"/>
          <w:lang w:val="ru-RU"/>
        </w:rPr>
        <w:t>от 24 октября 2008 г. (Официальный Монитор Республики Молдова, 2009 г., № 3-6, ст.15), с последующими изменениями, внести следующие изменения</w:t>
      </w:r>
      <w:r w:rsidRPr="00EF2296">
        <w:rPr>
          <w:sz w:val="28"/>
          <w:szCs w:val="28"/>
          <w:lang w:val="ru-RU"/>
        </w:rPr>
        <w:t>:</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1. В статье 18 синтагму «25 условных единиц» заменить словами «20%от от прогнозируемой среднемесячной заработной платы по экономике,  установленной постановлением Правительства, которая в силе на момент совершения деяния»;</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2. В статье 34:</w:t>
      </w:r>
    </w:p>
    <w:p w:rsidR="00EF2296" w:rsidRPr="00EF2296" w:rsidRDefault="00EF2296" w:rsidP="00EF2296">
      <w:pPr>
        <w:ind w:firstLine="567"/>
        <w:rPr>
          <w:sz w:val="28"/>
          <w:szCs w:val="28"/>
          <w:lang w:val="ru-RU"/>
        </w:rPr>
      </w:pPr>
      <w:r w:rsidRPr="00EF2296">
        <w:rPr>
          <w:sz w:val="28"/>
          <w:szCs w:val="28"/>
          <w:lang w:val="ru-RU"/>
        </w:rPr>
        <w:t>в части (1) синтагму «20 лей» заменить синтагмой «1%от прогнозируемой среднемесячной заработной платы по экономике,  установленной постановлением Правительства, которая в силе на момент совершения деяния.»</w:t>
      </w:r>
    </w:p>
    <w:p w:rsidR="00EF2296" w:rsidRPr="00EF2296" w:rsidRDefault="00EF2296" w:rsidP="00EF2296">
      <w:pPr>
        <w:ind w:firstLine="567"/>
        <w:rPr>
          <w:sz w:val="28"/>
          <w:szCs w:val="28"/>
          <w:lang w:val="ru-RU"/>
        </w:rPr>
      </w:pPr>
      <w:r w:rsidRPr="00EF2296">
        <w:rPr>
          <w:sz w:val="28"/>
          <w:szCs w:val="28"/>
          <w:lang w:val="ru-RU"/>
        </w:rPr>
        <w:t>в части (2) цифру «150» заменить цифрой «500», цифру «500» заменить цифрой «1500»;</w:t>
      </w:r>
    </w:p>
    <w:p w:rsidR="00EF2296" w:rsidRPr="00EF2296" w:rsidRDefault="00EF2296" w:rsidP="00EF2296">
      <w:pPr>
        <w:ind w:firstLine="567"/>
        <w:rPr>
          <w:sz w:val="28"/>
          <w:szCs w:val="28"/>
          <w:lang w:val="ru-RU"/>
        </w:rPr>
      </w:pPr>
      <w:r w:rsidRPr="00EF2296">
        <w:rPr>
          <w:sz w:val="28"/>
          <w:szCs w:val="28"/>
          <w:lang w:val="ru-RU"/>
        </w:rPr>
        <w:t>в пункте а) части (2</w:t>
      </w:r>
      <w:r w:rsidRPr="00EF2296">
        <w:rPr>
          <w:sz w:val="28"/>
          <w:szCs w:val="28"/>
          <w:vertAlign w:val="superscript"/>
          <w:lang w:val="ru-RU"/>
        </w:rPr>
        <w:t>1</w:t>
      </w:r>
      <w:r w:rsidRPr="00EF2296">
        <w:rPr>
          <w:sz w:val="28"/>
          <w:szCs w:val="28"/>
          <w:lang w:val="ru-RU"/>
        </w:rPr>
        <w:t>) цифру «500» заменить цифрой «1500».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3. В статье 233:</w:t>
      </w:r>
    </w:p>
    <w:p w:rsidR="00EF2296" w:rsidRPr="00EF2296" w:rsidRDefault="00EF2296" w:rsidP="00EF2296">
      <w:pPr>
        <w:ind w:firstLine="567"/>
        <w:rPr>
          <w:sz w:val="28"/>
          <w:szCs w:val="28"/>
          <w:lang w:val="ru-RU"/>
        </w:rPr>
      </w:pPr>
      <w:r w:rsidRPr="00EF2296">
        <w:rPr>
          <w:sz w:val="28"/>
          <w:szCs w:val="28"/>
          <w:lang w:val="ru-RU"/>
        </w:rPr>
        <w:t>в части (1) санкцию изложить в следующей редакции:</w:t>
      </w:r>
    </w:p>
    <w:p w:rsidR="00EF2296" w:rsidRPr="00EF2296" w:rsidRDefault="00EF2296" w:rsidP="00EF2296">
      <w:pPr>
        <w:ind w:firstLine="567"/>
        <w:rPr>
          <w:sz w:val="28"/>
          <w:szCs w:val="28"/>
          <w:lang w:val="ru-RU"/>
        </w:rPr>
      </w:pPr>
      <w:r w:rsidRPr="00EF2296">
        <w:rPr>
          <w:sz w:val="28"/>
          <w:szCs w:val="28"/>
          <w:lang w:val="ru-RU"/>
        </w:rPr>
        <w:t>«влечет наложение штрафа в размереот 350 до 500 условных единиц с лишением права управления транспортным средством на срокот 2 до 3 лет. «;</w:t>
      </w:r>
    </w:p>
    <w:p w:rsidR="00EF2296" w:rsidRPr="00EF2296" w:rsidRDefault="00EF2296" w:rsidP="00EF2296">
      <w:pPr>
        <w:ind w:firstLine="567"/>
        <w:rPr>
          <w:sz w:val="28"/>
          <w:szCs w:val="28"/>
          <w:lang w:val="ru-RU"/>
        </w:rPr>
      </w:pPr>
      <w:r w:rsidRPr="00EF2296">
        <w:rPr>
          <w:sz w:val="28"/>
          <w:szCs w:val="28"/>
          <w:lang w:val="ru-RU"/>
        </w:rPr>
        <w:t>в части (2) санкцию изложить в следующей редакции:</w:t>
      </w:r>
    </w:p>
    <w:p w:rsidR="00EF2296" w:rsidRPr="00EF2296" w:rsidRDefault="00EF2296" w:rsidP="00EF2296">
      <w:pPr>
        <w:ind w:firstLine="567"/>
        <w:rPr>
          <w:sz w:val="28"/>
          <w:szCs w:val="28"/>
          <w:lang w:val="ru-RU"/>
        </w:rPr>
      </w:pPr>
      <w:r w:rsidRPr="00EF2296">
        <w:rPr>
          <w:sz w:val="28"/>
          <w:szCs w:val="28"/>
          <w:lang w:val="ru-RU"/>
        </w:rPr>
        <w:t>«влечет наложение штрафа в размереот 350 до 500 условных единиц или лишение права управления транспортным средством на срокот 1 года до 3 лет»</w:t>
      </w:r>
    </w:p>
    <w:p w:rsidR="00EF2296" w:rsidRPr="00EF2296" w:rsidRDefault="00EF2296" w:rsidP="00EF2296">
      <w:pPr>
        <w:ind w:firstLine="567"/>
        <w:rPr>
          <w:sz w:val="28"/>
          <w:szCs w:val="28"/>
          <w:lang w:val="ru-RU"/>
        </w:rPr>
      </w:pPr>
      <w:r w:rsidRPr="00EF2296">
        <w:rPr>
          <w:sz w:val="28"/>
          <w:szCs w:val="28"/>
          <w:lang w:val="ru-RU"/>
        </w:rPr>
        <w:t>в части (2</w:t>
      </w:r>
      <w:r w:rsidRPr="00EF2296">
        <w:rPr>
          <w:sz w:val="28"/>
          <w:szCs w:val="28"/>
          <w:vertAlign w:val="superscript"/>
          <w:lang w:val="ru-RU"/>
        </w:rPr>
        <w:t>1</w:t>
      </w:r>
      <w:r w:rsidRPr="00EF2296">
        <w:rPr>
          <w:sz w:val="28"/>
          <w:szCs w:val="28"/>
          <w:lang w:val="ru-RU"/>
        </w:rPr>
        <w:t>) санкцию изложить в следующей редакции:</w:t>
      </w:r>
    </w:p>
    <w:p w:rsidR="00EF2296" w:rsidRPr="00EF2296" w:rsidRDefault="00EF2296" w:rsidP="00EF2296">
      <w:pPr>
        <w:ind w:firstLine="567"/>
        <w:rPr>
          <w:sz w:val="28"/>
          <w:szCs w:val="28"/>
          <w:lang w:val="ru-RU"/>
        </w:rPr>
      </w:pPr>
      <w:r w:rsidRPr="00EF2296">
        <w:rPr>
          <w:sz w:val="28"/>
          <w:szCs w:val="28"/>
          <w:lang w:val="ru-RU"/>
        </w:rPr>
        <w:t>«влечет наложение штрафа в размереот 350 до 500 условных единиц с лишением права управления транспортным средством на срокот 2 до 3 лет»;</w:t>
      </w:r>
    </w:p>
    <w:p w:rsidR="00EF2296" w:rsidRPr="00EF2296" w:rsidRDefault="00EF2296" w:rsidP="00EF2296">
      <w:pPr>
        <w:ind w:firstLine="567"/>
        <w:rPr>
          <w:sz w:val="28"/>
          <w:szCs w:val="28"/>
          <w:lang w:val="ru-RU"/>
        </w:rPr>
      </w:pPr>
      <w:r w:rsidRPr="00EF2296">
        <w:rPr>
          <w:sz w:val="28"/>
          <w:szCs w:val="28"/>
          <w:lang w:val="ru-RU"/>
        </w:rPr>
        <w:t>в санкции части (3) цифру «100» заменить синтагмой «от 400 до 500»;</w:t>
      </w:r>
    </w:p>
    <w:p w:rsidR="00EF2296" w:rsidRPr="00EF2296" w:rsidRDefault="00EF2296" w:rsidP="00EF2296">
      <w:pPr>
        <w:ind w:firstLine="567"/>
        <w:rPr>
          <w:sz w:val="28"/>
          <w:szCs w:val="28"/>
          <w:lang w:val="ru-RU"/>
        </w:rPr>
      </w:pPr>
      <w:r w:rsidRPr="00EF2296">
        <w:rPr>
          <w:sz w:val="28"/>
          <w:szCs w:val="28"/>
          <w:lang w:val="ru-RU"/>
        </w:rPr>
        <w:t>в санкции части (4) цифру «150» заменить синтагмой «от 450 до 500».</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b/>
          <w:sz w:val="28"/>
          <w:szCs w:val="28"/>
          <w:lang w:val="ru-RU"/>
        </w:rPr>
        <w:t xml:space="preserve">Статья </w:t>
      </w:r>
      <w:r>
        <w:rPr>
          <w:b/>
          <w:sz w:val="28"/>
          <w:szCs w:val="28"/>
        </w:rPr>
        <w:t>V</w:t>
      </w:r>
      <w:r w:rsidRPr="00EF2296">
        <w:rPr>
          <w:b/>
          <w:sz w:val="28"/>
          <w:szCs w:val="28"/>
          <w:lang w:val="ru-RU"/>
        </w:rPr>
        <w:t xml:space="preserve">. </w:t>
      </w:r>
      <w:r w:rsidRPr="00EF2296">
        <w:rPr>
          <w:sz w:val="28"/>
          <w:szCs w:val="28"/>
          <w:lang w:val="ru-RU"/>
        </w:rPr>
        <w:t>– Заключительные и переходные положения</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r w:rsidRPr="00EF2296">
        <w:rPr>
          <w:sz w:val="28"/>
          <w:szCs w:val="28"/>
          <w:lang w:val="ru-RU"/>
        </w:rPr>
        <w:t>(1) Настоящий закон вступает в силу в течение 10 дней со дня публикации</w:t>
      </w:r>
      <w:r>
        <w:rPr>
          <w:sz w:val="28"/>
          <w:szCs w:val="28"/>
          <w:lang w:val="ro-RO"/>
        </w:rPr>
        <w:t xml:space="preserve"> </w:t>
      </w:r>
      <w:r w:rsidRPr="00EF2296">
        <w:rPr>
          <w:sz w:val="28"/>
          <w:szCs w:val="28"/>
          <w:lang w:val="ru-RU"/>
        </w:rPr>
        <w:t>в Официальным Мониторе Республики Молдова.</w:t>
      </w:r>
    </w:p>
    <w:p w:rsidR="00EF2296" w:rsidRPr="00EF2296" w:rsidRDefault="00EF2296" w:rsidP="00EF2296">
      <w:pPr>
        <w:ind w:firstLine="567"/>
        <w:rPr>
          <w:sz w:val="28"/>
          <w:szCs w:val="28"/>
          <w:lang w:val="ru-RU"/>
        </w:rPr>
      </w:pPr>
      <w:r w:rsidRPr="00EF2296">
        <w:rPr>
          <w:sz w:val="28"/>
          <w:szCs w:val="28"/>
          <w:lang w:val="ru-RU"/>
        </w:rPr>
        <w:t>(2) Лица, осужденные за деяния, которые в соответствии с изменениями, внесенными настоящим законом, не составляют преступления, освобождаются</w:t>
      </w:r>
      <w:r>
        <w:rPr>
          <w:sz w:val="28"/>
          <w:szCs w:val="28"/>
          <w:lang w:val="ro-RO"/>
        </w:rPr>
        <w:t xml:space="preserve"> </w:t>
      </w:r>
      <w:r w:rsidRPr="00EF2296">
        <w:rPr>
          <w:sz w:val="28"/>
          <w:szCs w:val="28"/>
          <w:lang w:val="ru-RU"/>
        </w:rPr>
        <w:t>от уголовного наказания.</w:t>
      </w:r>
    </w:p>
    <w:p w:rsidR="00EF2296" w:rsidRPr="00EF2296" w:rsidRDefault="00EF2296" w:rsidP="00EF2296">
      <w:pPr>
        <w:ind w:firstLine="567"/>
        <w:rPr>
          <w:sz w:val="28"/>
          <w:szCs w:val="28"/>
          <w:lang w:val="ru-RU"/>
        </w:rPr>
      </w:pPr>
      <w:r w:rsidRPr="00EF2296">
        <w:rPr>
          <w:sz w:val="28"/>
          <w:szCs w:val="28"/>
          <w:lang w:val="ru-RU"/>
        </w:rPr>
        <w:t>(3) Все находящиеся в процессе рассмотрения уголовные дела по деяниям, которые в соответствии с изменениями, внесенными настоящим законом, более не составляют преступления, но являются правонарушениями прекращаются, с привлечением к ответственности за правонарушения, в следующем порядке:</w:t>
      </w:r>
    </w:p>
    <w:p w:rsidR="00EF2296" w:rsidRPr="00EF2296" w:rsidRDefault="00EF2296" w:rsidP="00EF2296">
      <w:pPr>
        <w:ind w:firstLine="567"/>
        <w:rPr>
          <w:sz w:val="28"/>
          <w:szCs w:val="28"/>
          <w:lang w:val="ru-RU"/>
        </w:rPr>
      </w:pPr>
      <w:r w:rsidRPr="00EF2296">
        <w:rPr>
          <w:sz w:val="28"/>
          <w:szCs w:val="28"/>
          <w:lang w:val="ru-RU"/>
        </w:rPr>
        <w:t>а) прокурором – по делам, находящимся в производстве органов уголовного преследования;</w:t>
      </w:r>
    </w:p>
    <w:p w:rsidR="00EF2296" w:rsidRPr="00EF2296" w:rsidRDefault="00EF2296" w:rsidP="00EF2296">
      <w:pPr>
        <w:ind w:firstLine="567"/>
        <w:rPr>
          <w:sz w:val="28"/>
          <w:szCs w:val="28"/>
          <w:lang w:val="ru-RU"/>
        </w:rPr>
      </w:pPr>
      <w:r>
        <w:rPr>
          <w:sz w:val="28"/>
          <w:szCs w:val="28"/>
        </w:rPr>
        <w:t>b</w:t>
      </w:r>
      <w:r w:rsidRPr="00EF2296">
        <w:rPr>
          <w:sz w:val="28"/>
          <w:szCs w:val="28"/>
          <w:lang w:val="ru-RU"/>
        </w:rPr>
        <w:t>) судами первой инстанции – по делам, принятым ими к производству и еще не рассмотренным, и по делам, которые были рассмотрены ими, но по которым обвинительные приговоры еще не окончательные или окончательные, но еще не были исполнены;</w:t>
      </w:r>
    </w:p>
    <w:p w:rsidR="00EF2296" w:rsidRPr="00EF2296" w:rsidRDefault="00EF2296" w:rsidP="00EF2296">
      <w:pPr>
        <w:ind w:firstLine="567"/>
        <w:rPr>
          <w:sz w:val="28"/>
          <w:szCs w:val="28"/>
          <w:lang w:val="ru-RU"/>
        </w:rPr>
      </w:pPr>
      <w:r>
        <w:rPr>
          <w:sz w:val="28"/>
          <w:szCs w:val="28"/>
        </w:rPr>
        <w:t>c</w:t>
      </w:r>
      <w:r w:rsidRPr="00EF2296">
        <w:rPr>
          <w:sz w:val="28"/>
          <w:szCs w:val="28"/>
          <w:lang w:val="ru-RU"/>
        </w:rPr>
        <w:t>) апелляционными или кассационными инстанциями – в отношении лиц, приговоры по которым не являются окончательными.</w:t>
      </w:r>
    </w:p>
    <w:p w:rsidR="00EF2296" w:rsidRPr="00EF2296" w:rsidRDefault="00EF2296" w:rsidP="00EF2296">
      <w:pPr>
        <w:ind w:firstLine="567"/>
        <w:rPr>
          <w:sz w:val="28"/>
          <w:szCs w:val="28"/>
          <w:lang w:val="ru-RU"/>
        </w:rPr>
      </w:pPr>
      <w:r w:rsidRPr="00EF2296">
        <w:rPr>
          <w:sz w:val="28"/>
          <w:szCs w:val="28"/>
          <w:lang w:val="ru-RU"/>
        </w:rPr>
        <w:t>(4) Рассмотрение дел лиц, осужденных за деяния, которые в соответствии с изменениями, внесенными настоящим законом, не составляют преступления, и отбывающих наказание в виде лишения свободы, осуществляется  по ходатайству учреждения, обеспечивающего исполнение наказания, или по заявлению осужденного лица судьей по уголовному преследованию судебной инстанции в районе деятельности органа или учреждения, исполняющего наказание, в порядке, предусмотренном статьей 471 Уголовно-процессуального кодекса Республики Молдова.</w:t>
      </w:r>
    </w:p>
    <w:p w:rsidR="00EF2296" w:rsidRPr="00EF2296" w:rsidRDefault="00EF2296" w:rsidP="00EF2296">
      <w:pPr>
        <w:ind w:firstLine="567"/>
        <w:rPr>
          <w:sz w:val="28"/>
          <w:szCs w:val="28"/>
          <w:lang w:val="ru-RU"/>
        </w:rPr>
      </w:pPr>
      <w:r w:rsidRPr="00EF2296">
        <w:rPr>
          <w:sz w:val="28"/>
          <w:szCs w:val="28"/>
          <w:lang w:val="ru-RU"/>
        </w:rPr>
        <w:t>(5) В отступлениеот положений статьи 471 Уголовно-процессуального кодекса Республики Молдова, рассмотрение дел, предусмотренных частью (4) настоящей  статьи, осуществляется в отсутствие осужденного.</w:t>
      </w:r>
    </w:p>
    <w:p w:rsidR="00EF2296" w:rsidRPr="00EF2296" w:rsidRDefault="00EF2296" w:rsidP="00EF2296">
      <w:pPr>
        <w:ind w:firstLine="567"/>
        <w:rPr>
          <w:sz w:val="28"/>
          <w:szCs w:val="28"/>
          <w:lang w:val="ru-RU"/>
        </w:rPr>
      </w:pPr>
      <w:r w:rsidRPr="00EF2296">
        <w:rPr>
          <w:sz w:val="28"/>
          <w:szCs w:val="28"/>
          <w:lang w:val="ru-RU"/>
        </w:rPr>
        <w:t>(6) Если изменения, внесенные настоящим законом, улучшают положение осужденного, судебная инстанция рассматривает дела в порядке, предусмотренном пунктом 14) части (1) статьи 469, статьями 470-471</w:t>
      </w:r>
      <w:r w:rsidRPr="00EF2296">
        <w:rPr>
          <w:sz w:val="28"/>
          <w:szCs w:val="28"/>
          <w:vertAlign w:val="superscript"/>
          <w:lang w:val="ru-RU"/>
        </w:rPr>
        <w:t>1</w:t>
      </w:r>
      <w:r w:rsidRPr="00EF2296">
        <w:rPr>
          <w:sz w:val="28"/>
          <w:szCs w:val="28"/>
          <w:lang w:val="ru-RU"/>
        </w:rPr>
        <w:t xml:space="preserve"> Уголовно-процессуального кодекса Республики Молдова.</w:t>
      </w:r>
    </w:p>
    <w:p w:rsidR="00EF2296" w:rsidRPr="00EF2296" w:rsidRDefault="00EF2296" w:rsidP="00EF2296">
      <w:pPr>
        <w:ind w:firstLine="567"/>
        <w:rPr>
          <w:sz w:val="28"/>
          <w:szCs w:val="28"/>
          <w:lang w:val="ru-RU"/>
        </w:rPr>
      </w:pPr>
      <w:r w:rsidRPr="00EF2296">
        <w:rPr>
          <w:sz w:val="28"/>
          <w:szCs w:val="28"/>
          <w:lang w:val="ru-RU"/>
        </w:rPr>
        <w:t>(7) Если вследствие изменений, внесенных настоящим законом, изменяется тип пенитенциарного учреждения, учреждение, обеспечивающее исполнение наказания, направляет судье по уголовному преследованию ходатайство о замене категории пенитенциарного учреждения на основании пункта 6) части (1) статьи 469 Уголовно-процессуального кодекса Республики Молдова.</w:t>
      </w:r>
    </w:p>
    <w:p w:rsidR="00EF2296" w:rsidRPr="00EF2296" w:rsidRDefault="00EF2296" w:rsidP="00EF2296">
      <w:pPr>
        <w:ind w:firstLine="567"/>
        <w:rPr>
          <w:sz w:val="28"/>
          <w:szCs w:val="28"/>
          <w:lang w:val="ru-RU"/>
        </w:rPr>
      </w:pPr>
    </w:p>
    <w:p w:rsidR="00EF2296" w:rsidRPr="00EF2296" w:rsidRDefault="00EF2296" w:rsidP="00EF2296">
      <w:pPr>
        <w:ind w:firstLine="567"/>
        <w:rPr>
          <w:sz w:val="28"/>
          <w:szCs w:val="28"/>
          <w:lang w:val="ru-RU"/>
        </w:rPr>
      </w:pPr>
    </w:p>
    <w:p w:rsidR="00EF2296" w:rsidRDefault="00EF2296" w:rsidP="00EF2296">
      <w:pPr>
        <w:ind w:firstLine="567"/>
        <w:rPr>
          <w:rFonts w:ascii="Calibri" w:hAnsi="Calibri"/>
          <w:sz w:val="28"/>
          <w:szCs w:val="28"/>
        </w:rPr>
      </w:pPr>
      <w:r>
        <w:rPr>
          <w:b/>
          <w:sz w:val="28"/>
          <w:szCs w:val="28"/>
        </w:rPr>
        <w:t>Председатель Парламента</w:t>
      </w: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Default="00EF2296" w:rsidP="00EF2296">
      <w:pPr>
        <w:pStyle w:val="news"/>
        <w:jc w:val="both"/>
        <w:rPr>
          <w:rFonts w:ascii="Times New Roman" w:hAnsi="Times New Roman" w:cs="Times New Roman"/>
          <w:color w:val="000000"/>
          <w:sz w:val="28"/>
          <w:szCs w:val="28"/>
        </w:rPr>
      </w:pPr>
    </w:p>
    <w:p w:rsidR="00EF2296" w:rsidRPr="00972404" w:rsidRDefault="00EF2296" w:rsidP="0029392F">
      <w:pPr>
        <w:tabs>
          <w:tab w:val="left" w:pos="2977"/>
        </w:tabs>
        <w:jc w:val="right"/>
        <w:rPr>
          <w:sz w:val="28"/>
          <w:szCs w:val="28"/>
          <w:lang w:val="ro-RO" w:eastAsia="ru-RU"/>
        </w:rPr>
      </w:pPr>
      <w:bookmarkStart w:id="0" w:name="_GoBack"/>
      <w:bookmarkEnd w:id="0"/>
    </w:p>
    <w:sectPr w:rsidR="00EF2296" w:rsidRPr="0097240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CE1" w:rsidRDefault="007B2CE1" w:rsidP="00026B87">
      <w:r>
        <w:separator/>
      </w:r>
    </w:p>
  </w:endnote>
  <w:endnote w:type="continuationSeparator" w:id="0">
    <w:p w:rsidR="007B2CE1" w:rsidRDefault="007B2CE1"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CE1" w:rsidRPr="00972404" w:rsidRDefault="007B2CE1" w:rsidP="00972404">
    <w:pPr>
      <w:pStyle w:val="a8"/>
      <w:ind w:firstLine="0"/>
      <w:rPr>
        <w:sz w:val="18"/>
        <w:szCs w:val="18"/>
      </w:rPr>
    </w:pPr>
    <w:r w:rsidRPr="00972404">
      <w:rPr>
        <w:sz w:val="18"/>
        <w:szCs w:val="18"/>
      </w:rPr>
      <w:fldChar w:fldCharType="begin"/>
    </w:r>
    <w:r w:rsidRPr="00972404">
      <w:rPr>
        <w:sz w:val="18"/>
        <w:szCs w:val="18"/>
      </w:rPr>
      <w:instrText xml:space="preserve"> FILENAME  \p  \* MERGEFORMAT </w:instrText>
    </w:r>
    <w:r w:rsidRPr="00972404">
      <w:rPr>
        <w:sz w:val="18"/>
        <w:szCs w:val="18"/>
      </w:rPr>
      <w:fldChar w:fldCharType="separate"/>
    </w:r>
    <w:r w:rsidR="00862FF9">
      <w:rPr>
        <w:noProof/>
        <w:sz w:val="18"/>
        <w:szCs w:val="18"/>
      </w:rPr>
      <w:t>Y:\Tatiana\Doc_2016\Hotariri\Mod_acte_8.06.docx</w:t>
    </w:r>
    <w:r w:rsidRPr="00972404">
      <w:rPr>
        <w:sz w:val="18"/>
        <w:szCs w:val="18"/>
      </w:rPr>
      <w:fldChar w:fldCharType="end"/>
    </w:r>
  </w:p>
  <w:p w:rsidR="007B2CE1" w:rsidRPr="00972404" w:rsidRDefault="007B2CE1" w:rsidP="0097240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CE1" w:rsidRPr="00972404" w:rsidRDefault="007B2CE1" w:rsidP="00972404">
    <w:pPr>
      <w:pStyle w:val="a8"/>
      <w:ind w:firstLine="0"/>
      <w:rPr>
        <w:sz w:val="18"/>
        <w:szCs w:val="18"/>
      </w:rPr>
    </w:pPr>
    <w:r w:rsidRPr="00972404">
      <w:rPr>
        <w:sz w:val="18"/>
        <w:szCs w:val="18"/>
      </w:rPr>
      <w:fldChar w:fldCharType="begin"/>
    </w:r>
    <w:r w:rsidRPr="00972404">
      <w:rPr>
        <w:sz w:val="18"/>
        <w:szCs w:val="18"/>
      </w:rPr>
      <w:instrText xml:space="preserve"> FILENAME  \p  \* MERGEFORMAT </w:instrText>
    </w:r>
    <w:r w:rsidRPr="00972404">
      <w:rPr>
        <w:sz w:val="18"/>
        <w:szCs w:val="18"/>
      </w:rPr>
      <w:fldChar w:fldCharType="separate"/>
    </w:r>
    <w:r w:rsidR="00862FF9">
      <w:rPr>
        <w:noProof/>
        <w:sz w:val="18"/>
        <w:szCs w:val="18"/>
      </w:rPr>
      <w:t>Y:\Tatiana\Doc_2016\Hotariri\Mod_acte_8.06.docx</w:t>
    </w:r>
    <w:r w:rsidRPr="00972404">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CE1" w:rsidRDefault="007B2CE1" w:rsidP="00026B87">
      <w:r>
        <w:separator/>
      </w:r>
    </w:p>
  </w:footnote>
  <w:footnote w:type="continuationSeparator" w:id="0">
    <w:p w:rsidR="007B2CE1" w:rsidRDefault="007B2CE1"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2CE1" w:rsidRDefault="007B2CE1">
    <w:pPr>
      <w:pStyle w:val="a6"/>
      <w:jc w:val="center"/>
    </w:pPr>
    <w:r>
      <w:fldChar w:fldCharType="begin"/>
    </w:r>
    <w:r>
      <w:instrText>PAGE   \* MERGEFORMAT</w:instrText>
    </w:r>
    <w:r>
      <w:fldChar w:fldCharType="separate"/>
    </w:r>
    <w:r w:rsidR="00EF2296" w:rsidRPr="00EF2296">
      <w:rPr>
        <w:noProof/>
        <w:lang w:val="ro-RO"/>
      </w:rPr>
      <w:t>66</w:t>
    </w:r>
    <w:r>
      <w:fldChar w:fldCharType="end"/>
    </w:r>
  </w:p>
  <w:p w:rsidR="007B2CE1" w:rsidRDefault="007B2CE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7B2CE1" w:rsidRPr="009423B6" w:rsidTr="00C02DFA">
      <w:trPr>
        <w:jc w:val="center"/>
      </w:trPr>
      <w:tc>
        <w:tcPr>
          <w:tcW w:w="3544" w:type="dxa"/>
          <w:tcBorders>
            <w:top w:val="nil"/>
            <w:bottom w:val="nil"/>
          </w:tcBorders>
        </w:tcPr>
        <w:p w:rsidR="007B2CE1" w:rsidRPr="009423B6" w:rsidRDefault="007B2CE1" w:rsidP="00C02DFA">
          <w:pPr>
            <w:ind w:firstLine="0"/>
            <w:jc w:val="center"/>
            <w:rPr>
              <w:sz w:val="24"/>
            </w:rPr>
          </w:pPr>
        </w:p>
        <w:p w:rsidR="007B2CE1" w:rsidRPr="009423B6" w:rsidRDefault="007B2CE1" w:rsidP="00C02DFA">
          <w:pPr>
            <w:jc w:val="center"/>
            <w:rPr>
              <w:sz w:val="24"/>
            </w:rPr>
          </w:pPr>
        </w:p>
        <w:p w:rsidR="007B2CE1" w:rsidRPr="009423B6" w:rsidRDefault="007B2CE1" w:rsidP="00C02DFA">
          <w:pPr>
            <w:jc w:val="center"/>
            <w:rPr>
              <w:sz w:val="24"/>
            </w:rPr>
          </w:pPr>
        </w:p>
        <w:p w:rsidR="007B2CE1" w:rsidRPr="009423B6" w:rsidRDefault="007B2CE1" w:rsidP="00C02DFA">
          <w:pPr>
            <w:pStyle w:val="5"/>
            <w:rPr>
              <w:rFonts w:ascii="Times New Roman" w:hAnsi="Times New Roman"/>
              <w:b/>
            </w:rPr>
          </w:pPr>
        </w:p>
        <w:p w:rsidR="007B2CE1" w:rsidRDefault="007B2CE1" w:rsidP="00C02DFA">
          <w:pPr>
            <w:pStyle w:val="8"/>
            <w:rPr>
              <w:rFonts w:ascii="Times New Roman" w:hAnsi="Times New Roman"/>
              <w:sz w:val="20"/>
              <w:lang w:val="x-none"/>
            </w:rPr>
          </w:pPr>
        </w:p>
        <w:p w:rsidR="007B2CE1" w:rsidRPr="009423B6" w:rsidRDefault="007B2CE1" w:rsidP="00C02DFA">
          <w:pPr>
            <w:rPr>
              <w:lang w:val="x-none"/>
            </w:rPr>
          </w:pPr>
        </w:p>
      </w:tc>
      <w:tc>
        <w:tcPr>
          <w:tcW w:w="1835" w:type="dxa"/>
          <w:tcBorders>
            <w:top w:val="nil"/>
            <w:bottom w:val="nil"/>
          </w:tcBorders>
        </w:tcPr>
        <w:p w:rsidR="007B2CE1" w:rsidRPr="0063090F" w:rsidRDefault="007B2CE1"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74.25pt" o:ole="" fillcolor="window">
                <v:imagedata r:id="rId1" o:title=""/>
              </v:shape>
              <o:OLEObject Type="Embed" ProgID="Word.Picture.8" ShapeID="_x0000_i1025" DrawAspect="Content" ObjectID="_1530446231" r:id="rId2"/>
            </w:object>
          </w:r>
        </w:p>
      </w:tc>
      <w:tc>
        <w:tcPr>
          <w:tcW w:w="3693" w:type="dxa"/>
          <w:tcBorders>
            <w:top w:val="nil"/>
            <w:bottom w:val="nil"/>
          </w:tcBorders>
        </w:tcPr>
        <w:p w:rsidR="007B2CE1" w:rsidRDefault="007B2CE1" w:rsidP="00C02DFA">
          <w:pPr>
            <w:jc w:val="center"/>
            <w:rPr>
              <w:b/>
              <w:sz w:val="30"/>
            </w:rPr>
          </w:pPr>
        </w:p>
        <w:p w:rsidR="007B2CE1" w:rsidRPr="009423B6" w:rsidRDefault="007B2CE1" w:rsidP="00C02DFA">
          <w:pPr>
            <w:rPr>
              <w:sz w:val="30"/>
            </w:rPr>
          </w:pPr>
        </w:p>
        <w:p w:rsidR="007B2CE1" w:rsidRDefault="007B2CE1" w:rsidP="00C02DFA">
          <w:pPr>
            <w:rPr>
              <w:sz w:val="30"/>
            </w:rPr>
          </w:pPr>
        </w:p>
        <w:p w:rsidR="007B2CE1" w:rsidRDefault="007B2CE1" w:rsidP="00C02DFA">
          <w:pPr>
            <w:rPr>
              <w:sz w:val="30"/>
            </w:rPr>
          </w:pPr>
        </w:p>
        <w:p w:rsidR="007B2CE1" w:rsidRPr="009423B6" w:rsidRDefault="007B2CE1" w:rsidP="00C02DFA">
          <w:pPr>
            <w:rPr>
              <w:sz w:val="30"/>
            </w:rPr>
          </w:pPr>
        </w:p>
      </w:tc>
    </w:tr>
    <w:tr w:rsidR="007B2CE1" w:rsidRPr="009423B6" w:rsidTr="00C02DFA">
      <w:trPr>
        <w:cantSplit/>
        <w:jc w:val="center"/>
      </w:trPr>
      <w:tc>
        <w:tcPr>
          <w:tcW w:w="9072" w:type="dxa"/>
          <w:gridSpan w:val="3"/>
          <w:tcBorders>
            <w:top w:val="nil"/>
            <w:bottom w:val="nil"/>
          </w:tcBorders>
        </w:tcPr>
        <w:p w:rsidR="007B2CE1" w:rsidRPr="009423B6" w:rsidRDefault="007B2CE1" w:rsidP="00C02DFA">
          <w:pPr>
            <w:pStyle w:val="8"/>
            <w:rPr>
              <w:rFonts w:ascii="Times New Roman" w:hAnsi="Times New Roman"/>
              <w:color w:val="000080"/>
              <w:sz w:val="10"/>
            </w:rPr>
          </w:pPr>
        </w:p>
        <w:p w:rsidR="007B2CE1" w:rsidRPr="00D41305" w:rsidRDefault="007B2CE1"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7B2CE1" w:rsidRDefault="007B2CE1" w:rsidP="00C02DFA">
          <w:pPr>
            <w:pStyle w:val="8"/>
            <w:ind w:hanging="28"/>
            <w:rPr>
              <w:rFonts w:ascii="Times New Roman" w:hAnsi="Times New Roman"/>
              <w:sz w:val="32"/>
              <w:szCs w:val="32"/>
            </w:rPr>
          </w:pPr>
        </w:p>
        <w:p w:rsidR="007B2CE1" w:rsidRPr="007A4567" w:rsidRDefault="007B2CE1"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00A01EDA">
            <w:rPr>
              <w:rFonts w:ascii="Times New Roman" w:hAnsi="Times New Roman"/>
              <w:sz w:val="28"/>
              <w:szCs w:val="28"/>
              <w:lang w:val="ro-RO"/>
            </w:rPr>
            <w:t xml:space="preserve"> </w:t>
          </w:r>
          <w:r w:rsidRPr="007A4567">
            <w:rPr>
              <w:rFonts w:ascii="Times New Roman" w:hAnsi="Times New Roman"/>
              <w:szCs w:val="24"/>
              <w:lang w:val="ro-RO"/>
            </w:rPr>
            <w:t>nr</w:t>
          </w:r>
          <w:r w:rsidRPr="007A4567">
            <w:rPr>
              <w:rFonts w:ascii="Times New Roman" w:hAnsi="Times New Roman"/>
              <w:b w:val="0"/>
              <w:szCs w:val="24"/>
              <w:lang w:val="ro-RO"/>
            </w:rPr>
            <w:t>.</w:t>
          </w:r>
          <w:r w:rsidRPr="007A4567">
            <w:rPr>
              <w:rFonts w:ascii="Times New Roman" w:hAnsi="Times New Roman"/>
              <w:szCs w:val="24"/>
              <w:lang w:val="ro-RO"/>
            </w:rPr>
            <w:t>_______</w:t>
          </w:r>
          <w:r w:rsidR="00A01EDA">
            <w:rPr>
              <w:rFonts w:ascii="Times New Roman" w:hAnsi="Times New Roman"/>
              <w:szCs w:val="24"/>
              <w:lang w:val="ro-RO"/>
            </w:rPr>
            <w:t xml:space="preserve"> </w:t>
          </w:r>
        </w:p>
        <w:p w:rsidR="007B2CE1" w:rsidRPr="004E1000" w:rsidRDefault="007B2CE1" w:rsidP="00C02DFA">
          <w:pPr>
            <w:ind w:hanging="28"/>
          </w:pPr>
        </w:p>
        <w:p w:rsidR="007B2CE1" w:rsidRPr="004E1000" w:rsidRDefault="007B2CE1" w:rsidP="00C02DFA">
          <w:pPr>
            <w:ind w:hanging="28"/>
            <w:jc w:val="center"/>
          </w:pPr>
          <w:r w:rsidRPr="0063090F">
            <w:rPr>
              <w:b/>
              <w:sz w:val="24"/>
              <w:szCs w:val="24"/>
            </w:rPr>
            <w:t>din</w:t>
          </w:r>
          <w:r w:rsidRPr="004E1000">
            <w:t xml:space="preserve"> ____________________________________</w:t>
          </w:r>
        </w:p>
        <w:p w:rsidR="007B2CE1" w:rsidRPr="0063090F" w:rsidRDefault="007B2CE1" w:rsidP="00C02DFA">
          <w:pPr>
            <w:ind w:hanging="28"/>
            <w:jc w:val="center"/>
            <w:rPr>
              <w:b/>
              <w:sz w:val="24"/>
              <w:szCs w:val="24"/>
            </w:rPr>
          </w:pPr>
          <w:r w:rsidRPr="0063090F">
            <w:rPr>
              <w:b/>
              <w:sz w:val="24"/>
              <w:szCs w:val="24"/>
            </w:rPr>
            <w:t>Chișinău</w:t>
          </w:r>
        </w:p>
        <w:p w:rsidR="007B2CE1" w:rsidRPr="009423B6" w:rsidRDefault="007B2CE1" w:rsidP="00C02DFA">
          <w:pPr>
            <w:pStyle w:val="8"/>
            <w:rPr>
              <w:rFonts w:ascii="Times New Roman" w:hAnsi="Times New Roman"/>
              <w:color w:val="000080"/>
              <w:sz w:val="4"/>
            </w:rPr>
          </w:pPr>
        </w:p>
        <w:p w:rsidR="007B2CE1" w:rsidRPr="009423B6" w:rsidRDefault="007B2CE1" w:rsidP="00C02DFA">
          <w:pPr>
            <w:pStyle w:val="8"/>
            <w:rPr>
              <w:rFonts w:ascii="Times New Roman" w:hAnsi="Times New Roman"/>
              <w:b w:val="0"/>
              <w:color w:val="000080"/>
              <w:sz w:val="16"/>
              <w:lang w:val="x-none"/>
            </w:rPr>
          </w:pPr>
        </w:p>
      </w:tc>
    </w:tr>
  </w:tbl>
  <w:p w:rsidR="007B2CE1" w:rsidRDefault="007B2CE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81E0F"/>
    <w:multiLevelType w:val="hybridMultilevel"/>
    <w:tmpl w:val="AA3C4D96"/>
    <w:lvl w:ilvl="0" w:tplc="04190017">
      <w:start w:val="1"/>
      <w:numFmt w:val="lowerLetter"/>
      <w:lvlText w:val="%1)"/>
      <w:lvlJc w:val="left"/>
      <w:pPr>
        <w:ind w:left="1350" w:hanging="360"/>
      </w:p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1" w15:restartNumberingAfterBreak="0">
    <w:nsid w:val="05A41ED2"/>
    <w:multiLevelType w:val="hybridMultilevel"/>
    <w:tmpl w:val="976A35EE"/>
    <w:lvl w:ilvl="0" w:tplc="04190011">
      <w:start w:val="1"/>
      <w:numFmt w:val="decimal"/>
      <w:lvlText w:val="%1)"/>
      <w:lvlJc w:val="left"/>
      <w:pPr>
        <w:ind w:left="1070"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2" w15:restartNumberingAfterBreak="0">
    <w:nsid w:val="06BB58A0"/>
    <w:multiLevelType w:val="hybridMultilevel"/>
    <w:tmpl w:val="902A30F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725194"/>
    <w:multiLevelType w:val="hybridMultilevel"/>
    <w:tmpl w:val="148E0FBA"/>
    <w:lvl w:ilvl="0" w:tplc="9FBEDC9E">
      <w:start w:val="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715F39"/>
    <w:multiLevelType w:val="hybridMultilevel"/>
    <w:tmpl w:val="F37CA0C4"/>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DC3900"/>
    <w:multiLevelType w:val="hybridMultilevel"/>
    <w:tmpl w:val="03BCB044"/>
    <w:lvl w:ilvl="0" w:tplc="735ABD2E">
      <w:start w:val="2"/>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077181"/>
    <w:multiLevelType w:val="hybridMultilevel"/>
    <w:tmpl w:val="6CE64BB0"/>
    <w:lvl w:ilvl="0" w:tplc="F0989CD6">
      <w:start w:val="1"/>
      <w:numFmt w:val="decimal"/>
      <w:lvlText w:val="%1."/>
      <w:lvlJc w:val="left"/>
      <w:pPr>
        <w:ind w:left="1495" w:hanging="360"/>
      </w:pPr>
      <w:rPr>
        <w:rFonts w:hint="default"/>
        <w:color w:val="auto"/>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7" w15:restartNumberingAfterBreak="0">
    <w:nsid w:val="1011159E"/>
    <w:multiLevelType w:val="hybridMultilevel"/>
    <w:tmpl w:val="0B446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058A3"/>
    <w:multiLevelType w:val="hybridMultilevel"/>
    <w:tmpl w:val="117AB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F37FA5"/>
    <w:multiLevelType w:val="hybridMultilevel"/>
    <w:tmpl w:val="7534B612"/>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0" w15:restartNumberingAfterBreak="0">
    <w:nsid w:val="26B77354"/>
    <w:multiLevelType w:val="hybridMultilevel"/>
    <w:tmpl w:val="833886A4"/>
    <w:lvl w:ilvl="0" w:tplc="04190011">
      <w:start w:val="1"/>
      <w:numFmt w:val="decimal"/>
      <w:lvlText w:val="%1)"/>
      <w:lvlJc w:val="left"/>
      <w:pPr>
        <w:ind w:left="1070" w:hanging="360"/>
      </w:pPr>
    </w:lvl>
    <w:lvl w:ilvl="1" w:tplc="04180019" w:tentative="1">
      <w:start w:val="1"/>
      <w:numFmt w:val="lowerLetter"/>
      <w:lvlText w:val="%2."/>
      <w:lvlJc w:val="left"/>
      <w:pPr>
        <w:ind w:left="1790" w:hanging="360"/>
      </w:pPr>
    </w:lvl>
    <w:lvl w:ilvl="2" w:tplc="0418001B" w:tentative="1">
      <w:start w:val="1"/>
      <w:numFmt w:val="lowerRoman"/>
      <w:lvlText w:val="%3."/>
      <w:lvlJc w:val="right"/>
      <w:pPr>
        <w:ind w:left="2510" w:hanging="180"/>
      </w:pPr>
    </w:lvl>
    <w:lvl w:ilvl="3" w:tplc="0418000F" w:tentative="1">
      <w:start w:val="1"/>
      <w:numFmt w:val="decimal"/>
      <w:lvlText w:val="%4."/>
      <w:lvlJc w:val="left"/>
      <w:pPr>
        <w:ind w:left="3230" w:hanging="360"/>
      </w:pPr>
    </w:lvl>
    <w:lvl w:ilvl="4" w:tplc="04180019" w:tentative="1">
      <w:start w:val="1"/>
      <w:numFmt w:val="lowerLetter"/>
      <w:lvlText w:val="%5."/>
      <w:lvlJc w:val="left"/>
      <w:pPr>
        <w:ind w:left="3950" w:hanging="360"/>
      </w:pPr>
    </w:lvl>
    <w:lvl w:ilvl="5" w:tplc="0418001B" w:tentative="1">
      <w:start w:val="1"/>
      <w:numFmt w:val="lowerRoman"/>
      <w:lvlText w:val="%6."/>
      <w:lvlJc w:val="right"/>
      <w:pPr>
        <w:ind w:left="4670" w:hanging="180"/>
      </w:pPr>
    </w:lvl>
    <w:lvl w:ilvl="6" w:tplc="0418000F" w:tentative="1">
      <w:start w:val="1"/>
      <w:numFmt w:val="decimal"/>
      <w:lvlText w:val="%7."/>
      <w:lvlJc w:val="left"/>
      <w:pPr>
        <w:ind w:left="5390" w:hanging="360"/>
      </w:pPr>
    </w:lvl>
    <w:lvl w:ilvl="7" w:tplc="04180019" w:tentative="1">
      <w:start w:val="1"/>
      <w:numFmt w:val="lowerLetter"/>
      <w:lvlText w:val="%8."/>
      <w:lvlJc w:val="left"/>
      <w:pPr>
        <w:ind w:left="6110" w:hanging="360"/>
      </w:pPr>
    </w:lvl>
    <w:lvl w:ilvl="8" w:tplc="0418001B" w:tentative="1">
      <w:start w:val="1"/>
      <w:numFmt w:val="lowerRoman"/>
      <w:lvlText w:val="%9."/>
      <w:lvlJc w:val="right"/>
      <w:pPr>
        <w:ind w:left="6830" w:hanging="180"/>
      </w:pPr>
    </w:lvl>
  </w:abstractNum>
  <w:abstractNum w:abstractNumId="11" w15:restartNumberingAfterBreak="0">
    <w:nsid w:val="28C6723C"/>
    <w:multiLevelType w:val="hybridMultilevel"/>
    <w:tmpl w:val="56407074"/>
    <w:lvl w:ilvl="0" w:tplc="04190011">
      <w:start w:val="1"/>
      <w:numFmt w:val="decimal"/>
      <w:lvlText w:val="%1)"/>
      <w:lvlJc w:val="left"/>
      <w:pPr>
        <w:ind w:left="795" w:hanging="360"/>
      </w:pPr>
    </w:lvl>
    <w:lvl w:ilvl="1" w:tplc="04180019" w:tentative="1">
      <w:start w:val="1"/>
      <w:numFmt w:val="lowerLetter"/>
      <w:lvlText w:val="%2."/>
      <w:lvlJc w:val="left"/>
      <w:pPr>
        <w:ind w:left="1515" w:hanging="360"/>
      </w:pPr>
    </w:lvl>
    <w:lvl w:ilvl="2" w:tplc="0418001B" w:tentative="1">
      <w:start w:val="1"/>
      <w:numFmt w:val="lowerRoman"/>
      <w:lvlText w:val="%3."/>
      <w:lvlJc w:val="right"/>
      <w:pPr>
        <w:ind w:left="2235" w:hanging="180"/>
      </w:pPr>
    </w:lvl>
    <w:lvl w:ilvl="3" w:tplc="0418000F" w:tentative="1">
      <w:start w:val="1"/>
      <w:numFmt w:val="decimal"/>
      <w:lvlText w:val="%4."/>
      <w:lvlJc w:val="left"/>
      <w:pPr>
        <w:ind w:left="2955" w:hanging="360"/>
      </w:pPr>
    </w:lvl>
    <w:lvl w:ilvl="4" w:tplc="04180019" w:tentative="1">
      <w:start w:val="1"/>
      <w:numFmt w:val="lowerLetter"/>
      <w:lvlText w:val="%5."/>
      <w:lvlJc w:val="left"/>
      <w:pPr>
        <w:ind w:left="3675" w:hanging="360"/>
      </w:pPr>
    </w:lvl>
    <w:lvl w:ilvl="5" w:tplc="0418001B" w:tentative="1">
      <w:start w:val="1"/>
      <w:numFmt w:val="lowerRoman"/>
      <w:lvlText w:val="%6."/>
      <w:lvlJc w:val="right"/>
      <w:pPr>
        <w:ind w:left="4395" w:hanging="180"/>
      </w:pPr>
    </w:lvl>
    <w:lvl w:ilvl="6" w:tplc="0418000F" w:tentative="1">
      <w:start w:val="1"/>
      <w:numFmt w:val="decimal"/>
      <w:lvlText w:val="%7."/>
      <w:lvlJc w:val="left"/>
      <w:pPr>
        <w:ind w:left="5115" w:hanging="360"/>
      </w:pPr>
    </w:lvl>
    <w:lvl w:ilvl="7" w:tplc="04180019" w:tentative="1">
      <w:start w:val="1"/>
      <w:numFmt w:val="lowerLetter"/>
      <w:lvlText w:val="%8."/>
      <w:lvlJc w:val="left"/>
      <w:pPr>
        <w:ind w:left="5835" w:hanging="360"/>
      </w:pPr>
    </w:lvl>
    <w:lvl w:ilvl="8" w:tplc="0418001B" w:tentative="1">
      <w:start w:val="1"/>
      <w:numFmt w:val="lowerRoman"/>
      <w:lvlText w:val="%9."/>
      <w:lvlJc w:val="right"/>
      <w:pPr>
        <w:ind w:left="6555" w:hanging="180"/>
      </w:pPr>
    </w:lvl>
  </w:abstractNum>
  <w:abstractNum w:abstractNumId="12" w15:restartNumberingAfterBreak="0">
    <w:nsid w:val="334924EE"/>
    <w:multiLevelType w:val="hybridMultilevel"/>
    <w:tmpl w:val="F9A4B3AC"/>
    <w:lvl w:ilvl="0" w:tplc="A252D682">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479B4571"/>
    <w:multiLevelType w:val="hybridMultilevel"/>
    <w:tmpl w:val="98466124"/>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4" w15:restartNumberingAfterBreak="0">
    <w:nsid w:val="49DC3517"/>
    <w:multiLevelType w:val="hybridMultilevel"/>
    <w:tmpl w:val="B66A6FC0"/>
    <w:lvl w:ilvl="0" w:tplc="C94AD548">
      <w:start w:val="1"/>
      <w:numFmt w:val="decimal"/>
      <w:lvlText w:val="%1)"/>
      <w:lvlJc w:val="left"/>
      <w:pPr>
        <w:ind w:left="1504" w:hanging="360"/>
      </w:pPr>
      <w:rPr>
        <w:rFonts w:hint="default"/>
      </w:rPr>
    </w:lvl>
    <w:lvl w:ilvl="1" w:tplc="04190019" w:tentative="1">
      <w:start w:val="1"/>
      <w:numFmt w:val="lowerLetter"/>
      <w:lvlText w:val="%2."/>
      <w:lvlJc w:val="left"/>
      <w:pPr>
        <w:ind w:left="2224" w:hanging="360"/>
      </w:pPr>
    </w:lvl>
    <w:lvl w:ilvl="2" w:tplc="0419001B" w:tentative="1">
      <w:start w:val="1"/>
      <w:numFmt w:val="lowerRoman"/>
      <w:lvlText w:val="%3."/>
      <w:lvlJc w:val="right"/>
      <w:pPr>
        <w:ind w:left="2944" w:hanging="180"/>
      </w:pPr>
    </w:lvl>
    <w:lvl w:ilvl="3" w:tplc="0419000F" w:tentative="1">
      <w:start w:val="1"/>
      <w:numFmt w:val="decimal"/>
      <w:lvlText w:val="%4."/>
      <w:lvlJc w:val="left"/>
      <w:pPr>
        <w:ind w:left="3664" w:hanging="360"/>
      </w:pPr>
    </w:lvl>
    <w:lvl w:ilvl="4" w:tplc="04190019" w:tentative="1">
      <w:start w:val="1"/>
      <w:numFmt w:val="lowerLetter"/>
      <w:lvlText w:val="%5."/>
      <w:lvlJc w:val="left"/>
      <w:pPr>
        <w:ind w:left="4384" w:hanging="360"/>
      </w:pPr>
    </w:lvl>
    <w:lvl w:ilvl="5" w:tplc="0419001B" w:tentative="1">
      <w:start w:val="1"/>
      <w:numFmt w:val="lowerRoman"/>
      <w:lvlText w:val="%6."/>
      <w:lvlJc w:val="right"/>
      <w:pPr>
        <w:ind w:left="5104" w:hanging="180"/>
      </w:pPr>
    </w:lvl>
    <w:lvl w:ilvl="6" w:tplc="0419000F" w:tentative="1">
      <w:start w:val="1"/>
      <w:numFmt w:val="decimal"/>
      <w:lvlText w:val="%7."/>
      <w:lvlJc w:val="left"/>
      <w:pPr>
        <w:ind w:left="5824" w:hanging="360"/>
      </w:pPr>
    </w:lvl>
    <w:lvl w:ilvl="7" w:tplc="04190019" w:tentative="1">
      <w:start w:val="1"/>
      <w:numFmt w:val="lowerLetter"/>
      <w:lvlText w:val="%8."/>
      <w:lvlJc w:val="left"/>
      <w:pPr>
        <w:ind w:left="6544" w:hanging="360"/>
      </w:pPr>
    </w:lvl>
    <w:lvl w:ilvl="8" w:tplc="0419001B" w:tentative="1">
      <w:start w:val="1"/>
      <w:numFmt w:val="lowerRoman"/>
      <w:lvlText w:val="%9."/>
      <w:lvlJc w:val="right"/>
      <w:pPr>
        <w:ind w:left="7264" w:hanging="180"/>
      </w:pPr>
    </w:lvl>
  </w:abstractNum>
  <w:abstractNum w:abstractNumId="15" w15:restartNumberingAfterBreak="0">
    <w:nsid w:val="4E0E2F77"/>
    <w:multiLevelType w:val="hybridMultilevel"/>
    <w:tmpl w:val="6898FC3E"/>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51C702A8"/>
    <w:multiLevelType w:val="hybridMultilevel"/>
    <w:tmpl w:val="D1A89CAC"/>
    <w:lvl w:ilvl="0" w:tplc="2EE673E0">
      <w:start w:val="1"/>
      <w:numFmt w:val="lowerLetter"/>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1208BC"/>
    <w:multiLevelType w:val="hybridMultilevel"/>
    <w:tmpl w:val="00FC3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7138B5"/>
    <w:multiLevelType w:val="hybridMultilevel"/>
    <w:tmpl w:val="1CCABEA0"/>
    <w:lvl w:ilvl="0" w:tplc="8D8EEA40">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64387205"/>
    <w:multiLevelType w:val="hybridMultilevel"/>
    <w:tmpl w:val="324CE682"/>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8316B16"/>
    <w:multiLevelType w:val="hybridMultilevel"/>
    <w:tmpl w:val="CD163FC4"/>
    <w:lvl w:ilvl="0" w:tplc="E6C23B00">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695938AE"/>
    <w:multiLevelType w:val="hybridMultilevel"/>
    <w:tmpl w:val="5F26B8CA"/>
    <w:lvl w:ilvl="0" w:tplc="041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B5B46D0"/>
    <w:multiLevelType w:val="hybridMultilevel"/>
    <w:tmpl w:val="09A2D0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473D31"/>
    <w:multiLevelType w:val="hybridMultilevel"/>
    <w:tmpl w:val="87DEDFDA"/>
    <w:lvl w:ilvl="0" w:tplc="0419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17"/>
  </w:num>
  <w:num w:numId="3">
    <w:abstractNumId w:val="12"/>
  </w:num>
  <w:num w:numId="4">
    <w:abstractNumId w:val="6"/>
  </w:num>
  <w:num w:numId="5">
    <w:abstractNumId w:val="11"/>
  </w:num>
  <w:num w:numId="6">
    <w:abstractNumId w:val="1"/>
  </w:num>
  <w:num w:numId="7">
    <w:abstractNumId w:val="9"/>
  </w:num>
  <w:num w:numId="8">
    <w:abstractNumId w:val="23"/>
  </w:num>
  <w:num w:numId="9">
    <w:abstractNumId w:val="10"/>
  </w:num>
  <w:num w:numId="10">
    <w:abstractNumId w:val="15"/>
  </w:num>
  <w:num w:numId="11">
    <w:abstractNumId w:val="21"/>
  </w:num>
  <w:num w:numId="12">
    <w:abstractNumId w:val="4"/>
  </w:num>
  <w:num w:numId="13">
    <w:abstractNumId w:val="0"/>
  </w:num>
  <w:num w:numId="14">
    <w:abstractNumId w:val="13"/>
  </w:num>
  <w:num w:numId="15">
    <w:abstractNumId w:val="14"/>
  </w:num>
  <w:num w:numId="16">
    <w:abstractNumId w:val="19"/>
  </w:num>
  <w:num w:numId="17">
    <w:abstractNumId w:val="16"/>
  </w:num>
  <w:num w:numId="18">
    <w:abstractNumId w:val="22"/>
  </w:num>
  <w:num w:numId="19">
    <w:abstractNumId w:val="2"/>
  </w:num>
  <w:num w:numId="20">
    <w:abstractNumId w:val="8"/>
  </w:num>
  <w:num w:numId="21">
    <w:abstractNumId w:val="7"/>
  </w:num>
  <w:num w:numId="22">
    <w:abstractNumId w:val="20"/>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686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26B87"/>
    <w:rsid w:val="00075CE0"/>
    <w:rsid w:val="00077246"/>
    <w:rsid w:val="00085DA8"/>
    <w:rsid w:val="00144067"/>
    <w:rsid w:val="001469DB"/>
    <w:rsid w:val="00191F49"/>
    <w:rsid w:val="001B2461"/>
    <w:rsid w:val="001E6EB8"/>
    <w:rsid w:val="0029392F"/>
    <w:rsid w:val="0034194B"/>
    <w:rsid w:val="003852B4"/>
    <w:rsid w:val="00480561"/>
    <w:rsid w:val="004A4B59"/>
    <w:rsid w:val="004E1000"/>
    <w:rsid w:val="00500597"/>
    <w:rsid w:val="0050680A"/>
    <w:rsid w:val="00512A5C"/>
    <w:rsid w:val="005541A1"/>
    <w:rsid w:val="005802DD"/>
    <w:rsid w:val="005850E0"/>
    <w:rsid w:val="005F1999"/>
    <w:rsid w:val="005F2B04"/>
    <w:rsid w:val="0063090F"/>
    <w:rsid w:val="007305B8"/>
    <w:rsid w:val="00746067"/>
    <w:rsid w:val="007614D8"/>
    <w:rsid w:val="007A4567"/>
    <w:rsid w:val="007B2CE1"/>
    <w:rsid w:val="00814406"/>
    <w:rsid w:val="00832599"/>
    <w:rsid w:val="00841E29"/>
    <w:rsid w:val="00862FF9"/>
    <w:rsid w:val="008C1EB3"/>
    <w:rsid w:val="009423B6"/>
    <w:rsid w:val="00950CEF"/>
    <w:rsid w:val="0095316D"/>
    <w:rsid w:val="00972404"/>
    <w:rsid w:val="00974EFC"/>
    <w:rsid w:val="009A3326"/>
    <w:rsid w:val="009E20E6"/>
    <w:rsid w:val="00A01EDA"/>
    <w:rsid w:val="00A04621"/>
    <w:rsid w:val="00A1010C"/>
    <w:rsid w:val="00A56041"/>
    <w:rsid w:val="00A86F92"/>
    <w:rsid w:val="00A977C3"/>
    <w:rsid w:val="00AA173D"/>
    <w:rsid w:val="00AE7568"/>
    <w:rsid w:val="00B4370D"/>
    <w:rsid w:val="00BF32A6"/>
    <w:rsid w:val="00C02DFA"/>
    <w:rsid w:val="00C620AD"/>
    <w:rsid w:val="00C74719"/>
    <w:rsid w:val="00C97309"/>
    <w:rsid w:val="00CC7AFF"/>
    <w:rsid w:val="00CE0DA1"/>
    <w:rsid w:val="00CF2559"/>
    <w:rsid w:val="00D41305"/>
    <w:rsid w:val="00D64123"/>
    <w:rsid w:val="00D642D3"/>
    <w:rsid w:val="00D91434"/>
    <w:rsid w:val="00DB1216"/>
    <w:rsid w:val="00DC73E3"/>
    <w:rsid w:val="00DF0E57"/>
    <w:rsid w:val="00ED2FE3"/>
    <w:rsid w:val="00EF2296"/>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15:docId w15:val="{7D6498A0-5150-4B35-B660-A778356EC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uiPriority w:val="99"/>
    <w:semiHidden/>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uiPriority w:val="99"/>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uiPriority w:val="99"/>
    <w:semiHidden/>
    <w:unhideWhenUsed/>
    <w:rsid w:val="00972404"/>
  </w:style>
  <w:style w:type="character" w:customStyle="1" w:styleId="apple-converted-space">
    <w:name w:val="apple-converted-space"/>
    <w:basedOn w:val="a0"/>
    <w:rsid w:val="00972404"/>
  </w:style>
  <w:style w:type="character" w:customStyle="1" w:styleId="docblue">
    <w:name w:val="doc_blue"/>
    <w:basedOn w:val="a0"/>
    <w:rsid w:val="00972404"/>
  </w:style>
  <w:style w:type="character" w:styleId="ac">
    <w:name w:val="annotation reference"/>
    <w:unhideWhenUsed/>
    <w:rsid w:val="00972404"/>
    <w:rPr>
      <w:sz w:val="16"/>
      <w:szCs w:val="16"/>
    </w:rPr>
  </w:style>
  <w:style w:type="paragraph" w:styleId="ad">
    <w:name w:val="annotation text"/>
    <w:basedOn w:val="a"/>
    <w:link w:val="ae"/>
    <w:uiPriority w:val="99"/>
    <w:unhideWhenUsed/>
    <w:rsid w:val="00972404"/>
    <w:pPr>
      <w:spacing w:after="200"/>
      <w:ind w:firstLine="0"/>
      <w:jc w:val="left"/>
    </w:pPr>
    <w:rPr>
      <w:rFonts w:ascii="Calibri" w:eastAsia="Calibri" w:hAnsi="Calibri"/>
    </w:rPr>
  </w:style>
  <w:style w:type="character" w:customStyle="1" w:styleId="ae">
    <w:name w:val="Текст примечания Знак"/>
    <w:basedOn w:val="a0"/>
    <w:link w:val="ad"/>
    <w:uiPriority w:val="99"/>
    <w:rsid w:val="00972404"/>
    <w:rPr>
      <w:rFonts w:ascii="Calibri" w:eastAsia="Calibri" w:hAnsi="Calibri"/>
      <w:lang w:val="en-US" w:eastAsia="en-US"/>
    </w:rPr>
  </w:style>
  <w:style w:type="paragraph" w:styleId="af">
    <w:name w:val="annotation subject"/>
    <w:basedOn w:val="ad"/>
    <w:next w:val="ad"/>
    <w:link w:val="af0"/>
    <w:uiPriority w:val="99"/>
    <w:unhideWhenUsed/>
    <w:rsid w:val="00972404"/>
    <w:rPr>
      <w:b/>
      <w:bCs/>
    </w:rPr>
  </w:style>
  <w:style w:type="character" w:customStyle="1" w:styleId="af0">
    <w:name w:val="Тема примечания Знак"/>
    <w:basedOn w:val="ae"/>
    <w:link w:val="af"/>
    <w:uiPriority w:val="99"/>
    <w:rsid w:val="00972404"/>
    <w:rPr>
      <w:rFonts w:ascii="Calibri" w:eastAsia="Calibri" w:hAnsi="Calibri"/>
      <w:b/>
      <w:bCs/>
      <w:lang w:val="en-US" w:eastAsia="en-US"/>
    </w:rPr>
  </w:style>
  <w:style w:type="table" w:customStyle="1" w:styleId="GrilTabel2">
    <w:name w:val="Grilă Tabel2"/>
    <w:basedOn w:val="a1"/>
    <w:next w:val="aa"/>
    <w:uiPriority w:val="59"/>
    <w:rsid w:val="0097240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Абзац списка1"/>
    <w:basedOn w:val="a"/>
    <w:uiPriority w:val="34"/>
    <w:qFormat/>
    <w:rsid w:val="00972404"/>
    <w:pPr>
      <w:ind w:left="720" w:firstLine="0"/>
      <w:contextualSpacing/>
      <w:jc w:val="left"/>
    </w:pPr>
    <w:rPr>
      <w:sz w:val="28"/>
      <w:szCs w:val="28"/>
      <w:lang w:val="fr-BE" w:eastAsia="ru-RU"/>
    </w:rPr>
  </w:style>
  <w:style w:type="numbering" w:customStyle="1" w:styleId="FrListare2">
    <w:name w:val="Fără Listare2"/>
    <w:next w:val="a2"/>
    <w:uiPriority w:val="99"/>
    <w:semiHidden/>
    <w:unhideWhenUsed/>
    <w:rsid w:val="0029392F"/>
  </w:style>
  <w:style w:type="table" w:customStyle="1" w:styleId="GrilTabel3">
    <w:name w:val="Grilă Tabel3"/>
    <w:basedOn w:val="a1"/>
    <w:next w:val="aa"/>
    <w:uiPriority w:val="59"/>
    <w:rsid w:val="0029392F"/>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29392F"/>
    <w:rPr>
      <w:rFonts w:ascii="Calibri" w:eastAsia="Calibri" w:hAnsi="Calibri"/>
      <w:sz w:val="22"/>
      <w:szCs w:val="22"/>
      <w:lang w:val="en-US" w:eastAsia="en-US"/>
    </w:rPr>
  </w:style>
  <w:style w:type="character" w:customStyle="1" w:styleId="30">
    <w:name w:val="Заголовок 3 Знак"/>
    <w:basedOn w:val="a0"/>
    <w:link w:val="3"/>
    <w:rsid w:val="00EF2296"/>
    <w:rPr>
      <w:rFonts w:ascii="$Caslon" w:hAnsi="$Caslon"/>
      <w:b/>
      <w:lang w:val="x-none" w:eastAsia="en-US"/>
    </w:rPr>
  </w:style>
  <w:style w:type="character" w:customStyle="1" w:styleId="80">
    <w:name w:val="Заголовок 8 Знак"/>
    <w:basedOn w:val="a0"/>
    <w:link w:val="8"/>
    <w:uiPriority w:val="99"/>
    <w:rsid w:val="00EF2296"/>
    <w:rPr>
      <w:rFonts w:ascii="$Caslon" w:hAnsi="$Caslon"/>
      <w:b/>
      <w:sz w:val="24"/>
      <w:lang w:val="en-US" w:eastAsia="en-US"/>
    </w:rPr>
  </w:style>
  <w:style w:type="paragraph" w:styleId="af2">
    <w:name w:val="Body Text"/>
    <w:basedOn w:val="a"/>
    <w:link w:val="af3"/>
    <w:uiPriority w:val="99"/>
    <w:semiHidden/>
    <w:unhideWhenUsed/>
    <w:rsid w:val="00EF2296"/>
    <w:pPr>
      <w:ind w:firstLine="0"/>
      <w:jc w:val="center"/>
    </w:pPr>
    <w:rPr>
      <w:b/>
      <w:bCs/>
      <w:szCs w:val="24"/>
      <w:lang w:val="ru-RU"/>
    </w:rPr>
  </w:style>
  <w:style w:type="character" w:customStyle="1" w:styleId="af3">
    <w:name w:val="Основной текст Знак"/>
    <w:basedOn w:val="a0"/>
    <w:link w:val="af2"/>
    <w:uiPriority w:val="99"/>
    <w:semiHidden/>
    <w:rsid w:val="00EF2296"/>
    <w:rPr>
      <w:b/>
      <w:bCs/>
      <w:szCs w:val="24"/>
      <w:lang w:eastAsia="en-US"/>
    </w:rPr>
  </w:style>
  <w:style w:type="paragraph" w:customStyle="1" w:styleId="tt">
    <w:name w:val="tt"/>
    <w:basedOn w:val="a"/>
    <w:uiPriority w:val="99"/>
    <w:semiHidden/>
    <w:rsid w:val="00EF2296"/>
    <w:pPr>
      <w:ind w:firstLine="0"/>
      <w:jc w:val="center"/>
    </w:pPr>
    <w:rPr>
      <w:b/>
      <w:bCs/>
      <w:sz w:val="24"/>
      <w:szCs w:val="24"/>
    </w:rPr>
  </w:style>
  <w:style w:type="character" w:customStyle="1" w:styleId="11">
    <w:name w:val="Текст примечания Знак1"/>
    <w:basedOn w:val="a0"/>
    <w:uiPriority w:val="99"/>
    <w:semiHidden/>
    <w:rsid w:val="00EF2296"/>
    <w:rPr>
      <w:rFonts w:ascii="Times New Roman" w:eastAsia="Times New Roman" w:hAnsi="Times New Roman" w:cs="Times New Roman" w:hint="default"/>
      <w:lang w:eastAsia="en-US"/>
    </w:rPr>
  </w:style>
  <w:style w:type="character" w:customStyle="1" w:styleId="12">
    <w:name w:val="Тема примечания Знак1"/>
    <w:basedOn w:val="11"/>
    <w:uiPriority w:val="99"/>
    <w:semiHidden/>
    <w:rsid w:val="00EF2296"/>
    <w:rPr>
      <w:rFonts w:ascii="Times New Roman" w:eastAsia="Times New Roman" w:hAnsi="Times New Roman" w:cs="Times New Roman" w:hint="default"/>
      <w:b/>
      <w:bCs/>
      <w:lang w:eastAsia="en-US"/>
    </w:rPr>
  </w:style>
  <w:style w:type="character" w:customStyle="1" w:styleId="13">
    <w:name w:val="Текст выноски Знак1"/>
    <w:basedOn w:val="a0"/>
    <w:uiPriority w:val="99"/>
    <w:semiHidden/>
    <w:rsid w:val="00EF2296"/>
    <w:rPr>
      <w:rFonts w:ascii="Segoe UI" w:eastAsia="Times New Roman" w:hAnsi="Segoe UI" w:cs="Segoe UI" w:hint="default"/>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0882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A988154-B35B-439E-BEAD-8164E6493F18}"/>
</file>

<file path=customXml/itemProps2.xml><?xml version="1.0" encoding="utf-8"?>
<ds:datastoreItem xmlns:ds="http://schemas.openxmlformats.org/officeDocument/2006/customXml" ds:itemID="{C1DEB77C-7A07-4813-BD09-D825AA678C40}"/>
</file>

<file path=customXml/itemProps3.xml><?xml version="1.0" encoding="utf-8"?>
<ds:datastoreItem xmlns:ds="http://schemas.openxmlformats.org/officeDocument/2006/customXml" ds:itemID="{5BC957B3-FBD3-400A-9E00-FFA823B694EE}"/>
</file>

<file path=customXml/itemProps4.xml><?xml version="1.0" encoding="utf-8"?>
<ds:datastoreItem xmlns:ds="http://schemas.openxmlformats.org/officeDocument/2006/customXml" ds:itemID="{BF6B8E3B-423E-4D86-B4B6-FCE9BBCA1E54}"/>
</file>

<file path=docProps/app.xml><?xml version="1.0" encoding="utf-8"?>
<Properties xmlns="http://schemas.openxmlformats.org/officeDocument/2006/extended-properties" xmlns:vt="http://schemas.openxmlformats.org/officeDocument/2006/docPropsVTypes">
  <Template>Normal</Template>
  <TotalTime>1</TotalTime>
  <Pages>67</Pages>
  <Words>17155</Words>
  <Characters>97786</Characters>
  <Application>Microsoft Office Word</Application>
  <DocSecurity>4</DocSecurity>
  <Lines>814</Lines>
  <Paragraphs>229</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114712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269.2016.ro-ru</dc:title>
  <dc:creator>lll</dc:creator>
  <cp:lastModifiedBy>Asd Asdf</cp:lastModifiedBy>
  <cp:revision>2</cp:revision>
  <cp:lastPrinted>2016-06-09T10:19:00Z</cp:lastPrinted>
  <dcterms:created xsi:type="dcterms:W3CDTF">2016-07-19T12:11:00Z</dcterms:created>
  <dcterms:modified xsi:type="dcterms:W3CDTF">2016-07-19T12:11:00Z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